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0D" w:rsidRPr="00983C2A" w:rsidRDefault="0036460D" w:rsidP="0036460D">
      <w:pPr>
        <w:jc w:val="center"/>
        <w:rPr>
          <w:sz w:val="28"/>
          <w:szCs w:val="28"/>
        </w:rPr>
      </w:pPr>
      <w:r w:rsidRPr="00483F3B">
        <w:rPr>
          <w:rFonts w:asciiTheme="minorHAnsi" w:hAnsiTheme="minorHAnsi" w:cstheme="minorHAnsi"/>
          <w:b/>
          <w:sz w:val="36"/>
          <w:szCs w:val="36"/>
        </w:rPr>
        <w:t>Государственное автономное учреждение дополнительного профессионального образования «Брянский институт повышения квалификации работников образования</w:t>
      </w:r>
      <w:r w:rsidRPr="00983C2A">
        <w:rPr>
          <w:b/>
          <w:bCs/>
          <w:sz w:val="28"/>
          <w:szCs w:val="28"/>
          <w:bdr w:val="none" w:sz="0" w:space="0" w:color="auto" w:frame="1"/>
        </w:rPr>
        <w:t>»</w:t>
      </w:r>
    </w:p>
    <w:p w:rsidR="0036460D" w:rsidRPr="005B366D" w:rsidRDefault="0036460D" w:rsidP="0036460D">
      <w:pPr>
        <w:pStyle w:val="ab"/>
        <w:jc w:val="center"/>
        <w:rPr>
          <w:spacing w:val="179"/>
        </w:rPr>
      </w:pPr>
    </w:p>
    <w:p w:rsidR="0036460D" w:rsidRPr="005B366D" w:rsidRDefault="0036460D" w:rsidP="0036460D">
      <w:pPr>
        <w:pStyle w:val="ab"/>
        <w:jc w:val="right"/>
        <w:rPr>
          <w:spacing w:val="179"/>
        </w:rPr>
      </w:pPr>
    </w:p>
    <w:tbl>
      <w:tblPr>
        <w:tblW w:w="0" w:type="auto"/>
        <w:tblLook w:val="01E0"/>
      </w:tblPr>
      <w:tblGrid>
        <w:gridCol w:w="4702"/>
        <w:gridCol w:w="5329"/>
      </w:tblGrid>
      <w:tr w:rsidR="0036460D" w:rsidTr="0036460D">
        <w:tc>
          <w:tcPr>
            <w:tcW w:w="4702" w:type="dxa"/>
          </w:tcPr>
          <w:p w:rsidR="0036460D" w:rsidRDefault="0036460D" w:rsidP="0036460D">
            <w:pPr>
              <w:jc w:val="right"/>
              <w:rPr>
                <w:sz w:val="28"/>
                <w:szCs w:val="28"/>
              </w:rPr>
            </w:pPr>
          </w:p>
        </w:tc>
        <w:tc>
          <w:tcPr>
            <w:tcW w:w="5329" w:type="dxa"/>
          </w:tcPr>
          <w:p w:rsidR="0036460D" w:rsidRPr="008F365D" w:rsidRDefault="0036460D" w:rsidP="0036460D">
            <w:pPr>
              <w:jc w:val="right"/>
              <w:rPr>
                <w:rFonts w:asciiTheme="minorHAnsi" w:hAnsiTheme="minorHAnsi"/>
                <w:b/>
                <w:sz w:val="28"/>
                <w:szCs w:val="28"/>
              </w:rPr>
            </w:pPr>
            <w:r w:rsidRPr="008F365D">
              <w:rPr>
                <w:rFonts w:asciiTheme="minorHAnsi" w:hAnsiTheme="minorHAnsi"/>
                <w:b/>
                <w:sz w:val="28"/>
                <w:szCs w:val="28"/>
              </w:rPr>
              <w:t>УТВЕРЖДАЮ</w:t>
            </w:r>
          </w:p>
          <w:p w:rsidR="0036460D" w:rsidRPr="008F365D" w:rsidRDefault="0036460D" w:rsidP="0036460D">
            <w:pPr>
              <w:jc w:val="right"/>
              <w:rPr>
                <w:rFonts w:asciiTheme="minorHAnsi" w:hAnsiTheme="minorHAnsi"/>
                <w:b/>
                <w:sz w:val="28"/>
                <w:szCs w:val="28"/>
              </w:rPr>
            </w:pPr>
            <w:r w:rsidRPr="008F365D">
              <w:rPr>
                <w:rFonts w:asciiTheme="minorHAnsi" w:hAnsiTheme="minorHAnsi"/>
                <w:b/>
                <w:sz w:val="28"/>
                <w:szCs w:val="28"/>
              </w:rPr>
              <w:t>Ректор Брянского ИПКРО</w:t>
            </w:r>
          </w:p>
          <w:p w:rsidR="0036460D" w:rsidRPr="008F365D" w:rsidRDefault="0036460D" w:rsidP="0036460D">
            <w:pPr>
              <w:jc w:val="right"/>
              <w:rPr>
                <w:rFonts w:asciiTheme="minorHAnsi" w:hAnsiTheme="minorHAnsi"/>
                <w:b/>
                <w:sz w:val="28"/>
                <w:szCs w:val="28"/>
              </w:rPr>
            </w:pPr>
            <w:r w:rsidRPr="008F365D">
              <w:rPr>
                <w:rFonts w:asciiTheme="minorHAnsi" w:hAnsiTheme="minorHAnsi"/>
                <w:b/>
                <w:sz w:val="28"/>
                <w:szCs w:val="28"/>
              </w:rPr>
              <w:t xml:space="preserve">___________И.Н. </w:t>
            </w:r>
            <w:proofErr w:type="spellStart"/>
            <w:r w:rsidRPr="008F365D">
              <w:rPr>
                <w:rFonts w:asciiTheme="minorHAnsi" w:hAnsiTheme="minorHAnsi"/>
                <w:b/>
                <w:sz w:val="28"/>
                <w:szCs w:val="28"/>
              </w:rPr>
              <w:t>Пихенько</w:t>
            </w:r>
            <w:proofErr w:type="spellEnd"/>
          </w:p>
          <w:p w:rsidR="0036460D" w:rsidRDefault="0036460D" w:rsidP="0036460D">
            <w:pPr>
              <w:jc w:val="right"/>
              <w:rPr>
                <w:sz w:val="28"/>
                <w:szCs w:val="28"/>
              </w:rPr>
            </w:pPr>
            <w:r w:rsidRPr="008F365D">
              <w:rPr>
                <w:rFonts w:asciiTheme="minorHAnsi" w:hAnsiTheme="minorHAnsi"/>
                <w:b/>
                <w:sz w:val="28"/>
                <w:szCs w:val="28"/>
              </w:rPr>
              <w:t>«_____»_______201</w:t>
            </w:r>
            <w:r>
              <w:rPr>
                <w:rFonts w:asciiTheme="minorHAnsi" w:hAnsiTheme="minorHAnsi"/>
                <w:b/>
                <w:sz w:val="28"/>
                <w:szCs w:val="28"/>
              </w:rPr>
              <w:t>8</w:t>
            </w:r>
            <w:r w:rsidRPr="008F365D">
              <w:rPr>
                <w:rFonts w:asciiTheme="minorHAnsi" w:hAnsiTheme="minorHAnsi"/>
                <w:b/>
                <w:sz w:val="28"/>
                <w:szCs w:val="28"/>
              </w:rPr>
              <w:t xml:space="preserve"> г.</w:t>
            </w:r>
          </w:p>
        </w:tc>
      </w:tr>
    </w:tbl>
    <w:p w:rsidR="0036460D" w:rsidRDefault="0036460D" w:rsidP="0036460D">
      <w:pPr>
        <w:jc w:val="center"/>
        <w:rPr>
          <w:sz w:val="28"/>
          <w:szCs w:val="28"/>
        </w:rPr>
      </w:pPr>
    </w:p>
    <w:p w:rsidR="0036460D" w:rsidRDefault="0036460D" w:rsidP="0036460D">
      <w:pPr>
        <w:jc w:val="center"/>
        <w:rPr>
          <w:sz w:val="28"/>
          <w:szCs w:val="28"/>
        </w:rPr>
      </w:pPr>
    </w:p>
    <w:p w:rsidR="0036460D" w:rsidRDefault="0036460D" w:rsidP="0036460D">
      <w:pPr>
        <w:jc w:val="center"/>
        <w:rPr>
          <w:b/>
          <w:bCs/>
          <w:sz w:val="28"/>
          <w:szCs w:val="28"/>
        </w:rPr>
      </w:pPr>
    </w:p>
    <w:p w:rsidR="0036460D" w:rsidRDefault="0036460D" w:rsidP="0036460D">
      <w:pPr>
        <w:jc w:val="center"/>
        <w:rPr>
          <w:b/>
          <w:bCs/>
          <w:sz w:val="28"/>
          <w:szCs w:val="28"/>
        </w:rPr>
      </w:pPr>
    </w:p>
    <w:p w:rsidR="0036460D" w:rsidRPr="008F365D" w:rsidRDefault="0036460D" w:rsidP="0036460D">
      <w:pPr>
        <w:jc w:val="center"/>
        <w:rPr>
          <w:rFonts w:ascii="Calibri" w:hAnsi="Calibri" w:cs="Calibri"/>
          <w:b/>
          <w:caps/>
          <w:sz w:val="36"/>
          <w:szCs w:val="36"/>
        </w:rPr>
      </w:pPr>
      <w:r w:rsidRPr="008F365D">
        <w:rPr>
          <w:rFonts w:ascii="Calibri" w:hAnsi="Calibri" w:cs="Calibri"/>
          <w:b/>
          <w:caps/>
          <w:sz w:val="36"/>
          <w:szCs w:val="36"/>
        </w:rPr>
        <w:t xml:space="preserve">Дополнительная профессиональная программа </w:t>
      </w:r>
    </w:p>
    <w:p w:rsidR="0036460D" w:rsidRPr="008F365D" w:rsidRDefault="0036460D" w:rsidP="0036460D">
      <w:pPr>
        <w:ind w:firstLine="709"/>
        <w:jc w:val="center"/>
        <w:rPr>
          <w:rFonts w:ascii="Calibri" w:hAnsi="Calibri" w:cs="Calibri"/>
          <w:b/>
          <w:caps/>
          <w:sz w:val="32"/>
          <w:szCs w:val="32"/>
        </w:rPr>
      </w:pPr>
      <w:r w:rsidRPr="008F365D">
        <w:rPr>
          <w:rFonts w:ascii="Calibri" w:hAnsi="Calibri" w:cs="Calibri"/>
          <w:b/>
          <w:caps/>
          <w:sz w:val="32"/>
          <w:szCs w:val="32"/>
        </w:rPr>
        <w:t>(ПРОФЕССИОНАЛЬНАЯ ПЕРЕПОДГОТОВКА)</w:t>
      </w: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jc w:val="center"/>
        <w:rPr>
          <w:rFonts w:ascii="Calibri" w:hAnsi="Calibri" w:cs="Calibri"/>
          <w:b/>
          <w:caps/>
          <w:sz w:val="36"/>
          <w:szCs w:val="36"/>
        </w:rPr>
      </w:pPr>
      <w:r w:rsidRPr="006709FF">
        <w:rPr>
          <w:rFonts w:ascii="Calibri" w:hAnsi="Calibri" w:cs="Calibri"/>
          <w:b/>
          <w:caps/>
          <w:sz w:val="36"/>
          <w:szCs w:val="36"/>
        </w:rPr>
        <w:t>Образование и педагогика</w:t>
      </w:r>
    </w:p>
    <w:p w:rsidR="0036460D" w:rsidRPr="006709FF" w:rsidRDefault="0036460D" w:rsidP="0036460D">
      <w:pPr>
        <w:tabs>
          <w:tab w:val="left" w:pos="1428"/>
        </w:tabs>
        <w:jc w:val="center"/>
        <w:rPr>
          <w:rFonts w:ascii="Calibri" w:hAnsi="Calibri" w:cs="Calibri"/>
          <w:b/>
          <w:caps/>
          <w:sz w:val="36"/>
          <w:szCs w:val="36"/>
        </w:rPr>
      </w:pPr>
    </w:p>
    <w:p w:rsidR="0036460D" w:rsidRPr="006709FF" w:rsidRDefault="0036460D" w:rsidP="0036460D">
      <w:pPr>
        <w:pStyle w:val="af4"/>
        <w:spacing w:line="240" w:lineRule="auto"/>
        <w:ind w:firstLine="0"/>
        <w:jc w:val="center"/>
        <w:rPr>
          <w:rFonts w:ascii="Calibri" w:hAnsi="Calibri" w:cs="Calibri"/>
          <w:iCs/>
          <w:sz w:val="32"/>
          <w:szCs w:val="32"/>
        </w:rPr>
      </w:pPr>
      <w:r w:rsidRPr="006709FF">
        <w:rPr>
          <w:rFonts w:ascii="Calibri" w:hAnsi="Calibri" w:cs="Calibri"/>
          <w:b/>
          <w:sz w:val="32"/>
          <w:szCs w:val="32"/>
        </w:rPr>
        <w:t>направление подготовки 44.03.01 Педагогическое образование</w:t>
      </w:r>
      <w:r>
        <w:rPr>
          <w:rFonts w:ascii="Calibri" w:hAnsi="Calibri" w:cs="Calibri"/>
          <w:b/>
          <w:sz w:val="32"/>
          <w:szCs w:val="32"/>
        </w:rPr>
        <w:t xml:space="preserve">. Учитель </w:t>
      </w:r>
      <w:r w:rsidR="00313E2C">
        <w:rPr>
          <w:rFonts w:ascii="Calibri" w:hAnsi="Calibri" w:cs="Calibri"/>
          <w:b/>
          <w:sz w:val="32"/>
          <w:szCs w:val="32"/>
        </w:rPr>
        <w:t>музы</w:t>
      </w:r>
      <w:r>
        <w:rPr>
          <w:rFonts w:ascii="Calibri" w:hAnsi="Calibri" w:cs="Calibri"/>
          <w:b/>
          <w:sz w:val="32"/>
          <w:szCs w:val="32"/>
        </w:rPr>
        <w:t>ки.</w:t>
      </w:r>
      <w:r w:rsidRPr="006709FF">
        <w:rPr>
          <w:rFonts w:ascii="Calibri" w:hAnsi="Calibri" w:cs="Calibri"/>
          <w:iCs/>
          <w:sz w:val="32"/>
          <w:szCs w:val="32"/>
        </w:rPr>
        <w:t xml:space="preserve"> </w:t>
      </w:r>
    </w:p>
    <w:p w:rsidR="0036460D" w:rsidRPr="006709FF" w:rsidRDefault="0036460D" w:rsidP="0036460D">
      <w:pPr>
        <w:jc w:val="center"/>
        <w:rPr>
          <w:rFonts w:ascii="Calibri" w:hAnsi="Calibri"/>
          <w:b/>
          <w:bCs/>
          <w:sz w:val="32"/>
          <w:szCs w:val="32"/>
        </w:rPr>
      </w:pPr>
      <w:r w:rsidRPr="006709FF">
        <w:rPr>
          <w:rFonts w:ascii="Calibri" w:hAnsi="Calibri" w:cs="Calibri"/>
          <w:iCs/>
          <w:sz w:val="32"/>
          <w:szCs w:val="32"/>
        </w:rPr>
        <w:t>(профиль подготовки «</w:t>
      </w:r>
      <w:r w:rsidRPr="006709FF">
        <w:rPr>
          <w:rFonts w:ascii="Calibri" w:hAnsi="Calibri"/>
          <w:b/>
          <w:bCs/>
          <w:sz w:val="32"/>
          <w:szCs w:val="32"/>
        </w:rPr>
        <w:t xml:space="preserve">Педагогическая деятельность в </w:t>
      </w:r>
    </w:p>
    <w:p w:rsidR="0036460D" w:rsidRDefault="0036460D" w:rsidP="0036460D">
      <w:pPr>
        <w:pStyle w:val="af4"/>
        <w:spacing w:line="240" w:lineRule="auto"/>
        <w:ind w:firstLine="0"/>
        <w:jc w:val="center"/>
        <w:rPr>
          <w:rFonts w:ascii="Calibri" w:hAnsi="Calibri" w:cs="Calibri"/>
          <w:iCs/>
          <w:sz w:val="32"/>
          <w:szCs w:val="32"/>
        </w:rPr>
      </w:pPr>
      <w:r w:rsidRPr="006709FF">
        <w:rPr>
          <w:rFonts w:ascii="Calibri" w:hAnsi="Calibri"/>
          <w:b/>
          <w:bCs/>
          <w:sz w:val="32"/>
          <w:szCs w:val="32"/>
        </w:rPr>
        <w:t>образовательной организации общего образования</w:t>
      </w:r>
      <w:r w:rsidR="00790750">
        <w:rPr>
          <w:rFonts w:ascii="Calibri" w:hAnsi="Calibri"/>
          <w:b/>
          <w:bCs/>
          <w:sz w:val="32"/>
          <w:szCs w:val="32"/>
        </w:rPr>
        <w:t>: учитель музыки</w:t>
      </w:r>
      <w:r w:rsidRPr="006709FF">
        <w:rPr>
          <w:rFonts w:ascii="Calibri" w:hAnsi="Calibri" w:cs="Calibri"/>
          <w:iCs/>
          <w:sz w:val="32"/>
          <w:szCs w:val="32"/>
        </w:rPr>
        <w:t>»</w:t>
      </w:r>
      <w:r w:rsidR="00790750">
        <w:rPr>
          <w:rFonts w:ascii="Calibri" w:hAnsi="Calibri" w:cs="Calibri"/>
          <w:iCs/>
          <w:sz w:val="32"/>
          <w:szCs w:val="32"/>
        </w:rPr>
        <w:t>)</w:t>
      </w:r>
    </w:p>
    <w:p w:rsidR="0036460D" w:rsidRPr="006709FF" w:rsidRDefault="0036460D" w:rsidP="0036460D">
      <w:pPr>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both"/>
        <w:rPr>
          <w:rFonts w:ascii="Calibri" w:hAnsi="Calibri" w:cs="Calibri"/>
          <w:b/>
          <w:caps/>
        </w:rPr>
      </w:pPr>
    </w:p>
    <w:p w:rsidR="0036460D" w:rsidRPr="006709FF" w:rsidRDefault="0036460D" w:rsidP="0036460D">
      <w:pPr>
        <w:ind w:firstLine="709"/>
        <w:jc w:val="center"/>
        <w:rPr>
          <w:rFonts w:ascii="Calibri" w:hAnsi="Calibri" w:cs="Calibri"/>
          <w:b/>
          <w:caps/>
        </w:rPr>
      </w:pPr>
      <w:r>
        <w:rPr>
          <w:rFonts w:ascii="Calibri" w:hAnsi="Calibri" w:cs="Calibri"/>
          <w:b/>
          <w:caps/>
        </w:rPr>
        <w:t>БРЯНСК 2018</w:t>
      </w:r>
    </w:p>
    <w:p w:rsidR="00CB6D4D" w:rsidRPr="006709FF" w:rsidRDefault="00CB6D4D" w:rsidP="00ED2229">
      <w:pPr>
        <w:ind w:firstLine="709"/>
        <w:jc w:val="both"/>
        <w:rPr>
          <w:rFonts w:ascii="Calibri" w:hAnsi="Calibri" w:cs="Calibri"/>
          <w:b/>
          <w:caps/>
        </w:rPr>
      </w:pPr>
    </w:p>
    <w:p w:rsidR="00CB6D4D" w:rsidRPr="006709FF" w:rsidRDefault="00CB6D4D" w:rsidP="00ED2229">
      <w:pPr>
        <w:ind w:firstLine="709"/>
        <w:jc w:val="both"/>
        <w:rPr>
          <w:rFonts w:ascii="Calibri" w:hAnsi="Calibri" w:cs="Calibri"/>
          <w:caps/>
        </w:rPr>
      </w:pPr>
      <w:r w:rsidRPr="006709FF">
        <w:rPr>
          <w:rFonts w:ascii="Calibri" w:hAnsi="Calibri" w:cs="Calibri"/>
          <w:b/>
          <w:caps/>
          <w:lang w:val="en-US"/>
        </w:rPr>
        <w:lastRenderedPageBreak/>
        <w:t>I</w:t>
      </w:r>
      <w:r w:rsidRPr="006709FF">
        <w:rPr>
          <w:rFonts w:ascii="Calibri" w:hAnsi="Calibri" w:cs="Calibri"/>
          <w:b/>
          <w:caps/>
        </w:rPr>
        <w:t>. Цель реализации программы</w:t>
      </w:r>
    </w:p>
    <w:p w:rsidR="004F16F2" w:rsidRPr="004F16F2" w:rsidRDefault="00CB6D4D" w:rsidP="004F16F2">
      <w:pPr>
        <w:ind w:left="120" w:firstLine="708"/>
        <w:jc w:val="both"/>
        <w:rPr>
          <w:rFonts w:ascii="Calibri" w:hAnsi="Calibri" w:cs="Calibri"/>
          <w:iCs/>
        </w:rPr>
      </w:pPr>
      <w:r w:rsidRPr="006709FF">
        <w:rPr>
          <w:rFonts w:ascii="Calibri" w:hAnsi="Calibri" w:cs="Calibri"/>
          <w:b/>
          <w:i/>
          <w:iCs/>
        </w:rPr>
        <w:t>Цель</w:t>
      </w:r>
      <w:r w:rsidRPr="006709FF">
        <w:rPr>
          <w:rFonts w:ascii="Calibri" w:hAnsi="Calibri" w:cs="Calibri"/>
          <w:iCs/>
        </w:rPr>
        <w:t xml:space="preserve"> </w:t>
      </w:r>
      <w:r w:rsidR="004F16F2" w:rsidRPr="004F16F2">
        <w:rPr>
          <w:rFonts w:ascii="Calibri" w:hAnsi="Calibri" w:cs="Calibri"/>
          <w:iCs/>
        </w:rPr>
        <w:t>Сформировать у слушателей профессиональные компетенции, обеспечивающие выполнение нового вида профессиональной музыкально-образовательной деятельности в области дошкольного образования, начального общего образования, основного общего образования, среднего общего образования для приобретения дополнительной квалификации «музыкальный руководитель, учитель музыки».</w:t>
      </w:r>
    </w:p>
    <w:p w:rsidR="00CB6D4D" w:rsidRPr="006709FF" w:rsidRDefault="00CB6D4D" w:rsidP="001B5081">
      <w:pPr>
        <w:ind w:firstLine="709"/>
        <w:jc w:val="both"/>
        <w:rPr>
          <w:rFonts w:ascii="Calibri" w:hAnsi="Calibri" w:cs="Calibri"/>
          <w:iCs/>
        </w:rPr>
      </w:pPr>
      <w:r w:rsidRPr="006709FF">
        <w:rPr>
          <w:rFonts w:ascii="Calibri" w:hAnsi="Calibri" w:cs="Calibri"/>
          <w:iCs/>
        </w:rPr>
        <w:t xml:space="preserve">Программа является преемственной к основной образовательной программе высшего образования по направлению подготовки </w:t>
      </w:r>
      <w:r w:rsidRPr="006709FF">
        <w:rPr>
          <w:rFonts w:ascii="Calibri" w:hAnsi="Calibri" w:cs="Calibri"/>
          <w:b/>
          <w:iCs/>
        </w:rPr>
        <w:t>44.03.01 Педагогическое образование</w:t>
      </w:r>
      <w:r w:rsidRPr="006709FF">
        <w:rPr>
          <w:rFonts w:ascii="Calibri" w:hAnsi="Calibri"/>
          <w:iCs/>
        </w:rPr>
        <w:footnoteReference w:id="1"/>
      </w:r>
      <w:r w:rsidRPr="006709FF">
        <w:rPr>
          <w:rFonts w:ascii="Calibri" w:hAnsi="Calibri" w:cs="Calibri"/>
          <w:iCs/>
        </w:rPr>
        <w:t xml:space="preserve"> (профиль подготовки </w:t>
      </w:r>
      <w:r w:rsidRPr="006709FF">
        <w:rPr>
          <w:rFonts w:ascii="Calibri" w:hAnsi="Calibri" w:cs="Calibri"/>
          <w:b/>
          <w:iCs/>
        </w:rPr>
        <w:t>«Педагогическая деятельность в образовательной организации общего образования»</w:t>
      </w:r>
      <w:r w:rsidRPr="006709FF">
        <w:rPr>
          <w:rFonts w:ascii="Calibri" w:hAnsi="Calibri" w:cs="Calibri"/>
          <w:iCs/>
        </w:rPr>
        <w:t>)</w:t>
      </w:r>
      <w:r w:rsidRPr="006709FF">
        <w:rPr>
          <w:rFonts w:ascii="Calibri" w:hAnsi="Calibri" w:cs="Calibri"/>
          <w:b/>
          <w:iCs/>
        </w:rPr>
        <w:t>.</w:t>
      </w:r>
    </w:p>
    <w:p w:rsidR="004F16F2" w:rsidRPr="004F16F2" w:rsidRDefault="004F16F2" w:rsidP="004F16F2">
      <w:pPr>
        <w:ind w:firstLine="709"/>
        <w:jc w:val="both"/>
        <w:rPr>
          <w:rFonts w:ascii="Calibri" w:hAnsi="Calibri" w:cs="Calibri"/>
          <w:iCs/>
        </w:rPr>
      </w:pPr>
      <w:r w:rsidRPr="004F16F2">
        <w:rPr>
          <w:rFonts w:ascii="Calibri" w:hAnsi="Calibri" w:cs="Calibri"/>
          <w:iCs/>
        </w:rPr>
        <w:t>Программа профессиональной переподготовки «Музыкальное образование» разработана в соответствии (на основе):</w:t>
      </w:r>
    </w:p>
    <w:p w:rsidR="004F16F2" w:rsidRPr="004F16F2" w:rsidRDefault="004F16F2" w:rsidP="004F16F2">
      <w:pPr>
        <w:ind w:firstLine="709"/>
        <w:jc w:val="both"/>
        <w:rPr>
          <w:rFonts w:ascii="Calibri" w:hAnsi="Calibri" w:cs="Calibri"/>
          <w:iCs/>
        </w:rPr>
      </w:pPr>
      <w:r w:rsidRPr="004F16F2">
        <w:rPr>
          <w:rFonts w:ascii="Calibri" w:hAnsi="Calibri" w:cs="Calibri"/>
          <w:iCs/>
        </w:rPr>
        <w:t>ФГОС среднего профессионального образования по специальности 530201</w:t>
      </w:r>
    </w:p>
    <w:p w:rsidR="004F16F2" w:rsidRPr="004F16F2" w:rsidRDefault="004F16F2" w:rsidP="004F16F2">
      <w:pPr>
        <w:ind w:firstLine="709"/>
        <w:jc w:val="both"/>
        <w:rPr>
          <w:rFonts w:ascii="Calibri" w:hAnsi="Calibri" w:cs="Calibri"/>
          <w:iCs/>
        </w:rPr>
      </w:pPr>
      <w:r w:rsidRPr="004F16F2">
        <w:rPr>
          <w:rFonts w:ascii="Calibri" w:hAnsi="Calibri" w:cs="Calibri"/>
          <w:iCs/>
        </w:rPr>
        <w:t>Музыкальное образование (базовая подготовка), утвержденного приказом Министерства образования и науки Российской Федерации от «13» августа 2014 г. № 993.</w:t>
      </w:r>
    </w:p>
    <w:p w:rsidR="004F16F2" w:rsidRPr="004F16F2" w:rsidRDefault="004F16F2" w:rsidP="004F16F2">
      <w:pPr>
        <w:ind w:firstLine="709"/>
        <w:jc w:val="both"/>
        <w:rPr>
          <w:rFonts w:ascii="Calibri" w:hAnsi="Calibri" w:cs="Calibri"/>
          <w:iCs/>
        </w:rPr>
      </w:pPr>
      <w:r w:rsidRPr="004F16F2">
        <w:rPr>
          <w:rFonts w:ascii="Calibri" w:hAnsi="Calibri" w:cs="Calibri"/>
          <w:iCs/>
        </w:rPr>
        <w:t>- ФГОС высшего образования по направлению подготовки 050100 «Педагогическое образование»;</w:t>
      </w:r>
    </w:p>
    <w:p w:rsidR="004F16F2" w:rsidRPr="004F16F2" w:rsidRDefault="004F16F2" w:rsidP="004F16F2">
      <w:pPr>
        <w:ind w:firstLine="709"/>
        <w:jc w:val="both"/>
        <w:rPr>
          <w:rFonts w:ascii="Calibri" w:hAnsi="Calibri" w:cs="Calibri"/>
          <w:iCs/>
        </w:rPr>
      </w:pPr>
      <w:r w:rsidRPr="004F16F2">
        <w:rPr>
          <w:rFonts w:ascii="Calibri" w:hAnsi="Calibri" w:cs="Calibri"/>
          <w:iCs/>
        </w:rPr>
        <w:t>-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от « 18 » октября 2013 г. № 544н.</w:t>
      </w: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II</w:t>
      </w:r>
      <w:r w:rsidRPr="006709FF">
        <w:rPr>
          <w:rFonts w:ascii="Calibri" w:hAnsi="Calibri" w:cs="Calibri"/>
          <w:b/>
          <w:caps/>
        </w:rPr>
        <w:t>. Характеристика нового вида профессиональной деятельности, новой квалификации</w:t>
      </w:r>
    </w:p>
    <w:p w:rsidR="00CB6D4D" w:rsidRPr="006709FF" w:rsidRDefault="00CB6D4D" w:rsidP="001B5081">
      <w:pPr>
        <w:tabs>
          <w:tab w:val="left" w:pos="1260"/>
        </w:tabs>
        <w:ind w:firstLine="709"/>
        <w:jc w:val="both"/>
        <w:rPr>
          <w:rFonts w:ascii="Calibri" w:hAnsi="Calibri" w:cs="Calibri"/>
        </w:rPr>
      </w:pPr>
      <w:r w:rsidRPr="006709FF">
        <w:rPr>
          <w:rFonts w:ascii="Calibri" w:hAnsi="Calibri" w:cs="Calibri"/>
        </w:rPr>
        <w:t xml:space="preserve">1. </w:t>
      </w:r>
      <w:r w:rsidRPr="006709FF">
        <w:rPr>
          <w:rFonts w:ascii="Calibri" w:hAnsi="Calibri" w:cs="Calibri"/>
          <w:b/>
        </w:rPr>
        <w:t>Область профессиональной деятельности</w:t>
      </w:r>
      <w:r w:rsidRPr="006709FF">
        <w:rPr>
          <w:rFonts w:ascii="Calibri" w:hAnsi="Calibri" w:cs="Calibri"/>
        </w:rPr>
        <w:t xml:space="preserve"> слушателя, прошедшего обучение по программе профессиональной переподготовки для выполнения нового вида профессиональной деятельности «Педагогическая деятельность в образовательной организации общего образования», включает образование детей школьного возраста в образовательных организациях общего образования и в домашних условиях. </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2.</w:t>
      </w:r>
      <w:r w:rsidRPr="006709FF">
        <w:rPr>
          <w:rFonts w:ascii="Calibri" w:hAnsi="Calibri" w:cs="Calibri"/>
          <w:b/>
          <w:i/>
        </w:rPr>
        <w:t xml:space="preserve"> Объектами профессиональной деятельности</w:t>
      </w:r>
      <w:r w:rsidRPr="006709FF">
        <w:rPr>
          <w:rFonts w:ascii="Calibri" w:hAnsi="Calibri" w:cs="Calibri"/>
        </w:rPr>
        <w:t xml:space="preserve"> выпускников являются: обучение, воспитание, развитие учащихся образовательных организаций общего образования, развитие и просвещение родителей и общественности.</w:t>
      </w:r>
    </w:p>
    <w:p w:rsidR="004F16F2" w:rsidRDefault="004F16F2" w:rsidP="00ED2229">
      <w:pPr>
        <w:tabs>
          <w:tab w:val="left" w:pos="1260"/>
        </w:tabs>
        <w:ind w:firstLine="709"/>
        <w:jc w:val="both"/>
        <w:rPr>
          <w:rFonts w:ascii="Calibri" w:hAnsi="Calibri" w:cs="Calibri"/>
          <w:b/>
        </w:rPr>
      </w:pPr>
    </w:p>
    <w:tbl>
      <w:tblPr>
        <w:tblW w:w="10340" w:type="dxa"/>
        <w:tblInd w:w="10" w:type="dxa"/>
        <w:tblLayout w:type="fixed"/>
        <w:tblCellMar>
          <w:left w:w="0" w:type="dxa"/>
          <w:right w:w="0" w:type="dxa"/>
        </w:tblCellMar>
        <w:tblLook w:val="04A0"/>
      </w:tblPr>
      <w:tblGrid>
        <w:gridCol w:w="1540"/>
        <w:gridCol w:w="1700"/>
        <w:gridCol w:w="2420"/>
        <w:gridCol w:w="2560"/>
        <w:gridCol w:w="980"/>
        <w:gridCol w:w="1140"/>
      </w:tblGrid>
      <w:tr w:rsidR="004F16F2" w:rsidRPr="004F16F2" w:rsidTr="004F16F2">
        <w:trPr>
          <w:trHeight w:val="1485"/>
        </w:trPr>
        <w:tc>
          <w:tcPr>
            <w:tcW w:w="1540" w:type="dxa"/>
            <w:tcBorders>
              <w:top w:val="single" w:sz="8" w:space="0" w:color="auto"/>
              <w:left w:val="single" w:sz="8" w:space="0" w:color="auto"/>
              <w:right w:val="single" w:sz="8" w:space="0" w:color="auto"/>
            </w:tcBorders>
            <w:vAlign w:val="center"/>
          </w:tcPr>
          <w:p w:rsidR="004F16F2" w:rsidRPr="004F16F2" w:rsidRDefault="004F16F2" w:rsidP="004F16F2">
            <w:pPr>
              <w:ind w:left="120"/>
              <w:jc w:val="center"/>
              <w:rPr>
                <w:rFonts w:asciiTheme="minorHAnsi" w:hAnsiTheme="minorHAnsi"/>
              </w:rPr>
            </w:pPr>
            <w:r w:rsidRPr="004F16F2">
              <w:rPr>
                <w:rFonts w:asciiTheme="minorHAnsi" w:hAnsiTheme="minorHAnsi"/>
                <w:b/>
                <w:bCs/>
              </w:rPr>
              <w:t>Вид про-</w:t>
            </w:r>
          </w:p>
          <w:p w:rsidR="004F16F2" w:rsidRPr="004F16F2" w:rsidRDefault="004F16F2" w:rsidP="004F16F2">
            <w:pPr>
              <w:ind w:left="120"/>
              <w:jc w:val="center"/>
              <w:rPr>
                <w:rFonts w:asciiTheme="minorHAnsi" w:hAnsiTheme="minorHAnsi"/>
              </w:rPr>
            </w:pPr>
            <w:proofErr w:type="spellStart"/>
            <w:r w:rsidRPr="004F16F2">
              <w:rPr>
                <w:rFonts w:asciiTheme="minorHAnsi" w:hAnsiTheme="minorHAnsi"/>
                <w:b/>
                <w:bCs/>
              </w:rPr>
              <w:t>фессио</w:t>
            </w:r>
            <w:proofErr w:type="spellEnd"/>
            <w:r w:rsidRPr="004F16F2">
              <w:rPr>
                <w:rFonts w:asciiTheme="minorHAnsi" w:hAnsiTheme="minorHAnsi"/>
                <w:b/>
                <w:bCs/>
              </w:rPr>
              <w:t>-</w:t>
            </w:r>
          </w:p>
          <w:p w:rsidR="004F16F2" w:rsidRPr="004F16F2" w:rsidRDefault="004F16F2" w:rsidP="004F16F2">
            <w:pPr>
              <w:ind w:left="120"/>
              <w:jc w:val="center"/>
              <w:rPr>
                <w:rFonts w:asciiTheme="minorHAnsi" w:hAnsiTheme="minorHAnsi"/>
              </w:rPr>
            </w:pPr>
            <w:proofErr w:type="spellStart"/>
            <w:r w:rsidRPr="004F16F2">
              <w:rPr>
                <w:rFonts w:asciiTheme="minorHAnsi" w:hAnsiTheme="minorHAnsi"/>
                <w:b/>
                <w:bCs/>
              </w:rPr>
              <w:t>нальной</w:t>
            </w:r>
            <w:proofErr w:type="spellEnd"/>
          </w:p>
          <w:p w:rsidR="004F16F2" w:rsidRPr="004F16F2" w:rsidRDefault="004F16F2" w:rsidP="004F16F2">
            <w:pPr>
              <w:ind w:left="120"/>
              <w:jc w:val="center"/>
              <w:rPr>
                <w:rFonts w:asciiTheme="minorHAnsi" w:hAnsiTheme="minorHAnsi"/>
              </w:rPr>
            </w:pPr>
            <w:r w:rsidRPr="004F16F2">
              <w:rPr>
                <w:rFonts w:asciiTheme="minorHAnsi" w:hAnsiTheme="minorHAnsi"/>
                <w:b/>
                <w:bCs/>
              </w:rPr>
              <w:t>деятельно-</w:t>
            </w:r>
          </w:p>
          <w:p w:rsidR="004F16F2" w:rsidRPr="004F16F2" w:rsidRDefault="004F16F2" w:rsidP="004F16F2">
            <w:pPr>
              <w:ind w:left="120"/>
              <w:jc w:val="center"/>
              <w:rPr>
                <w:rFonts w:asciiTheme="minorHAnsi" w:hAnsiTheme="minorHAnsi"/>
              </w:rPr>
            </w:pPr>
            <w:proofErr w:type="spellStart"/>
            <w:r w:rsidRPr="004F16F2">
              <w:rPr>
                <w:rFonts w:asciiTheme="minorHAnsi" w:hAnsiTheme="minorHAnsi"/>
                <w:b/>
                <w:bCs/>
              </w:rPr>
              <w:t>сти</w:t>
            </w:r>
            <w:proofErr w:type="spellEnd"/>
          </w:p>
        </w:tc>
        <w:tc>
          <w:tcPr>
            <w:tcW w:w="1700" w:type="dxa"/>
            <w:tcBorders>
              <w:top w:val="single" w:sz="8" w:space="0" w:color="auto"/>
              <w:right w:val="single" w:sz="8" w:space="0" w:color="auto"/>
            </w:tcBorders>
            <w:vAlign w:val="center"/>
          </w:tcPr>
          <w:p w:rsidR="004F16F2" w:rsidRPr="004F16F2" w:rsidRDefault="004F16F2" w:rsidP="004F16F2">
            <w:pPr>
              <w:ind w:left="100"/>
              <w:jc w:val="center"/>
              <w:rPr>
                <w:rFonts w:asciiTheme="minorHAnsi" w:hAnsiTheme="minorHAnsi"/>
              </w:rPr>
            </w:pPr>
            <w:r w:rsidRPr="004F16F2">
              <w:rPr>
                <w:rFonts w:asciiTheme="minorHAnsi" w:hAnsiTheme="minorHAnsi"/>
                <w:b/>
                <w:bCs/>
              </w:rPr>
              <w:t xml:space="preserve">Группа </w:t>
            </w:r>
            <w:proofErr w:type="spellStart"/>
            <w:r w:rsidRPr="004F16F2">
              <w:rPr>
                <w:rFonts w:asciiTheme="minorHAnsi" w:hAnsiTheme="minorHAnsi"/>
                <w:b/>
                <w:bCs/>
              </w:rPr>
              <w:t>заня</w:t>
            </w:r>
            <w:proofErr w:type="spellEnd"/>
            <w:r w:rsidRPr="004F16F2">
              <w:rPr>
                <w:rFonts w:asciiTheme="minorHAnsi" w:hAnsiTheme="minorHAnsi"/>
                <w:b/>
                <w:bCs/>
              </w:rPr>
              <w:t>-</w:t>
            </w:r>
          </w:p>
          <w:p w:rsidR="004F16F2" w:rsidRPr="004F16F2" w:rsidRDefault="004F16F2" w:rsidP="004F16F2">
            <w:pPr>
              <w:ind w:left="100"/>
              <w:jc w:val="center"/>
              <w:rPr>
                <w:rFonts w:asciiTheme="minorHAnsi" w:hAnsiTheme="minorHAnsi"/>
              </w:rPr>
            </w:pPr>
            <w:proofErr w:type="spellStart"/>
            <w:r w:rsidRPr="004F16F2">
              <w:rPr>
                <w:rFonts w:asciiTheme="minorHAnsi" w:hAnsiTheme="minorHAnsi"/>
                <w:b/>
                <w:bCs/>
              </w:rPr>
              <w:t>тий</w:t>
            </w:r>
            <w:proofErr w:type="spellEnd"/>
          </w:p>
        </w:tc>
        <w:tc>
          <w:tcPr>
            <w:tcW w:w="2420" w:type="dxa"/>
            <w:tcBorders>
              <w:top w:val="single" w:sz="8" w:space="0" w:color="auto"/>
              <w:right w:val="single" w:sz="8" w:space="0" w:color="auto"/>
            </w:tcBorders>
            <w:vAlign w:val="center"/>
          </w:tcPr>
          <w:p w:rsidR="004F16F2" w:rsidRPr="004F16F2" w:rsidRDefault="004F16F2" w:rsidP="004F16F2">
            <w:pPr>
              <w:ind w:left="100"/>
              <w:jc w:val="center"/>
              <w:rPr>
                <w:rFonts w:asciiTheme="minorHAnsi" w:hAnsiTheme="minorHAnsi"/>
              </w:rPr>
            </w:pPr>
            <w:r w:rsidRPr="004F16F2">
              <w:rPr>
                <w:rFonts w:asciiTheme="minorHAnsi" w:hAnsiTheme="minorHAnsi"/>
                <w:b/>
                <w:bCs/>
              </w:rPr>
              <w:t>Обобщенные тру-</w:t>
            </w:r>
          </w:p>
          <w:p w:rsidR="004F16F2" w:rsidRPr="004F16F2" w:rsidRDefault="004F16F2" w:rsidP="004F16F2">
            <w:pPr>
              <w:ind w:left="100"/>
              <w:jc w:val="center"/>
              <w:rPr>
                <w:rFonts w:asciiTheme="minorHAnsi" w:hAnsiTheme="minorHAnsi"/>
              </w:rPr>
            </w:pPr>
            <w:proofErr w:type="spellStart"/>
            <w:r w:rsidRPr="004F16F2">
              <w:rPr>
                <w:rFonts w:asciiTheme="minorHAnsi" w:hAnsiTheme="minorHAnsi"/>
                <w:b/>
                <w:bCs/>
              </w:rPr>
              <w:t>довые</w:t>
            </w:r>
            <w:proofErr w:type="spellEnd"/>
            <w:r w:rsidRPr="004F16F2">
              <w:rPr>
                <w:rFonts w:asciiTheme="minorHAnsi" w:hAnsiTheme="minorHAnsi"/>
                <w:b/>
                <w:bCs/>
              </w:rPr>
              <w:t xml:space="preserve"> функции</w:t>
            </w:r>
          </w:p>
        </w:tc>
        <w:tc>
          <w:tcPr>
            <w:tcW w:w="2560" w:type="dxa"/>
            <w:tcBorders>
              <w:top w:val="single" w:sz="8" w:space="0" w:color="auto"/>
              <w:right w:val="single" w:sz="8" w:space="0" w:color="auto"/>
            </w:tcBorders>
            <w:vAlign w:val="center"/>
          </w:tcPr>
          <w:p w:rsidR="004F16F2" w:rsidRPr="004F16F2" w:rsidRDefault="004F16F2" w:rsidP="004F16F2">
            <w:pPr>
              <w:ind w:left="100"/>
              <w:jc w:val="center"/>
              <w:rPr>
                <w:rFonts w:asciiTheme="minorHAnsi" w:hAnsiTheme="minorHAnsi"/>
              </w:rPr>
            </w:pPr>
            <w:r w:rsidRPr="004F16F2">
              <w:rPr>
                <w:rFonts w:asciiTheme="minorHAnsi" w:hAnsiTheme="minorHAnsi"/>
                <w:b/>
                <w:bCs/>
              </w:rPr>
              <w:t>Трудовые функции,</w:t>
            </w:r>
          </w:p>
          <w:p w:rsidR="004F16F2" w:rsidRPr="004F16F2" w:rsidRDefault="004F16F2" w:rsidP="004F16F2">
            <w:pPr>
              <w:ind w:left="100"/>
              <w:jc w:val="center"/>
              <w:rPr>
                <w:rFonts w:asciiTheme="minorHAnsi" w:hAnsiTheme="minorHAnsi"/>
              </w:rPr>
            </w:pPr>
            <w:r w:rsidRPr="004F16F2">
              <w:rPr>
                <w:rFonts w:asciiTheme="minorHAnsi" w:hAnsiTheme="minorHAnsi"/>
                <w:b/>
                <w:bCs/>
              </w:rPr>
              <w:t>реализуемые после</w:t>
            </w:r>
            <w:r>
              <w:rPr>
                <w:rFonts w:asciiTheme="minorHAnsi" w:hAnsiTheme="minorHAnsi"/>
                <w:b/>
                <w:bCs/>
              </w:rPr>
              <w:t xml:space="preserve"> обучения</w:t>
            </w:r>
          </w:p>
        </w:tc>
        <w:tc>
          <w:tcPr>
            <w:tcW w:w="980" w:type="dxa"/>
            <w:tcBorders>
              <w:top w:val="single" w:sz="8" w:space="0" w:color="auto"/>
              <w:right w:val="single" w:sz="8" w:space="0" w:color="auto"/>
            </w:tcBorders>
            <w:vAlign w:val="center"/>
          </w:tcPr>
          <w:p w:rsidR="004F16F2" w:rsidRPr="004F16F2" w:rsidRDefault="004F16F2" w:rsidP="004F16F2">
            <w:pPr>
              <w:ind w:right="360"/>
              <w:jc w:val="center"/>
              <w:rPr>
                <w:rFonts w:asciiTheme="minorHAnsi" w:hAnsiTheme="minorHAnsi"/>
              </w:rPr>
            </w:pPr>
            <w:r w:rsidRPr="004F16F2">
              <w:rPr>
                <w:rFonts w:asciiTheme="minorHAnsi" w:hAnsiTheme="minorHAnsi"/>
                <w:b/>
                <w:bCs/>
              </w:rPr>
              <w:t>Код</w:t>
            </w:r>
          </w:p>
        </w:tc>
        <w:tc>
          <w:tcPr>
            <w:tcW w:w="1140" w:type="dxa"/>
            <w:tcBorders>
              <w:top w:val="single" w:sz="8" w:space="0" w:color="auto"/>
              <w:right w:val="single" w:sz="8" w:space="0" w:color="auto"/>
            </w:tcBorders>
            <w:vAlign w:val="center"/>
          </w:tcPr>
          <w:p w:rsidR="004F16F2" w:rsidRPr="004F16F2" w:rsidRDefault="004F16F2" w:rsidP="004F16F2">
            <w:pPr>
              <w:ind w:left="100"/>
              <w:jc w:val="center"/>
              <w:rPr>
                <w:rFonts w:asciiTheme="minorHAnsi" w:hAnsiTheme="minorHAnsi"/>
              </w:rPr>
            </w:pPr>
            <w:r w:rsidRPr="004F16F2">
              <w:rPr>
                <w:rFonts w:asciiTheme="minorHAnsi" w:hAnsiTheme="minorHAnsi"/>
                <w:b/>
                <w:bCs/>
              </w:rPr>
              <w:t>Уро-</w:t>
            </w:r>
          </w:p>
          <w:p w:rsidR="004F16F2" w:rsidRPr="004F16F2" w:rsidRDefault="004F16F2" w:rsidP="004F16F2">
            <w:pPr>
              <w:ind w:left="100"/>
              <w:jc w:val="center"/>
              <w:rPr>
                <w:rFonts w:asciiTheme="minorHAnsi" w:hAnsiTheme="minorHAnsi"/>
              </w:rPr>
            </w:pPr>
            <w:r w:rsidRPr="004F16F2">
              <w:rPr>
                <w:rFonts w:asciiTheme="minorHAnsi" w:hAnsiTheme="minorHAnsi"/>
                <w:b/>
                <w:bCs/>
              </w:rPr>
              <w:t>Вень</w:t>
            </w:r>
            <w:r>
              <w:rPr>
                <w:rFonts w:asciiTheme="minorHAnsi" w:hAnsiTheme="minorHAnsi"/>
                <w:b/>
                <w:bCs/>
              </w:rPr>
              <w:t xml:space="preserve"> квалифика</w:t>
            </w:r>
            <w:r w:rsidRPr="004F16F2">
              <w:rPr>
                <w:rFonts w:asciiTheme="minorHAnsi" w:hAnsiTheme="minorHAnsi"/>
                <w:b/>
                <w:bCs/>
              </w:rPr>
              <w:t>ции</w:t>
            </w:r>
          </w:p>
        </w:tc>
      </w:tr>
      <w:tr w:rsidR="004F16F2" w:rsidRPr="004F16F2" w:rsidTr="004F16F2">
        <w:trPr>
          <w:trHeight w:val="263"/>
        </w:trPr>
        <w:tc>
          <w:tcPr>
            <w:tcW w:w="1540" w:type="dxa"/>
            <w:vMerge w:val="restart"/>
            <w:tcBorders>
              <w:left w:val="single" w:sz="8" w:space="0" w:color="auto"/>
              <w:right w:val="single" w:sz="8" w:space="0" w:color="auto"/>
            </w:tcBorders>
            <w:vAlign w:val="bottom"/>
          </w:tcPr>
          <w:p w:rsidR="004F16F2" w:rsidRPr="004F16F2" w:rsidRDefault="004F16F2" w:rsidP="00A71407">
            <w:pPr>
              <w:spacing w:line="263" w:lineRule="exact"/>
              <w:ind w:left="120"/>
              <w:rPr>
                <w:rFonts w:asciiTheme="minorHAnsi" w:hAnsiTheme="minorHAnsi"/>
              </w:rPr>
            </w:pPr>
            <w:r w:rsidRPr="004F16F2">
              <w:rPr>
                <w:rFonts w:asciiTheme="minorHAnsi" w:hAnsiTheme="minorHAnsi"/>
              </w:rPr>
              <w:t>Дошкольное</w:t>
            </w:r>
          </w:p>
          <w:p w:rsidR="004F16F2" w:rsidRPr="004F16F2" w:rsidRDefault="004F16F2" w:rsidP="00A71407">
            <w:pPr>
              <w:spacing w:line="271" w:lineRule="exact"/>
              <w:ind w:left="120"/>
              <w:rPr>
                <w:rFonts w:asciiTheme="minorHAnsi" w:hAnsiTheme="minorHAnsi"/>
              </w:rPr>
            </w:pPr>
            <w:r w:rsidRPr="004F16F2">
              <w:rPr>
                <w:rFonts w:asciiTheme="minorHAnsi" w:hAnsiTheme="minorHAnsi"/>
              </w:rPr>
              <w:t>образование</w:t>
            </w:r>
          </w:p>
        </w:tc>
        <w:tc>
          <w:tcPr>
            <w:tcW w:w="1700" w:type="dxa"/>
            <w:vMerge w:val="restart"/>
            <w:tcBorders>
              <w:right w:val="single" w:sz="8" w:space="0" w:color="auto"/>
            </w:tcBorders>
            <w:vAlign w:val="bottom"/>
          </w:tcPr>
          <w:p w:rsidR="004F16F2" w:rsidRPr="004F16F2" w:rsidRDefault="004F16F2" w:rsidP="00A71407">
            <w:pPr>
              <w:spacing w:line="263" w:lineRule="exact"/>
              <w:ind w:left="100"/>
              <w:rPr>
                <w:rFonts w:asciiTheme="minorHAnsi" w:hAnsiTheme="minorHAnsi"/>
              </w:rPr>
            </w:pPr>
            <w:r w:rsidRPr="004F16F2">
              <w:rPr>
                <w:rFonts w:asciiTheme="minorHAnsi" w:hAnsiTheme="minorHAnsi"/>
              </w:rPr>
              <w:t>Персонал до-</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школьного</w:t>
            </w:r>
          </w:p>
          <w:p w:rsidR="004F16F2" w:rsidRPr="004F16F2" w:rsidRDefault="004F16F2" w:rsidP="00A71407">
            <w:pPr>
              <w:ind w:left="100"/>
              <w:rPr>
                <w:rFonts w:asciiTheme="minorHAnsi" w:hAnsiTheme="minorHAnsi"/>
              </w:rPr>
            </w:pPr>
            <w:r w:rsidRPr="004F16F2">
              <w:rPr>
                <w:rFonts w:asciiTheme="minorHAnsi" w:hAnsiTheme="minorHAnsi"/>
              </w:rPr>
              <w:t>воспитания и</w:t>
            </w:r>
          </w:p>
          <w:p w:rsidR="004F16F2" w:rsidRPr="004F16F2" w:rsidRDefault="004F16F2" w:rsidP="00A71407">
            <w:pPr>
              <w:ind w:left="100"/>
              <w:rPr>
                <w:rFonts w:asciiTheme="minorHAnsi" w:hAnsiTheme="minorHAnsi"/>
              </w:rPr>
            </w:pPr>
            <w:r w:rsidRPr="004F16F2">
              <w:rPr>
                <w:rFonts w:asciiTheme="minorHAnsi" w:hAnsiTheme="minorHAnsi"/>
              </w:rPr>
              <w:t>образования</w:t>
            </w:r>
          </w:p>
        </w:tc>
        <w:tc>
          <w:tcPr>
            <w:tcW w:w="2420" w:type="dxa"/>
            <w:vMerge w:val="restart"/>
            <w:tcBorders>
              <w:right w:val="single" w:sz="8" w:space="0" w:color="auto"/>
            </w:tcBorders>
            <w:vAlign w:val="bottom"/>
          </w:tcPr>
          <w:p w:rsidR="004F16F2" w:rsidRPr="004F16F2" w:rsidRDefault="004F16F2" w:rsidP="00A71407">
            <w:pPr>
              <w:spacing w:line="263" w:lineRule="exact"/>
              <w:ind w:left="100"/>
              <w:rPr>
                <w:rFonts w:asciiTheme="minorHAnsi" w:hAnsiTheme="minorHAnsi"/>
              </w:rPr>
            </w:pPr>
            <w:r w:rsidRPr="004F16F2">
              <w:rPr>
                <w:rFonts w:asciiTheme="minorHAnsi" w:hAnsiTheme="minorHAnsi"/>
                <w:b/>
                <w:bCs/>
              </w:rPr>
              <w:t>Код А</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 xml:space="preserve">Педагогическая </w:t>
            </w:r>
            <w:proofErr w:type="spellStart"/>
            <w:r w:rsidRPr="004F16F2">
              <w:rPr>
                <w:rFonts w:asciiTheme="minorHAnsi" w:hAnsiTheme="minorHAnsi"/>
              </w:rPr>
              <w:t>дея</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тельность</w:t>
            </w:r>
            <w:proofErr w:type="spellEnd"/>
            <w:r w:rsidRPr="004F16F2">
              <w:rPr>
                <w:rFonts w:asciiTheme="minorHAnsi" w:hAnsiTheme="minorHAnsi"/>
              </w:rPr>
              <w:t xml:space="preserve"> по </w:t>
            </w:r>
            <w:proofErr w:type="spellStart"/>
            <w:r w:rsidRPr="004F16F2">
              <w:rPr>
                <w:rFonts w:asciiTheme="minorHAnsi" w:hAnsiTheme="minorHAnsi"/>
              </w:rPr>
              <w:t>проек</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тированию</w:t>
            </w:r>
            <w:proofErr w:type="spellEnd"/>
            <w:r w:rsidRPr="004F16F2">
              <w:rPr>
                <w:rFonts w:asciiTheme="minorHAnsi" w:hAnsiTheme="minorHAnsi"/>
              </w:rPr>
              <w:t xml:space="preserve"> и </w:t>
            </w:r>
            <w:proofErr w:type="spellStart"/>
            <w:r w:rsidRPr="004F16F2">
              <w:rPr>
                <w:rFonts w:asciiTheme="minorHAnsi" w:hAnsiTheme="minorHAnsi"/>
              </w:rPr>
              <w:t>реали</w:t>
            </w:r>
            <w:proofErr w:type="spellEnd"/>
            <w:r w:rsidRPr="004F16F2">
              <w:rPr>
                <w:rFonts w:asciiTheme="minorHAnsi" w:hAnsiTheme="minorHAnsi"/>
              </w:rPr>
              <w:t>-</w:t>
            </w:r>
          </w:p>
          <w:p w:rsidR="004F16F2" w:rsidRPr="004F16F2" w:rsidRDefault="004F16F2" w:rsidP="00A71407">
            <w:pPr>
              <w:spacing w:line="256" w:lineRule="exact"/>
              <w:ind w:left="100"/>
              <w:rPr>
                <w:rFonts w:asciiTheme="minorHAnsi" w:hAnsiTheme="minorHAnsi"/>
              </w:rPr>
            </w:pPr>
            <w:proofErr w:type="spellStart"/>
            <w:r w:rsidRPr="004F16F2">
              <w:rPr>
                <w:rFonts w:asciiTheme="minorHAnsi" w:hAnsiTheme="minorHAnsi"/>
              </w:rPr>
              <w:t>зации</w:t>
            </w:r>
            <w:proofErr w:type="spellEnd"/>
            <w:r w:rsidRPr="004F16F2">
              <w:rPr>
                <w:rFonts w:asciiTheme="minorHAnsi" w:hAnsiTheme="minorHAnsi"/>
              </w:rPr>
              <w:t xml:space="preserve"> </w:t>
            </w:r>
            <w:proofErr w:type="spellStart"/>
            <w:r w:rsidRPr="004F16F2">
              <w:rPr>
                <w:rFonts w:asciiTheme="minorHAnsi" w:hAnsiTheme="minorHAnsi"/>
              </w:rPr>
              <w:t>образователь</w:t>
            </w:r>
            <w:proofErr w:type="spellEnd"/>
            <w:r w:rsidRPr="004F16F2">
              <w:rPr>
                <w:rFonts w:asciiTheme="minorHAnsi" w:hAnsiTheme="minorHAnsi"/>
              </w:rPr>
              <w:t>-</w:t>
            </w:r>
          </w:p>
          <w:p w:rsidR="004F16F2" w:rsidRPr="004F16F2" w:rsidRDefault="004F16F2" w:rsidP="00A71407">
            <w:pPr>
              <w:spacing w:line="264" w:lineRule="exact"/>
              <w:ind w:left="100"/>
              <w:rPr>
                <w:rFonts w:asciiTheme="minorHAnsi" w:hAnsiTheme="minorHAnsi"/>
              </w:rPr>
            </w:pPr>
            <w:proofErr w:type="spellStart"/>
            <w:r w:rsidRPr="004F16F2">
              <w:rPr>
                <w:rFonts w:asciiTheme="minorHAnsi" w:hAnsiTheme="minorHAnsi"/>
              </w:rPr>
              <w:t>ного</w:t>
            </w:r>
            <w:proofErr w:type="spellEnd"/>
            <w:r w:rsidRPr="004F16F2">
              <w:rPr>
                <w:rFonts w:asciiTheme="minorHAnsi" w:hAnsiTheme="minorHAnsi"/>
              </w:rPr>
              <w:t xml:space="preserve"> процесса в об-</w:t>
            </w:r>
          </w:p>
          <w:p w:rsidR="004F16F2" w:rsidRPr="004F16F2" w:rsidRDefault="004F16F2" w:rsidP="00A71407">
            <w:pPr>
              <w:spacing w:line="264" w:lineRule="exact"/>
              <w:ind w:left="100"/>
              <w:rPr>
                <w:rFonts w:asciiTheme="minorHAnsi" w:hAnsiTheme="minorHAnsi"/>
              </w:rPr>
            </w:pPr>
            <w:proofErr w:type="spellStart"/>
            <w:r w:rsidRPr="004F16F2">
              <w:rPr>
                <w:rFonts w:asciiTheme="minorHAnsi" w:hAnsiTheme="minorHAnsi"/>
              </w:rPr>
              <w:lastRenderedPageBreak/>
              <w:t>разовательных</w:t>
            </w:r>
            <w:proofErr w:type="spellEnd"/>
            <w:r w:rsidRPr="004F16F2">
              <w:rPr>
                <w:rFonts w:asciiTheme="minorHAnsi" w:hAnsiTheme="minorHAnsi"/>
              </w:rPr>
              <w:t xml:space="preserve"> </w:t>
            </w:r>
            <w:proofErr w:type="spellStart"/>
            <w:r w:rsidRPr="004F16F2">
              <w:rPr>
                <w:rFonts w:asciiTheme="minorHAnsi" w:hAnsiTheme="minorHAnsi"/>
              </w:rPr>
              <w:t>орга</w:t>
            </w:r>
            <w:proofErr w:type="spellEnd"/>
            <w:r w:rsidRPr="004F16F2">
              <w:rPr>
                <w:rFonts w:asciiTheme="minorHAnsi" w:hAnsiTheme="minorHAnsi"/>
              </w:rPr>
              <w:t>-</w:t>
            </w:r>
          </w:p>
          <w:p w:rsidR="004F16F2" w:rsidRPr="004F16F2" w:rsidRDefault="004F16F2" w:rsidP="00A71407">
            <w:pPr>
              <w:spacing w:line="264" w:lineRule="exact"/>
              <w:ind w:left="100"/>
              <w:rPr>
                <w:rFonts w:asciiTheme="minorHAnsi" w:hAnsiTheme="minorHAnsi"/>
              </w:rPr>
            </w:pPr>
            <w:proofErr w:type="spellStart"/>
            <w:r w:rsidRPr="004F16F2">
              <w:rPr>
                <w:rFonts w:asciiTheme="minorHAnsi" w:hAnsiTheme="minorHAnsi"/>
              </w:rPr>
              <w:t>низациях</w:t>
            </w:r>
            <w:proofErr w:type="spellEnd"/>
            <w:r w:rsidRPr="004F16F2">
              <w:rPr>
                <w:rFonts w:asciiTheme="minorHAnsi" w:hAnsiTheme="minorHAnsi"/>
              </w:rPr>
              <w:t xml:space="preserve"> </w:t>
            </w:r>
            <w:proofErr w:type="spellStart"/>
            <w:r w:rsidRPr="004F16F2">
              <w:rPr>
                <w:rFonts w:asciiTheme="minorHAnsi" w:hAnsiTheme="minorHAnsi"/>
              </w:rPr>
              <w:t>дошколь</w:t>
            </w:r>
            <w:proofErr w:type="spellEnd"/>
            <w:r w:rsidRPr="004F16F2">
              <w:rPr>
                <w:rFonts w:asciiTheme="minorHAnsi" w:hAnsiTheme="minorHAnsi"/>
              </w:rPr>
              <w:t>-</w:t>
            </w:r>
          </w:p>
          <w:p w:rsidR="004F16F2" w:rsidRPr="004F16F2" w:rsidRDefault="004F16F2" w:rsidP="00A71407">
            <w:pPr>
              <w:spacing w:line="264" w:lineRule="exact"/>
              <w:ind w:left="100"/>
              <w:rPr>
                <w:rFonts w:asciiTheme="minorHAnsi" w:hAnsiTheme="minorHAnsi"/>
              </w:rPr>
            </w:pPr>
            <w:proofErr w:type="spellStart"/>
            <w:r w:rsidRPr="004F16F2">
              <w:rPr>
                <w:rFonts w:asciiTheme="minorHAnsi" w:hAnsiTheme="minorHAnsi"/>
              </w:rPr>
              <w:t>ного</w:t>
            </w:r>
            <w:proofErr w:type="spellEnd"/>
            <w:r w:rsidRPr="004F16F2">
              <w:rPr>
                <w:rFonts w:asciiTheme="minorHAnsi" w:hAnsiTheme="minorHAnsi"/>
              </w:rPr>
              <w:t>, начального</w:t>
            </w:r>
          </w:p>
          <w:p w:rsidR="004F16F2" w:rsidRPr="004F16F2" w:rsidRDefault="004F16F2" w:rsidP="00A71407">
            <w:pPr>
              <w:spacing w:line="244" w:lineRule="exact"/>
              <w:ind w:left="100"/>
              <w:rPr>
                <w:rFonts w:asciiTheme="minorHAnsi" w:hAnsiTheme="minorHAnsi"/>
              </w:rPr>
            </w:pPr>
            <w:r w:rsidRPr="004F16F2">
              <w:rPr>
                <w:rFonts w:asciiTheme="minorHAnsi" w:hAnsiTheme="minorHAnsi"/>
              </w:rPr>
              <w:t>общего, основного</w:t>
            </w:r>
          </w:p>
          <w:p w:rsidR="004F16F2" w:rsidRPr="004F16F2" w:rsidRDefault="004F16F2" w:rsidP="00A71407">
            <w:pPr>
              <w:spacing w:line="264" w:lineRule="exact"/>
              <w:ind w:left="100"/>
              <w:rPr>
                <w:rFonts w:asciiTheme="minorHAnsi" w:hAnsiTheme="minorHAnsi"/>
              </w:rPr>
            </w:pPr>
            <w:r w:rsidRPr="004F16F2">
              <w:rPr>
                <w:rFonts w:asciiTheme="minorHAnsi" w:hAnsiTheme="minorHAnsi"/>
              </w:rPr>
              <w:t>общего, среднего</w:t>
            </w:r>
          </w:p>
          <w:p w:rsidR="004F16F2" w:rsidRPr="004F16F2" w:rsidRDefault="004F16F2" w:rsidP="00A71407">
            <w:pPr>
              <w:spacing w:line="264" w:lineRule="exact"/>
              <w:ind w:left="100"/>
              <w:rPr>
                <w:rFonts w:asciiTheme="minorHAnsi" w:hAnsiTheme="minorHAnsi"/>
              </w:rPr>
            </w:pPr>
            <w:r w:rsidRPr="004F16F2">
              <w:rPr>
                <w:rFonts w:asciiTheme="minorHAnsi" w:hAnsiTheme="minorHAnsi"/>
              </w:rPr>
              <w:t>общего образования</w:t>
            </w:r>
          </w:p>
        </w:tc>
        <w:tc>
          <w:tcPr>
            <w:tcW w:w="2560" w:type="dxa"/>
            <w:vMerge w:val="restart"/>
            <w:tcBorders>
              <w:right w:val="single" w:sz="8" w:space="0" w:color="auto"/>
            </w:tcBorders>
            <w:vAlign w:val="bottom"/>
          </w:tcPr>
          <w:p w:rsidR="004F16F2" w:rsidRPr="004F16F2" w:rsidRDefault="004F16F2" w:rsidP="00A71407">
            <w:pPr>
              <w:spacing w:line="263" w:lineRule="exact"/>
              <w:ind w:left="100"/>
              <w:rPr>
                <w:rFonts w:asciiTheme="minorHAnsi" w:hAnsiTheme="minorHAnsi"/>
              </w:rPr>
            </w:pPr>
            <w:r w:rsidRPr="004F16F2">
              <w:rPr>
                <w:rFonts w:asciiTheme="minorHAnsi" w:hAnsiTheme="minorHAnsi"/>
              </w:rPr>
              <w:lastRenderedPageBreak/>
              <w:t>Общепедагогическая</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функция. Обучение</w:t>
            </w:r>
          </w:p>
        </w:tc>
        <w:tc>
          <w:tcPr>
            <w:tcW w:w="980" w:type="dxa"/>
            <w:vMerge w:val="restart"/>
            <w:tcBorders>
              <w:right w:val="single" w:sz="8" w:space="0" w:color="auto"/>
            </w:tcBorders>
            <w:vAlign w:val="bottom"/>
          </w:tcPr>
          <w:p w:rsidR="004F16F2" w:rsidRPr="004F16F2" w:rsidRDefault="004F16F2" w:rsidP="00A71407">
            <w:pPr>
              <w:spacing w:line="263" w:lineRule="exact"/>
              <w:ind w:right="60"/>
              <w:jc w:val="right"/>
              <w:rPr>
                <w:rFonts w:asciiTheme="minorHAnsi" w:hAnsiTheme="minorHAnsi"/>
              </w:rPr>
            </w:pPr>
            <w:r w:rsidRPr="004F16F2">
              <w:rPr>
                <w:rFonts w:asciiTheme="minorHAnsi" w:hAnsiTheme="minorHAnsi"/>
                <w:b/>
                <w:bCs/>
              </w:rPr>
              <w:t>А/01.6</w:t>
            </w: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1"/>
        </w:trPr>
        <w:tc>
          <w:tcPr>
            <w:tcW w:w="1540" w:type="dxa"/>
            <w:vMerge/>
            <w:tcBorders>
              <w:left w:val="single" w:sz="8" w:space="0" w:color="auto"/>
              <w:right w:val="single" w:sz="8" w:space="0" w:color="auto"/>
            </w:tcBorders>
            <w:vAlign w:val="bottom"/>
          </w:tcPr>
          <w:p w:rsidR="004F16F2" w:rsidRPr="004F16F2" w:rsidRDefault="004F16F2" w:rsidP="00A71407">
            <w:pPr>
              <w:spacing w:line="271" w:lineRule="exact"/>
              <w:ind w:left="120"/>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spacing w:line="271" w:lineRule="exact"/>
              <w:ind w:left="100"/>
              <w:rPr>
                <w:rFonts w:asciiTheme="minorHAnsi" w:hAnsiTheme="minorHAnsi"/>
              </w:rPr>
            </w:pPr>
          </w:p>
        </w:tc>
        <w:tc>
          <w:tcPr>
            <w:tcW w:w="980" w:type="dxa"/>
            <w:vMerge/>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vMerge/>
            <w:tcBorders>
              <w:left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rPr>
                <w:rFonts w:asciiTheme="minorHAnsi" w:hAnsiTheme="minorHAnsi"/>
              </w:rPr>
            </w:pPr>
          </w:p>
        </w:tc>
        <w:tc>
          <w:tcPr>
            <w:tcW w:w="980" w:type="dxa"/>
            <w:vMerge/>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vMerge/>
            <w:tcBorders>
              <w:left w:val="single" w:sz="8" w:space="0" w:color="auto"/>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vMerge/>
            <w:tcBorders>
              <w:bottom w:val="single" w:sz="8" w:space="0" w:color="auto"/>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rPr>
                <w:rFonts w:asciiTheme="minorHAnsi" w:hAnsiTheme="minorHAnsi"/>
              </w:rPr>
            </w:pPr>
          </w:p>
        </w:tc>
        <w:tc>
          <w:tcPr>
            <w:tcW w:w="980" w:type="dxa"/>
            <w:vMerge/>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68"/>
        </w:trPr>
        <w:tc>
          <w:tcPr>
            <w:tcW w:w="1540" w:type="dxa"/>
            <w:vMerge w:val="restart"/>
            <w:tcBorders>
              <w:left w:val="single" w:sz="8" w:space="0" w:color="auto"/>
              <w:right w:val="single" w:sz="8" w:space="0" w:color="auto"/>
            </w:tcBorders>
            <w:vAlign w:val="bottom"/>
          </w:tcPr>
          <w:p w:rsidR="004F16F2" w:rsidRPr="004F16F2" w:rsidRDefault="004F16F2" w:rsidP="00A71407">
            <w:pPr>
              <w:spacing w:line="268" w:lineRule="exact"/>
              <w:ind w:left="120"/>
              <w:rPr>
                <w:rFonts w:asciiTheme="minorHAnsi" w:hAnsiTheme="minorHAnsi"/>
              </w:rPr>
            </w:pPr>
            <w:r w:rsidRPr="004F16F2">
              <w:rPr>
                <w:rFonts w:asciiTheme="minorHAnsi" w:hAnsiTheme="minorHAnsi"/>
              </w:rPr>
              <w:t>Начальное</w:t>
            </w:r>
          </w:p>
          <w:p w:rsidR="004F16F2" w:rsidRPr="004F16F2" w:rsidRDefault="004F16F2" w:rsidP="00A71407">
            <w:pPr>
              <w:ind w:left="120"/>
              <w:rPr>
                <w:rFonts w:asciiTheme="minorHAnsi" w:hAnsiTheme="minorHAnsi"/>
              </w:rPr>
            </w:pPr>
            <w:r w:rsidRPr="004F16F2">
              <w:rPr>
                <w:rFonts w:asciiTheme="minorHAnsi" w:hAnsiTheme="minorHAnsi"/>
              </w:rPr>
              <w:t xml:space="preserve">общее </w:t>
            </w:r>
            <w:proofErr w:type="spellStart"/>
            <w:r w:rsidRPr="004F16F2">
              <w:rPr>
                <w:rFonts w:asciiTheme="minorHAnsi" w:hAnsiTheme="minorHAnsi"/>
              </w:rPr>
              <w:t>обра</w:t>
            </w:r>
            <w:proofErr w:type="spellEnd"/>
            <w:r w:rsidRPr="004F16F2">
              <w:rPr>
                <w:rFonts w:asciiTheme="minorHAnsi" w:hAnsiTheme="minorHAnsi"/>
              </w:rPr>
              <w:t>-</w:t>
            </w:r>
          </w:p>
          <w:p w:rsidR="004F16F2" w:rsidRPr="004F16F2" w:rsidRDefault="004F16F2" w:rsidP="00A71407">
            <w:pPr>
              <w:ind w:left="120"/>
              <w:rPr>
                <w:rFonts w:asciiTheme="minorHAnsi" w:hAnsiTheme="minorHAnsi"/>
              </w:rPr>
            </w:pPr>
            <w:proofErr w:type="spellStart"/>
            <w:r w:rsidRPr="004F16F2">
              <w:rPr>
                <w:rFonts w:asciiTheme="minorHAnsi" w:hAnsiTheme="minorHAnsi"/>
              </w:rPr>
              <w:lastRenderedPageBreak/>
              <w:t>зование</w:t>
            </w:r>
            <w:proofErr w:type="spellEnd"/>
          </w:p>
        </w:tc>
        <w:tc>
          <w:tcPr>
            <w:tcW w:w="1700" w:type="dxa"/>
            <w:vMerge w:val="restart"/>
            <w:tcBorders>
              <w:right w:val="single" w:sz="8" w:space="0" w:color="auto"/>
            </w:tcBorders>
            <w:vAlign w:val="bottom"/>
          </w:tcPr>
          <w:p w:rsidR="004F16F2" w:rsidRPr="004F16F2" w:rsidRDefault="004F16F2" w:rsidP="00A71407">
            <w:pPr>
              <w:spacing w:line="268" w:lineRule="exact"/>
              <w:ind w:left="100"/>
              <w:rPr>
                <w:rFonts w:asciiTheme="minorHAnsi" w:hAnsiTheme="minorHAnsi"/>
              </w:rPr>
            </w:pPr>
            <w:proofErr w:type="spellStart"/>
            <w:r w:rsidRPr="004F16F2">
              <w:rPr>
                <w:rFonts w:asciiTheme="minorHAnsi" w:hAnsiTheme="minorHAnsi"/>
              </w:rPr>
              <w:lastRenderedPageBreak/>
              <w:t>Преподава</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тельский</w:t>
            </w:r>
            <w:proofErr w:type="spellEnd"/>
            <w:r w:rsidRPr="004F16F2">
              <w:rPr>
                <w:rFonts w:asciiTheme="minorHAnsi" w:hAnsiTheme="minorHAnsi"/>
              </w:rPr>
              <w:t xml:space="preserve"> пер-</w:t>
            </w:r>
          </w:p>
          <w:p w:rsidR="004F16F2" w:rsidRPr="004F16F2" w:rsidRDefault="004F16F2" w:rsidP="00A71407">
            <w:pPr>
              <w:ind w:left="100"/>
              <w:rPr>
                <w:rFonts w:asciiTheme="minorHAnsi" w:hAnsiTheme="minorHAnsi"/>
              </w:rPr>
            </w:pPr>
            <w:proofErr w:type="spellStart"/>
            <w:r w:rsidRPr="004F16F2">
              <w:rPr>
                <w:rFonts w:asciiTheme="minorHAnsi" w:hAnsiTheme="minorHAnsi"/>
              </w:rPr>
              <w:lastRenderedPageBreak/>
              <w:t>сонал</w:t>
            </w:r>
            <w:proofErr w:type="spellEnd"/>
            <w:r w:rsidRPr="004F16F2">
              <w:rPr>
                <w:rFonts w:asciiTheme="minorHAnsi" w:hAnsiTheme="minorHAnsi"/>
              </w:rPr>
              <w:t xml:space="preserve"> </w:t>
            </w:r>
            <w:proofErr w:type="spellStart"/>
            <w:r w:rsidRPr="004F16F2">
              <w:rPr>
                <w:rFonts w:asciiTheme="minorHAnsi" w:hAnsiTheme="minorHAnsi"/>
              </w:rPr>
              <w:t>началь</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ного</w:t>
            </w:r>
            <w:proofErr w:type="spellEnd"/>
            <w:r w:rsidRPr="004F16F2">
              <w:rPr>
                <w:rFonts w:asciiTheme="minorHAnsi" w:hAnsiTheme="minorHAnsi"/>
              </w:rPr>
              <w:t xml:space="preserve"> </w:t>
            </w:r>
            <w:proofErr w:type="spellStart"/>
            <w:r w:rsidRPr="004F16F2">
              <w:rPr>
                <w:rFonts w:asciiTheme="minorHAnsi" w:hAnsiTheme="minorHAnsi"/>
              </w:rPr>
              <w:t>образо</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вания</w:t>
            </w:r>
            <w:proofErr w:type="spellEnd"/>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val="restart"/>
            <w:tcBorders>
              <w:right w:val="single" w:sz="8" w:space="0" w:color="auto"/>
            </w:tcBorders>
            <w:vAlign w:val="bottom"/>
          </w:tcPr>
          <w:p w:rsidR="004F16F2" w:rsidRPr="004F16F2" w:rsidRDefault="004F16F2" w:rsidP="00A71407">
            <w:pPr>
              <w:spacing w:line="256" w:lineRule="exact"/>
              <w:ind w:left="100"/>
              <w:rPr>
                <w:rFonts w:asciiTheme="minorHAnsi" w:hAnsiTheme="minorHAnsi"/>
              </w:rPr>
            </w:pPr>
            <w:r w:rsidRPr="004F16F2">
              <w:rPr>
                <w:rFonts w:asciiTheme="minorHAnsi" w:hAnsiTheme="minorHAnsi"/>
              </w:rPr>
              <w:t xml:space="preserve">Воспитательная </w:t>
            </w:r>
            <w:proofErr w:type="spellStart"/>
            <w:r w:rsidRPr="004F16F2">
              <w:rPr>
                <w:rFonts w:asciiTheme="minorHAnsi" w:hAnsiTheme="minorHAnsi"/>
              </w:rPr>
              <w:t>дея</w:t>
            </w:r>
            <w:proofErr w:type="spellEnd"/>
            <w:r w:rsidRPr="004F16F2">
              <w:rPr>
                <w:rFonts w:asciiTheme="minorHAnsi" w:hAnsiTheme="minorHAnsi"/>
              </w:rPr>
              <w:t>-</w:t>
            </w:r>
          </w:p>
          <w:p w:rsidR="004F16F2" w:rsidRPr="004F16F2" w:rsidRDefault="004F16F2" w:rsidP="00A71407">
            <w:pPr>
              <w:spacing w:line="264" w:lineRule="exact"/>
              <w:ind w:left="100"/>
              <w:rPr>
                <w:rFonts w:asciiTheme="minorHAnsi" w:hAnsiTheme="minorHAnsi"/>
              </w:rPr>
            </w:pPr>
            <w:proofErr w:type="spellStart"/>
            <w:r w:rsidRPr="004F16F2">
              <w:rPr>
                <w:rFonts w:asciiTheme="minorHAnsi" w:hAnsiTheme="minorHAnsi"/>
              </w:rPr>
              <w:t>тельность</w:t>
            </w:r>
            <w:proofErr w:type="spellEnd"/>
          </w:p>
        </w:tc>
        <w:tc>
          <w:tcPr>
            <w:tcW w:w="980" w:type="dxa"/>
            <w:vMerge w:val="restart"/>
            <w:tcBorders>
              <w:right w:val="single" w:sz="8" w:space="0" w:color="auto"/>
            </w:tcBorders>
            <w:vAlign w:val="bottom"/>
          </w:tcPr>
          <w:p w:rsidR="004F16F2" w:rsidRPr="004F16F2" w:rsidRDefault="004F16F2" w:rsidP="00A71407">
            <w:pPr>
              <w:spacing w:line="268" w:lineRule="exact"/>
              <w:ind w:right="60"/>
              <w:jc w:val="right"/>
              <w:rPr>
                <w:rFonts w:asciiTheme="minorHAnsi" w:hAnsiTheme="minorHAnsi"/>
              </w:rPr>
            </w:pPr>
            <w:r w:rsidRPr="004F16F2">
              <w:rPr>
                <w:rFonts w:asciiTheme="minorHAnsi" w:hAnsiTheme="minorHAnsi"/>
                <w:b/>
                <w:bCs/>
              </w:rPr>
              <w:t>А/02.6</w:t>
            </w: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vMerge/>
            <w:tcBorders>
              <w:left w:val="single" w:sz="8" w:space="0" w:color="auto"/>
              <w:right w:val="single" w:sz="8" w:space="0" w:color="auto"/>
            </w:tcBorders>
            <w:vAlign w:val="bottom"/>
          </w:tcPr>
          <w:p w:rsidR="004F16F2" w:rsidRPr="004F16F2" w:rsidRDefault="004F16F2" w:rsidP="00A71407">
            <w:pPr>
              <w:ind w:left="120"/>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980" w:type="dxa"/>
            <w:vMerge/>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vMerge/>
            <w:tcBorders>
              <w:left w:val="single" w:sz="8" w:space="0" w:color="auto"/>
              <w:right w:val="single" w:sz="8" w:space="0" w:color="auto"/>
            </w:tcBorders>
            <w:vAlign w:val="bottom"/>
          </w:tcPr>
          <w:p w:rsidR="004F16F2" w:rsidRPr="004F16F2" w:rsidRDefault="004F16F2" w:rsidP="00A71407">
            <w:pPr>
              <w:ind w:left="120"/>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rPr>
                <w:rFonts w:asciiTheme="minorHAnsi" w:hAnsiTheme="minorHAnsi"/>
              </w:rPr>
            </w:pPr>
          </w:p>
        </w:tc>
        <w:tc>
          <w:tcPr>
            <w:tcW w:w="980" w:type="dxa"/>
            <w:vMerge/>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spacing w:line="268" w:lineRule="exact"/>
              <w:ind w:left="500"/>
              <w:rPr>
                <w:rFonts w:asciiTheme="minorHAnsi" w:hAnsiTheme="minorHAnsi"/>
              </w:rPr>
            </w:pPr>
            <w:r w:rsidRPr="004F16F2">
              <w:rPr>
                <w:rFonts w:asciiTheme="minorHAnsi" w:hAnsiTheme="minorHAnsi"/>
                <w:b/>
                <w:bCs/>
              </w:rPr>
              <w:t>6</w:t>
            </w:r>
          </w:p>
        </w:tc>
      </w:tr>
      <w:tr w:rsidR="004F16F2" w:rsidRPr="004F16F2" w:rsidTr="004F16F2">
        <w:trPr>
          <w:trHeight w:val="276"/>
        </w:trPr>
        <w:tc>
          <w:tcPr>
            <w:tcW w:w="1540" w:type="dxa"/>
            <w:vMerge/>
            <w:tcBorders>
              <w:left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rPr>
                <w:rFonts w:asciiTheme="minorHAnsi" w:hAnsiTheme="minorHAnsi"/>
              </w:rPr>
            </w:pPr>
          </w:p>
        </w:tc>
        <w:tc>
          <w:tcPr>
            <w:tcW w:w="980" w:type="dxa"/>
            <w:vMerge/>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vMerge/>
            <w:tcBorders>
              <w:left w:val="single" w:sz="8" w:space="0" w:color="auto"/>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vMerge/>
            <w:tcBorders>
              <w:bottom w:val="single" w:sz="8" w:space="0" w:color="auto"/>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rPr>
                <w:rFonts w:asciiTheme="minorHAnsi" w:hAnsiTheme="minorHAnsi"/>
              </w:rPr>
            </w:pPr>
          </w:p>
        </w:tc>
        <w:tc>
          <w:tcPr>
            <w:tcW w:w="980" w:type="dxa"/>
            <w:vMerge/>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57"/>
        </w:trPr>
        <w:tc>
          <w:tcPr>
            <w:tcW w:w="1540" w:type="dxa"/>
            <w:vMerge w:val="restart"/>
            <w:tcBorders>
              <w:left w:val="single" w:sz="8" w:space="0" w:color="auto"/>
              <w:right w:val="single" w:sz="8" w:space="0" w:color="auto"/>
            </w:tcBorders>
            <w:vAlign w:val="bottom"/>
          </w:tcPr>
          <w:p w:rsidR="004F16F2" w:rsidRPr="004F16F2" w:rsidRDefault="004F16F2" w:rsidP="00A71407">
            <w:pPr>
              <w:spacing w:line="257" w:lineRule="exact"/>
              <w:ind w:left="120"/>
              <w:rPr>
                <w:rFonts w:asciiTheme="minorHAnsi" w:hAnsiTheme="minorHAnsi"/>
              </w:rPr>
            </w:pPr>
            <w:r w:rsidRPr="004F16F2">
              <w:rPr>
                <w:rFonts w:asciiTheme="minorHAnsi" w:hAnsiTheme="minorHAnsi"/>
              </w:rPr>
              <w:t>Основное</w:t>
            </w:r>
          </w:p>
          <w:p w:rsidR="004F16F2" w:rsidRPr="004F16F2" w:rsidRDefault="004F16F2" w:rsidP="00A71407">
            <w:pPr>
              <w:ind w:left="120"/>
              <w:rPr>
                <w:rFonts w:asciiTheme="minorHAnsi" w:hAnsiTheme="minorHAnsi"/>
              </w:rPr>
            </w:pPr>
            <w:r w:rsidRPr="004F16F2">
              <w:rPr>
                <w:rFonts w:asciiTheme="minorHAnsi" w:hAnsiTheme="minorHAnsi"/>
              </w:rPr>
              <w:t xml:space="preserve">общее </w:t>
            </w:r>
            <w:proofErr w:type="spellStart"/>
            <w:r w:rsidRPr="004F16F2">
              <w:rPr>
                <w:rFonts w:asciiTheme="minorHAnsi" w:hAnsiTheme="minorHAnsi"/>
              </w:rPr>
              <w:t>обра</w:t>
            </w:r>
            <w:proofErr w:type="spellEnd"/>
            <w:r w:rsidRPr="004F16F2">
              <w:rPr>
                <w:rFonts w:asciiTheme="minorHAnsi" w:hAnsiTheme="minorHAnsi"/>
              </w:rPr>
              <w:t>-</w:t>
            </w:r>
          </w:p>
          <w:p w:rsidR="004F16F2" w:rsidRPr="004F16F2" w:rsidRDefault="004F16F2" w:rsidP="00A71407">
            <w:pPr>
              <w:ind w:left="120"/>
              <w:rPr>
                <w:rFonts w:asciiTheme="minorHAnsi" w:hAnsiTheme="minorHAnsi"/>
              </w:rPr>
            </w:pPr>
            <w:proofErr w:type="spellStart"/>
            <w:r w:rsidRPr="004F16F2">
              <w:rPr>
                <w:rFonts w:asciiTheme="minorHAnsi" w:hAnsiTheme="minorHAnsi"/>
              </w:rPr>
              <w:t>зование</w:t>
            </w:r>
            <w:proofErr w:type="spellEnd"/>
          </w:p>
        </w:tc>
        <w:tc>
          <w:tcPr>
            <w:tcW w:w="1700" w:type="dxa"/>
            <w:vMerge w:val="restart"/>
            <w:tcBorders>
              <w:right w:val="single" w:sz="8" w:space="0" w:color="auto"/>
            </w:tcBorders>
            <w:vAlign w:val="bottom"/>
          </w:tcPr>
          <w:p w:rsidR="004F16F2" w:rsidRPr="004F16F2" w:rsidRDefault="004F16F2" w:rsidP="00A71407">
            <w:pPr>
              <w:spacing w:line="257" w:lineRule="exact"/>
              <w:ind w:left="100"/>
              <w:rPr>
                <w:rFonts w:asciiTheme="minorHAnsi" w:hAnsiTheme="minorHAnsi"/>
              </w:rPr>
            </w:pPr>
            <w:proofErr w:type="spellStart"/>
            <w:r w:rsidRPr="004F16F2">
              <w:rPr>
                <w:rFonts w:asciiTheme="minorHAnsi" w:hAnsiTheme="minorHAnsi"/>
              </w:rPr>
              <w:t>Преподавате</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r w:rsidRPr="004F16F2">
              <w:rPr>
                <w:rFonts w:asciiTheme="minorHAnsi" w:hAnsiTheme="minorHAnsi"/>
              </w:rPr>
              <w:t>ли в средней</w:t>
            </w:r>
          </w:p>
          <w:p w:rsidR="004F16F2" w:rsidRPr="004F16F2" w:rsidRDefault="004F16F2" w:rsidP="00A71407">
            <w:pPr>
              <w:ind w:left="100"/>
              <w:rPr>
                <w:rFonts w:asciiTheme="minorHAnsi" w:hAnsiTheme="minorHAnsi"/>
              </w:rPr>
            </w:pPr>
            <w:r w:rsidRPr="004F16F2">
              <w:rPr>
                <w:rFonts w:asciiTheme="minorHAnsi" w:hAnsiTheme="minorHAnsi"/>
              </w:rPr>
              <w:t>школе</w:t>
            </w: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tcBorders>
              <w:right w:val="single" w:sz="8" w:space="0" w:color="auto"/>
            </w:tcBorders>
            <w:vAlign w:val="bottom"/>
          </w:tcPr>
          <w:p w:rsidR="004F16F2" w:rsidRPr="004F16F2" w:rsidRDefault="004F16F2" w:rsidP="00A71407">
            <w:pPr>
              <w:spacing w:line="244" w:lineRule="exact"/>
              <w:ind w:left="100"/>
              <w:rPr>
                <w:rFonts w:asciiTheme="minorHAnsi" w:hAnsiTheme="minorHAnsi"/>
              </w:rPr>
            </w:pPr>
            <w:r w:rsidRPr="004F16F2">
              <w:rPr>
                <w:rFonts w:asciiTheme="minorHAnsi" w:hAnsiTheme="minorHAnsi"/>
              </w:rPr>
              <w:t xml:space="preserve">Развивающая </w:t>
            </w:r>
            <w:proofErr w:type="spellStart"/>
            <w:r w:rsidRPr="004F16F2">
              <w:rPr>
                <w:rFonts w:asciiTheme="minorHAnsi" w:hAnsiTheme="minorHAnsi"/>
              </w:rPr>
              <w:t>дея</w:t>
            </w:r>
            <w:proofErr w:type="spellEnd"/>
            <w:r w:rsidRPr="004F16F2">
              <w:rPr>
                <w:rFonts w:asciiTheme="minorHAnsi" w:hAnsiTheme="minorHAnsi"/>
              </w:rPr>
              <w:t>-</w:t>
            </w:r>
          </w:p>
        </w:tc>
        <w:tc>
          <w:tcPr>
            <w:tcW w:w="980" w:type="dxa"/>
            <w:tcBorders>
              <w:right w:val="single" w:sz="8" w:space="0" w:color="auto"/>
            </w:tcBorders>
            <w:vAlign w:val="bottom"/>
          </w:tcPr>
          <w:p w:rsidR="004F16F2" w:rsidRPr="004F16F2" w:rsidRDefault="004F16F2" w:rsidP="00A71407">
            <w:pPr>
              <w:spacing w:line="257" w:lineRule="exact"/>
              <w:ind w:right="60"/>
              <w:jc w:val="right"/>
              <w:rPr>
                <w:rFonts w:asciiTheme="minorHAnsi" w:hAnsiTheme="minorHAnsi"/>
              </w:rPr>
            </w:pPr>
            <w:r w:rsidRPr="004F16F2">
              <w:rPr>
                <w:rFonts w:asciiTheme="minorHAnsi" w:hAnsiTheme="minorHAnsi"/>
                <w:b/>
                <w:bCs/>
              </w:rPr>
              <w:t>А/03.6</w:t>
            </w: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vMerge/>
            <w:tcBorders>
              <w:left w:val="single" w:sz="8" w:space="0" w:color="auto"/>
              <w:right w:val="single" w:sz="8" w:space="0" w:color="auto"/>
            </w:tcBorders>
            <w:vAlign w:val="bottom"/>
          </w:tcPr>
          <w:p w:rsidR="004F16F2" w:rsidRPr="004F16F2" w:rsidRDefault="004F16F2" w:rsidP="00A71407">
            <w:pPr>
              <w:ind w:left="120"/>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roofErr w:type="spellStart"/>
            <w:r w:rsidRPr="004F16F2">
              <w:rPr>
                <w:rFonts w:asciiTheme="minorHAnsi" w:hAnsiTheme="minorHAnsi"/>
              </w:rPr>
              <w:t>тельность</w:t>
            </w:r>
            <w:proofErr w:type="spellEnd"/>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85"/>
        </w:trPr>
        <w:tc>
          <w:tcPr>
            <w:tcW w:w="1540" w:type="dxa"/>
            <w:vMerge/>
            <w:tcBorders>
              <w:left w:val="single" w:sz="8" w:space="0" w:color="auto"/>
              <w:right w:val="single" w:sz="8" w:space="0" w:color="auto"/>
            </w:tcBorders>
            <w:vAlign w:val="bottom"/>
          </w:tcPr>
          <w:p w:rsidR="004F16F2" w:rsidRPr="004F16F2" w:rsidRDefault="004F16F2" w:rsidP="00A71407">
            <w:pPr>
              <w:ind w:left="120"/>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tcBorders>
              <w:right w:val="single" w:sz="8" w:space="0" w:color="auto"/>
            </w:tcBorders>
            <w:vAlign w:val="bottom"/>
          </w:tcPr>
          <w:p w:rsidR="004F16F2" w:rsidRPr="004F16F2" w:rsidRDefault="004F16F2" w:rsidP="00A71407">
            <w:pPr>
              <w:rPr>
                <w:rFonts w:asciiTheme="minorHAnsi" w:hAnsiTheme="minorHAnsi"/>
              </w:rPr>
            </w:pPr>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63"/>
        </w:trPr>
        <w:tc>
          <w:tcPr>
            <w:tcW w:w="1540" w:type="dxa"/>
            <w:vMerge w:val="restart"/>
            <w:tcBorders>
              <w:left w:val="single" w:sz="8" w:space="0" w:color="auto"/>
              <w:right w:val="single" w:sz="8" w:space="0" w:color="auto"/>
            </w:tcBorders>
            <w:vAlign w:val="bottom"/>
          </w:tcPr>
          <w:p w:rsidR="004F16F2" w:rsidRPr="004F16F2" w:rsidRDefault="004F16F2" w:rsidP="00A71407">
            <w:pPr>
              <w:spacing w:line="263" w:lineRule="exact"/>
              <w:ind w:left="120"/>
              <w:rPr>
                <w:rFonts w:asciiTheme="minorHAnsi" w:hAnsiTheme="minorHAnsi"/>
              </w:rPr>
            </w:pPr>
            <w:r w:rsidRPr="004F16F2">
              <w:rPr>
                <w:rFonts w:asciiTheme="minorHAnsi" w:hAnsiTheme="minorHAnsi"/>
              </w:rPr>
              <w:t>Дошкольное</w:t>
            </w:r>
          </w:p>
          <w:p w:rsidR="004F16F2" w:rsidRPr="004F16F2" w:rsidRDefault="004F16F2" w:rsidP="00A71407">
            <w:pPr>
              <w:spacing w:line="271" w:lineRule="exact"/>
              <w:ind w:left="120"/>
              <w:rPr>
                <w:rFonts w:asciiTheme="minorHAnsi" w:hAnsiTheme="minorHAnsi"/>
              </w:rPr>
            </w:pPr>
            <w:r w:rsidRPr="004F16F2">
              <w:rPr>
                <w:rFonts w:asciiTheme="minorHAnsi" w:hAnsiTheme="minorHAnsi"/>
              </w:rPr>
              <w:t>образование</w:t>
            </w:r>
          </w:p>
        </w:tc>
        <w:tc>
          <w:tcPr>
            <w:tcW w:w="1700" w:type="dxa"/>
            <w:vMerge w:val="restart"/>
            <w:tcBorders>
              <w:right w:val="single" w:sz="8" w:space="0" w:color="auto"/>
            </w:tcBorders>
            <w:vAlign w:val="bottom"/>
          </w:tcPr>
          <w:p w:rsidR="004F16F2" w:rsidRPr="004F16F2" w:rsidRDefault="004F16F2" w:rsidP="00A71407">
            <w:pPr>
              <w:spacing w:line="263" w:lineRule="exact"/>
              <w:ind w:left="100"/>
              <w:rPr>
                <w:rFonts w:asciiTheme="minorHAnsi" w:hAnsiTheme="minorHAnsi"/>
              </w:rPr>
            </w:pPr>
            <w:r w:rsidRPr="004F16F2">
              <w:rPr>
                <w:rFonts w:asciiTheme="minorHAnsi" w:hAnsiTheme="minorHAnsi"/>
              </w:rPr>
              <w:t>Персонал до-</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школьного</w:t>
            </w:r>
          </w:p>
          <w:p w:rsidR="004F16F2" w:rsidRPr="004F16F2" w:rsidRDefault="004F16F2" w:rsidP="00A71407">
            <w:pPr>
              <w:ind w:left="100"/>
              <w:rPr>
                <w:rFonts w:asciiTheme="minorHAnsi" w:hAnsiTheme="minorHAnsi"/>
              </w:rPr>
            </w:pPr>
            <w:r w:rsidRPr="004F16F2">
              <w:rPr>
                <w:rFonts w:asciiTheme="minorHAnsi" w:hAnsiTheme="minorHAnsi"/>
              </w:rPr>
              <w:t>воспитания и</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образования</w:t>
            </w:r>
          </w:p>
        </w:tc>
        <w:tc>
          <w:tcPr>
            <w:tcW w:w="2420" w:type="dxa"/>
            <w:vMerge w:val="restart"/>
            <w:tcBorders>
              <w:right w:val="single" w:sz="8" w:space="0" w:color="auto"/>
            </w:tcBorders>
            <w:vAlign w:val="bottom"/>
          </w:tcPr>
          <w:p w:rsidR="004F16F2" w:rsidRPr="004F16F2" w:rsidRDefault="004F16F2" w:rsidP="00A71407">
            <w:pPr>
              <w:spacing w:line="263" w:lineRule="exact"/>
              <w:ind w:left="100"/>
              <w:rPr>
                <w:rFonts w:asciiTheme="minorHAnsi" w:hAnsiTheme="minorHAnsi"/>
              </w:rPr>
            </w:pPr>
            <w:r w:rsidRPr="004F16F2">
              <w:rPr>
                <w:rFonts w:asciiTheme="minorHAnsi" w:hAnsiTheme="minorHAnsi"/>
                <w:b/>
                <w:bCs/>
              </w:rPr>
              <w:t>Код В</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 xml:space="preserve">Педагогическая </w:t>
            </w:r>
            <w:proofErr w:type="spellStart"/>
            <w:r w:rsidRPr="004F16F2">
              <w:rPr>
                <w:rFonts w:asciiTheme="minorHAnsi" w:hAnsiTheme="minorHAnsi"/>
              </w:rPr>
              <w:t>дея</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тельность</w:t>
            </w:r>
            <w:proofErr w:type="spellEnd"/>
            <w:r w:rsidRPr="004F16F2">
              <w:rPr>
                <w:rFonts w:asciiTheme="minorHAnsi" w:hAnsiTheme="minorHAnsi"/>
              </w:rPr>
              <w:t xml:space="preserve"> по </w:t>
            </w:r>
            <w:proofErr w:type="spellStart"/>
            <w:r w:rsidRPr="004F16F2">
              <w:rPr>
                <w:rFonts w:asciiTheme="minorHAnsi" w:hAnsiTheme="minorHAnsi"/>
              </w:rPr>
              <w:t>проек</w:t>
            </w:r>
            <w:proofErr w:type="spellEnd"/>
            <w:r w:rsidRPr="004F16F2">
              <w:rPr>
                <w:rFonts w:asciiTheme="minorHAnsi" w:hAnsiTheme="minorHAnsi"/>
              </w:rPr>
              <w:t>-</w:t>
            </w:r>
          </w:p>
          <w:p w:rsidR="004F16F2" w:rsidRPr="004F16F2" w:rsidRDefault="004F16F2" w:rsidP="00A71407">
            <w:pPr>
              <w:spacing w:line="271" w:lineRule="exact"/>
              <w:ind w:left="100"/>
              <w:rPr>
                <w:rFonts w:asciiTheme="minorHAnsi" w:hAnsiTheme="minorHAnsi"/>
              </w:rPr>
            </w:pPr>
            <w:proofErr w:type="spellStart"/>
            <w:r w:rsidRPr="004F16F2">
              <w:rPr>
                <w:rFonts w:asciiTheme="minorHAnsi" w:hAnsiTheme="minorHAnsi"/>
              </w:rPr>
              <w:t>тированию</w:t>
            </w:r>
            <w:proofErr w:type="spellEnd"/>
            <w:r w:rsidRPr="004F16F2">
              <w:rPr>
                <w:rFonts w:asciiTheme="minorHAnsi" w:hAnsiTheme="minorHAnsi"/>
              </w:rPr>
              <w:t xml:space="preserve"> и </w:t>
            </w:r>
            <w:proofErr w:type="spellStart"/>
            <w:r w:rsidRPr="004F16F2">
              <w:rPr>
                <w:rFonts w:asciiTheme="minorHAnsi" w:hAnsiTheme="minorHAnsi"/>
              </w:rPr>
              <w:t>реали</w:t>
            </w:r>
            <w:proofErr w:type="spellEnd"/>
            <w:r w:rsidRPr="004F16F2">
              <w:rPr>
                <w:rFonts w:asciiTheme="minorHAnsi" w:hAnsiTheme="minorHAnsi"/>
              </w:rPr>
              <w:t>-</w:t>
            </w:r>
          </w:p>
          <w:p w:rsidR="004F16F2" w:rsidRPr="004F16F2" w:rsidRDefault="004F16F2" w:rsidP="00A71407">
            <w:pPr>
              <w:spacing w:line="273" w:lineRule="exact"/>
              <w:ind w:left="100"/>
              <w:rPr>
                <w:rFonts w:asciiTheme="minorHAnsi" w:hAnsiTheme="minorHAnsi"/>
              </w:rPr>
            </w:pPr>
            <w:proofErr w:type="spellStart"/>
            <w:r w:rsidRPr="004F16F2">
              <w:rPr>
                <w:rFonts w:asciiTheme="minorHAnsi" w:hAnsiTheme="minorHAnsi"/>
              </w:rPr>
              <w:t>зации</w:t>
            </w:r>
            <w:proofErr w:type="spellEnd"/>
            <w:r w:rsidRPr="004F16F2">
              <w:rPr>
                <w:rFonts w:asciiTheme="minorHAnsi" w:hAnsiTheme="minorHAnsi"/>
              </w:rPr>
              <w:t xml:space="preserve"> основных об-</w:t>
            </w:r>
          </w:p>
          <w:p w:rsidR="004F16F2" w:rsidRPr="004F16F2" w:rsidRDefault="004F16F2" w:rsidP="00A71407">
            <w:pPr>
              <w:spacing w:line="256" w:lineRule="exact"/>
              <w:ind w:left="100"/>
              <w:rPr>
                <w:rFonts w:asciiTheme="minorHAnsi" w:hAnsiTheme="minorHAnsi"/>
              </w:rPr>
            </w:pPr>
            <w:proofErr w:type="spellStart"/>
            <w:r w:rsidRPr="004F16F2">
              <w:rPr>
                <w:rFonts w:asciiTheme="minorHAnsi" w:hAnsiTheme="minorHAnsi"/>
              </w:rPr>
              <w:t>щеобразовательных</w:t>
            </w:r>
            <w:proofErr w:type="spellEnd"/>
          </w:p>
          <w:p w:rsidR="004F16F2" w:rsidRPr="004F16F2" w:rsidRDefault="004F16F2" w:rsidP="00A71407">
            <w:pPr>
              <w:spacing w:line="264" w:lineRule="exact"/>
              <w:ind w:left="100"/>
              <w:rPr>
                <w:rFonts w:asciiTheme="minorHAnsi" w:hAnsiTheme="minorHAnsi"/>
              </w:rPr>
            </w:pPr>
            <w:r w:rsidRPr="004F16F2">
              <w:rPr>
                <w:rFonts w:asciiTheme="minorHAnsi" w:hAnsiTheme="minorHAnsi"/>
              </w:rPr>
              <w:t>программ</w:t>
            </w:r>
          </w:p>
        </w:tc>
        <w:tc>
          <w:tcPr>
            <w:tcW w:w="2560" w:type="dxa"/>
            <w:vMerge w:val="restart"/>
            <w:tcBorders>
              <w:right w:val="single" w:sz="8" w:space="0" w:color="auto"/>
            </w:tcBorders>
            <w:vAlign w:val="bottom"/>
          </w:tcPr>
          <w:p w:rsidR="004F16F2" w:rsidRPr="004F16F2" w:rsidRDefault="004F16F2" w:rsidP="00A71407">
            <w:pPr>
              <w:spacing w:line="263" w:lineRule="exact"/>
              <w:ind w:left="100"/>
              <w:rPr>
                <w:rFonts w:asciiTheme="minorHAnsi" w:hAnsiTheme="minorHAnsi"/>
              </w:rPr>
            </w:pPr>
            <w:r w:rsidRPr="004F16F2">
              <w:rPr>
                <w:rFonts w:asciiTheme="minorHAnsi" w:hAnsiTheme="minorHAnsi"/>
              </w:rPr>
              <w:t xml:space="preserve">Педагогическая </w:t>
            </w:r>
            <w:proofErr w:type="spellStart"/>
            <w:r w:rsidRPr="004F16F2">
              <w:rPr>
                <w:rFonts w:asciiTheme="minorHAnsi" w:hAnsiTheme="minorHAnsi"/>
              </w:rPr>
              <w:t>дея</w:t>
            </w:r>
            <w:proofErr w:type="spellEnd"/>
            <w:r w:rsidRPr="004F16F2">
              <w:rPr>
                <w:rFonts w:asciiTheme="minorHAnsi" w:hAnsiTheme="minorHAnsi"/>
              </w:rPr>
              <w:t>-</w:t>
            </w:r>
          </w:p>
          <w:p w:rsidR="004F16F2" w:rsidRPr="004F16F2" w:rsidRDefault="004F16F2" w:rsidP="00A71407">
            <w:pPr>
              <w:spacing w:line="271" w:lineRule="exact"/>
              <w:ind w:left="100"/>
              <w:rPr>
                <w:rFonts w:asciiTheme="minorHAnsi" w:hAnsiTheme="minorHAnsi"/>
              </w:rPr>
            </w:pPr>
            <w:proofErr w:type="spellStart"/>
            <w:r w:rsidRPr="004F16F2">
              <w:rPr>
                <w:rFonts w:asciiTheme="minorHAnsi" w:hAnsiTheme="minorHAnsi"/>
              </w:rPr>
              <w:t>тельность</w:t>
            </w:r>
            <w:proofErr w:type="spellEnd"/>
            <w:r w:rsidRPr="004F16F2">
              <w:rPr>
                <w:rFonts w:asciiTheme="minorHAnsi" w:hAnsiTheme="minorHAnsi"/>
              </w:rPr>
              <w:t xml:space="preserve"> по </w:t>
            </w:r>
            <w:proofErr w:type="spellStart"/>
            <w:r w:rsidRPr="004F16F2">
              <w:rPr>
                <w:rFonts w:asciiTheme="minorHAnsi" w:hAnsiTheme="minorHAnsi"/>
              </w:rPr>
              <w:t>реализа</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ции</w:t>
            </w:r>
            <w:proofErr w:type="spellEnd"/>
            <w:r w:rsidRPr="004F16F2">
              <w:rPr>
                <w:rFonts w:asciiTheme="minorHAnsi" w:hAnsiTheme="minorHAnsi"/>
              </w:rPr>
              <w:t xml:space="preserve"> программ до-</w:t>
            </w:r>
          </w:p>
          <w:p w:rsidR="004F16F2" w:rsidRPr="004F16F2" w:rsidRDefault="004F16F2" w:rsidP="00A71407">
            <w:pPr>
              <w:spacing w:line="271" w:lineRule="exact"/>
              <w:ind w:left="100"/>
              <w:rPr>
                <w:rFonts w:asciiTheme="minorHAnsi" w:hAnsiTheme="minorHAnsi"/>
              </w:rPr>
            </w:pPr>
            <w:r w:rsidRPr="004F16F2">
              <w:rPr>
                <w:rFonts w:asciiTheme="minorHAnsi" w:hAnsiTheme="minorHAnsi"/>
              </w:rPr>
              <w:t xml:space="preserve">школьного </w:t>
            </w:r>
            <w:proofErr w:type="spellStart"/>
            <w:r w:rsidRPr="004F16F2">
              <w:rPr>
                <w:rFonts w:asciiTheme="minorHAnsi" w:hAnsiTheme="minorHAnsi"/>
              </w:rPr>
              <w:t>образова</w:t>
            </w:r>
            <w:proofErr w:type="spellEnd"/>
            <w:r w:rsidRPr="004F16F2">
              <w:rPr>
                <w:rFonts w:asciiTheme="minorHAnsi" w:hAnsiTheme="minorHAnsi"/>
              </w:rPr>
              <w:t>-</w:t>
            </w:r>
          </w:p>
          <w:p w:rsidR="004F16F2" w:rsidRPr="004F16F2" w:rsidRDefault="004F16F2" w:rsidP="00A71407">
            <w:pPr>
              <w:spacing w:line="273" w:lineRule="exact"/>
              <w:ind w:left="100"/>
              <w:rPr>
                <w:rFonts w:asciiTheme="minorHAnsi" w:hAnsiTheme="minorHAnsi"/>
              </w:rPr>
            </w:pPr>
            <w:proofErr w:type="spellStart"/>
            <w:r w:rsidRPr="004F16F2">
              <w:rPr>
                <w:rFonts w:asciiTheme="minorHAnsi" w:hAnsiTheme="minorHAnsi"/>
              </w:rPr>
              <w:t>ния</w:t>
            </w:r>
            <w:proofErr w:type="spellEnd"/>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1"/>
        </w:trPr>
        <w:tc>
          <w:tcPr>
            <w:tcW w:w="1540" w:type="dxa"/>
            <w:vMerge/>
            <w:tcBorders>
              <w:left w:val="single" w:sz="8" w:space="0" w:color="auto"/>
              <w:right w:val="single" w:sz="8" w:space="0" w:color="auto"/>
            </w:tcBorders>
            <w:vAlign w:val="bottom"/>
          </w:tcPr>
          <w:p w:rsidR="004F16F2" w:rsidRPr="004F16F2" w:rsidRDefault="004F16F2" w:rsidP="00A71407">
            <w:pPr>
              <w:spacing w:line="271" w:lineRule="exact"/>
              <w:ind w:left="120"/>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spacing w:line="271" w:lineRule="exact"/>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spacing w:line="273" w:lineRule="exact"/>
              <w:ind w:left="100"/>
              <w:rPr>
                <w:rFonts w:asciiTheme="minorHAnsi" w:hAnsiTheme="minorHAnsi"/>
              </w:rPr>
            </w:pPr>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81"/>
        </w:trPr>
        <w:tc>
          <w:tcPr>
            <w:tcW w:w="1540" w:type="dxa"/>
            <w:vMerge/>
            <w:tcBorders>
              <w:left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spacing w:line="271" w:lineRule="exact"/>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spacing w:line="273" w:lineRule="exact"/>
              <w:ind w:left="100"/>
              <w:rPr>
                <w:rFonts w:asciiTheme="minorHAnsi" w:hAnsiTheme="minorHAnsi"/>
              </w:rPr>
            </w:pPr>
          </w:p>
        </w:tc>
        <w:tc>
          <w:tcPr>
            <w:tcW w:w="980" w:type="dxa"/>
            <w:tcBorders>
              <w:right w:val="single" w:sz="8" w:space="0" w:color="auto"/>
            </w:tcBorders>
            <w:vAlign w:val="bottom"/>
          </w:tcPr>
          <w:p w:rsidR="004F16F2" w:rsidRPr="004F16F2" w:rsidRDefault="004F16F2" w:rsidP="00A71407">
            <w:pPr>
              <w:ind w:right="60"/>
              <w:jc w:val="right"/>
              <w:rPr>
                <w:rFonts w:asciiTheme="minorHAnsi" w:hAnsiTheme="minorHAnsi"/>
              </w:rPr>
            </w:pPr>
            <w:r w:rsidRPr="004F16F2">
              <w:rPr>
                <w:rFonts w:asciiTheme="minorHAnsi" w:hAnsiTheme="minorHAnsi"/>
                <w:b/>
                <w:bCs/>
              </w:rPr>
              <w:t>В/01.5</w:t>
            </w:r>
          </w:p>
        </w:tc>
        <w:tc>
          <w:tcPr>
            <w:tcW w:w="1140" w:type="dxa"/>
            <w:tcBorders>
              <w:right w:val="single" w:sz="8" w:space="0" w:color="auto"/>
            </w:tcBorders>
            <w:vAlign w:val="bottom"/>
          </w:tcPr>
          <w:p w:rsidR="004F16F2" w:rsidRPr="004F16F2" w:rsidRDefault="004F16F2" w:rsidP="00A71407">
            <w:pPr>
              <w:ind w:left="500"/>
              <w:rPr>
                <w:rFonts w:asciiTheme="minorHAnsi" w:hAnsiTheme="minorHAnsi"/>
              </w:rPr>
            </w:pPr>
            <w:r w:rsidRPr="004F16F2">
              <w:rPr>
                <w:rFonts w:asciiTheme="minorHAnsi" w:hAnsiTheme="minorHAnsi"/>
                <w:b/>
                <w:bCs/>
              </w:rPr>
              <w:t>5</w:t>
            </w:r>
          </w:p>
        </w:tc>
      </w:tr>
      <w:tr w:rsidR="004F16F2" w:rsidRPr="004F16F2" w:rsidTr="004F16F2">
        <w:trPr>
          <w:trHeight w:val="271"/>
        </w:trPr>
        <w:tc>
          <w:tcPr>
            <w:tcW w:w="1540" w:type="dxa"/>
            <w:vMerge/>
            <w:tcBorders>
              <w:left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vMerge/>
            <w:tcBorders>
              <w:right w:val="single" w:sz="8" w:space="0" w:color="auto"/>
            </w:tcBorders>
            <w:vAlign w:val="bottom"/>
          </w:tcPr>
          <w:p w:rsidR="004F16F2" w:rsidRPr="004F16F2" w:rsidRDefault="004F16F2" w:rsidP="00A71407">
            <w:pPr>
              <w:spacing w:line="271" w:lineRule="exact"/>
              <w:ind w:left="100"/>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spacing w:line="273" w:lineRule="exact"/>
              <w:ind w:left="100"/>
              <w:rPr>
                <w:rFonts w:asciiTheme="minorHAnsi" w:hAnsiTheme="minorHAnsi"/>
              </w:rPr>
            </w:pPr>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4"/>
        </w:trPr>
        <w:tc>
          <w:tcPr>
            <w:tcW w:w="1540" w:type="dxa"/>
            <w:vMerge/>
            <w:tcBorders>
              <w:left w:val="single" w:sz="8" w:space="0" w:color="auto"/>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bottom w:val="single" w:sz="8" w:space="0" w:color="auto"/>
              <w:right w:val="single" w:sz="8" w:space="0" w:color="auto"/>
            </w:tcBorders>
            <w:vAlign w:val="bottom"/>
          </w:tcPr>
          <w:p w:rsidR="004F16F2" w:rsidRPr="004F16F2" w:rsidRDefault="004F16F2" w:rsidP="00A71407">
            <w:pPr>
              <w:spacing w:line="273" w:lineRule="exact"/>
              <w:ind w:left="100"/>
              <w:rPr>
                <w:rFonts w:asciiTheme="minorHAnsi" w:hAnsiTheme="minorHAnsi"/>
              </w:rPr>
            </w:pPr>
          </w:p>
        </w:tc>
        <w:tc>
          <w:tcPr>
            <w:tcW w:w="980" w:type="dxa"/>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140" w:type="dxa"/>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68"/>
        </w:trPr>
        <w:tc>
          <w:tcPr>
            <w:tcW w:w="1540" w:type="dxa"/>
            <w:tcBorders>
              <w:left w:val="single" w:sz="8" w:space="0" w:color="auto"/>
              <w:right w:val="single" w:sz="8" w:space="0" w:color="auto"/>
            </w:tcBorders>
            <w:vAlign w:val="bottom"/>
          </w:tcPr>
          <w:p w:rsidR="004F16F2" w:rsidRPr="004F16F2" w:rsidRDefault="004F16F2" w:rsidP="00A71407">
            <w:pPr>
              <w:spacing w:line="268" w:lineRule="exact"/>
              <w:ind w:left="120"/>
              <w:rPr>
                <w:rFonts w:asciiTheme="minorHAnsi" w:hAnsiTheme="minorHAnsi"/>
              </w:rPr>
            </w:pPr>
            <w:r w:rsidRPr="004F16F2">
              <w:rPr>
                <w:rFonts w:asciiTheme="minorHAnsi" w:hAnsiTheme="minorHAnsi"/>
              </w:rPr>
              <w:t>Начальное</w:t>
            </w:r>
          </w:p>
        </w:tc>
        <w:tc>
          <w:tcPr>
            <w:tcW w:w="1700" w:type="dxa"/>
            <w:tcBorders>
              <w:right w:val="single" w:sz="8" w:space="0" w:color="auto"/>
            </w:tcBorders>
            <w:vAlign w:val="bottom"/>
          </w:tcPr>
          <w:p w:rsidR="004F16F2" w:rsidRPr="004F16F2" w:rsidRDefault="004F16F2" w:rsidP="00A71407">
            <w:pPr>
              <w:spacing w:line="268" w:lineRule="exact"/>
              <w:ind w:left="100"/>
              <w:rPr>
                <w:rFonts w:asciiTheme="minorHAnsi" w:hAnsiTheme="minorHAnsi"/>
              </w:rPr>
            </w:pPr>
            <w:proofErr w:type="spellStart"/>
            <w:r w:rsidRPr="004F16F2">
              <w:rPr>
                <w:rFonts w:asciiTheme="minorHAnsi" w:hAnsiTheme="minorHAnsi"/>
              </w:rPr>
              <w:t>Преподава</w:t>
            </w:r>
            <w:proofErr w:type="spellEnd"/>
            <w:r w:rsidRPr="004F16F2">
              <w:rPr>
                <w:rFonts w:asciiTheme="minorHAnsi" w:hAnsiTheme="minorHAnsi"/>
              </w:rPr>
              <w:t>-</w:t>
            </w: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val="restart"/>
            <w:tcBorders>
              <w:right w:val="single" w:sz="8" w:space="0" w:color="auto"/>
            </w:tcBorders>
            <w:vAlign w:val="bottom"/>
          </w:tcPr>
          <w:p w:rsidR="004F16F2" w:rsidRPr="004F16F2" w:rsidRDefault="004F16F2" w:rsidP="00A71407">
            <w:pPr>
              <w:spacing w:line="268" w:lineRule="exact"/>
              <w:ind w:left="100"/>
              <w:rPr>
                <w:rFonts w:asciiTheme="minorHAnsi" w:hAnsiTheme="minorHAnsi"/>
              </w:rPr>
            </w:pPr>
            <w:r w:rsidRPr="004F16F2">
              <w:rPr>
                <w:rFonts w:asciiTheme="minorHAnsi" w:hAnsiTheme="minorHAnsi"/>
              </w:rPr>
              <w:t xml:space="preserve">Педагогическая </w:t>
            </w:r>
            <w:proofErr w:type="spellStart"/>
            <w:r w:rsidRPr="004F16F2">
              <w:rPr>
                <w:rFonts w:asciiTheme="minorHAnsi" w:hAnsiTheme="minorHAnsi"/>
              </w:rPr>
              <w:t>дея</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тельность</w:t>
            </w:r>
            <w:proofErr w:type="spellEnd"/>
            <w:r w:rsidRPr="004F16F2">
              <w:rPr>
                <w:rFonts w:asciiTheme="minorHAnsi" w:hAnsiTheme="minorHAnsi"/>
              </w:rPr>
              <w:t xml:space="preserve"> по </w:t>
            </w:r>
            <w:proofErr w:type="spellStart"/>
            <w:r w:rsidRPr="004F16F2">
              <w:rPr>
                <w:rFonts w:asciiTheme="minorHAnsi" w:hAnsiTheme="minorHAnsi"/>
              </w:rPr>
              <w:t>реализа</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ции</w:t>
            </w:r>
            <w:proofErr w:type="spellEnd"/>
            <w:r w:rsidRPr="004F16F2">
              <w:rPr>
                <w:rFonts w:asciiTheme="minorHAnsi" w:hAnsiTheme="minorHAnsi"/>
              </w:rPr>
              <w:t xml:space="preserve"> программ </w:t>
            </w:r>
            <w:proofErr w:type="spellStart"/>
            <w:r w:rsidRPr="004F16F2">
              <w:rPr>
                <w:rFonts w:asciiTheme="minorHAnsi" w:hAnsiTheme="minorHAnsi"/>
              </w:rPr>
              <w:t>началь</w:t>
            </w:r>
            <w:proofErr w:type="spellEnd"/>
            <w:r w:rsidRPr="004F16F2">
              <w:rPr>
                <w:rFonts w:asciiTheme="minorHAnsi" w:hAnsiTheme="minorHAnsi"/>
              </w:rPr>
              <w:t>-</w:t>
            </w:r>
          </w:p>
          <w:p w:rsidR="004F16F2" w:rsidRPr="004F16F2" w:rsidRDefault="004F16F2" w:rsidP="00A71407">
            <w:pPr>
              <w:spacing w:line="271" w:lineRule="exact"/>
              <w:ind w:left="100"/>
              <w:rPr>
                <w:rFonts w:asciiTheme="minorHAnsi" w:hAnsiTheme="minorHAnsi"/>
              </w:rPr>
            </w:pPr>
            <w:proofErr w:type="spellStart"/>
            <w:r w:rsidRPr="004F16F2">
              <w:rPr>
                <w:rFonts w:asciiTheme="minorHAnsi" w:hAnsiTheme="minorHAnsi"/>
              </w:rPr>
              <w:t>ного</w:t>
            </w:r>
            <w:proofErr w:type="spellEnd"/>
            <w:r w:rsidRPr="004F16F2">
              <w:rPr>
                <w:rFonts w:asciiTheme="minorHAnsi" w:hAnsiTheme="minorHAnsi"/>
              </w:rPr>
              <w:t xml:space="preserve"> общего </w:t>
            </w:r>
            <w:proofErr w:type="spellStart"/>
            <w:r w:rsidRPr="004F16F2">
              <w:rPr>
                <w:rFonts w:asciiTheme="minorHAnsi" w:hAnsiTheme="minorHAnsi"/>
              </w:rPr>
              <w:t>образо</w:t>
            </w:r>
            <w:proofErr w:type="spellEnd"/>
            <w:r w:rsidRPr="004F16F2">
              <w:rPr>
                <w:rFonts w:asciiTheme="minorHAnsi" w:hAnsiTheme="minorHAnsi"/>
              </w:rPr>
              <w:t>-</w:t>
            </w:r>
          </w:p>
          <w:p w:rsidR="004F16F2" w:rsidRPr="004F16F2" w:rsidRDefault="004F16F2" w:rsidP="00A71407">
            <w:pPr>
              <w:ind w:left="100"/>
              <w:rPr>
                <w:rFonts w:asciiTheme="minorHAnsi" w:hAnsiTheme="minorHAnsi"/>
              </w:rPr>
            </w:pPr>
            <w:proofErr w:type="spellStart"/>
            <w:r w:rsidRPr="004F16F2">
              <w:rPr>
                <w:rFonts w:asciiTheme="minorHAnsi" w:hAnsiTheme="minorHAnsi"/>
              </w:rPr>
              <w:t>вания</w:t>
            </w:r>
            <w:proofErr w:type="spellEnd"/>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76"/>
        </w:trPr>
        <w:tc>
          <w:tcPr>
            <w:tcW w:w="1540" w:type="dxa"/>
            <w:tcBorders>
              <w:left w:val="single" w:sz="8" w:space="0" w:color="auto"/>
              <w:right w:val="single" w:sz="8" w:space="0" w:color="auto"/>
            </w:tcBorders>
            <w:vAlign w:val="bottom"/>
          </w:tcPr>
          <w:p w:rsidR="004F16F2" w:rsidRPr="004F16F2" w:rsidRDefault="004F16F2" w:rsidP="00A71407">
            <w:pPr>
              <w:ind w:left="120"/>
              <w:rPr>
                <w:rFonts w:asciiTheme="minorHAnsi" w:hAnsiTheme="minorHAnsi"/>
              </w:rPr>
            </w:pPr>
            <w:r w:rsidRPr="004F16F2">
              <w:rPr>
                <w:rFonts w:asciiTheme="minorHAnsi" w:hAnsiTheme="minorHAnsi"/>
              </w:rPr>
              <w:t xml:space="preserve">общее </w:t>
            </w:r>
            <w:proofErr w:type="spellStart"/>
            <w:r w:rsidRPr="004F16F2">
              <w:rPr>
                <w:rFonts w:asciiTheme="minorHAnsi" w:hAnsiTheme="minorHAnsi"/>
              </w:rPr>
              <w:t>обра</w:t>
            </w:r>
            <w:proofErr w:type="spellEnd"/>
            <w:r w:rsidRPr="004F16F2">
              <w:rPr>
                <w:rFonts w:asciiTheme="minorHAnsi" w:hAnsiTheme="minorHAnsi"/>
              </w:rPr>
              <w:t>-</w:t>
            </w:r>
          </w:p>
        </w:tc>
        <w:tc>
          <w:tcPr>
            <w:tcW w:w="1700" w:type="dxa"/>
            <w:tcBorders>
              <w:right w:val="single" w:sz="8" w:space="0" w:color="auto"/>
            </w:tcBorders>
            <w:vAlign w:val="bottom"/>
          </w:tcPr>
          <w:p w:rsidR="004F16F2" w:rsidRPr="004F16F2" w:rsidRDefault="004F16F2" w:rsidP="00A71407">
            <w:pPr>
              <w:ind w:left="100"/>
              <w:rPr>
                <w:rFonts w:asciiTheme="minorHAnsi" w:hAnsiTheme="minorHAnsi"/>
              </w:rPr>
            </w:pPr>
            <w:proofErr w:type="spellStart"/>
            <w:r w:rsidRPr="004F16F2">
              <w:rPr>
                <w:rFonts w:asciiTheme="minorHAnsi" w:hAnsiTheme="minorHAnsi"/>
              </w:rPr>
              <w:t>тельский</w:t>
            </w:r>
            <w:proofErr w:type="spellEnd"/>
            <w:r w:rsidRPr="004F16F2">
              <w:rPr>
                <w:rFonts w:asciiTheme="minorHAnsi" w:hAnsiTheme="minorHAnsi"/>
              </w:rPr>
              <w:t xml:space="preserve"> пер-</w:t>
            </w:r>
          </w:p>
        </w:tc>
        <w:tc>
          <w:tcPr>
            <w:tcW w:w="2420" w:type="dxa"/>
            <w:vMerge/>
            <w:tcBorders>
              <w:right w:val="single" w:sz="8" w:space="0" w:color="auto"/>
            </w:tcBorders>
            <w:vAlign w:val="bottom"/>
          </w:tcPr>
          <w:p w:rsidR="004F16F2" w:rsidRPr="004F16F2" w:rsidRDefault="004F16F2" w:rsidP="00A71407">
            <w:pPr>
              <w:spacing w:line="264" w:lineRule="exact"/>
              <w:ind w:left="100"/>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81"/>
        </w:trPr>
        <w:tc>
          <w:tcPr>
            <w:tcW w:w="1540" w:type="dxa"/>
            <w:tcBorders>
              <w:left w:val="single" w:sz="8" w:space="0" w:color="auto"/>
              <w:right w:val="single" w:sz="8" w:space="0" w:color="auto"/>
            </w:tcBorders>
            <w:vAlign w:val="bottom"/>
          </w:tcPr>
          <w:p w:rsidR="004F16F2" w:rsidRPr="004F16F2" w:rsidRDefault="004F16F2" w:rsidP="00A71407">
            <w:pPr>
              <w:ind w:left="120"/>
              <w:rPr>
                <w:rFonts w:asciiTheme="minorHAnsi" w:hAnsiTheme="minorHAnsi"/>
              </w:rPr>
            </w:pPr>
            <w:proofErr w:type="spellStart"/>
            <w:r w:rsidRPr="004F16F2">
              <w:rPr>
                <w:rFonts w:asciiTheme="minorHAnsi" w:hAnsiTheme="minorHAnsi"/>
              </w:rPr>
              <w:t>зование</w:t>
            </w:r>
            <w:proofErr w:type="spellEnd"/>
          </w:p>
        </w:tc>
        <w:tc>
          <w:tcPr>
            <w:tcW w:w="1700" w:type="dxa"/>
            <w:tcBorders>
              <w:right w:val="single" w:sz="8" w:space="0" w:color="auto"/>
            </w:tcBorders>
            <w:vAlign w:val="bottom"/>
          </w:tcPr>
          <w:p w:rsidR="004F16F2" w:rsidRPr="004F16F2" w:rsidRDefault="004F16F2" w:rsidP="00A71407">
            <w:pPr>
              <w:ind w:left="100"/>
              <w:rPr>
                <w:rFonts w:asciiTheme="minorHAnsi" w:hAnsiTheme="minorHAnsi"/>
              </w:rPr>
            </w:pPr>
            <w:proofErr w:type="spellStart"/>
            <w:r w:rsidRPr="004F16F2">
              <w:rPr>
                <w:rFonts w:asciiTheme="minorHAnsi" w:hAnsiTheme="minorHAnsi"/>
              </w:rPr>
              <w:t>сонал</w:t>
            </w:r>
            <w:proofErr w:type="spellEnd"/>
            <w:r w:rsidRPr="004F16F2">
              <w:rPr>
                <w:rFonts w:asciiTheme="minorHAnsi" w:hAnsiTheme="minorHAnsi"/>
              </w:rPr>
              <w:t xml:space="preserve"> </w:t>
            </w:r>
            <w:proofErr w:type="spellStart"/>
            <w:r w:rsidRPr="004F16F2">
              <w:rPr>
                <w:rFonts w:asciiTheme="minorHAnsi" w:hAnsiTheme="minorHAnsi"/>
              </w:rPr>
              <w:t>началь</w:t>
            </w:r>
            <w:proofErr w:type="spellEnd"/>
            <w:r w:rsidRPr="004F16F2">
              <w:rPr>
                <w:rFonts w:asciiTheme="minorHAnsi" w:hAnsiTheme="minorHAnsi"/>
              </w:rPr>
              <w:t>-</w:t>
            </w:r>
          </w:p>
        </w:tc>
        <w:tc>
          <w:tcPr>
            <w:tcW w:w="2420" w:type="dxa"/>
            <w:vMerge/>
            <w:tcBorders>
              <w:right w:val="single" w:sz="8" w:space="0" w:color="auto"/>
            </w:tcBorders>
            <w:vAlign w:val="bottom"/>
          </w:tcPr>
          <w:p w:rsidR="004F16F2" w:rsidRPr="004F16F2" w:rsidRDefault="004F16F2" w:rsidP="00A71407">
            <w:pPr>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980" w:type="dxa"/>
            <w:tcBorders>
              <w:right w:val="single" w:sz="8" w:space="0" w:color="auto"/>
            </w:tcBorders>
            <w:vAlign w:val="bottom"/>
          </w:tcPr>
          <w:p w:rsidR="004F16F2" w:rsidRPr="004F16F2" w:rsidRDefault="004F16F2" w:rsidP="00A71407">
            <w:pPr>
              <w:ind w:right="60"/>
              <w:jc w:val="right"/>
              <w:rPr>
                <w:rFonts w:asciiTheme="minorHAnsi" w:hAnsiTheme="minorHAnsi"/>
              </w:rPr>
            </w:pPr>
            <w:r w:rsidRPr="004F16F2">
              <w:rPr>
                <w:rFonts w:asciiTheme="minorHAnsi" w:hAnsiTheme="minorHAnsi"/>
                <w:b/>
                <w:bCs/>
              </w:rPr>
              <w:t>В/02.6</w:t>
            </w:r>
          </w:p>
        </w:tc>
        <w:tc>
          <w:tcPr>
            <w:tcW w:w="1140" w:type="dxa"/>
            <w:tcBorders>
              <w:right w:val="single" w:sz="8" w:space="0" w:color="auto"/>
            </w:tcBorders>
            <w:vAlign w:val="bottom"/>
          </w:tcPr>
          <w:p w:rsidR="004F16F2" w:rsidRPr="004F16F2" w:rsidRDefault="004F16F2" w:rsidP="00A71407">
            <w:pPr>
              <w:ind w:left="500"/>
              <w:rPr>
                <w:rFonts w:asciiTheme="minorHAnsi" w:hAnsiTheme="minorHAnsi"/>
              </w:rPr>
            </w:pPr>
            <w:r w:rsidRPr="004F16F2">
              <w:rPr>
                <w:rFonts w:asciiTheme="minorHAnsi" w:hAnsiTheme="minorHAnsi"/>
                <w:b/>
                <w:bCs/>
              </w:rPr>
              <w:t>6</w:t>
            </w:r>
          </w:p>
        </w:tc>
      </w:tr>
      <w:tr w:rsidR="004F16F2" w:rsidRPr="004F16F2" w:rsidTr="004F16F2">
        <w:trPr>
          <w:trHeight w:val="271"/>
        </w:trPr>
        <w:tc>
          <w:tcPr>
            <w:tcW w:w="1540" w:type="dxa"/>
            <w:tcBorders>
              <w:left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tcBorders>
              <w:right w:val="single" w:sz="8" w:space="0" w:color="auto"/>
            </w:tcBorders>
            <w:vAlign w:val="bottom"/>
          </w:tcPr>
          <w:p w:rsidR="004F16F2" w:rsidRPr="004F16F2" w:rsidRDefault="004F16F2" w:rsidP="00A71407">
            <w:pPr>
              <w:spacing w:line="271" w:lineRule="exact"/>
              <w:ind w:left="100"/>
              <w:rPr>
                <w:rFonts w:asciiTheme="minorHAnsi" w:hAnsiTheme="minorHAnsi"/>
              </w:rPr>
            </w:pPr>
            <w:proofErr w:type="spellStart"/>
            <w:r w:rsidRPr="004F16F2">
              <w:rPr>
                <w:rFonts w:asciiTheme="minorHAnsi" w:hAnsiTheme="minorHAnsi"/>
              </w:rPr>
              <w:t>ного</w:t>
            </w:r>
            <w:proofErr w:type="spellEnd"/>
            <w:r w:rsidRPr="004F16F2">
              <w:rPr>
                <w:rFonts w:asciiTheme="minorHAnsi" w:hAnsiTheme="minorHAnsi"/>
              </w:rPr>
              <w:t xml:space="preserve"> </w:t>
            </w:r>
            <w:proofErr w:type="spellStart"/>
            <w:r w:rsidRPr="004F16F2">
              <w:rPr>
                <w:rFonts w:asciiTheme="minorHAnsi" w:hAnsiTheme="minorHAnsi"/>
              </w:rPr>
              <w:t>образо</w:t>
            </w:r>
            <w:proofErr w:type="spellEnd"/>
            <w:r w:rsidRPr="004F16F2">
              <w:rPr>
                <w:rFonts w:asciiTheme="minorHAnsi" w:hAnsiTheme="minorHAnsi"/>
              </w:rPr>
              <w:t>-</w:t>
            </w:r>
          </w:p>
        </w:tc>
        <w:tc>
          <w:tcPr>
            <w:tcW w:w="2420" w:type="dxa"/>
            <w:vMerge/>
            <w:tcBorders>
              <w:right w:val="single" w:sz="8" w:space="0" w:color="auto"/>
            </w:tcBorders>
            <w:vAlign w:val="bottom"/>
          </w:tcPr>
          <w:p w:rsidR="004F16F2" w:rsidRPr="004F16F2" w:rsidRDefault="004F16F2" w:rsidP="00A71407">
            <w:pPr>
              <w:rPr>
                <w:rFonts w:asciiTheme="minorHAnsi" w:hAnsiTheme="minorHAnsi"/>
              </w:rPr>
            </w:pPr>
          </w:p>
        </w:tc>
        <w:tc>
          <w:tcPr>
            <w:tcW w:w="2560" w:type="dxa"/>
            <w:vMerge/>
            <w:tcBorders>
              <w:right w:val="single" w:sz="8" w:space="0" w:color="auto"/>
            </w:tcBorders>
            <w:vAlign w:val="bottom"/>
          </w:tcPr>
          <w:p w:rsidR="004F16F2" w:rsidRPr="004F16F2" w:rsidRDefault="004F16F2" w:rsidP="00A71407">
            <w:pPr>
              <w:ind w:left="100"/>
              <w:rPr>
                <w:rFonts w:asciiTheme="minorHAnsi" w:hAnsiTheme="minorHAnsi"/>
              </w:rPr>
            </w:pPr>
          </w:p>
        </w:tc>
        <w:tc>
          <w:tcPr>
            <w:tcW w:w="980" w:type="dxa"/>
            <w:tcBorders>
              <w:right w:val="single" w:sz="8" w:space="0" w:color="auto"/>
            </w:tcBorders>
            <w:vAlign w:val="bottom"/>
          </w:tcPr>
          <w:p w:rsidR="004F16F2" w:rsidRPr="004F16F2" w:rsidRDefault="004F16F2" w:rsidP="00A71407">
            <w:pPr>
              <w:rPr>
                <w:rFonts w:asciiTheme="minorHAnsi" w:hAnsiTheme="minorHAnsi"/>
              </w:rPr>
            </w:pPr>
          </w:p>
        </w:tc>
        <w:tc>
          <w:tcPr>
            <w:tcW w:w="1140" w:type="dxa"/>
            <w:tcBorders>
              <w:right w:val="single" w:sz="8" w:space="0" w:color="auto"/>
            </w:tcBorders>
            <w:vAlign w:val="bottom"/>
          </w:tcPr>
          <w:p w:rsidR="004F16F2" w:rsidRPr="004F16F2" w:rsidRDefault="004F16F2" w:rsidP="00A71407">
            <w:pPr>
              <w:rPr>
                <w:rFonts w:asciiTheme="minorHAnsi" w:hAnsiTheme="minorHAnsi"/>
              </w:rPr>
            </w:pPr>
          </w:p>
        </w:tc>
      </w:tr>
      <w:tr w:rsidR="004F16F2" w:rsidRPr="004F16F2" w:rsidTr="004F16F2">
        <w:trPr>
          <w:trHeight w:val="281"/>
        </w:trPr>
        <w:tc>
          <w:tcPr>
            <w:tcW w:w="1540" w:type="dxa"/>
            <w:tcBorders>
              <w:left w:val="single" w:sz="8" w:space="0" w:color="auto"/>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700" w:type="dxa"/>
            <w:tcBorders>
              <w:bottom w:val="single" w:sz="8" w:space="0" w:color="auto"/>
              <w:right w:val="single" w:sz="8" w:space="0" w:color="auto"/>
            </w:tcBorders>
            <w:vAlign w:val="bottom"/>
          </w:tcPr>
          <w:p w:rsidR="004F16F2" w:rsidRPr="004F16F2" w:rsidRDefault="004F16F2" w:rsidP="00A71407">
            <w:pPr>
              <w:ind w:left="100"/>
              <w:rPr>
                <w:rFonts w:asciiTheme="minorHAnsi" w:hAnsiTheme="minorHAnsi"/>
              </w:rPr>
            </w:pPr>
            <w:proofErr w:type="spellStart"/>
            <w:r w:rsidRPr="004F16F2">
              <w:rPr>
                <w:rFonts w:asciiTheme="minorHAnsi" w:hAnsiTheme="minorHAnsi"/>
              </w:rPr>
              <w:t>вания</w:t>
            </w:r>
            <w:proofErr w:type="spellEnd"/>
          </w:p>
        </w:tc>
        <w:tc>
          <w:tcPr>
            <w:tcW w:w="2420" w:type="dxa"/>
            <w:vMerge/>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2560" w:type="dxa"/>
            <w:vMerge/>
            <w:tcBorders>
              <w:bottom w:val="single" w:sz="8" w:space="0" w:color="auto"/>
              <w:right w:val="single" w:sz="8" w:space="0" w:color="auto"/>
            </w:tcBorders>
            <w:vAlign w:val="bottom"/>
          </w:tcPr>
          <w:p w:rsidR="004F16F2" w:rsidRPr="004F16F2" w:rsidRDefault="004F16F2" w:rsidP="00A71407">
            <w:pPr>
              <w:ind w:left="100"/>
              <w:rPr>
                <w:rFonts w:asciiTheme="minorHAnsi" w:hAnsiTheme="minorHAnsi"/>
              </w:rPr>
            </w:pPr>
          </w:p>
        </w:tc>
        <w:tc>
          <w:tcPr>
            <w:tcW w:w="980" w:type="dxa"/>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c>
          <w:tcPr>
            <w:tcW w:w="1140" w:type="dxa"/>
            <w:tcBorders>
              <w:bottom w:val="single" w:sz="8" w:space="0" w:color="auto"/>
              <w:right w:val="single" w:sz="8" w:space="0" w:color="auto"/>
            </w:tcBorders>
            <w:vAlign w:val="bottom"/>
          </w:tcPr>
          <w:p w:rsidR="004F16F2" w:rsidRPr="004F16F2" w:rsidRDefault="004F16F2" w:rsidP="00A71407">
            <w:pPr>
              <w:rPr>
                <w:rFonts w:asciiTheme="minorHAnsi" w:hAnsiTheme="minorHAnsi"/>
              </w:rPr>
            </w:pPr>
          </w:p>
        </w:tc>
      </w:tr>
    </w:tbl>
    <w:p w:rsidR="004F16F2" w:rsidRDefault="008D6FB3" w:rsidP="004F16F2">
      <w:pPr>
        <w:spacing w:line="20" w:lineRule="exact"/>
        <w:rPr>
          <w:sz w:val="20"/>
          <w:szCs w:val="20"/>
        </w:rPr>
      </w:pPr>
      <w:r>
        <w:rPr>
          <w:sz w:val="20"/>
          <w:szCs w:val="20"/>
        </w:rPr>
        <w:pict>
          <v:rect id="Shape 1" o:spid="_x0000_s1026" style="position:absolute;margin-left:281.7pt;margin-top:-183.05pt;width:.95pt;height:1pt;z-index:-251656192;visibility:visible;mso-wrap-distance-left:0;mso-wrap-distance-right:0;mso-position-horizontal-relative:text;mso-position-vertical-relative:text" o:allowincell="f" fillcolor="black" stroked="f"/>
        </w:pict>
      </w:r>
      <w:r>
        <w:rPr>
          <w:sz w:val="20"/>
          <w:szCs w:val="20"/>
        </w:rPr>
        <w:pict>
          <v:rect id="Shape 2" o:spid="_x0000_s1027" style="position:absolute;margin-left:515.6pt;margin-top:-183.05pt;width:1pt;height:1pt;z-index:-251655168;visibility:visible;mso-wrap-distance-left:0;mso-wrap-distance-right:0;mso-position-horizontal-relative:text;mso-position-vertical-relative:text" o:allowincell="f" fillcolor="black" stroked="f"/>
        </w:pict>
      </w:r>
    </w:p>
    <w:tbl>
      <w:tblPr>
        <w:tblW w:w="10340" w:type="dxa"/>
        <w:tblInd w:w="10" w:type="dxa"/>
        <w:tblLayout w:type="fixed"/>
        <w:tblCellMar>
          <w:left w:w="0" w:type="dxa"/>
          <w:right w:w="0" w:type="dxa"/>
        </w:tblCellMar>
        <w:tblLook w:val="04A0"/>
      </w:tblPr>
      <w:tblGrid>
        <w:gridCol w:w="1540"/>
        <w:gridCol w:w="1700"/>
        <w:gridCol w:w="2420"/>
        <w:gridCol w:w="2560"/>
        <w:gridCol w:w="980"/>
        <w:gridCol w:w="1140"/>
      </w:tblGrid>
      <w:tr w:rsidR="004F16F2" w:rsidTr="000C2332">
        <w:trPr>
          <w:trHeight w:val="278"/>
        </w:trPr>
        <w:tc>
          <w:tcPr>
            <w:tcW w:w="1540" w:type="dxa"/>
            <w:tcBorders>
              <w:top w:val="single" w:sz="8" w:space="0" w:color="auto"/>
              <w:left w:val="single" w:sz="8" w:space="0" w:color="auto"/>
              <w:right w:val="single" w:sz="8" w:space="0" w:color="auto"/>
            </w:tcBorders>
            <w:vAlign w:val="bottom"/>
          </w:tcPr>
          <w:p w:rsidR="004F16F2" w:rsidRDefault="004F16F2" w:rsidP="00A71407">
            <w:pPr>
              <w:ind w:left="120"/>
              <w:rPr>
                <w:sz w:val="20"/>
                <w:szCs w:val="20"/>
              </w:rPr>
            </w:pPr>
            <w:r>
              <w:t>Основное</w:t>
            </w:r>
          </w:p>
        </w:tc>
        <w:tc>
          <w:tcPr>
            <w:tcW w:w="1700" w:type="dxa"/>
            <w:tcBorders>
              <w:top w:val="single" w:sz="8" w:space="0" w:color="auto"/>
              <w:right w:val="single" w:sz="8" w:space="0" w:color="auto"/>
            </w:tcBorders>
            <w:vAlign w:val="bottom"/>
          </w:tcPr>
          <w:p w:rsidR="004F16F2" w:rsidRDefault="004F16F2" w:rsidP="00A71407">
            <w:pPr>
              <w:ind w:left="100"/>
              <w:rPr>
                <w:sz w:val="20"/>
                <w:szCs w:val="20"/>
              </w:rPr>
            </w:pPr>
            <w:proofErr w:type="spellStart"/>
            <w:r>
              <w:t>Преподавате</w:t>
            </w:r>
            <w:proofErr w:type="spellEnd"/>
            <w:r>
              <w:t>-</w:t>
            </w:r>
          </w:p>
        </w:tc>
        <w:tc>
          <w:tcPr>
            <w:tcW w:w="2420" w:type="dxa"/>
            <w:tcBorders>
              <w:top w:val="single" w:sz="8" w:space="0" w:color="auto"/>
              <w:right w:val="single" w:sz="8" w:space="0" w:color="auto"/>
            </w:tcBorders>
            <w:vAlign w:val="bottom"/>
          </w:tcPr>
          <w:p w:rsidR="004F16F2" w:rsidRDefault="004F16F2" w:rsidP="00A71407"/>
        </w:tc>
        <w:tc>
          <w:tcPr>
            <w:tcW w:w="2560" w:type="dxa"/>
            <w:tcBorders>
              <w:top w:val="single" w:sz="8" w:space="0" w:color="auto"/>
              <w:right w:val="single" w:sz="8" w:space="0" w:color="auto"/>
            </w:tcBorders>
            <w:vAlign w:val="bottom"/>
          </w:tcPr>
          <w:p w:rsidR="004F16F2" w:rsidRDefault="004F16F2" w:rsidP="00A71407">
            <w:pPr>
              <w:ind w:left="100"/>
              <w:rPr>
                <w:sz w:val="20"/>
                <w:szCs w:val="20"/>
              </w:rPr>
            </w:pPr>
            <w:r>
              <w:t xml:space="preserve">Педагогическая </w:t>
            </w:r>
            <w:proofErr w:type="spellStart"/>
            <w:r>
              <w:t>дея</w:t>
            </w:r>
            <w:proofErr w:type="spellEnd"/>
            <w:r>
              <w:t>-</w:t>
            </w:r>
          </w:p>
        </w:tc>
        <w:tc>
          <w:tcPr>
            <w:tcW w:w="980" w:type="dxa"/>
            <w:tcBorders>
              <w:top w:val="single" w:sz="8" w:space="0" w:color="auto"/>
              <w:right w:val="single" w:sz="8" w:space="0" w:color="auto"/>
            </w:tcBorders>
            <w:vAlign w:val="bottom"/>
          </w:tcPr>
          <w:p w:rsidR="004F16F2" w:rsidRDefault="004F16F2" w:rsidP="00A71407"/>
        </w:tc>
        <w:tc>
          <w:tcPr>
            <w:tcW w:w="1140" w:type="dxa"/>
            <w:tcBorders>
              <w:top w:val="single" w:sz="8" w:space="0" w:color="auto"/>
              <w:right w:val="single" w:sz="8" w:space="0" w:color="auto"/>
            </w:tcBorders>
            <w:vAlign w:val="bottom"/>
          </w:tcPr>
          <w:p w:rsidR="004F16F2" w:rsidRDefault="004F16F2" w:rsidP="00A71407"/>
        </w:tc>
      </w:tr>
      <w:tr w:rsidR="004F16F2" w:rsidTr="000C2332">
        <w:trPr>
          <w:trHeight w:val="276"/>
        </w:trPr>
        <w:tc>
          <w:tcPr>
            <w:tcW w:w="1540" w:type="dxa"/>
            <w:tcBorders>
              <w:left w:val="single" w:sz="8" w:space="0" w:color="auto"/>
              <w:right w:val="single" w:sz="8" w:space="0" w:color="auto"/>
            </w:tcBorders>
            <w:vAlign w:val="bottom"/>
          </w:tcPr>
          <w:p w:rsidR="004F16F2" w:rsidRDefault="004F16F2" w:rsidP="00A71407">
            <w:pPr>
              <w:ind w:left="120"/>
              <w:rPr>
                <w:sz w:val="20"/>
                <w:szCs w:val="20"/>
              </w:rPr>
            </w:pPr>
            <w:r>
              <w:t xml:space="preserve">общее </w:t>
            </w:r>
            <w:proofErr w:type="spellStart"/>
            <w:r>
              <w:t>обра</w:t>
            </w:r>
            <w:proofErr w:type="spellEnd"/>
            <w:r>
              <w:t>-</w:t>
            </w:r>
          </w:p>
        </w:tc>
        <w:tc>
          <w:tcPr>
            <w:tcW w:w="1700" w:type="dxa"/>
            <w:tcBorders>
              <w:right w:val="single" w:sz="8" w:space="0" w:color="auto"/>
            </w:tcBorders>
            <w:vAlign w:val="bottom"/>
          </w:tcPr>
          <w:p w:rsidR="004F16F2" w:rsidRDefault="004F16F2" w:rsidP="00A71407">
            <w:pPr>
              <w:ind w:left="100"/>
              <w:rPr>
                <w:sz w:val="20"/>
                <w:szCs w:val="20"/>
              </w:rPr>
            </w:pPr>
            <w:r>
              <w:t>ли в средней</w:t>
            </w:r>
          </w:p>
        </w:tc>
        <w:tc>
          <w:tcPr>
            <w:tcW w:w="2420" w:type="dxa"/>
            <w:tcBorders>
              <w:right w:val="single" w:sz="8" w:space="0" w:color="auto"/>
            </w:tcBorders>
            <w:vAlign w:val="bottom"/>
          </w:tcPr>
          <w:p w:rsidR="004F16F2" w:rsidRDefault="004F16F2" w:rsidP="00A71407"/>
        </w:tc>
        <w:tc>
          <w:tcPr>
            <w:tcW w:w="2560" w:type="dxa"/>
            <w:tcBorders>
              <w:right w:val="single" w:sz="8" w:space="0" w:color="auto"/>
            </w:tcBorders>
            <w:vAlign w:val="bottom"/>
          </w:tcPr>
          <w:p w:rsidR="004F16F2" w:rsidRDefault="004F16F2" w:rsidP="00A71407">
            <w:pPr>
              <w:ind w:left="100"/>
              <w:rPr>
                <w:sz w:val="20"/>
                <w:szCs w:val="20"/>
              </w:rPr>
            </w:pPr>
            <w:proofErr w:type="spellStart"/>
            <w:r>
              <w:t>тельность</w:t>
            </w:r>
            <w:proofErr w:type="spellEnd"/>
            <w:r>
              <w:t xml:space="preserve"> по </w:t>
            </w:r>
            <w:proofErr w:type="spellStart"/>
            <w:r>
              <w:t>реализа</w:t>
            </w:r>
            <w:proofErr w:type="spellEnd"/>
            <w:r>
              <w:t>-</w:t>
            </w:r>
          </w:p>
        </w:tc>
        <w:tc>
          <w:tcPr>
            <w:tcW w:w="980" w:type="dxa"/>
            <w:tcBorders>
              <w:right w:val="single" w:sz="8" w:space="0" w:color="auto"/>
            </w:tcBorders>
            <w:vAlign w:val="bottom"/>
          </w:tcPr>
          <w:p w:rsidR="004F16F2" w:rsidRDefault="004F16F2" w:rsidP="00A71407"/>
        </w:tc>
        <w:tc>
          <w:tcPr>
            <w:tcW w:w="1140" w:type="dxa"/>
            <w:tcBorders>
              <w:right w:val="single" w:sz="8" w:space="0" w:color="auto"/>
            </w:tcBorders>
            <w:vAlign w:val="bottom"/>
          </w:tcPr>
          <w:p w:rsidR="004F16F2" w:rsidRDefault="004F16F2" w:rsidP="00A71407"/>
        </w:tc>
      </w:tr>
      <w:tr w:rsidR="004F16F2" w:rsidTr="000C2332">
        <w:trPr>
          <w:trHeight w:val="281"/>
        </w:trPr>
        <w:tc>
          <w:tcPr>
            <w:tcW w:w="1540" w:type="dxa"/>
            <w:tcBorders>
              <w:left w:val="single" w:sz="8" w:space="0" w:color="auto"/>
              <w:right w:val="single" w:sz="8" w:space="0" w:color="auto"/>
            </w:tcBorders>
            <w:vAlign w:val="bottom"/>
          </w:tcPr>
          <w:p w:rsidR="004F16F2" w:rsidRDefault="004F16F2" w:rsidP="00A71407">
            <w:pPr>
              <w:ind w:left="120"/>
              <w:rPr>
                <w:sz w:val="20"/>
                <w:szCs w:val="20"/>
              </w:rPr>
            </w:pPr>
            <w:proofErr w:type="spellStart"/>
            <w:r>
              <w:t>зование</w:t>
            </w:r>
            <w:proofErr w:type="spellEnd"/>
          </w:p>
        </w:tc>
        <w:tc>
          <w:tcPr>
            <w:tcW w:w="1700" w:type="dxa"/>
            <w:tcBorders>
              <w:right w:val="single" w:sz="8" w:space="0" w:color="auto"/>
            </w:tcBorders>
            <w:vAlign w:val="bottom"/>
          </w:tcPr>
          <w:p w:rsidR="004F16F2" w:rsidRDefault="004F16F2" w:rsidP="00A71407">
            <w:pPr>
              <w:ind w:left="100"/>
              <w:rPr>
                <w:sz w:val="20"/>
                <w:szCs w:val="20"/>
              </w:rPr>
            </w:pPr>
            <w:r>
              <w:t>школе</w:t>
            </w:r>
          </w:p>
        </w:tc>
        <w:tc>
          <w:tcPr>
            <w:tcW w:w="2420" w:type="dxa"/>
            <w:tcBorders>
              <w:right w:val="single" w:sz="8" w:space="0" w:color="auto"/>
            </w:tcBorders>
            <w:vAlign w:val="bottom"/>
          </w:tcPr>
          <w:p w:rsidR="004F16F2" w:rsidRDefault="004F16F2" w:rsidP="00A71407"/>
        </w:tc>
        <w:tc>
          <w:tcPr>
            <w:tcW w:w="2560" w:type="dxa"/>
            <w:tcBorders>
              <w:right w:val="single" w:sz="8" w:space="0" w:color="auto"/>
            </w:tcBorders>
            <w:vAlign w:val="bottom"/>
          </w:tcPr>
          <w:p w:rsidR="004F16F2" w:rsidRDefault="004F16F2" w:rsidP="00A71407">
            <w:pPr>
              <w:ind w:left="100"/>
              <w:rPr>
                <w:sz w:val="20"/>
                <w:szCs w:val="20"/>
              </w:rPr>
            </w:pPr>
            <w:proofErr w:type="spellStart"/>
            <w:r>
              <w:t>ции</w:t>
            </w:r>
            <w:proofErr w:type="spellEnd"/>
            <w:r>
              <w:t xml:space="preserve"> программ основ-</w:t>
            </w:r>
          </w:p>
        </w:tc>
        <w:tc>
          <w:tcPr>
            <w:tcW w:w="980" w:type="dxa"/>
            <w:tcBorders>
              <w:right w:val="single" w:sz="8" w:space="0" w:color="auto"/>
            </w:tcBorders>
            <w:vAlign w:val="bottom"/>
          </w:tcPr>
          <w:p w:rsidR="004F16F2" w:rsidRDefault="004F16F2" w:rsidP="00A71407">
            <w:pPr>
              <w:ind w:left="140"/>
              <w:rPr>
                <w:sz w:val="20"/>
                <w:szCs w:val="20"/>
              </w:rPr>
            </w:pPr>
            <w:r>
              <w:rPr>
                <w:b/>
                <w:bCs/>
              </w:rPr>
              <w:t>В/03.6</w:t>
            </w:r>
          </w:p>
        </w:tc>
        <w:tc>
          <w:tcPr>
            <w:tcW w:w="1140" w:type="dxa"/>
            <w:tcBorders>
              <w:right w:val="single" w:sz="8" w:space="0" w:color="auto"/>
            </w:tcBorders>
            <w:vAlign w:val="bottom"/>
          </w:tcPr>
          <w:p w:rsidR="004F16F2" w:rsidRDefault="004F16F2" w:rsidP="00A71407">
            <w:pPr>
              <w:ind w:right="400"/>
              <w:jc w:val="right"/>
              <w:rPr>
                <w:sz w:val="20"/>
                <w:szCs w:val="20"/>
              </w:rPr>
            </w:pPr>
            <w:r>
              <w:rPr>
                <w:b/>
                <w:bCs/>
              </w:rPr>
              <w:t>6</w:t>
            </w:r>
          </w:p>
        </w:tc>
      </w:tr>
      <w:tr w:rsidR="004F16F2" w:rsidTr="000C2332">
        <w:trPr>
          <w:trHeight w:val="271"/>
        </w:trPr>
        <w:tc>
          <w:tcPr>
            <w:tcW w:w="1540" w:type="dxa"/>
            <w:tcBorders>
              <w:left w:val="single" w:sz="8" w:space="0" w:color="auto"/>
              <w:right w:val="single" w:sz="8" w:space="0" w:color="auto"/>
            </w:tcBorders>
            <w:vAlign w:val="bottom"/>
          </w:tcPr>
          <w:p w:rsidR="004F16F2" w:rsidRDefault="004F16F2" w:rsidP="00A71407">
            <w:pPr>
              <w:rPr>
                <w:sz w:val="23"/>
                <w:szCs w:val="23"/>
              </w:rPr>
            </w:pPr>
          </w:p>
        </w:tc>
        <w:tc>
          <w:tcPr>
            <w:tcW w:w="1700" w:type="dxa"/>
            <w:tcBorders>
              <w:right w:val="single" w:sz="8" w:space="0" w:color="auto"/>
            </w:tcBorders>
            <w:vAlign w:val="bottom"/>
          </w:tcPr>
          <w:p w:rsidR="004F16F2" w:rsidRDefault="004F16F2" w:rsidP="00A71407">
            <w:pPr>
              <w:rPr>
                <w:sz w:val="23"/>
                <w:szCs w:val="23"/>
              </w:rPr>
            </w:pPr>
          </w:p>
        </w:tc>
        <w:tc>
          <w:tcPr>
            <w:tcW w:w="2420" w:type="dxa"/>
            <w:tcBorders>
              <w:right w:val="single" w:sz="8" w:space="0" w:color="auto"/>
            </w:tcBorders>
            <w:vAlign w:val="bottom"/>
          </w:tcPr>
          <w:p w:rsidR="004F16F2" w:rsidRDefault="004F16F2" w:rsidP="00A71407">
            <w:pPr>
              <w:rPr>
                <w:sz w:val="23"/>
                <w:szCs w:val="23"/>
              </w:rPr>
            </w:pPr>
          </w:p>
        </w:tc>
        <w:tc>
          <w:tcPr>
            <w:tcW w:w="2560" w:type="dxa"/>
            <w:tcBorders>
              <w:right w:val="single" w:sz="8" w:space="0" w:color="auto"/>
            </w:tcBorders>
            <w:vAlign w:val="bottom"/>
          </w:tcPr>
          <w:p w:rsidR="004F16F2" w:rsidRDefault="004F16F2" w:rsidP="00A71407">
            <w:pPr>
              <w:spacing w:line="271" w:lineRule="exact"/>
              <w:ind w:left="100"/>
              <w:rPr>
                <w:sz w:val="20"/>
                <w:szCs w:val="20"/>
              </w:rPr>
            </w:pPr>
            <w:proofErr w:type="spellStart"/>
            <w:r>
              <w:t>ного</w:t>
            </w:r>
            <w:proofErr w:type="spellEnd"/>
            <w:r>
              <w:t xml:space="preserve"> и среднего обще-</w:t>
            </w:r>
          </w:p>
        </w:tc>
        <w:tc>
          <w:tcPr>
            <w:tcW w:w="980" w:type="dxa"/>
            <w:tcBorders>
              <w:right w:val="single" w:sz="8" w:space="0" w:color="auto"/>
            </w:tcBorders>
            <w:vAlign w:val="bottom"/>
          </w:tcPr>
          <w:p w:rsidR="004F16F2" w:rsidRDefault="004F16F2" w:rsidP="00A71407">
            <w:pPr>
              <w:rPr>
                <w:sz w:val="23"/>
                <w:szCs w:val="23"/>
              </w:rPr>
            </w:pPr>
          </w:p>
        </w:tc>
        <w:tc>
          <w:tcPr>
            <w:tcW w:w="1140" w:type="dxa"/>
            <w:tcBorders>
              <w:right w:val="single" w:sz="8" w:space="0" w:color="auto"/>
            </w:tcBorders>
            <w:vAlign w:val="bottom"/>
          </w:tcPr>
          <w:p w:rsidR="004F16F2" w:rsidRDefault="004F16F2" w:rsidP="00A71407">
            <w:pPr>
              <w:rPr>
                <w:sz w:val="23"/>
                <w:szCs w:val="23"/>
              </w:rPr>
            </w:pPr>
          </w:p>
        </w:tc>
      </w:tr>
      <w:tr w:rsidR="004F16F2" w:rsidTr="000C2332">
        <w:trPr>
          <w:trHeight w:val="281"/>
        </w:trPr>
        <w:tc>
          <w:tcPr>
            <w:tcW w:w="1540" w:type="dxa"/>
            <w:tcBorders>
              <w:left w:val="single" w:sz="8" w:space="0" w:color="auto"/>
              <w:bottom w:val="single" w:sz="8" w:space="0" w:color="auto"/>
              <w:right w:val="single" w:sz="8" w:space="0" w:color="auto"/>
            </w:tcBorders>
            <w:vAlign w:val="bottom"/>
          </w:tcPr>
          <w:p w:rsidR="004F16F2" w:rsidRDefault="004F16F2" w:rsidP="00A71407"/>
        </w:tc>
        <w:tc>
          <w:tcPr>
            <w:tcW w:w="1700" w:type="dxa"/>
            <w:tcBorders>
              <w:bottom w:val="single" w:sz="8" w:space="0" w:color="auto"/>
              <w:right w:val="single" w:sz="8" w:space="0" w:color="auto"/>
            </w:tcBorders>
            <w:vAlign w:val="bottom"/>
          </w:tcPr>
          <w:p w:rsidR="004F16F2" w:rsidRDefault="004F16F2" w:rsidP="00A71407"/>
        </w:tc>
        <w:tc>
          <w:tcPr>
            <w:tcW w:w="2420" w:type="dxa"/>
            <w:tcBorders>
              <w:bottom w:val="single" w:sz="8" w:space="0" w:color="auto"/>
              <w:right w:val="single" w:sz="8" w:space="0" w:color="auto"/>
            </w:tcBorders>
            <w:vAlign w:val="bottom"/>
          </w:tcPr>
          <w:p w:rsidR="004F16F2" w:rsidRDefault="004F16F2" w:rsidP="00A71407"/>
        </w:tc>
        <w:tc>
          <w:tcPr>
            <w:tcW w:w="2560" w:type="dxa"/>
            <w:tcBorders>
              <w:bottom w:val="single" w:sz="8" w:space="0" w:color="auto"/>
              <w:right w:val="single" w:sz="8" w:space="0" w:color="auto"/>
            </w:tcBorders>
            <w:vAlign w:val="bottom"/>
          </w:tcPr>
          <w:p w:rsidR="004F16F2" w:rsidRDefault="004F16F2" w:rsidP="00A71407">
            <w:pPr>
              <w:ind w:left="100"/>
              <w:rPr>
                <w:sz w:val="20"/>
                <w:szCs w:val="20"/>
              </w:rPr>
            </w:pPr>
            <w:r>
              <w:t>го образования</w:t>
            </w:r>
          </w:p>
        </w:tc>
        <w:tc>
          <w:tcPr>
            <w:tcW w:w="980" w:type="dxa"/>
            <w:tcBorders>
              <w:bottom w:val="single" w:sz="8" w:space="0" w:color="auto"/>
              <w:right w:val="single" w:sz="8" w:space="0" w:color="auto"/>
            </w:tcBorders>
            <w:vAlign w:val="bottom"/>
          </w:tcPr>
          <w:p w:rsidR="004F16F2" w:rsidRDefault="004F16F2" w:rsidP="00A71407"/>
        </w:tc>
        <w:tc>
          <w:tcPr>
            <w:tcW w:w="1140" w:type="dxa"/>
            <w:tcBorders>
              <w:bottom w:val="single" w:sz="8" w:space="0" w:color="auto"/>
              <w:right w:val="single" w:sz="8" w:space="0" w:color="auto"/>
            </w:tcBorders>
            <w:vAlign w:val="bottom"/>
          </w:tcPr>
          <w:p w:rsidR="004F16F2" w:rsidRDefault="004F16F2" w:rsidP="00A71407"/>
        </w:tc>
      </w:tr>
    </w:tbl>
    <w:p w:rsidR="000C2332" w:rsidRDefault="000C2332" w:rsidP="00ED2229">
      <w:pPr>
        <w:tabs>
          <w:tab w:val="left" w:pos="1260"/>
        </w:tabs>
        <w:ind w:firstLine="709"/>
        <w:jc w:val="both"/>
        <w:rPr>
          <w:rFonts w:ascii="Calibri" w:hAnsi="Calibri" w:cs="Calibri"/>
          <w:b/>
        </w:rPr>
      </w:pPr>
    </w:p>
    <w:p w:rsidR="00CB6D4D" w:rsidRDefault="00CB6D4D" w:rsidP="00ED2229">
      <w:pPr>
        <w:tabs>
          <w:tab w:val="left" w:pos="1260"/>
        </w:tabs>
        <w:ind w:firstLine="709"/>
        <w:jc w:val="both"/>
        <w:rPr>
          <w:rFonts w:ascii="Calibri" w:hAnsi="Calibri" w:cs="Calibri"/>
          <w:b/>
        </w:rPr>
      </w:pPr>
      <w:r w:rsidRPr="006709FF">
        <w:rPr>
          <w:rFonts w:ascii="Calibri" w:hAnsi="Calibri" w:cs="Calibri"/>
          <w:b/>
        </w:rPr>
        <w:t>Трудовые функции в соответствие с профессиональным стандартом «Педагога»:</w:t>
      </w:r>
    </w:p>
    <w:p w:rsidR="000C2332" w:rsidRPr="006709FF" w:rsidRDefault="000C2332" w:rsidP="00ED2229">
      <w:pPr>
        <w:tabs>
          <w:tab w:val="left" w:pos="1260"/>
        </w:tabs>
        <w:ind w:firstLine="709"/>
        <w:jc w:val="both"/>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3"/>
        <w:gridCol w:w="3520"/>
        <w:gridCol w:w="971"/>
        <w:gridCol w:w="1733"/>
      </w:tblGrid>
      <w:tr w:rsidR="00CB6D4D" w:rsidRPr="006709FF" w:rsidTr="00BA54EB">
        <w:trPr>
          <w:jc w:val="center"/>
        </w:trPr>
        <w:tc>
          <w:tcPr>
            <w:tcW w:w="1930"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Обобщенные трудовые функции</w:t>
            </w:r>
          </w:p>
        </w:tc>
        <w:tc>
          <w:tcPr>
            <w:tcW w:w="1736"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Трудовые функции, реализуемые после обучения</w:t>
            </w:r>
          </w:p>
        </w:tc>
        <w:tc>
          <w:tcPr>
            <w:tcW w:w="479" w:type="pct"/>
          </w:tcPr>
          <w:p w:rsidR="00CB6D4D" w:rsidRPr="006709FF" w:rsidRDefault="00CB6D4D" w:rsidP="00773B23">
            <w:pPr>
              <w:jc w:val="center"/>
              <w:rPr>
                <w:rFonts w:ascii="Calibri" w:hAnsi="Calibri" w:cs="Calibri"/>
                <w:b/>
              </w:rPr>
            </w:pPr>
            <w:r w:rsidRPr="006709FF">
              <w:rPr>
                <w:rFonts w:ascii="Calibri" w:hAnsi="Calibri" w:cs="Calibri"/>
                <w:b/>
                <w:bCs/>
                <w:sz w:val="22"/>
                <w:szCs w:val="22"/>
              </w:rPr>
              <w:t>Код</w:t>
            </w:r>
          </w:p>
        </w:tc>
        <w:tc>
          <w:tcPr>
            <w:tcW w:w="856" w:type="pct"/>
          </w:tcPr>
          <w:p w:rsidR="00CB6D4D" w:rsidRPr="006709FF" w:rsidRDefault="00CB6D4D" w:rsidP="00773B23">
            <w:pPr>
              <w:jc w:val="center"/>
              <w:rPr>
                <w:rFonts w:ascii="Calibri" w:hAnsi="Calibri" w:cs="Calibri"/>
                <w:b/>
              </w:rPr>
            </w:pPr>
            <w:r w:rsidRPr="006709FF">
              <w:rPr>
                <w:rFonts w:ascii="Calibri" w:hAnsi="Calibri" w:cs="Calibri"/>
                <w:b/>
                <w:sz w:val="22"/>
                <w:szCs w:val="22"/>
              </w:rPr>
              <w:t>Уровень квалификации</w:t>
            </w:r>
          </w:p>
        </w:tc>
      </w:tr>
      <w:tr w:rsidR="00CB6D4D" w:rsidRPr="006709FF" w:rsidTr="00BA54EB">
        <w:trPr>
          <w:trHeight w:val="796"/>
          <w:jc w:val="center"/>
        </w:trPr>
        <w:tc>
          <w:tcPr>
            <w:tcW w:w="1930" w:type="pct"/>
            <w:vMerge w:val="restart"/>
          </w:tcPr>
          <w:p w:rsidR="00CB6D4D" w:rsidRPr="006709FF" w:rsidRDefault="00CB6D4D" w:rsidP="00773B23">
            <w:pPr>
              <w:pStyle w:val="ConsPlusNormal"/>
              <w:jc w:val="left"/>
              <w:rPr>
                <w:rFonts w:ascii="Calibri" w:hAnsi="Calibri" w:cs="Calibri"/>
                <w:bCs/>
                <w:sz w:val="22"/>
                <w:szCs w:val="22"/>
                <w:lang w:eastAsia="en-US"/>
              </w:rPr>
            </w:pPr>
            <w:r w:rsidRPr="006709FF">
              <w:rPr>
                <w:rFonts w:ascii="Calibri" w:hAnsi="Calibri" w:cs="Calibri"/>
                <w:bCs/>
                <w:sz w:val="22"/>
                <w:szCs w:val="22"/>
              </w:rPr>
              <w:t>Код А</w:t>
            </w:r>
          </w:p>
          <w:p w:rsidR="00CB6D4D" w:rsidRPr="006709FF" w:rsidRDefault="00CB6D4D" w:rsidP="00773B23">
            <w:pPr>
              <w:rPr>
                <w:rFonts w:ascii="Calibri" w:hAnsi="Calibri" w:cs="Calibri"/>
              </w:rPr>
            </w:pPr>
            <w:r w:rsidRPr="006709FF">
              <w:rPr>
                <w:rFonts w:ascii="Calibri" w:hAnsi="Calibri" w:cs="Calibri"/>
                <w:sz w:val="22"/>
                <w:szCs w:val="22"/>
              </w:rPr>
              <w:t xml:space="preserve">Педагогическая деятельность по проектированию и реализации </w:t>
            </w:r>
          </w:p>
          <w:p w:rsidR="00CB6D4D" w:rsidRPr="006709FF" w:rsidRDefault="00CB6D4D" w:rsidP="00773B23">
            <w:pPr>
              <w:rPr>
                <w:rFonts w:ascii="Calibri" w:hAnsi="Calibri" w:cs="Calibri"/>
              </w:rPr>
            </w:pPr>
            <w:r w:rsidRPr="006709FF">
              <w:rPr>
                <w:rFonts w:ascii="Calibri" w:hAnsi="Calibri" w:cs="Calibri"/>
                <w:sz w:val="22"/>
                <w:szCs w:val="22"/>
              </w:rPr>
              <w:t>образовательного процесса в образовательных организациях начального общего, основного общего, среднего общего образования</w:t>
            </w:r>
          </w:p>
        </w:tc>
        <w:tc>
          <w:tcPr>
            <w:tcW w:w="1736" w:type="pct"/>
          </w:tcPr>
          <w:p w:rsidR="00CB6D4D" w:rsidRPr="006709FF" w:rsidRDefault="00CB6D4D" w:rsidP="00773B23">
            <w:pPr>
              <w:rPr>
                <w:rFonts w:ascii="Calibri" w:hAnsi="Calibri" w:cs="Calibri"/>
                <w:lang w:eastAsia="en-US"/>
              </w:rPr>
            </w:pPr>
            <w:r w:rsidRPr="006709FF">
              <w:rPr>
                <w:rFonts w:ascii="Calibri" w:hAnsi="Calibri" w:cs="Calibri"/>
                <w:sz w:val="22"/>
                <w:szCs w:val="22"/>
              </w:rPr>
              <w:t>Общепедагогическая функция. Обучение</w:t>
            </w:r>
          </w:p>
        </w:tc>
        <w:tc>
          <w:tcPr>
            <w:tcW w:w="479" w:type="pct"/>
          </w:tcPr>
          <w:p w:rsidR="00CB6D4D" w:rsidRPr="006709FF" w:rsidRDefault="00CB6D4D" w:rsidP="00773B23">
            <w:pPr>
              <w:rPr>
                <w:rFonts w:ascii="Calibri" w:hAnsi="Calibri" w:cs="Calibri"/>
              </w:rPr>
            </w:pPr>
            <w:r w:rsidRPr="006709FF">
              <w:rPr>
                <w:rFonts w:ascii="Calibri" w:hAnsi="Calibri" w:cs="Calibri"/>
                <w:bCs/>
                <w:sz w:val="22"/>
                <w:szCs w:val="22"/>
              </w:rPr>
              <w:t>А/01.6</w:t>
            </w:r>
          </w:p>
        </w:tc>
        <w:tc>
          <w:tcPr>
            <w:tcW w:w="856" w:type="pct"/>
          </w:tcPr>
          <w:p w:rsidR="00CB6D4D" w:rsidRPr="006709FF" w:rsidRDefault="00CB6D4D" w:rsidP="00773B23">
            <w:pPr>
              <w:jc w:val="center"/>
              <w:rPr>
                <w:rFonts w:ascii="Calibri" w:hAnsi="Calibri" w:cs="Calibri"/>
              </w:rPr>
            </w:pPr>
            <w:r w:rsidRPr="006709FF">
              <w:rPr>
                <w:rFonts w:ascii="Calibri" w:hAnsi="Calibri" w:cs="Calibri"/>
                <w:sz w:val="22"/>
                <w:szCs w:val="22"/>
              </w:rPr>
              <w:t>6</w:t>
            </w:r>
          </w:p>
        </w:tc>
      </w:tr>
      <w:tr w:rsidR="00CB6D4D" w:rsidRPr="006709FF" w:rsidTr="00BA54EB">
        <w:trPr>
          <w:trHeight w:val="695"/>
          <w:jc w:val="center"/>
        </w:trPr>
        <w:tc>
          <w:tcPr>
            <w:tcW w:w="1930" w:type="pct"/>
            <w:vMerge/>
          </w:tcPr>
          <w:p w:rsidR="00CB6D4D" w:rsidRPr="006709FF" w:rsidRDefault="00CB6D4D" w:rsidP="00773B23">
            <w:pPr>
              <w:pStyle w:val="ConsPlusNormal"/>
              <w:jc w:val="left"/>
              <w:rPr>
                <w:rFonts w:ascii="Calibri" w:hAnsi="Calibri" w:cs="Calibri"/>
                <w:bCs/>
                <w:sz w:val="22"/>
                <w:szCs w:val="22"/>
              </w:rPr>
            </w:pPr>
          </w:p>
        </w:tc>
        <w:tc>
          <w:tcPr>
            <w:tcW w:w="1736" w:type="pct"/>
          </w:tcPr>
          <w:p w:rsidR="00CB6D4D" w:rsidRPr="006709FF" w:rsidRDefault="00CB6D4D" w:rsidP="00773B23">
            <w:pPr>
              <w:rPr>
                <w:rFonts w:ascii="Calibri" w:hAnsi="Calibri" w:cs="Calibri"/>
              </w:rPr>
            </w:pPr>
            <w:r w:rsidRPr="006709FF">
              <w:rPr>
                <w:rFonts w:ascii="Calibri" w:hAnsi="Calibri" w:cs="Calibri"/>
                <w:sz w:val="22"/>
                <w:szCs w:val="22"/>
              </w:rPr>
              <w:t>Воспитательная деятельность</w:t>
            </w:r>
          </w:p>
        </w:tc>
        <w:tc>
          <w:tcPr>
            <w:tcW w:w="479" w:type="pct"/>
          </w:tcPr>
          <w:p w:rsidR="00CB6D4D" w:rsidRPr="006709FF" w:rsidRDefault="00CB6D4D" w:rsidP="00773B23">
            <w:pPr>
              <w:rPr>
                <w:rFonts w:ascii="Calibri" w:hAnsi="Calibri" w:cs="Calibri"/>
                <w:bCs/>
              </w:rPr>
            </w:pPr>
            <w:r w:rsidRPr="006709FF">
              <w:rPr>
                <w:rFonts w:ascii="Calibri" w:hAnsi="Calibri" w:cs="Calibri"/>
                <w:sz w:val="22"/>
                <w:szCs w:val="22"/>
              </w:rPr>
              <w:t>A/02.6</w:t>
            </w:r>
          </w:p>
        </w:tc>
        <w:tc>
          <w:tcPr>
            <w:tcW w:w="856" w:type="pct"/>
            <w:vMerge w:val="restart"/>
          </w:tcPr>
          <w:p w:rsidR="00CB6D4D" w:rsidRPr="006709FF" w:rsidRDefault="00CB6D4D" w:rsidP="00773B23">
            <w:pPr>
              <w:ind w:left="720"/>
              <w:rPr>
                <w:rFonts w:ascii="Calibri" w:hAnsi="Calibri" w:cs="Calibri"/>
              </w:rPr>
            </w:pPr>
            <w:r w:rsidRPr="006709FF">
              <w:rPr>
                <w:rFonts w:ascii="Calibri" w:hAnsi="Calibri" w:cs="Calibri"/>
                <w:sz w:val="22"/>
                <w:szCs w:val="22"/>
              </w:rPr>
              <w:t>6</w:t>
            </w:r>
          </w:p>
        </w:tc>
      </w:tr>
      <w:tr w:rsidR="00CB6D4D" w:rsidRPr="006709FF" w:rsidTr="00BA54EB">
        <w:trPr>
          <w:trHeight w:val="607"/>
          <w:jc w:val="center"/>
        </w:trPr>
        <w:tc>
          <w:tcPr>
            <w:tcW w:w="1930" w:type="pct"/>
            <w:vMerge/>
          </w:tcPr>
          <w:p w:rsidR="00CB6D4D" w:rsidRPr="006709FF" w:rsidRDefault="00CB6D4D" w:rsidP="00773B23">
            <w:pPr>
              <w:pStyle w:val="ConsPlusNormal"/>
              <w:jc w:val="left"/>
              <w:rPr>
                <w:rFonts w:ascii="Calibri" w:hAnsi="Calibri" w:cs="Calibri"/>
                <w:bCs/>
                <w:sz w:val="22"/>
                <w:szCs w:val="22"/>
              </w:rPr>
            </w:pPr>
          </w:p>
        </w:tc>
        <w:tc>
          <w:tcPr>
            <w:tcW w:w="1736" w:type="pct"/>
          </w:tcPr>
          <w:p w:rsidR="00CB6D4D" w:rsidRPr="006709FF" w:rsidRDefault="00CB6D4D" w:rsidP="00773B23">
            <w:pPr>
              <w:rPr>
                <w:rFonts w:ascii="Calibri" w:hAnsi="Calibri" w:cs="Calibri"/>
              </w:rPr>
            </w:pPr>
            <w:r w:rsidRPr="006709FF">
              <w:rPr>
                <w:rFonts w:ascii="Calibri" w:hAnsi="Calibri" w:cs="Calibri"/>
                <w:sz w:val="22"/>
                <w:szCs w:val="22"/>
              </w:rPr>
              <w:t>Развивающая деятельность</w:t>
            </w:r>
          </w:p>
        </w:tc>
        <w:tc>
          <w:tcPr>
            <w:tcW w:w="479" w:type="pct"/>
          </w:tcPr>
          <w:p w:rsidR="00CB6D4D" w:rsidRPr="006709FF" w:rsidRDefault="00CB6D4D" w:rsidP="00773B23">
            <w:pPr>
              <w:rPr>
                <w:rFonts w:ascii="Calibri" w:hAnsi="Calibri" w:cs="Calibri"/>
              </w:rPr>
            </w:pPr>
            <w:r w:rsidRPr="006709FF">
              <w:rPr>
                <w:rFonts w:ascii="Calibri" w:hAnsi="Calibri" w:cs="Calibri"/>
                <w:sz w:val="22"/>
                <w:szCs w:val="22"/>
              </w:rPr>
              <w:t>A/03.6</w:t>
            </w:r>
          </w:p>
        </w:tc>
        <w:tc>
          <w:tcPr>
            <w:tcW w:w="856" w:type="pct"/>
            <w:vMerge/>
          </w:tcPr>
          <w:p w:rsidR="00CB6D4D" w:rsidRPr="006709FF" w:rsidRDefault="00CB6D4D" w:rsidP="00773B23">
            <w:pPr>
              <w:ind w:left="720"/>
              <w:rPr>
                <w:rFonts w:ascii="Calibri" w:hAnsi="Calibri" w:cs="Calibri"/>
              </w:rPr>
            </w:pPr>
          </w:p>
        </w:tc>
      </w:tr>
      <w:tr w:rsidR="00BA54EB" w:rsidRPr="006709FF" w:rsidTr="00BA54EB">
        <w:trPr>
          <w:trHeight w:val="607"/>
          <w:jc w:val="center"/>
        </w:trPr>
        <w:tc>
          <w:tcPr>
            <w:tcW w:w="1930" w:type="pct"/>
            <w:vMerge w:val="restart"/>
          </w:tcPr>
          <w:p w:rsidR="00BA54EB" w:rsidRPr="006709FF" w:rsidRDefault="00BA54EB" w:rsidP="00BA54EB">
            <w:pPr>
              <w:pStyle w:val="ConsPlusNormal"/>
              <w:jc w:val="left"/>
              <w:rPr>
                <w:rFonts w:ascii="Calibri" w:hAnsi="Calibri" w:cs="Calibri"/>
                <w:bCs/>
                <w:sz w:val="22"/>
                <w:szCs w:val="22"/>
                <w:lang w:eastAsia="en-US"/>
              </w:rPr>
            </w:pPr>
            <w:r>
              <w:rPr>
                <w:rFonts w:ascii="Calibri" w:hAnsi="Calibri" w:cs="Calibri"/>
                <w:bCs/>
                <w:sz w:val="22"/>
                <w:szCs w:val="22"/>
              </w:rPr>
              <w:t>Код В</w:t>
            </w:r>
          </w:p>
          <w:p w:rsidR="00BA54EB" w:rsidRPr="006709FF" w:rsidRDefault="00BA54EB" w:rsidP="00BA54EB">
            <w:pPr>
              <w:rPr>
                <w:rFonts w:ascii="Calibri" w:hAnsi="Calibri" w:cs="Calibri"/>
              </w:rPr>
            </w:pPr>
            <w:r w:rsidRPr="006709FF">
              <w:rPr>
                <w:rFonts w:ascii="Calibri" w:hAnsi="Calibri" w:cs="Calibri"/>
                <w:sz w:val="22"/>
                <w:szCs w:val="22"/>
              </w:rPr>
              <w:t xml:space="preserve">Педагогическая деятельность по проектированию и реализации </w:t>
            </w:r>
            <w:r>
              <w:rPr>
                <w:rFonts w:ascii="Calibri" w:hAnsi="Calibri" w:cs="Calibri"/>
                <w:sz w:val="22"/>
                <w:szCs w:val="22"/>
              </w:rPr>
              <w:t>основных общеобразовательных программ</w:t>
            </w:r>
          </w:p>
          <w:p w:rsidR="00BA54EB" w:rsidRPr="006709FF" w:rsidRDefault="00BA54EB" w:rsidP="00773B23">
            <w:pPr>
              <w:pStyle w:val="ConsPlusNormal"/>
              <w:jc w:val="left"/>
              <w:rPr>
                <w:rFonts w:ascii="Calibri" w:hAnsi="Calibri" w:cs="Calibri"/>
                <w:bCs/>
                <w:sz w:val="22"/>
                <w:szCs w:val="22"/>
              </w:rPr>
            </w:pPr>
          </w:p>
        </w:tc>
        <w:tc>
          <w:tcPr>
            <w:tcW w:w="1736" w:type="pct"/>
          </w:tcPr>
          <w:p w:rsidR="00BA54EB" w:rsidRPr="00BA54EB" w:rsidRDefault="00BA54EB" w:rsidP="00BA54EB">
            <w:pPr>
              <w:rPr>
                <w:rFonts w:ascii="Calibri" w:hAnsi="Calibri" w:cs="Calibri"/>
                <w:sz w:val="22"/>
                <w:szCs w:val="22"/>
              </w:rPr>
            </w:pPr>
            <w:r w:rsidRPr="00BA54EB">
              <w:rPr>
                <w:rFonts w:ascii="Calibri" w:hAnsi="Calibri" w:cs="Calibri"/>
                <w:sz w:val="22"/>
                <w:szCs w:val="22"/>
              </w:rPr>
              <w:t>Педагогическая деятельность</w:t>
            </w:r>
          </w:p>
          <w:p w:rsidR="00BA54EB" w:rsidRPr="00BA54EB" w:rsidRDefault="00BA54EB" w:rsidP="00BA54EB">
            <w:pPr>
              <w:rPr>
                <w:rFonts w:ascii="Calibri" w:hAnsi="Calibri" w:cs="Calibri"/>
                <w:sz w:val="22"/>
                <w:szCs w:val="22"/>
              </w:rPr>
            </w:pPr>
            <w:r w:rsidRPr="00BA54EB">
              <w:rPr>
                <w:rFonts w:ascii="Calibri" w:hAnsi="Calibri" w:cs="Calibri"/>
                <w:sz w:val="22"/>
                <w:szCs w:val="22"/>
              </w:rPr>
              <w:t>по реализации программ -</w:t>
            </w:r>
          </w:p>
          <w:p w:rsidR="00BA54EB" w:rsidRPr="00BA54EB" w:rsidRDefault="00BA54EB" w:rsidP="00BA54EB">
            <w:pPr>
              <w:rPr>
                <w:rFonts w:ascii="Calibri" w:hAnsi="Calibri" w:cs="Calibri"/>
                <w:sz w:val="22"/>
                <w:szCs w:val="22"/>
              </w:rPr>
            </w:pPr>
            <w:r w:rsidRPr="00BA54EB">
              <w:rPr>
                <w:rFonts w:ascii="Calibri" w:hAnsi="Calibri" w:cs="Calibri"/>
                <w:sz w:val="22"/>
                <w:szCs w:val="22"/>
              </w:rPr>
              <w:t>основного и среднего общего</w:t>
            </w:r>
          </w:p>
          <w:p w:rsidR="00BA54EB" w:rsidRPr="006709FF" w:rsidRDefault="00BA54EB" w:rsidP="00BA54EB">
            <w:pPr>
              <w:rPr>
                <w:rFonts w:ascii="Calibri" w:hAnsi="Calibri" w:cs="Calibri"/>
                <w:sz w:val="22"/>
                <w:szCs w:val="22"/>
              </w:rPr>
            </w:pPr>
            <w:r w:rsidRPr="00BA54EB">
              <w:rPr>
                <w:rFonts w:ascii="Calibri" w:hAnsi="Calibri" w:cs="Calibri"/>
                <w:sz w:val="22"/>
                <w:szCs w:val="22"/>
              </w:rPr>
              <w:t>образования</w:t>
            </w:r>
          </w:p>
        </w:tc>
        <w:tc>
          <w:tcPr>
            <w:tcW w:w="479" w:type="pct"/>
          </w:tcPr>
          <w:p w:rsidR="00BA54EB" w:rsidRPr="006709FF" w:rsidRDefault="00BA54EB" w:rsidP="00773B23">
            <w:pPr>
              <w:rPr>
                <w:rFonts w:ascii="Calibri" w:hAnsi="Calibri" w:cs="Calibri"/>
                <w:sz w:val="22"/>
                <w:szCs w:val="22"/>
              </w:rPr>
            </w:pPr>
            <w:r>
              <w:rPr>
                <w:b/>
                <w:bCs/>
                <w:w w:val="98"/>
              </w:rPr>
              <w:t>В/03.6</w:t>
            </w:r>
          </w:p>
        </w:tc>
        <w:tc>
          <w:tcPr>
            <w:tcW w:w="856" w:type="pct"/>
          </w:tcPr>
          <w:p w:rsidR="00BA54EB" w:rsidRPr="006709FF" w:rsidRDefault="00BA54EB" w:rsidP="00773B23">
            <w:pPr>
              <w:ind w:left="720"/>
              <w:rPr>
                <w:rFonts w:ascii="Calibri" w:hAnsi="Calibri" w:cs="Calibri"/>
              </w:rPr>
            </w:pPr>
            <w:r>
              <w:rPr>
                <w:rFonts w:ascii="Calibri" w:hAnsi="Calibri" w:cs="Calibri"/>
              </w:rPr>
              <w:t>6</w:t>
            </w:r>
          </w:p>
        </w:tc>
      </w:tr>
      <w:tr w:rsidR="00BA54EB" w:rsidRPr="006709FF" w:rsidTr="00BA54EB">
        <w:trPr>
          <w:trHeight w:val="607"/>
          <w:jc w:val="center"/>
        </w:trPr>
        <w:tc>
          <w:tcPr>
            <w:tcW w:w="1930" w:type="pct"/>
            <w:vMerge/>
          </w:tcPr>
          <w:p w:rsidR="00BA54EB" w:rsidRDefault="00BA54EB" w:rsidP="00BA54EB">
            <w:pPr>
              <w:pStyle w:val="ConsPlusNormal"/>
              <w:jc w:val="left"/>
              <w:rPr>
                <w:rFonts w:ascii="Calibri" w:hAnsi="Calibri" w:cs="Calibri"/>
                <w:bCs/>
                <w:sz w:val="22"/>
                <w:szCs w:val="22"/>
              </w:rPr>
            </w:pPr>
          </w:p>
        </w:tc>
        <w:tc>
          <w:tcPr>
            <w:tcW w:w="1736" w:type="pct"/>
          </w:tcPr>
          <w:p w:rsidR="00BA54EB" w:rsidRPr="006709FF" w:rsidRDefault="00BA54EB" w:rsidP="00BA54EB">
            <w:pPr>
              <w:rPr>
                <w:rFonts w:ascii="Calibri" w:hAnsi="Calibri" w:cs="Calibri"/>
                <w:sz w:val="22"/>
                <w:szCs w:val="22"/>
              </w:rPr>
            </w:pPr>
            <w:r w:rsidRPr="00BA54EB">
              <w:rPr>
                <w:rFonts w:ascii="Calibri" w:hAnsi="Calibri" w:cs="Calibri"/>
                <w:sz w:val="22"/>
                <w:szCs w:val="22"/>
              </w:rPr>
              <w:t>Модуль «Предметное обучение, информатика»</w:t>
            </w:r>
          </w:p>
        </w:tc>
        <w:tc>
          <w:tcPr>
            <w:tcW w:w="479" w:type="pct"/>
          </w:tcPr>
          <w:p w:rsidR="00BA54EB" w:rsidRPr="006709FF" w:rsidRDefault="00BA54EB" w:rsidP="00BA54EB">
            <w:pPr>
              <w:rPr>
                <w:rFonts w:ascii="Calibri" w:hAnsi="Calibri" w:cs="Calibri"/>
                <w:sz w:val="22"/>
                <w:szCs w:val="22"/>
              </w:rPr>
            </w:pPr>
            <w:r>
              <w:rPr>
                <w:b/>
                <w:bCs/>
                <w:w w:val="98"/>
              </w:rPr>
              <w:t>В/04.6</w:t>
            </w:r>
          </w:p>
        </w:tc>
        <w:tc>
          <w:tcPr>
            <w:tcW w:w="856" w:type="pct"/>
          </w:tcPr>
          <w:p w:rsidR="00BA54EB" w:rsidRPr="006709FF" w:rsidRDefault="00BA54EB" w:rsidP="00773B23">
            <w:pPr>
              <w:ind w:left="720"/>
              <w:rPr>
                <w:rFonts w:ascii="Calibri" w:hAnsi="Calibri" w:cs="Calibri"/>
              </w:rPr>
            </w:pPr>
          </w:p>
        </w:tc>
      </w:tr>
    </w:tbl>
    <w:p w:rsidR="00BA54EB" w:rsidRDefault="00BA54EB" w:rsidP="00ED2229">
      <w:pPr>
        <w:tabs>
          <w:tab w:val="left" w:pos="1260"/>
        </w:tabs>
        <w:ind w:firstLine="709"/>
        <w:jc w:val="both"/>
        <w:rPr>
          <w:rFonts w:ascii="Calibri" w:hAnsi="Calibri" w:cs="Calibri"/>
          <w:b/>
          <w:caps/>
        </w:rPr>
      </w:pPr>
    </w:p>
    <w:p w:rsidR="00A91A1B" w:rsidRDefault="00A91A1B" w:rsidP="00470D20">
      <w:pPr>
        <w:ind w:left="142"/>
        <w:jc w:val="center"/>
        <w:rPr>
          <w:sz w:val="20"/>
          <w:szCs w:val="20"/>
        </w:rPr>
      </w:pPr>
      <w:r>
        <w:rPr>
          <w:b/>
          <w:bCs/>
          <w:sz w:val="28"/>
          <w:szCs w:val="28"/>
        </w:rPr>
        <w:t>Показатель уровня квалификации</w:t>
      </w:r>
    </w:p>
    <w:p w:rsidR="00A91A1B" w:rsidRDefault="00A91A1B" w:rsidP="00A91A1B">
      <w:pPr>
        <w:spacing w:line="200" w:lineRule="exact"/>
        <w:rPr>
          <w:sz w:val="20"/>
          <w:szCs w:val="20"/>
        </w:rPr>
      </w:pP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2126"/>
        <w:gridCol w:w="2268"/>
        <w:gridCol w:w="2268"/>
        <w:gridCol w:w="2410"/>
      </w:tblGrid>
      <w:tr w:rsidR="00605F99" w:rsidTr="00470D20">
        <w:trPr>
          <w:trHeight w:val="280"/>
        </w:trPr>
        <w:tc>
          <w:tcPr>
            <w:tcW w:w="851" w:type="dxa"/>
            <w:vAlign w:val="center"/>
          </w:tcPr>
          <w:p w:rsidR="00605F99" w:rsidRPr="00605F99" w:rsidRDefault="00605F99" w:rsidP="00605F99">
            <w:pPr>
              <w:ind w:right="160"/>
              <w:jc w:val="center"/>
              <w:rPr>
                <w:rFonts w:asciiTheme="minorHAnsi" w:hAnsiTheme="minorHAnsi"/>
                <w:sz w:val="20"/>
                <w:szCs w:val="20"/>
              </w:rPr>
            </w:pPr>
            <w:r w:rsidRPr="00605F99">
              <w:rPr>
                <w:rFonts w:asciiTheme="minorHAnsi" w:hAnsiTheme="minorHAnsi"/>
              </w:rPr>
              <w:t>Уровень</w:t>
            </w:r>
          </w:p>
        </w:tc>
        <w:tc>
          <w:tcPr>
            <w:tcW w:w="2126"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Полномочия и ответственность</w:t>
            </w:r>
          </w:p>
        </w:tc>
        <w:tc>
          <w:tcPr>
            <w:tcW w:w="2268" w:type="dxa"/>
            <w:vAlign w:val="center"/>
          </w:tcPr>
          <w:p w:rsidR="00605F99" w:rsidRPr="00605F99" w:rsidRDefault="00605F99" w:rsidP="00605F99">
            <w:pPr>
              <w:ind w:left="80"/>
              <w:jc w:val="center"/>
              <w:rPr>
                <w:rFonts w:asciiTheme="minorHAnsi" w:hAnsiTheme="minorHAnsi"/>
                <w:sz w:val="20"/>
                <w:szCs w:val="20"/>
              </w:rPr>
            </w:pPr>
            <w:r w:rsidRPr="00605F99">
              <w:rPr>
                <w:rFonts w:asciiTheme="minorHAnsi" w:hAnsiTheme="minorHAnsi"/>
                <w:b/>
                <w:bCs/>
              </w:rPr>
              <w:t>Характер умений</w:t>
            </w:r>
          </w:p>
        </w:tc>
        <w:tc>
          <w:tcPr>
            <w:tcW w:w="2268"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Характер знаний</w:t>
            </w:r>
          </w:p>
        </w:tc>
        <w:tc>
          <w:tcPr>
            <w:tcW w:w="2410" w:type="dxa"/>
            <w:vAlign w:val="center"/>
          </w:tcPr>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Основные пути достижения</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b/>
                <w:bCs/>
              </w:rPr>
              <w:t>уровня квалификации</w:t>
            </w:r>
          </w:p>
        </w:tc>
      </w:tr>
      <w:tr w:rsidR="00605F99" w:rsidTr="00470D20">
        <w:trPr>
          <w:trHeight w:val="5027"/>
        </w:trPr>
        <w:tc>
          <w:tcPr>
            <w:tcW w:w="851" w:type="dxa"/>
            <w:vAlign w:val="center"/>
          </w:tcPr>
          <w:p w:rsidR="00605F99" w:rsidRPr="00605F99" w:rsidRDefault="00605F99" w:rsidP="00605F99">
            <w:pPr>
              <w:spacing w:line="263" w:lineRule="exact"/>
              <w:ind w:right="440"/>
              <w:jc w:val="center"/>
              <w:rPr>
                <w:rFonts w:asciiTheme="minorHAnsi" w:hAnsiTheme="minorHAnsi"/>
                <w:sz w:val="20"/>
                <w:szCs w:val="20"/>
              </w:rPr>
            </w:pPr>
            <w:r w:rsidRPr="00605F99">
              <w:rPr>
                <w:rFonts w:asciiTheme="minorHAnsi" w:hAnsiTheme="minorHAnsi"/>
                <w:b/>
                <w:bCs/>
              </w:rPr>
              <w:lastRenderedPageBreak/>
              <w:t>6</w:t>
            </w:r>
          </w:p>
        </w:tc>
        <w:tc>
          <w:tcPr>
            <w:tcW w:w="2126"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Самостоятельная деятельность,</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предполагающая определение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задач собственной работы и/или подчиненных по достижению цели</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Обеспечение взаимодействия</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сотрудников и смежных</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подразделений Ответственность за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результат выполнения работ на уровне подразделения или организации</w:t>
            </w:r>
          </w:p>
        </w:tc>
        <w:tc>
          <w:tcPr>
            <w:tcW w:w="2268" w:type="dxa"/>
            <w:vAlign w:val="center"/>
          </w:tcPr>
          <w:p w:rsidR="00605F99" w:rsidRPr="00605F99" w:rsidRDefault="00605F99" w:rsidP="00605F99">
            <w:pPr>
              <w:spacing w:line="263" w:lineRule="exact"/>
              <w:ind w:left="80"/>
              <w:jc w:val="center"/>
              <w:rPr>
                <w:rFonts w:asciiTheme="minorHAnsi" w:hAnsiTheme="minorHAnsi"/>
                <w:sz w:val="20"/>
                <w:szCs w:val="20"/>
              </w:rPr>
            </w:pPr>
            <w:r w:rsidRPr="00605F99">
              <w:rPr>
                <w:rFonts w:asciiTheme="minorHAnsi" w:hAnsiTheme="minorHAnsi"/>
              </w:rPr>
              <w:t>Разработка, внедрение,</w:t>
            </w:r>
          </w:p>
          <w:p w:rsidR="00605F99" w:rsidRPr="00605F99" w:rsidRDefault="00605F99" w:rsidP="00605F99">
            <w:pPr>
              <w:spacing w:line="271" w:lineRule="exact"/>
              <w:ind w:left="80"/>
              <w:jc w:val="center"/>
              <w:rPr>
                <w:rFonts w:asciiTheme="minorHAnsi" w:hAnsiTheme="minorHAnsi"/>
                <w:sz w:val="20"/>
                <w:szCs w:val="20"/>
              </w:rPr>
            </w:pPr>
            <w:r w:rsidRPr="00605F99">
              <w:rPr>
                <w:rFonts w:asciiTheme="minorHAnsi" w:hAnsiTheme="minorHAnsi"/>
              </w:rPr>
              <w:t>контроль, оценка 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корректировка</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направлений</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профессиональной</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деятельности,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технологических или</w:t>
            </w:r>
          </w:p>
          <w:p w:rsidR="00605F99" w:rsidRPr="00605F99" w:rsidRDefault="00605F99" w:rsidP="00605F99">
            <w:pPr>
              <w:ind w:left="80"/>
              <w:jc w:val="center"/>
              <w:rPr>
                <w:rFonts w:asciiTheme="minorHAnsi" w:hAnsiTheme="minorHAnsi"/>
                <w:sz w:val="20"/>
                <w:szCs w:val="20"/>
              </w:rPr>
            </w:pPr>
            <w:r w:rsidRPr="00605F99">
              <w:rPr>
                <w:rFonts w:asciiTheme="minorHAnsi" w:hAnsiTheme="minorHAnsi"/>
              </w:rPr>
              <w:t>методических решений</w:t>
            </w:r>
          </w:p>
        </w:tc>
        <w:tc>
          <w:tcPr>
            <w:tcW w:w="2268"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Применение</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профессиональных знаний</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технологического или</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методического характера,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в том числе,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инновационных</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Самостоятельный поиск,</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анализ и оценка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профессиональной</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информации</w:t>
            </w:r>
          </w:p>
        </w:tc>
        <w:tc>
          <w:tcPr>
            <w:tcW w:w="2410" w:type="dxa"/>
            <w:vAlign w:val="center"/>
          </w:tcPr>
          <w:p w:rsidR="00605F99" w:rsidRPr="00605F99" w:rsidRDefault="00605F99" w:rsidP="00605F99">
            <w:pPr>
              <w:spacing w:line="263" w:lineRule="exact"/>
              <w:ind w:left="100"/>
              <w:jc w:val="center"/>
              <w:rPr>
                <w:rFonts w:asciiTheme="minorHAnsi" w:hAnsiTheme="minorHAnsi"/>
                <w:sz w:val="20"/>
                <w:szCs w:val="20"/>
              </w:rPr>
            </w:pPr>
            <w:r w:rsidRPr="00605F99">
              <w:rPr>
                <w:rFonts w:asciiTheme="minorHAnsi" w:hAnsiTheme="minorHAnsi"/>
              </w:rPr>
              <w:t>Образовательные программы</w:t>
            </w:r>
          </w:p>
          <w:p w:rsidR="00605F99" w:rsidRPr="00605F99" w:rsidRDefault="00605F99" w:rsidP="00605F99">
            <w:pPr>
              <w:spacing w:line="271" w:lineRule="exact"/>
              <w:ind w:left="100"/>
              <w:jc w:val="center"/>
              <w:rPr>
                <w:rFonts w:asciiTheme="minorHAnsi" w:hAnsiTheme="minorHAnsi"/>
                <w:sz w:val="20"/>
                <w:szCs w:val="20"/>
              </w:rPr>
            </w:pPr>
            <w:r w:rsidRPr="00605F99">
              <w:rPr>
                <w:rFonts w:asciiTheme="minorHAnsi" w:hAnsiTheme="minorHAnsi"/>
              </w:rPr>
              <w:t>высшего образования - программы</w:t>
            </w:r>
          </w:p>
          <w:p w:rsidR="00605F99" w:rsidRPr="00605F99" w:rsidRDefault="00605F99" w:rsidP="00605F99">
            <w:pPr>
              <w:ind w:left="100"/>
              <w:jc w:val="center"/>
              <w:rPr>
                <w:rFonts w:asciiTheme="minorHAnsi" w:hAnsiTheme="minorHAnsi"/>
                <w:sz w:val="20"/>
                <w:szCs w:val="20"/>
              </w:rPr>
            </w:pPr>
            <w:proofErr w:type="spellStart"/>
            <w:r w:rsidRPr="00605F99">
              <w:rPr>
                <w:rFonts w:asciiTheme="minorHAnsi" w:hAnsiTheme="minorHAnsi"/>
              </w:rPr>
              <w:t>бакалавриата</w:t>
            </w:r>
            <w:proofErr w:type="spellEnd"/>
            <w:r w:rsidRPr="00605F99">
              <w:rPr>
                <w:rFonts w:asciiTheme="minorHAnsi" w:hAnsiTheme="minorHAnsi"/>
              </w:rPr>
              <w:t>.</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Образовательные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среднего профессионального</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образования -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подготовки специалистов среднего</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звена.</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Дополнительные</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профессиональные программы.</w:t>
            </w:r>
          </w:p>
          <w:p w:rsidR="00605F99" w:rsidRPr="00605F99" w:rsidRDefault="00605F99" w:rsidP="00605F99">
            <w:pPr>
              <w:ind w:left="100"/>
              <w:jc w:val="center"/>
              <w:rPr>
                <w:rFonts w:asciiTheme="minorHAnsi" w:hAnsiTheme="minorHAnsi"/>
                <w:sz w:val="20"/>
                <w:szCs w:val="20"/>
              </w:rPr>
            </w:pPr>
            <w:r w:rsidRPr="00605F99">
              <w:rPr>
                <w:rFonts w:asciiTheme="minorHAnsi" w:hAnsiTheme="minorHAnsi"/>
              </w:rPr>
              <w:t>Практический опыт.</w:t>
            </w:r>
          </w:p>
        </w:tc>
      </w:tr>
    </w:tbl>
    <w:p w:rsidR="00BA54EB" w:rsidRDefault="00BA54EB" w:rsidP="00ED2229">
      <w:pPr>
        <w:tabs>
          <w:tab w:val="left" w:pos="1260"/>
        </w:tabs>
        <w:ind w:firstLine="709"/>
        <w:jc w:val="both"/>
        <w:rPr>
          <w:rFonts w:ascii="Calibri" w:hAnsi="Calibri" w:cs="Calibri"/>
          <w:b/>
          <w:caps/>
        </w:rPr>
      </w:pPr>
    </w:p>
    <w:p w:rsidR="00BA54EB" w:rsidRDefault="00BA54EB" w:rsidP="00ED2229">
      <w:pPr>
        <w:tabs>
          <w:tab w:val="left" w:pos="1260"/>
        </w:tabs>
        <w:ind w:firstLine="709"/>
        <w:jc w:val="both"/>
        <w:rPr>
          <w:rFonts w:ascii="Calibri" w:hAnsi="Calibri" w:cs="Calibri"/>
          <w:b/>
          <w:caps/>
        </w:rPr>
      </w:pP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III</w:t>
      </w:r>
      <w:r w:rsidRPr="006709FF">
        <w:rPr>
          <w:rFonts w:ascii="Calibri" w:hAnsi="Calibri" w:cs="Calibri"/>
          <w:b/>
          <w:caps/>
        </w:rPr>
        <w:t>. Планируемые результаты освоения программы</w:t>
      </w:r>
    </w:p>
    <w:p w:rsidR="00CB6D4D" w:rsidRDefault="00CB6D4D" w:rsidP="00ED2229">
      <w:pPr>
        <w:tabs>
          <w:tab w:val="left" w:pos="1260"/>
        </w:tabs>
        <w:ind w:firstLine="709"/>
        <w:jc w:val="both"/>
        <w:rPr>
          <w:rFonts w:ascii="Calibri" w:hAnsi="Calibri" w:cs="Calibri"/>
        </w:rPr>
      </w:pPr>
      <w:r w:rsidRPr="006709FF">
        <w:rPr>
          <w:rFonts w:ascii="Calibri" w:hAnsi="Calibri" w:cs="Calibri"/>
        </w:rPr>
        <w:t>Слушатель в результате освоения программы должен обладать следующими профессиональными компетенциями в соответствие с Профессиональным стандартом «Педагог», а также компетенций в соответствие с требованиями ФГОС «44.03.01 Педагогическое образование»</w:t>
      </w:r>
    </w:p>
    <w:p w:rsidR="00A71407" w:rsidRDefault="00A71407" w:rsidP="00ED2229">
      <w:pPr>
        <w:tabs>
          <w:tab w:val="left" w:pos="1260"/>
        </w:tabs>
        <w:ind w:firstLine="709"/>
        <w:jc w:val="both"/>
        <w:rPr>
          <w:rFonts w:ascii="Calibri" w:hAnsi="Calibri" w:cs="Calibri"/>
        </w:rPr>
      </w:pPr>
    </w:p>
    <w:p w:rsidR="00A71407" w:rsidRDefault="00A71407" w:rsidP="00ED2229">
      <w:pPr>
        <w:tabs>
          <w:tab w:val="left" w:pos="1260"/>
        </w:tabs>
        <w:ind w:firstLine="709"/>
        <w:jc w:val="both"/>
        <w:rPr>
          <w:rFonts w:ascii="Calibri" w:hAnsi="Calibri" w:cs="Calibri"/>
        </w:rPr>
      </w:pPr>
    </w:p>
    <w:tbl>
      <w:tblPr>
        <w:tblW w:w="1020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0"/>
        <w:gridCol w:w="991"/>
        <w:gridCol w:w="2980"/>
        <w:gridCol w:w="980"/>
        <w:gridCol w:w="11"/>
        <w:gridCol w:w="4394"/>
      </w:tblGrid>
      <w:tr w:rsidR="00A71407" w:rsidRPr="00A71407" w:rsidTr="00215B44">
        <w:trPr>
          <w:trHeight w:val="280"/>
        </w:trPr>
        <w:tc>
          <w:tcPr>
            <w:tcW w:w="1841" w:type="dxa"/>
            <w:gridSpan w:val="2"/>
            <w:vAlign w:val="center"/>
          </w:tcPr>
          <w:p w:rsidR="00A71407" w:rsidRPr="00A71407" w:rsidRDefault="00A71407" w:rsidP="00A71407">
            <w:pPr>
              <w:jc w:val="center"/>
              <w:rPr>
                <w:rFonts w:asciiTheme="minorHAnsi" w:hAnsiTheme="minorHAnsi"/>
                <w:sz w:val="20"/>
                <w:szCs w:val="20"/>
              </w:rPr>
            </w:pPr>
            <w:r w:rsidRPr="00A71407">
              <w:rPr>
                <w:rFonts w:asciiTheme="minorHAnsi" w:hAnsiTheme="minorHAnsi"/>
                <w:b/>
                <w:bCs/>
                <w:w w:val="99"/>
              </w:rPr>
              <w:t>Код компе-</w:t>
            </w:r>
          </w:p>
          <w:p w:rsidR="00A71407" w:rsidRPr="00A71407" w:rsidRDefault="00A71407" w:rsidP="00A71407">
            <w:pPr>
              <w:jc w:val="center"/>
              <w:rPr>
                <w:rFonts w:asciiTheme="minorHAnsi" w:hAnsiTheme="minorHAnsi"/>
                <w:sz w:val="20"/>
                <w:szCs w:val="20"/>
              </w:rPr>
            </w:pPr>
            <w:proofErr w:type="spellStart"/>
            <w:r w:rsidRPr="00A71407">
              <w:rPr>
                <w:rFonts w:asciiTheme="minorHAnsi" w:hAnsiTheme="minorHAnsi"/>
                <w:b/>
                <w:bCs/>
              </w:rPr>
              <w:t>тенций</w:t>
            </w:r>
            <w:proofErr w:type="spellEnd"/>
          </w:p>
        </w:tc>
        <w:tc>
          <w:tcPr>
            <w:tcW w:w="2980" w:type="dxa"/>
            <w:vMerge w:val="restart"/>
            <w:vAlign w:val="center"/>
          </w:tcPr>
          <w:p w:rsidR="00A71407" w:rsidRPr="00A71407" w:rsidRDefault="00A71407" w:rsidP="00A71407">
            <w:pPr>
              <w:jc w:val="center"/>
              <w:rPr>
                <w:rFonts w:asciiTheme="minorHAnsi" w:hAnsiTheme="minorHAnsi"/>
              </w:rPr>
            </w:pPr>
            <w:r w:rsidRPr="00A71407">
              <w:rPr>
                <w:rFonts w:asciiTheme="minorHAnsi" w:hAnsiTheme="minorHAnsi"/>
                <w:b/>
                <w:bCs/>
              </w:rPr>
              <w:t>Компетенции</w:t>
            </w:r>
          </w:p>
        </w:tc>
        <w:tc>
          <w:tcPr>
            <w:tcW w:w="980" w:type="dxa"/>
            <w:vMerge w:val="restart"/>
            <w:vAlign w:val="center"/>
          </w:tcPr>
          <w:p w:rsidR="00A71407" w:rsidRPr="00A71407" w:rsidRDefault="00A71407" w:rsidP="00A71407">
            <w:pPr>
              <w:jc w:val="center"/>
              <w:rPr>
                <w:rFonts w:asciiTheme="minorHAnsi" w:hAnsiTheme="minorHAnsi"/>
                <w:sz w:val="20"/>
                <w:szCs w:val="20"/>
              </w:rPr>
            </w:pPr>
            <w:r w:rsidRPr="00A71407">
              <w:rPr>
                <w:rFonts w:asciiTheme="minorHAnsi" w:hAnsiTheme="minorHAnsi"/>
                <w:b/>
                <w:bCs/>
                <w:w w:val="96"/>
              </w:rPr>
              <w:t>Код</w:t>
            </w:r>
          </w:p>
          <w:p w:rsidR="00A71407" w:rsidRPr="00A71407" w:rsidRDefault="00A71407" w:rsidP="00A71407">
            <w:pPr>
              <w:jc w:val="center"/>
              <w:rPr>
                <w:rFonts w:asciiTheme="minorHAnsi" w:hAnsiTheme="minorHAnsi"/>
                <w:sz w:val="20"/>
                <w:szCs w:val="20"/>
              </w:rPr>
            </w:pPr>
            <w:proofErr w:type="spellStart"/>
            <w:r w:rsidRPr="00A71407">
              <w:rPr>
                <w:rFonts w:asciiTheme="minorHAnsi" w:hAnsiTheme="minorHAnsi"/>
                <w:b/>
                <w:bCs/>
                <w:w w:val="98"/>
              </w:rPr>
              <w:t>трудо</w:t>
            </w:r>
            <w:proofErr w:type="spellEnd"/>
            <w:r w:rsidRPr="00A71407">
              <w:rPr>
                <w:rFonts w:asciiTheme="minorHAnsi" w:hAnsiTheme="minorHAnsi"/>
                <w:b/>
                <w:bCs/>
                <w:w w:val="98"/>
              </w:rPr>
              <w:t>-</w:t>
            </w:r>
          </w:p>
          <w:p w:rsidR="00A71407" w:rsidRPr="00A71407" w:rsidRDefault="00A71407" w:rsidP="00A71407">
            <w:pPr>
              <w:spacing w:line="256" w:lineRule="exact"/>
              <w:jc w:val="center"/>
              <w:rPr>
                <w:rFonts w:asciiTheme="minorHAnsi" w:hAnsiTheme="minorHAnsi"/>
                <w:sz w:val="20"/>
                <w:szCs w:val="20"/>
              </w:rPr>
            </w:pPr>
            <w:proofErr w:type="spellStart"/>
            <w:r w:rsidRPr="00A71407">
              <w:rPr>
                <w:rFonts w:asciiTheme="minorHAnsi" w:hAnsiTheme="minorHAnsi"/>
                <w:b/>
                <w:bCs/>
              </w:rPr>
              <w:t>вых</w:t>
            </w:r>
            <w:proofErr w:type="spellEnd"/>
          </w:p>
          <w:p w:rsidR="00A71407" w:rsidRPr="00A71407" w:rsidRDefault="00A71407" w:rsidP="00A71407">
            <w:pPr>
              <w:spacing w:line="266" w:lineRule="exact"/>
              <w:jc w:val="center"/>
              <w:rPr>
                <w:rFonts w:asciiTheme="minorHAnsi" w:hAnsiTheme="minorHAnsi"/>
                <w:sz w:val="20"/>
                <w:szCs w:val="20"/>
              </w:rPr>
            </w:pPr>
            <w:proofErr w:type="spellStart"/>
            <w:r w:rsidRPr="00A71407">
              <w:rPr>
                <w:rFonts w:asciiTheme="minorHAnsi" w:hAnsiTheme="minorHAnsi"/>
                <w:b/>
                <w:bCs/>
                <w:w w:val="99"/>
              </w:rPr>
              <w:t>функ</w:t>
            </w:r>
            <w:proofErr w:type="spellEnd"/>
            <w:r w:rsidRPr="00A71407">
              <w:rPr>
                <w:rFonts w:asciiTheme="minorHAnsi" w:hAnsiTheme="minorHAnsi"/>
                <w:b/>
                <w:bCs/>
                <w:w w:val="99"/>
              </w:rPr>
              <w:t>-</w:t>
            </w:r>
          </w:p>
          <w:p w:rsidR="00A71407" w:rsidRPr="00A71407" w:rsidRDefault="00A71407" w:rsidP="00A71407">
            <w:pPr>
              <w:spacing w:line="266" w:lineRule="exact"/>
              <w:jc w:val="center"/>
              <w:rPr>
                <w:rFonts w:asciiTheme="minorHAnsi" w:hAnsiTheme="minorHAnsi"/>
                <w:sz w:val="20"/>
                <w:szCs w:val="20"/>
              </w:rPr>
            </w:pPr>
            <w:proofErr w:type="spellStart"/>
            <w:r w:rsidRPr="00A71407">
              <w:rPr>
                <w:rFonts w:asciiTheme="minorHAnsi" w:hAnsiTheme="minorHAnsi"/>
                <w:b/>
                <w:bCs/>
                <w:w w:val="96"/>
              </w:rPr>
              <w:t>ций</w:t>
            </w:r>
            <w:proofErr w:type="spellEnd"/>
          </w:p>
        </w:tc>
        <w:tc>
          <w:tcPr>
            <w:tcW w:w="4405" w:type="dxa"/>
            <w:gridSpan w:val="2"/>
            <w:vMerge w:val="restart"/>
            <w:vAlign w:val="center"/>
          </w:tcPr>
          <w:p w:rsidR="00A71407" w:rsidRPr="00A71407" w:rsidRDefault="00A71407" w:rsidP="00A71407">
            <w:pPr>
              <w:jc w:val="center"/>
              <w:rPr>
                <w:rFonts w:asciiTheme="minorHAnsi" w:hAnsiTheme="minorHAnsi"/>
                <w:sz w:val="20"/>
                <w:szCs w:val="20"/>
              </w:rPr>
            </w:pPr>
            <w:r w:rsidRPr="00A71407">
              <w:rPr>
                <w:rFonts w:asciiTheme="minorHAnsi" w:hAnsiTheme="minorHAnsi"/>
                <w:b/>
                <w:bCs/>
              </w:rPr>
              <w:t>Трудовые</w:t>
            </w:r>
            <w:r>
              <w:rPr>
                <w:rFonts w:asciiTheme="minorHAnsi" w:hAnsiTheme="minorHAnsi"/>
                <w:b/>
                <w:bCs/>
              </w:rPr>
              <w:t xml:space="preserve"> </w:t>
            </w:r>
            <w:r w:rsidRPr="00A71407">
              <w:rPr>
                <w:rFonts w:asciiTheme="minorHAnsi" w:hAnsiTheme="minorHAnsi"/>
                <w:b/>
                <w:bCs/>
              </w:rPr>
              <w:t>функции</w:t>
            </w:r>
          </w:p>
        </w:tc>
      </w:tr>
      <w:tr w:rsidR="00A71407" w:rsidRPr="00A71407" w:rsidTr="00215B44">
        <w:trPr>
          <w:trHeight w:val="266"/>
        </w:trPr>
        <w:tc>
          <w:tcPr>
            <w:tcW w:w="850" w:type="dxa"/>
            <w:vAlign w:val="bottom"/>
          </w:tcPr>
          <w:p w:rsidR="00A71407" w:rsidRPr="00A71407" w:rsidRDefault="00A71407" w:rsidP="00A71407">
            <w:pPr>
              <w:spacing w:line="265" w:lineRule="exact"/>
              <w:jc w:val="center"/>
              <w:rPr>
                <w:rFonts w:asciiTheme="minorHAnsi" w:hAnsiTheme="minorHAnsi"/>
                <w:sz w:val="20"/>
                <w:szCs w:val="20"/>
              </w:rPr>
            </w:pPr>
            <w:proofErr w:type="spellStart"/>
            <w:r w:rsidRPr="00A71407">
              <w:rPr>
                <w:rFonts w:asciiTheme="minorHAnsi" w:hAnsiTheme="minorHAnsi"/>
                <w:b/>
                <w:bCs/>
              </w:rPr>
              <w:t>Спе</w:t>
            </w:r>
            <w:proofErr w:type="spellEnd"/>
            <w:r w:rsidRPr="00A71407">
              <w:rPr>
                <w:rFonts w:asciiTheme="minorHAnsi" w:hAnsiTheme="minorHAnsi"/>
                <w:b/>
                <w:bCs/>
              </w:rPr>
              <w:t>-</w:t>
            </w:r>
          </w:p>
          <w:p w:rsidR="00A71407" w:rsidRPr="00A71407" w:rsidRDefault="00A71407" w:rsidP="00A71407">
            <w:pPr>
              <w:jc w:val="center"/>
              <w:rPr>
                <w:rFonts w:asciiTheme="minorHAnsi" w:hAnsiTheme="minorHAnsi"/>
                <w:sz w:val="20"/>
                <w:szCs w:val="20"/>
              </w:rPr>
            </w:pPr>
            <w:proofErr w:type="spellStart"/>
            <w:r w:rsidRPr="00A71407">
              <w:rPr>
                <w:rFonts w:asciiTheme="minorHAnsi" w:hAnsiTheme="minorHAnsi"/>
                <w:b/>
                <w:bCs/>
              </w:rPr>
              <w:t>циа</w:t>
            </w:r>
            <w:proofErr w:type="spellEnd"/>
            <w:r w:rsidRPr="00A71407">
              <w:rPr>
                <w:rFonts w:asciiTheme="minorHAnsi" w:hAnsiTheme="minorHAnsi"/>
                <w:b/>
                <w:bCs/>
              </w:rPr>
              <w:t>-</w:t>
            </w:r>
          </w:p>
          <w:p w:rsidR="00A71407" w:rsidRPr="00A71407" w:rsidRDefault="00A71407" w:rsidP="00A71407">
            <w:pPr>
              <w:jc w:val="center"/>
              <w:rPr>
                <w:rFonts w:asciiTheme="minorHAnsi" w:hAnsiTheme="minorHAnsi"/>
                <w:sz w:val="20"/>
                <w:szCs w:val="20"/>
              </w:rPr>
            </w:pPr>
            <w:r w:rsidRPr="00A71407">
              <w:rPr>
                <w:rFonts w:asciiTheme="minorHAnsi" w:hAnsiTheme="minorHAnsi"/>
                <w:b/>
                <w:bCs/>
                <w:w w:val="96"/>
              </w:rPr>
              <w:t>лист</w:t>
            </w:r>
          </w:p>
        </w:tc>
        <w:tc>
          <w:tcPr>
            <w:tcW w:w="991" w:type="dxa"/>
            <w:vAlign w:val="bottom"/>
          </w:tcPr>
          <w:p w:rsidR="00A71407" w:rsidRPr="00A71407" w:rsidRDefault="00A71407" w:rsidP="00A71407">
            <w:pPr>
              <w:spacing w:line="265" w:lineRule="exact"/>
              <w:jc w:val="center"/>
              <w:rPr>
                <w:rFonts w:asciiTheme="minorHAnsi" w:hAnsiTheme="minorHAnsi"/>
                <w:sz w:val="20"/>
                <w:szCs w:val="20"/>
              </w:rPr>
            </w:pPr>
            <w:r w:rsidRPr="00A71407">
              <w:rPr>
                <w:rFonts w:asciiTheme="minorHAnsi" w:hAnsiTheme="minorHAnsi"/>
                <w:b/>
                <w:bCs/>
              </w:rPr>
              <w:t>Ба-</w:t>
            </w:r>
          </w:p>
          <w:p w:rsidR="00A71407" w:rsidRPr="00A71407" w:rsidRDefault="00A71407" w:rsidP="00A71407">
            <w:pPr>
              <w:jc w:val="center"/>
              <w:rPr>
                <w:rFonts w:asciiTheme="minorHAnsi" w:hAnsiTheme="minorHAnsi"/>
                <w:sz w:val="20"/>
                <w:szCs w:val="20"/>
              </w:rPr>
            </w:pPr>
            <w:r w:rsidRPr="00A71407">
              <w:rPr>
                <w:rFonts w:asciiTheme="minorHAnsi" w:hAnsiTheme="minorHAnsi"/>
                <w:b/>
                <w:bCs/>
              </w:rPr>
              <w:t>ка-</w:t>
            </w:r>
          </w:p>
          <w:p w:rsidR="00A71407" w:rsidRPr="00A71407" w:rsidRDefault="00A71407" w:rsidP="00A71407">
            <w:pPr>
              <w:jc w:val="center"/>
              <w:rPr>
                <w:rFonts w:asciiTheme="minorHAnsi" w:hAnsiTheme="minorHAnsi"/>
                <w:sz w:val="20"/>
                <w:szCs w:val="20"/>
              </w:rPr>
            </w:pPr>
            <w:r w:rsidRPr="00A71407">
              <w:rPr>
                <w:rFonts w:asciiTheme="minorHAnsi" w:hAnsiTheme="minorHAnsi"/>
                <w:b/>
                <w:bCs/>
                <w:w w:val="96"/>
              </w:rPr>
              <w:t>лавр</w:t>
            </w:r>
          </w:p>
        </w:tc>
        <w:tc>
          <w:tcPr>
            <w:tcW w:w="2980" w:type="dxa"/>
            <w:vMerge/>
            <w:vAlign w:val="bottom"/>
          </w:tcPr>
          <w:p w:rsidR="00A71407" w:rsidRPr="00A71407" w:rsidRDefault="00A71407" w:rsidP="00A71407">
            <w:pPr>
              <w:rPr>
                <w:rFonts w:asciiTheme="minorHAnsi" w:hAnsiTheme="minorHAnsi"/>
                <w:sz w:val="23"/>
                <w:szCs w:val="23"/>
              </w:rPr>
            </w:pPr>
          </w:p>
        </w:tc>
        <w:tc>
          <w:tcPr>
            <w:tcW w:w="980" w:type="dxa"/>
            <w:vMerge/>
            <w:vAlign w:val="bottom"/>
          </w:tcPr>
          <w:p w:rsidR="00A71407" w:rsidRPr="00A71407" w:rsidRDefault="00A71407" w:rsidP="00A71407">
            <w:pPr>
              <w:spacing w:line="266" w:lineRule="exact"/>
              <w:jc w:val="center"/>
              <w:rPr>
                <w:rFonts w:asciiTheme="minorHAnsi" w:hAnsiTheme="minorHAnsi"/>
                <w:sz w:val="20"/>
                <w:szCs w:val="20"/>
              </w:rPr>
            </w:pPr>
          </w:p>
        </w:tc>
        <w:tc>
          <w:tcPr>
            <w:tcW w:w="4405" w:type="dxa"/>
            <w:gridSpan w:val="2"/>
            <w:vMerge/>
            <w:vAlign w:val="bottom"/>
          </w:tcPr>
          <w:p w:rsidR="00A71407" w:rsidRPr="00A71407" w:rsidRDefault="00A71407" w:rsidP="00A71407">
            <w:pPr>
              <w:rPr>
                <w:rFonts w:asciiTheme="minorHAnsi" w:hAnsiTheme="minorHAnsi"/>
                <w:sz w:val="23"/>
                <w:szCs w:val="23"/>
              </w:rPr>
            </w:pPr>
          </w:p>
        </w:tc>
      </w:tr>
      <w:tr w:rsidR="00CE157E" w:rsidRPr="00A71407" w:rsidTr="00215B44">
        <w:trPr>
          <w:trHeight w:val="263"/>
        </w:trPr>
        <w:tc>
          <w:tcPr>
            <w:tcW w:w="850" w:type="dxa"/>
            <w:vMerge w:val="restart"/>
            <w:vAlign w:val="center"/>
          </w:tcPr>
          <w:p w:rsidR="00CE157E" w:rsidRPr="00A71407" w:rsidRDefault="00CE157E" w:rsidP="00CE157E">
            <w:pPr>
              <w:jc w:val="center"/>
              <w:rPr>
                <w:rFonts w:asciiTheme="minorHAnsi" w:hAnsiTheme="minorHAnsi"/>
              </w:rPr>
            </w:pPr>
          </w:p>
        </w:tc>
        <w:tc>
          <w:tcPr>
            <w:tcW w:w="991" w:type="dxa"/>
            <w:vMerge w:val="restart"/>
            <w:vAlign w:val="center"/>
          </w:tcPr>
          <w:p w:rsidR="00CE157E" w:rsidRPr="00A71407" w:rsidRDefault="00CE157E" w:rsidP="00CE157E">
            <w:pPr>
              <w:spacing w:line="263" w:lineRule="exact"/>
              <w:jc w:val="center"/>
              <w:rPr>
                <w:rFonts w:asciiTheme="minorHAnsi" w:hAnsiTheme="minorHAnsi"/>
                <w:sz w:val="20"/>
                <w:szCs w:val="20"/>
              </w:rPr>
            </w:pPr>
            <w:r w:rsidRPr="00A71407">
              <w:rPr>
                <w:rFonts w:asciiTheme="minorHAnsi" w:hAnsiTheme="minorHAnsi"/>
                <w:b/>
                <w:bCs/>
              </w:rPr>
              <w:t>ПК-1</w:t>
            </w:r>
          </w:p>
        </w:tc>
        <w:tc>
          <w:tcPr>
            <w:tcW w:w="2980" w:type="dxa"/>
            <w:vMerge w:val="restart"/>
            <w:vAlign w:val="center"/>
          </w:tcPr>
          <w:p w:rsidR="00CE157E" w:rsidRPr="00A71407" w:rsidRDefault="00CE157E" w:rsidP="00CE157E">
            <w:pPr>
              <w:spacing w:line="263" w:lineRule="exact"/>
              <w:ind w:left="80"/>
              <w:jc w:val="center"/>
              <w:rPr>
                <w:rFonts w:asciiTheme="minorHAnsi" w:hAnsiTheme="minorHAnsi"/>
                <w:sz w:val="20"/>
                <w:szCs w:val="20"/>
              </w:rPr>
            </w:pPr>
            <w:r w:rsidRPr="00A71407">
              <w:rPr>
                <w:rFonts w:asciiTheme="minorHAnsi" w:hAnsiTheme="minorHAnsi"/>
              </w:rPr>
              <w:t>Способен разрабатывать и</w:t>
            </w:r>
            <w:r>
              <w:rPr>
                <w:rFonts w:asciiTheme="minorHAnsi" w:hAnsiTheme="minorHAnsi"/>
              </w:rPr>
              <w:t xml:space="preserve"> </w:t>
            </w:r>
            <w:r w:rsidRPr="00A71407">
              <w:rPr>
                <w:rFonts w:asciiTheme="minorHAnsi" w:hAnsiTheme="minorHAnsi"/>
              </w:rPr>
              <w:t>Реализовывать</w:t>
            </w:r>
            <w:r>
              <w:rPr>
                <w:rFonts w:asciiTheme="minorHAnsi" w:hAnsiTheme="minorHAnsi"/>
              </w:rPr>
              <w:t xml:space="preserve"> </w:t>
            </w:r>
            <w:r w:rsidRPr="00A71407">
              <w:rPr>
                <w:rFonts w:asciiTheme="minorHAnsi" w:hAnsiTheme="minorHAnsi"/>
              </w:rPr>
              <w:t>учебные</w:t>
            </w:r>
            <w:r>
              <w:rPr>
                <w:rFonts w:asciiTheme="minorHAnsi" w:hAnsiTheme="minorHAnsi"/>
              </w:rPr>
              <w:t xml:space="preserve"> </w:t>
            </w:r>
            <w:r w:rsidRPr="00A71407">
              <w:rPr>
                <w:rFonts w:asciiTheme="minorHAnsi" w:hAnsiTheme="minorHAnsi"/>
              </w:rPr>
              <w:t>программы</w:t>
            </w:r>
            <w:r>
              <w:rPr>
                <w:rFonts w:asciiTheme="minorHAnsi" w:hAnsiTheme="minorHAnsi"/>
              </w:rPr>
              <w:t xml:space="preserve"> </w:t>
            </w:r>
            <w:r w:rsidRPr="00A71407">
              <w:rPr>
                <w:rFonts w:asciiTheme="minorHAnsi" w:hAnsiTheme="minorHAnsi"/>
              </w:rPr>
              <w:t>базовых</w:t>
            </w:r>
            <w:r>
              <w:rPr>
                <w:rFonts w:asciiTheme="minorHAnsi" w:hAnsiTheme="minorHAnsi"/>
              </w:rPr>
              <w:t xml:space="preserve"> </w:t>
            </w:r>
            <w:r w:rsidRPr="00A71407">
              <w:rPr>
                <w:rFonts w:asciiTheme="minorHAnsi" w:hAnsiTheme="minorHAnsi"/>
              </w:rPr>
              <w:t>и</w:t>
            </w:r>
            <w:r>
              <w:rPr>
                <w:rFonts w:asciiTheme="minorHAnsi" w:hAnsiTheme="minorHAnsi"/>
              </w:rPr>
              <w:t xml:space="preserve"> </w:t>
            </w:r>
            <w:r w:rsidRPr="00A71407">
              <w:rPr>
                <w:rFonts w:asciiTheme="minorHAnsi" w:hAnsiTheme="minorHAnsi"/>
              </w:rPr>
              <w:t>элективных курсов в различных</w:t>
            </w:r>
            <w:r>
              <w:rPr>
                <w:rFonts w:asciiTheme="minorHAnsi" w:hAnsiTheme="minorHAnsi"/>
              </w:rPr>
              <w:t xml:space="preserve"> </w:t>
            </w:r>
            <w:r w:rsidRPr="00A71407">
              <w:rPr>
                <w:rFonts w:asciiTheme="minorHAnsi" w:hAnsiTheme="minorHAnsi"/>
              </w:rPr>
              <w:t>образовательных</w:t>
            </w:r>
            <w:r>
              <w:rPr>
                <w:rFonts w:asciiTheme="minorHAnsi" w:hAnsiTheme="minorHAnsi"/>
              </w:rPr>
              <w:t xml:space="preserve"> </w:t>
            </w:r>
            <w:r w:rsidRPr="00A71407">
              <w:rPr>
                <w:rFonts w:asciiTheme="minorHAnsi" w:hAnsiTheme="minorHAnsi"/>
              </w:rPr>
              <w:t>учреждениях</w:t>
            </w:r>
          </w:p>
        </w:tc>
        <w:tc>
          <w:tcPr>
            <w:tcW w:w="980" w:type="dxa"/>
            <w:vAlign w:val="center"/>
          </w:tcPr>
          <w:p w:rsidR="00CE157E" w:rsidRPr="00A71407" w:rsidRDefault="00CE157E" w:rsidP="00CE157E">
            <w:pPr>
              <w:spacing w:line="263" w:lineRule="exact"/>
              <w:jc w:val="center"/>
              <w:rPr>
                <w:rFonts w:asciiTheme="minorHAnsi" w:hAnsiTheme="minorHAnsi"/>
                <w:sz w:val="20"/>
                <w:szCs w:val="20"/>
              </w:rPr>
            </w:pPr>
            <w:r w:rsidRPr="00A71407">
              <w:rPr>
                <w:rFonts w:asciiTheme="minorHAnsi" w:hAnsiTheme="minorHAnsi"/>
                <w:b/>
                <w:bCs/>
                <w:w w:val="99"/>
              </w:rPr>
              <w:t>А/01.6</w:t>
            </w:r>
          </w:p>
        </w:tc>
        <w:tc>
          <w:tcPr>
            <w:tcW w:w="4405" w:type="dxa"/>
            <w:gridSpan w:val="2"/>
            <w:vAlign w:val="center"/>
          </w:tcPr>
          <w:p w:rsidR="00CE157E" w:rsidRPr="00A71407" w:rsidRDefault="00CE157E" w:rsidP="00CE157E">
            <w:pPr>
              <w:spacing w:line="263" w:lineRule="exact"/>
              <w:ind w:left="100"/>
              <w:jc w:val="center"/>
              <w:rPr>
                <w:rFonts w:asciiTheme="minorHAnsi" w:hAnsiTheme="minorHAnsi"/>
                <w:sz w:val="20"/>
                <w:szCs w:val="20"/>
              </w:rPr>
            </w:pPr>
            <w:r w:rsidRPr="00A71407">
              <w:rPr>
                <w:rFonts w:asciiTheme="minorHAnsi" w:hAnsiTheme="minorHAnsi"/>
              </w:rPr>
              <w:t>Общепедагогическая функция. Обучение</w:t>
            </w:r>
          </w:p>
        </w:tc>
      </w:tr>
      <w:tr w:rsidR="00CE157E" w:rsidRPr="00A71407" w:rsidTr="00215B44">
        <w:trPr>
          <w:trHeight w:val="276"/>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jc w:val="center"/>
              <w:rPr>
                <w:rFonts w:asciiTheme="minorHAnsi" w:hAnsiTheme="minorHAnsi"/>
                <w:sz w:val="20"/>
                <w:szCs w:val="20"/>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8"/>
              </w:rPr>
              <w:t>В/01.5</w:t>
            </w:r>
          </w:p>
        </w:tc>
        <w:tc>
          <w:tcPr>
            <w:tcW w:w="4405" w:type="dxa"/>
            <w:gridSpan w:val="2"/>
            <w:vAlign w:val="center"/>
          </w:tcPr>
          <w:p w:rsidR="00CE157E" w:rsidRPr="00A71407" w:rsidRDefault="00CE157E" w:rsidP="00215B44">
            <w:pPr>
              <w:spacing w:line="271"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дошкольного образования</w:t>
            </w:r>
          </w:p>
        </w:tc>
      </w:tr>
      <w:tr w:rsidR="00CE157E" w:rsidRPr="00A71407" w:rsidTr="00215B44">
        <w:trPr>
          <w:trHeight w:val="281"/>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jc w:val="center"/>
              <w:rPr>
                <w:rFonts w:asciiTheme="minorHAnsi" w:hAnsiTheme="minorHAnsi"/>
                <w:sz w:val="20"/>
                <w:szCs w:val="20"/>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8"/>
              </w:rPr>
              <w:t>В/02.6</w:t>
            </w:r>
          </w:p>
        </w:tc>
        <w:tc>
          <w:tcPr>
            <w:tcW w:w="4405" w:type="dxa"/>
            <w:gridSpan w:val="2"/>
            <w:vAlign w:val="center"/>
          </w:tcPr>
          <w:p w:rsidR="00CE157E" w:rsidRPr="00A71407" w:rsidRDefault="00CE157E" w:rsidP="00CE157E">
            <w:pPr>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начального общего образования</w:t>
            </w:r>
          </w:p>
        </w:tc>
      </w:tr>
      <w:tr w:rsidR="00CE157E" w:rsidRPr="00A71407" w:rsidTr="00215B44">
        <w:trPr>
          <w:trHeight w:val="281"/>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jc w:val="center"/>
              <w:rPr>
                <w:rFonts w:asciiTheme="minorHAnsi" w:hAnsiTheme="minorHAnsi"/>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8"/>
              </w:rPr>
              <w:t>В/03.6</w:t>
            </w:r>
          </w:p>
        </w:tc>
        <w:tc>
          <w:tcPr>
            <w:tcW w:w="4405" w:type="dxa"/>
            <w:gridSpan w:val="2"/>
            <w:vAlign w:val="center"/>
          </w:tcPr>
          <w:p w:rsidR="00CE157E" w:rsidRPr="00A71407" w:rsidRDefault="00CE157E" w:rsidP="00215B44">
            <w:pPr>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основного и среднего общего образования</w:t>
            </w:r>
          </w:p>
        </w:tc>
      </w:tr>
      <w:tr w:rsidR="00A71407" w:rsidRPr="00A71407" w:rsidTr="00215B44">
        <w:trPr>
          <w:trHeight w:val="265"/>
        </w:trPr>
        <w:tc>
          <w:tcPr>
            <w:tcW w:w="850" w:type="dxa"/>
            <w:vAlign w:val="center"/>
          </w:tcPr>
          <w:p w:rsidR="00A71407" w:rsidRPr="00A71407" w:rsidRDefault="00A71407" w:rsidP="00A71407">
            <w:pPr>
              <w:jc w:val="center"/>
              <w:rPr>
                <w:rFonts w:asciiTheme="minorHAnsi" w:hAnsiTheme="minorHAnsi"/>
                <w:sz w:val="23"/>
                <w:szCs w:val="23"/>
              </w:rPr>
            </w:pPr>
          </w:p>
        </w:tc>
        <w:tc>
          <w:tcPr>
            <w:tcW w:w="991" w:type="dxa"/>
            <w:vAlign w:val="center"/>
          </w:tcPr>
          <w:p w:rsidR="00A71407" w:rsidRPr="00A71407" w:rsidRDefault="00A71407" w:rsidP="00A71407">
            <w:pPr>
              <w:spacing w:line="265" w:lineRule="exact"/>
              <w:jc w:val="center"/>
              <w:rPr>
                <w:rFonts w:asciiTheme="minorHAnsi" w:hAnsiTheme="minorHAnsi"/>
                <w:sz w:val="20"/>
                <w:szCs w:val="20"/>
              </w:rPr>
            </w:pPr>
            <w:r w:rsidRPr="00A71407">
              <w:rPr>
                <w:rFonts w:asciiTheme="minorHAnsi" w:hAnsiTheme="minorHAnsi"/>
                <w:b/>
                <w:bCs/>
              </w:rPr>
              <w:t>ПК-2</w:t>
            </w:r>
          </w:p>
        </w:tc>
        <w:tc>
          <w:tcPr>
            <w:tcW w:w="2980" w:type="dxa"/>
            <w:vAlign w:val="center"/>
          </w:tcPr>
          <w:p w:rsidR="00A71407" w:rsidRPr="00A71407" w:rsidRDefault="00A71407" w:rsidP="00A71407">
            <w:pPr>
              <w:spacing w:line="264" w:lineRule="exact"/>
              <w:ind w:left="80"/>
              <w:jc w:val="center"/>
              <w:rPr>
                <w:rFonts w:asciiTheme="minorHAnsi" w:hAnsiTheme="minorHAnsi"/>
                <w:sz w:val="20"/>
                <w:szCs w:val="20"/>
              </w:rPr>
            </w:pPr>
            <w:r w:rsidRPr="00A71407">
              <w:rPr>
                <w:rFonts w:asciiTheme="minorHAnsi" w:hAnsiTheme="minorHAnsi"/>
              </w:rPr>
              <w:t>Способен  решать</w:t>
            </w:r>
            <w:r>
              <w:rPr>
                <w:rFonts w:asciiTheme="minorHAnsi" w:hAnsiTheme="minorHAnsi"/>
              </w:rPr>
              <w:t xml:space="preserve"> </w:t>
            </w:r>
            <w:r w:rsidRPr="00A71407">
              <w:rPr>
                <w:rFonts w:asciiTheme="minorHAnsi" w:hAnsiTheme="minorHAnsi"/>
              </w:rPr>
              <w:t>задачи</w:t>
            </w:r>
            <w:r>
              <w:rPr>
                <w:rFonts w:asciiTheme="minorHAnsi" w:hAnsiTheme="minorHAnsi"/>
              </w:rPr>
              <w:t xml:space="preserve"> </w:t>
            </w:r>
            <w:r w:rsidRPr="00A71407">
              <w:rPr>
                <w:rFonts w:asciiTheme="minorHAnsi" w:hAnsiTheme="minorHAnsi"/>
              </w:rPr>
              <w:t>воспитания</w:t>
            </w:r>
            <w:r>
              <w:rPr>
                <w:rFonts w:asciiTheme="minorHAnsi" w:hAnsiTheme="minorHAnsi"/>
              </w:rPr>
              <w:t xml:space="preserve"> </w:t>
            </w:r>
            <w:r w:rsidRPr="00A71407">
              <w:rPr>
                <w:rFonts w:asciiTheme="minorHAnsi" w:hAnsiTheme="minorHAnsi"/>
              </w:rPr>
              <w:t>и</w:t>
            </w:r>
            <w:r>
              <w:rPr>
                <w:rFonts w:asciiTheme="minorHAnsi" w:hAnsiTheme="minorHAnsi"/>
              </w:rPr>
              <w:t xml:space="preserve"> </w:t>
            </w:r>
            <w:r w:rsidRPr="00A71407">
              <w:rPr>
                <w:rFonts w:asciiTheme="minorHAnsi" w:hAnsiTheme="minorHAnsi"/>
              </w:rPr>
              <w:t>духовно-</w:t>
            </w:r>
            <w:r>
              <w:rPr>
                <w:rFonts w:asciiTheme="minorHAnsi" w:hAnsiTheme="minorHAnsi"/>
              </w:rPr>
              <w:t xml:space="preserve"> </w:t>
            </w:r>
            <w:r w:rsidRPr="00A71407">
              <w:rPr>
                <w:rFonts w:asciiTheme="minorHAnsi" w:hAnsiTheme="minorHAnsi"/>
              </w:rPr>
              <w:t>нравственного</w:t>
            </w:r>
            <w:r>
              <w:rPr>
                <w:rFonts w:asciiTheme="minorHAnsi" w:hAnsiTheme="minorHAnsi"/>
              </w:rPr>
              <w:t xml:space="preserve"> </w:t>
            </w:r>
            <w:r w:rsidRPr="00A71407">
              <w:rPr>
                <w:rFonts w:asciiTheme="minorHAnsi" w:hAnsiTheme="minorHAnsi"/>
              </w:rPr>
              <w:t>развития</w:t>
            </w:r>
            <w:r>
              <w:rPr>
                <w:rFonts w:asciiTheme="minorHAnsi" w:hAnsiTheme="minorHAnsi"/>
              </w:rPr>
              <w:t xml:space="preserve"> </w:t>
            </w:r>
            <w:r w:rsidRPr="00A71407">
              <w:rPr>
                <w:rFonts w:asciiTheme="minorHAnsi" w:hAnsiTheme="minorHAnsi"/>
              </w:rPr>
              <w:t>личности обучающихся</w:t>
            </w:r>
          </w:p>
        </w:tc>
        <w:tc>
          <w:tcPr>
            <w:tcW w:w="980" w:type="dxa"/>
            <w:vAlign w:val="center"/>
          </w:tcPr>
          <w:p w:rsidR="00A71407" w:rsidRPr="00A71407" w:rsidRDefault="00A71407" w:rsidP="00A71407">
            <w:pPr>
              <w:spacing w:line="265" w:lineRule="exact"/>
              <w:jc w:val="center"/>
              <w:rPr>
                <w:rFonts w:asciiTheme="minorHAnsi" w:hAnsiTheme="minorHAnsi"/>
                <w:sz w:val="20"/>
                <w:szCs w:val="20"/>
              </w:rPr>
            </w:pPr>
            <w:r w:rsidRPr="00A71407">
              <w:rPr>
                <w:rFonts w:asciiTheme="minorHAnsi" w:hAnsiTheme="minorHAnsi"/>
                <w:b/>
                <w:bCs/>
                <w:w w:val="99"/>
              </w:rPr>
              <w:t>А/02.6</w:t>
            </w:r>
          </w:p>
        </w:tc>
        <w:tc>
          <w:tcPr>
            <w:tcW w:w="4405" w:type="dxa"/>
            <w:gridSpan w:val="2"/>
            <w:vAlign w:val="center"/>
          </w:tcPr>
          <w:p w:rsidR="00A71407" w:rsidRPr="00A71407" w:rsidRDefault="00A71407" w:rsidP="00A71407">
            <w:pPr>
              <w:spacing w:line="264" w:lineRule="exact"/>
              <w:ind w:left="100"/>
              <w:jc w:val="center"/>
              <w:rPr>
                <w:rFonts w:asciiTheme="minorHAnsi" w:hAnsiTheme="minorHAnsi"/>
                <w:sz w:val="20"/>
                <w:szCs w:val="20"/>
              </w:rPr>
            </w:pPr>
            <w:r w:rsidRPr="00A71407">
              <w:rPr>
                <w:rFonts w:asciiTheme="minorHAnsi" w:hAnsiTheme="minorHAnsi"/>
              </w:rPr>
              <w:t>Воспитательная деятельность</w:t>
            </w:r>
          </w:p>
        </w:tc>
      </w:tr>
      <w:tr w:rsidR="00CE157E" w:rsidRPr="00A71407" w:rsidTr="00215B44">
        <w:trPr>
          <w:trHeight w:val="265"/>
        </w:trPr>
        <w:tc>
          <w:tcPr>
            <w:tcW w:w="850" w:type="dxa"/>
            <w:vMerge w:val="restart"/>
            <w:vAlign w:val="center"/>
          </w:tcPr>
          <w:p w:rsidR="00CE157E" w:rsidRPr="00A71407" w:rsidRDefault="00CE157E" w:rsidP="00CE157E">
            <w:pPr>
              <w:jc w:val="center"/>
              <w:rPr>
                <w:rFonts w:asciiTheme="minorHAnsi" w:hAnsiTheme="minorHAnsi"/>
                <w:sz w:val="23"/>
                <w:szCs w:val="23"/>
              </w:rPr>
            </w:pPr>
          </w:p>
        </w:tc>
        <w:tc>
          <w:tcPr>
            <w:tcW w:w="991" w:type="dxa"/>
            <w:vMerge w:val="restart"/>
            <w:vAlign w:val="center"/>
          </w:tcPr>
          <w:p w:rsidR="00CE157E" w:rsidRPr="00A71407" w:rsidRDefault="00CE157E" w:rsidP="00CE157E">
            <w:pPr>
              <w:spacing w:line="265" w:lineRule="exact"/>
              <w:jc w:val="center"/>
              <w:rPr>
                <w:rFonts w:asciiTheme="minorHAnsi" w:hAnsiTheme="minorHAnsi"/>
                <w:sz w:val="20"/>
                <w:szCs w:val="20"/>
              </w:rPr>
            </w:pPr>
            <w:r w:rsidRPr="00A71407">
              <w:rPr>
                <w:rFonts w:asciiTheme="minorHAnsi" w:hAnsiTheme="minorHAnsi"/>
                <w:b/>
                <w:bCs/>
              </w:rPr>
              <w:t>ПК-3</w:t>
            </w:r>
          </w:p>
        </w:tc>
        <w:tc>
          <w:tcPr>
            <w:tcW w:w="2980" w:type="dxa"/>
            <w:vMerge w:val="restart"/>
            <w:vAlign w:val="center"/>
          </w:tcPr>
          <w:p w:rsidR="00CE157E" w:rsidRPr="00A71407" w:rsidRDefault="00CE157E" w:rsidP="00CE157E">
            <w:pPr>
              <w:spacing w:line="264" w:lineRule="exact"/>
              <w:ind w:left="80"/>
              <w:jc w:val="center"/>
              <w:rPr>
                <w:rFonts w:asciiTheme="minorHAnsi" w:hAnsiTheme="minorHAnsi"/>
                <w:sz w:val="20"/>
                <w:szCs w:val="20"/>
              </w:rPr>
            </w:pPr>
            <w:r w:rsidRPr="00A71407">
              <w:rPr>
                <w:rFonts w:asciiTheme="minorHAnsi" w:hAnsiTheme="minorHAnsi"/>
              </w:rPr>
              <w:t>Готов</w:t>
            </w:r>
            <w:r>
              <w:rPr>
                <w:rFonts w:asciiTheme="minorHAnsi" w:hAnsiTheme="minorHAnsi"/>
              </w:rPr>
              <w:t xml:space="preserve"> </w:t>
            </w:r>
            <w:r w:rsidRPr="00A71407">
              <w:rPr>
                <w:rFonts w:asciiTheme="minorHAnsi" w:hAnsiTheme="minorHAnsi"/>
              </w:rPr>
              <w:t>применять</w:t>
            </w:r>
            <w:r>
              <w:rPr>
                <w:rFonts w:asciiTheme="minorHAnsi" w:hAnsiTheme="minorHAnsi"/>
              </w:rPr>
              <w:t xml:space="preserve"> </w:t>
            </w:r>
            <w:r w:rsidRPr="00A71407">
              <w:rPr>
                <w:rFonts w:asciiTheme="minorHAnsi" w:hAnsiTheme="minorHAnsi"/>
              </w:rPr>
              <w:t>современные  методики  и  технологии,  методы  диагностирования</w:t>
            </w:r>
            <w:r>
              <w:rPr>
                <w:rFonts w:asciiTheme="minorHAnsi" w:hAnsiTheme="minorHAnsi"/>
              </w:rPr>
              <w:t xml:space="preserve"> </w:t>
            </w:r>
            <w:r w:rsidRPr="00A71407">
              <w:rPr>
                <w:rFonts w:asciiTheme="minorHAnsi" w:hAnsiTheme="minorHAnsi"/>
              </w:rPr>
              <w:t>достижений</w:t>
            </w:r>
            <w:r>
              <w:rPr>
                <w:rFonts w:asciiTheme="minorHAnsi" w:hAnsiTheme="minorHAnsi"/>
              </w:rPr>
              <w:t xml:space="preserve"> </w:t>
            </w:r>
            <w:r w:rsidRPr="00A71407">
              <w:rPr>
                <w:rFonts w:asciiTheme="minorHAnsi" w:hAnsiTheme="minorHAnsi"/>
              </w:rPr>
              <w:t>обучающихся для обеспечения</w:t>
            </w:r>
            <w:r>
              <w:rPr>
                <w:rFonts w:asciiTheme="minorHAnsi" w:hAnsiTheme="minorHAnsi"/>
              </w:rPr>
              <w:t xml:space="preserve"> </w:t>
            </w:r>
            <w:r w:rsidRPr="00A71407">
              <w:rPr>
                <w:rFonts w:asciiTheme="minorHAnsi" w:hAnsiTheme="minorHAnsi"/>
                <w:w w:val="99"/>
              </w:rPr>
              <w:t>качества</w:t>
            </w:r>
            <w:r>
              <w:rPr>
                <w:rFonts w:asciiTheme="minorHAnsi" w:hAnsiTheme="minorHAnsi"/>
                <w:w w:val="99"/>
              </w:rPr>
              <w:t xml:space="preserve"> </w:t>
            </w:r>
            <w:r w:rsidRPr="00A71407">
              <w:rPr>
                <w:rFonts w:asciiTheme="minorHAnsi" w:hAnsiTheme="minorHAnsi"/>
              </w:rPr>
              <w:t>учебно-воспитательного процесса</w:t>
            </w:r>
          </w:p>
        </w:tc>
        <w:tc>
          <w:tcPr>
            <w:tcW w:w="980" w:type="dxa"/>
            <w:vAlign w:val="center"/>
          </w:tcPr>
          <w:p w:rsidR="00CE157E" w:rsidRPr="00A71407" w:rsidRDefault="00CE157E" w:rsidP="00CE157E">
            <w:pPr>
              <w:spacing w:line="265" w:lineRule="exact"/>
              <w:jc w:val="center"/>
              <w:rPr>
                <w:rFonts w:asciiTheme="minorHAnsi" w:hAnsiTheme="minorHAnsi"/>
                <w:sz w:val="20"/>
                <w:szCs w:val="20"/>
              </w:rPr>
            </w:pPr>
            <w:r w:rsidRPr="00A71407">
              <w:rPr>
                <w:rFonts w:asciiTheme="minorHAnsi" w:hAnsiTheme="minorHAnsi"/>
                <w:b/>
                <w:bCs/>
                <w:w w:val="99"/>
              </w:rPr>
              <w:t>А/01.6</w:t>
            </w:r>
          </w:p>
        </w:tc>
        <w:tc>
          <w:tcPr>
            <w:tcW w:w="4405" w:type="dxa"/>
            <w:gridSpan w:val="2"/>
            <w:vAlign w:val="center"/>
          </w:tcPr>
          <w:p w:rsidR="00CE157E" w:rsidRPr="00A71407" w:rsidRDefault="00CE157E" w:rsidP="00CE157E">
            <w:pPr>
              <w:spacing w:line="264" w:lineRule="exact"/>
              <w:ind w:left="100"/>
              <w:jc w:val="center"/>
              <w:rPr>
                <w:rFonts w:asciiTheme="minorHAnsi" w:hAnsiTheme="minorHAnsi"/>
                <w:sz w:val="20"/>
                <w:szCs w:val="20"/>
              </w:rPr>
            </w:pPr>
            <w:r w:rsidRPr="00A71407">
              <w:rPr>
                <w:rFonts w:asciiTheme="minorHAnsi" w:hAnsiTheme="minorHAnsi"/>
              </w:rPr>
              <w:t>Общепедагогическая функция. Обучение</w:t>
            </w:r>
          </w:p>
        </w:tc>
      </w:tr>
      <w:tr w:rsidR="00CE157E" w:rsidRPr="00A71407" w:rsidTr="00215B44">
        <w:trPr>
          <w:trHeight w:val="276"/>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spacing w:line="271" w:lineRule="exact"/>
              <w:ind w:left="80"/>
              <w:jc w:val="center"/>
              <w:rPr>
                <w:rFonts w:asciiTheme="minorHAnsi" w:hAnsiTheme="minorHAnsi"/>
                <w:sz w:val="20"/>
                <w:szCs w:val="20"/>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9"/>
              </w:rPr>
              <w:t>А/02.6</w:t>
            </w:r>
          </w:p>
        </w:tc>
        <w:tc>
          <w:tcPr>
            <w:tcW w:w="4405" w:type="dxa"/>
            <w:gridSpan w:val="2"/>
            <w:vAlign w:val="center"/>
          </w:tcPr>
          <w:p w:rsidR="00CE157E" w:rsidRPr="00A71407" w:rsidRDefault="00CE157E" w:rsidP="00CE157E">
            <w:pPr>
              <w:spacing w:line="271" w:lineRule="exact"/>
              <w:ind w:left="100"/>
              <w:jc w:val="center"/>
              <w:rPr>
                <w:rFonts w:asciiTheme="minorHAnsi" w:hAnsiTheme="minorHAnsi"/>
                <w:sz w:val="20"/>
                <w:szCs w:val="20"/>
              </w:rPr>
            </w:pPr>
            <w:r w:rsidRPr="00A71407">
              <w:rPr>
                <w:rFonts w:asciiTheme="minorHAnsi" w:hAnsiTheme="minorHAnsi"/>
              </w:rPr>
              <w:t>Воспитательная деятельность</w:t>
            </w:r>
          </w:p>
        </w:tc>
      </w:tr>
      <w:tr w:rsidR="00CE157E" w:rsidRPr="00A71407" w:rsidTr="00215B44">
        <w:trPr>
          <w:trHeight w:val="277"/>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spacing w:line="271" w:lineRule="exact"/>
              <w:ind w:left="80"/>
              <w:jc w:val="center"/>
              <w:rPr>
                <w:rFonts w:asciiTheme="minorHAnsi" w:hAnsiTheme="minorHAnsi"/>
                <w:sz w:val="20"/>
                <w:szCs w:val="20"/>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9"/>
              </w:rPr>
              <w:t>А/03.6</w:t>
            </w:r>
          </w:p>
        </w:tc>
        <w:tc>
          <w:tcPr>
            <w:tcW w:w="4405" w:type="dxa"/>
            <w:gridSpan w:val="2"/>
            <w:vAlign w:val="center"/>
          </w:tcPr>
          <w:p w:rsidR="00CE157E" w:rsidRPr="00A71407" w:rsidRDefault="00CE157E" w:rsidP="00CE157E">
            <w:pPr>
              <w:spacing w:line="272" w:lineRule="exact"/>
              <w:ind w:left="100"/>
              <w:jc w:val="center"/>
              <w:rPr>
                <w:rFonts w:asciiTheme="minorHAnsi" w:hAnsiTheme="minorHAnsi"/>
                <w:sz w:val="20"/>
                <w:szCs w:val="20"/>
              </w:rPr>
            </w:pPr>
            <w:r w:rsidRPr="00A71407">
              <w:rPr>
                <w:rFonts w:asciiTheme="minorHAnsi" w:hAnsiTheme="minorHAnsi"/>
              </w:rPr>
              <w:t>Развивающая деятельность</w:t>
            </w:r>
          </w:p>
        </w:tc>
      </w:tr>
      <w:tr w:rsidR="00CE157E" w:rsidRPr="00A71407" w:rsidTr="00215B44">
        <w:trPr>
          <w:trHeight w:val="276"/>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spacing w:line="271" w:lineRule="exact"/>
              <w:ind w:left="80"/>
              <w:jc w:val="center"/>
              <w:rPr>
                <w:rFonts w:asciiTheme="minorHAnsi" w:hAnsiTheme="minorHAnsi"/>
                <w:sz w:val="20"/>
                <w:szCs w:val="20"/>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8"/>
              </w:rPr>
              <w:t>В/01.5</w:t>
            </w:r>
          </w:p>
        </w:tc>
        <w:tc>
          <w:tcPr>
            <w:tcW w:w="4405" w:type="dxa"/>
            <w:gridSpan w:val="2"/>
            <w:vAlign w:val="center"/>
          </w:tcPr>
          <w:p w:rsidR="00CE157E" w:rsidRPr="00A71407" w:rsidRDefault="00CE157E" w:rsidP="00CE157E">
            <w:pPr>
              <w:spacing w:line="271"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дошкольного образования</w:t>
            </w:r>
          </w:p>
        </w:tc>
      </w:tr>
      <w:tr w:rsidR="00CE157E" w:rsidRPr="00A71407" w:rsidTr="00215B44">
        <w:trPr>
          <w:trHeight w:val="281"/>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spacing w:line="271" w:lineRule="exact"/>
              <w:ind w:left="80"/>
              <w:jc w:val="center"/>
              <w:rPr>
                <w:rFonts w:asciiTheme="minorHAnsi" w:hAnsiTheme="minorHAnsi"/>
                <w:sz w:val="20"/>
                <w:szCs w:val="20"/>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8"/>
              </w:rPr>
              <w:t>В/02.6</w:t>
            </w:r>
          </w:p>
        </w:tc>
        <w:tc>
          <w:tcPr>
            <w:tcW w:w="4405" w:type="dxa"/>
            <w:gridSpan w:val="2"/>
            <w:vAlign w:val="center"/>
          </w:tcPr>
          <w:p w:rsidR="00CE157E" w:rsidRPr="00A71407" w:rsidRDefault="00CE157E" w:rsidP="00CE157E">
            <w:pPr>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начального общего образования</w:t>
            </w:r>
          </w:p>
        </w:tc>
      </w:tr>
      <w:tr w:rsidR="00CE157E" w:rsidRPr="00A71407" w:rsidTr="00215B44">
        <w:trPr>
          <w:trHeight w:val="281"/>
        </w:trPr>
        <w:tc>
          <w:tcPr>
            <w:tcW w:w="850" w:type="dxa"/>
            <w:vMerge/>
            <w:vAlign w:val="center"/>
          </w:tcPr>
          <w:p w:rsidR="00CE157E" w:rsidRPr="00A71407" w:rsidRDefault="00CE157E" w:rsidP="00CE157E">
            <w:pPr>
              <w:jc w:val="center"/>
              <w:rPr>
                <w:rFonts w:asciiTheme="minorHAnsi" w:hAnsiTheme="minorHAnsi"/>
              </w:rPr>
            </w:pPr>
          </w:p>
        </w:tc>
        <w:tc>
          <w:tcPr>
            <w:tcW w:w="991" w:type="dxa"/>
            <w:vMerge/>
            <w:vAlign w:val="center"/>
          </w:tcPr>
          <w:p w:rsidR="00CE157E" w:rsidRPr="00A71407" w:rsidRDefault="00CE157E" w:rsidP="00CE157E">
            <w:pPr>
              <w:jc w:val="center"/>
              <w:rPr>
                <w:rFonts w:asciiTheme="minorHAnsi" w:hAnsiTheme="minorHAnsi"/>
              </w:rPr>
            </w:pPr>
          </w:p>
        </w:tc>
        <w:tc>
          <w:tcPr>
            <w:tcW w:w="2980" w:type="dxa"/>
            <w:vMerge/>
            <w:vAlign w:val="center"/>
          </w:tcPr>
          <w:p w:rsidR="00CE157E" w:rsidRPr="00A71407" w:rsidRDefault="00CE157E" w:rsidP="00CE157E">
            <w:pPr>
              <w:jc w:val="center"/>
              <w:rPr>
                <w:rFonts w:asciiTheme="minorHAnsi" w:hAnsiTheme="minorHAnsi"/>
              </w:rPr>
            </w:pPr>
          </w:p>
        </w:tc>
        <w:tc>
          <w:tcPr>
            <w:tcW w:w="980" w:type="dxa"/>
            <w:vAlign w:val="center"/>
          </w:tcPr>
          <w:p w:rsidR="00CE157E" w:rsidRPr="00A71407" w:rsidRDefault="00CE157E" w:rsidP="00CE157E">
            <w:pPr>
              <w:jc w:val="center"/>
              <w:rPr>
                <w:rFonts w:asciiTheme="minorHAnsi" w:hAnsiTheme="minorHAnsi"/>
                <w:sz w:val="20"/>
                <w:szCs w:val="20"/>
              </w:rPr>
            </w:pPr>
            <w:r w:rsidRPr="00A71407">
              <w:rPr>
                <w:rFonts w:asciiTheme="minorHAnsi" w:hAnsiTheme="minorHAnsi"/>
                <w:b/>
                <w:bCs/>
                <w:w w:val="98"/>
              </w:rPr>
              <w:t>В/03.6</w:t>
            </w:r>
          </w:p>
        </w:tc>
        <w:tc>
          <w:tcPr>
            <w:tcW w:w="4405" w:type="dxa"/>
            <w:gridSpan w:val="2"/>
            <w:vAlign w:val="center"/>
          </w:tcPr>
          <w:p w:rsidR="00CE157E" w:rsidRPr="00A71407" w:rsidRDefault="00CE157E" w:rsidP="00CE157E">
            <w:pPr>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основного и среднего общего образования</w:t>
            </w:r>
          </w:p>
        </w:tc>
      </w:tr>
      <w:tr w:rsidR="00CE157E" w:rsidRPr="00A71407" w:rsidTr="00215B44">
        <w:trPr>
          <w:trHeight w:val="265"/>
        </w:trPr>
        <w:tc>
          <w:tcPr>
            <w:tcW w:w="850" w:type="dxa"/>
            <w:vAlign w:val="bottom"/>
          </w:tcPr>
          <w:p w:rsidR="00CE157E" w:rsidRPr="00A71407" w:rsidRDefault="00CE157E" w:rsidP="00A71407">
            <w:pPr>
              <w:rPr>
                <w:rFonts w:asciiTheme="minorHAnsi" w:hAnsiTheme="minorHAnsi"/>
                <w:sz w:val="23"/>
                <w:szCs w:val="23"/>
              </w:rPr>
            </w:pPr>
          </w:p>
        </w:tc>
        <w:tc>
          <w:tcPr>
            <w:tcW w:w="991" w:type="dxa"/>
            <w:vAlign w:val="bottom"/>
          </w:tcPr>
          <w:p w:rsidR="00CE157E" w:rsidRPr="00A71407" w:rsidRDefault="00CE157E" w:rsidP="00A71407">
            <w:pPr>
              <w:spacing w:line="265" w:lineRule="exact"/>
              <w:jc w:val="center"/>
              <w:rPr>
                <w:rFonts w:asciiTheme="minorHAnsi" w:hAnsiTheme="minorHAnsi"/>
                <w:sz w:val="20"/>
                <w:szCs w:val="20"/>
              </w:rPr>
            </w:pPr>
            <w:r w:rsidRPr="00A71407">
              <w:rPr>
                <w:rFonts w:asciiTheme="minorHAnsi" w:hAnsiTheme="minorHAnsi"/>
                <w:b/>
                <w:bCs/>
              </w:rPr>
              <w:t>ПК-4</w:t>
            </w:r>
          </w:p>
        </w:tc>
        <w:tc>
          <w:tcPr>
            <w:tcW w:w="2980" w:type="dxa"/>
            <w:vMerge w:val="restart"/>
            <w:vAlign w:val="bottom"/>
          </w:tcPr>
          <w:p w:rsidR="00CE157E" w:rsidRPr="00A71407" w:rsidRDefault="00CE157E" w:rsidP="00CE157E">
            <w:pPr>
              <w:spacing w:line="264" w:lineRule="exact"/>
              <w:ind w:left="80"/>
              <w:rPr>
                <w:rFonts w:asciiTheme="minorHAnsi" w:hAnsiTheme="minorHAnsi"/>
                <w:sz w:val="20"/>
                <w:szCs w:val="20"/>
              </w:rPr>
            </w:pPr>
            <w:r w:rsidRPr="00A71407">
              <w:rPr>
                <w:rFonts w:asciiTheme="minorHAnsi" w:hAnsiTheme="minorHAnsi"/>
              </w:rPr>
              <w:t>Способен</w:t>
            </w:r>
            <w:r>
              <w:rPr>
                <w:rFonts w:asciiTheme="minorHAnsi" w:hAnsiTheme="minorHAnsi"/>
              </w:rPr>
              <w:t xml:space="preserve"> </w:t>
            </w:r>
            <w:r w:rsidRPr="00A71407">
              <w:rPr>
                <w:rFonts w:asciiTheme="minorHAnsi" w:hAnsiTheme="minorHAnsi"/>
                <w:w w:val="98"/>
              </w:rPr>
              <w:t>использовать</w:t>
            </w:r>
            <w:r>
              <w:rPr>
                <w:rFonts w:asciiTheme="minorHAnsi" w:hAnsiTheme="minorHAnsi"/>
                <w:w w:val="98"/>
              </w:rPr>
              <w:t xml:space="preserve"> </w:t>
            </w:r>
            <w:r w:rsidRPr="00A71407">
              <w:rPr>
                <w:rFonts w:asciiTheme="minorHAnsi" w:hAnsiTheme="minorHAnsi"/>
              </w:rPr>
              <w:t>возможности</w:t>
            </w:r>
            <w:r>
              <w:rPr>
                <w:rFonts w:asciiTheme="minorHAnsi" w:hAnsiTheme="minorHAnsi"/>
              </w:rPr>
              <w:t xml:space="preserve"> </w:t>
            </w:r>
            <w:r w:rsidRPr="00A71407">
              <w:rPr>
                <w:rFonts w:asciiTheme="minorHAnsi" w:hAnsiTheme="minorHAnsi"/>
                <w:w w:val="99"/>
              </w:rPr>
              <w:t>образова</w:t>
            </w:r>
            <w:r w:rsidRPr="00A71407">
              <w:rPr>
                <w:rFonts w:asciiTheme="minorHAnsi" w:hAnsiTheme="minorHAnsi"/>
              </w:rPr>
              <w:t>тельной среды, в том числе  информационной,</w:t>
            </w:r>
            <w:r>
              <w:rPr>
                <w:rFonts w:asciiTheme="minorHAnsi" w:hAnsiTheme="minorHAnsi"/>
              </w:rPr>
              <w:t xml:space="preserve"> </w:t>
            </w:r>
            <w:r w:rsidRPr="00A71407">
              <w:rPr>
                <w:rFonts w:asciiTheme="minorHAnsi" w:hAnsiTheme="minorHAnsi"/>
              </w:rPr>
              <w:t>для</w:t>
            </w:r>
            <w:r>
              <w:rPr>
                <w:rFonts w:asciiTheme="minorHAnsi" w:hAnsiTheme="minorHAnsi"/>
              </w:rPr>
              <w:t xml:space="preserve"> </w:t>
            </w:r>
            <w:r w:rsidRPr="00A71407">
              <w:rPr>
                <w:rFonts w:asciiTheme="minorHAnsi" w:hAnsiTheme="minorHAnsi"/>
              </w:rPr>
              <w:t>обеспечения</w:t>
            </w:r>
            <w:r>
              <w:rPr>
                <w:rFonts w:asciiTheme="minorHAnsi" w:hAnsiTheme="minorHAnsi"/>
              </w:rPr>
              <w:t xml:space="preserve"> </w:t>
            </w:r>
            <w:r w:rsidRPr="00A71407">
              <w:rPr>
                <w:rFonts w:asciiTheme="minorHAnsi" w:hAnsiTheme="minorHAnsi"/>
                <w:w w:val="97"/>
              </w:rPr>
              <w:t>качества</w:t>
            </w:r>
            <w:r>
              <w:rPr>
                <w:rFonts w:asciiTheme="minorHAnsi" w:hAnsiTheme="minorHAnsi"/>
                <w:w w:val="97"/>
              </w:rPr>
              <w:t xml:space="preserve"> </w:t>
            </w:r>
            <w:r w:rsidRPr="00A71407">
              <w:rPr>
                <w:rFonts w:asciiTheme="minorHAnsi" w:hAnsiTheme="minorHAnsi"/>
              </w:rPr>
              <w:t>учебно-воспитательного</w:t>
            </w:r>
            <w:r>
              <w:rPr>
                <w:rFonts w:asciiTheme="minorHAnsi" w:hAnsiTheme="minorHAnsi"/>
              </w:rPr>
              <w:t xml:space="preserve"> </w:t>
            </w:r>
            <w:r w:rsidRPr="00A71407">
              <w:rPr>
                <w:rFonts w:asciiTheme="minorHAnsi" w:hAnsiTheme="minorHAnsi"/>
                <w:w w:val="99"/>
              </w:rPr>
              <w:t>процесса</w:t>
            </w:r>
          </w:p>
        </w:tc>
        <w:tc>
          <w:tcPr>
            <w:tcW w:w="980" w:type="dxa"/>
            <w:vAlign w:val="bottom"/>
          </w:tcPr>
          <w:p w:rsidR="00CE157E" w:rsidRPr="00A71407" w:rsidRDefault="00CE157E" w:rsidP="00A71407">
            <w:pPr>
              <w:spacing w:line="265" w:lineRule="exact"/>
              <w:jc w:val="center"/>
              <w:rPr>
                <w:rFonts w:asciiTheme="minorHAnsi" w:hAnsiTheme="minorHAnsi"/>
                <w:sz w:val="20"/>
                <w:szCs w:val="20"/>
              </w:rPr>
            </w:pPr>
            <w:r w:rsidRPr="00A71407">
              <w:rPr>
                <w:rFonts w:asciiTheme="minorHAnsi" w:hAnsiTheme="minorHAnsi"/>
                <w:b/>
                <w:bCs/>
                <w:w w:val="99"/>
              </w:rPr>
              <w:t>А/01.6</w:t>
            </w:r>
          </w:p>
        </w:tc>
        <w:tc>
          <w:tcPr>
            <w:tcW w:w="4405" w:type="dxa"/>
            <w:gridSpan w:val="2"/>
            <w:vAlign w:val="bottom"/>
          </w:tcPr>
          <w:p w:rsidR="00CE157E" w:rsidRPr="00A71407" w:rsidRDefault="00CE157E" w:rsidP="00A71407">
            <w:pPr>
              <w:spacing w:line="264" w:lineRule="exact"/>
              <w:ind w:left="100"/>
              <w:rPr>
                <w:rFonts w:asciiTheme="minorHAnsi" w:hAnsiTheme="minorHAnsi"/>
                <w:sz w:val="20"/>
                <w:szCs w:val="20"/>
              </w:rPr>
            </w:pPr>
            <w:r w:rsidRPr="00A71407">
              <w:rPr>
                <w:rFonts w:asciiTheme="minorHAnsi" w:hAnsiTheme="minorHAnsi"/>
              </w:rPr>
              <w:t>Общепедагогическая функция. Обучение</w:t>
            </w:r>
          </w:p>
        </w:tc>
      </w:tr>
      <w:tr w:rsidR="00CE157E" w:rsidRPr="00A71407" w:rsidTr="00215B44">
        <w:trPr>
          <w:trHeight w:val="281"/>
        </w:trPr>
        <w:tc>
          <w:tcPr>
            <w:tcW w:w="850" w:type="dxa"/>
            <w:vAlign w:val="bottom"/>
          </w:tcPr>
          <w:p w:rsidR="00CE157E" w:rsidRPr="00A71407" w:rsidRDefault="00CE157E" w:rsidP="00A71407">
            <w:pPr>
              <w:rPr>
                <w:rFonts w:asciiTheme="minorHAnsi" w:hAnsiTheme="minorHAnsi"/>
              </w:rPr>
            </w:pPr>
          </w:p>
        </w:tc>
        <w:tc>
          <w:tcPr>
            <w:tcW w:w="991" w:type="dxa"/>
            <w:vAlign w:val="bottom"/>
          </w:tcPr>
          <w:p w:rsidR="00CE157E" w:rsidRPr="00A71407" w:rsidRDefault="00CE157E" w:rsidP="00A71407">
            <w:pPr>
              <w:rPr>
                <w:rFonts w:asciiTheme="minorHAnsi" w:hAnsiTheme="minorHAnsi"/>
              </w:rPr>
            </w:pPr>
          </w:p>
        </w:tc>
        <w:tc>
          <w:tcPr>
            <w:tcW w:w="2980" w:type="dxa"/>
            <w:vMerge/>
            <w:vAlign w:val="bottom"/>
          </w:tcPr>
          <w:p w:rsidR="00CE157E" w:rsidRPr="00A71407" w:rsidRDefault="00CE157E" w:rsidP="00A71407">
            <w:pPr>
              <w:rPr>
                <w:rFonts w:asciiTheme="minorHAnsi" w:hAnsiTheme="minorHAnsi"/>
                <w:sz w:val="20"/>
                <w:szCs w:val="20"/>
              </w:rPr>
            </w:pPr>
          </w:p>
        </w:tc>
        <w:tc>
          <w:tcPr>
            <w:tcW w:w="980" w:type="dxa"/>
            <w:vAlign w:val="bottom"/>
          </w:tcPr>
          <w:p w:rsidR="00CE157E" w:rsidRPr="00A71407" w:rsidRDefault="00CE157E" w:rsidP="00A71407">
            <w:pPr>
              <w:rPr>
                <w:rFonts w:asciiTheme="minorHAnsi" w:hAnsiTheme="minorHAnsi"/>
              </w:rPr>
            </w:pPr>
          </w:p>
        </w:tc>
        <w:tc>
          <w:tcPr>
            <w:tcW w:w="4405" w:type="dxa"/>
            <w:gridSpan w:val="2"/>
            <w:vAlign w:val="bottom"/>
          </w:tcPr>
          <w:p w:rsidR="00CE157E" w:rsidRPr="00A71407" w:rsidRDefault="00CE157E" w:rsidP="00A71407">
            <w:pPr>
              <w:rPr>
                <w:rFonts w:asciiTheme="minorHAnsi" w:hAnsiTheme="minorHAnsi"/>
              </w:rPr>
            </w:pPr>
          </w:p>
        </w:tc>
      </w:tr>
      <w:tr w:rsidR="00CE157E" w:rsidRPr="00A71407" w:rsidTr="00215B44">
        <w:trPr>
          <w:trHeight w:val="265"/>
        </w:trPr>
        <w:tc>
          <w:tcPr>
            <w:tcW w:w="850" w:type="dxa"/>
          </w:tcPr>
          <w:p w:rsidR="00CE157E" w:rsidRPr="00A71407" w:rsidRDefault="00CE157E" w:rsidP="00CE157E">
            <w:pPr>
              <w:jc w:val="center"/>
              <w:rPr>
                <w:rFonts w:asciiTheme="minorHAnsi" w:hAnsiTheme="minorHAnsi"/>
                <w:sz w:val="23"/>
                <w:szCs w:val="23"/>
              </w:rPr>
            </w:pPr>
          </w:p>
        </w:tc>
        <w:tc>
          <w:tcPr>
            <w:tcW w:w="991" w:type="dxa"/>
          </w:tcPr>
          <w:p w:rsidR="00CE157E" w:rsidRPr="00A71407" w:rsidRDefault="00CE157E" w:rsidP="00CE157E">
            <w:pPr>
              <w:spacing w:line="265" w:lineRule="exact"/>
              <w:ind w:left="120"/>
              <w:jc w:val="center"/>
              <w:rPr>
                <w:rFonts w:asciiTheme="minorHAnsi" w:hAnsiTheme="minorHAnsi"/>
                <w:sz w:val="20"/>
                <w:szCs w:val="20"/>
              </w:rPr>
            </w:pPr>
            <w:r w:rsidRPr="00A71407">
              <w:rPr>
                <w:rFonts w:asciiTheme="minorHAnsi" w:hAnsiTheme="minorHAnsi"/>
                <w:b/>
                <w:bCs/>
              </w:rPr>
              <w:t>ПК-6</w:t>
            </w:r>
          </w:p>
        </w:tc>
        <w:tc>
          <w:tcPr>
            <w:tcW w:w="2980" w:type="dxa"/>
          </w:tcPr>
          <w:p w:rsidR="00CE157E" w:rsidRPr="00A71407" w:rsidRDefault="00CE157E" w:rsidP="00CE157E">
            <w:pPr>
              <w:spacing w:line="264" w:lineRule="exact"/>
              <w:ind w:left="80"/>
              <w:jc w:val="center"/>
              <w:rPr>
                <w:rFonts w:asciiTheme="minorHAnsi" w:hAnsiTheme="minorHAnsi"/>
                <w:sz w:val="20"/>
                <w:szCs w:val="20"/>
              </w:rPr>
            </w:pPr>
            <w:r w:rsidRPr="00A71407">
              <w:rPr>
                <w:rFonts w:asciiTheme="minorHAnsi" w:hAnsiTheme="minorHAnsi"/>
              </w:rPr>
              <w:t>Готов к взаимодействию с</w:t>
            </w:r>
            <w:r>
              <w:rPr>
                <w:rFonts w:asciiTheme="minorHAnsi" w:hAnsiTheme="minorHAnsi"/>
              </w:rPr>
              <w:t xml:space="preserve"> </w:t>
            </w:r>
            <w:r w:rsidRPr="00A71407">
              <w:rPr>
                <w:rFonts w:asciiTheme="minorHAnsi" w:hAnsiTheme="minorHAnsi"/>
              </w:rPr>
              <w:t>учениками,</w:t>
            </w:r>
            <w:r>
              <w:rPr>
                <w:rFonts w:asciiTheme="minorHAnsi" w:hAnsiTheme="minorHAnsi"/>
              </w:rPr>
              <w:t xml:space="preserve"> </w:t>
            </w:r>
            <w:r w:rsidRPr="00A71407">
              <w:rPr>
                <w:rFonts w:asciiTheme="minorHAnsi" w:hAnsiTheme="minorHAnsi"/>
              </w:rPr>
              <w:t>родителями,</w:t>
            </w:r>
            <w:r>
              <w:rPr>
                <w:rFonts w:asciiTheme="minorHAnsi" w:hAnsiTheme="minorHAnsi"/>
              </w:rPr>
              <w:t xml:space="preserve"> </w:t>
            </w:r>
            <w:r w:rsidRPr="00A71407">
              <w:rPr>
                <w:rFonts w:asciiTheme="minorHAnsi" w:hAnsiTheme="minorHAnsi"/>
              </w:rPr>
              <w:t>коллегами,</w:t>
            </w:r>
            <w:r>
              <w:rPr>
                <w:rFonts w:asciiTheme="minorHAnsi" w:hAnsiTheme="minorHAnsi"/>
              </w:rPr>
              <w:t xml:space="preserve"> </w:t>
            </w:r>
            <w:r w:rsidRPr="00A71407">
              <w:rPr>
                <w:rFonts w:asciiTheme="minorHAnsi" w:hAnsiTheme="minorHAnsi"/>
              </w:rPr>
              <w:t>социальными</w:t>
            </w:r>
            <w:r>
              <w:rPr>
                <w:rFonts w:asciiTheme="minorHAnsi" w:hAnsiTheme="minorHAnsi"/>
              </w:rPr>
              <w:t xml:space="preserve"> </w:t>
            </w:r>
            <w:r w:rsidRPr="00A71407">
              <w:rPr>
                <w:rFonts w:asciiTheme="minorHAnsi" w:hAnsiTheme="minorHAnsi"/>
              </w:rPr>
              <w:t>партнерами</w:t>
            </w:r>
          </w:p>
        </w:tc>
        <w:tc>
          <w:tcPr>
            <w:tcW w:w="991" w:type="dxa"/>
            <w:gridSpan w:val="2"/>
          </w:tcPr>
          <w:p w:rsidR="00CE157E" w:rsidRPr="00A71407" w:rsidRDefault="00CE157E" w:rsidP="00CE157E">
            <w:pPr>
              <w:spacing w:line="265" w:lineRule="exact"/>
              <w:ind w:left="160"/>
              <w:jc w:val="center"/>
              <w:rPr>
                <w:rFonts w:asciiTheme="minorHAnsi" w:hAnsiTheme="minorHAnsi"/>
                <w:sz w:val="20"/>
                <w:szCs w:val="20"/>
              </w:rPr>
            </w:pPr>
            <w:r w:rsidRPr="00A71407">
              <w:rPr>
                <w:rFonts w:asciiTheme="minorHAnsi" w:hAnsiTheme="minorHAnsi"/>
                <w:b/>
                <w:bCs/>
              </w:rPr>
              <w:t>А/01.6</w:t>
            </w:r>
          </w:p>
        </w:tc>
        <w:tc>
          <w:tcPr>
            <w:tcW w:w="4394" w:type="dxa"/>
          </w:tcPr>
          <w:p w:rsidR="00CE157E" w:rsidRPr="00A71407" w:rsidRDefault="00CE157E" w:rsidP="00CE157E">
            <w:pPr>
              <w:spacing w:line="264" w:lineRule="exact"/>
              <w:ind w:left="100"/>
              <w:jc w:val="center"/>
              <w:rPr>
                <w:rFonts w:asciiTheme="minorHAnsi" w:hAnsiTheme="minorHAnsi"/>
                <w:sz w:val="20"/>
                <w:szCs w:val="20"/>
              </w:rPr>
            </w:pPr>
            <w:r w:rsidRPr="00A71407">
              <w:rPr>
                <w:rFonts w:asciiTheme="minorHAnsi" w:hAnsiTheme="minorHAnsi"/>
              </w:rPr>
              <w:t>Общепедагогическая функция. Обучение</w:t>
            </w:r>
          </w:p>
        </w:tc>
      </w:tr>
      <w:tr w:rsidR="00CE157E" w:rsidRPr="00A71407" w:rsidTr="00215B44">
        <w:trPr>
          <w:trHeight w:val="265"/>
        </w:trPr>
        <w:tc>
          <w:tcPr>
            <w:tcW w:w="850" w:type="dxa"/>
            <w:vMerge w:val="restart"/>
          </w:tcPr>
          <w:p w:rsidR="00CE157E" w:rsidRPr="00A71407" w:rsidRDefault="00CE157E" w:rsidP="00CE157E">
            <w:pPr>
              <w:jc w:val="center"/>
              <w:rPr>
                <w:rFonts w:asciiTheme="minorHAnsi" w:hAnsiTheme="minorHAnsi"/>
                <w:sz w:val="23"/>
                <w:szCs w:val="23"/>
              </w:rPr>
            </w:pPr>
          </w:p>
        </w:tc>
        <w:tc>
          <w:tcPr>
            <w:tcW w:w="991" w:type="dxa"/>
            <w:vMerge w:val="restart"/>
          </w:tcPr>
          <w:p w:rsidR="00CE157E" w:rsidRPr="00A71407" w:rsidRDefault="00CE157E" w:rsidP="00CE157E">
            <w:pPr>
              <w:spacing w:line="265" w:lineRule="exact"/>
              <w:ind w:left="120"/>
              <w:jc w:val="center"/>
              <w:rPr>
                <w:rFonts w:asciiTheme="minorHAnsi" w:hAnsiTheme="minorHAnsi"/>
                <w:sz w:val="20"/>
                <w:szCs w:val="20"/>
              </w:rPr>
            </w:pPr>
            <w:r w:rsidRPr="00A71407">
              <w:rPr>
                <w:rFonts w:asciiTheme="minorHAnsi" w:hAnsiTheme="minorHAnsi"/>
                <w:b/>
                <w:bCs/>
              </w:rPr>
              <w:t>ПК-7</w:t>
            </w:r>
          </w:p>
        </w:tc>
        <w:tc>
          <w:tcPr>
            <w:tcW w:w="2980" w:type="dxa"/>
            <w:vMerge w:val="restart"/>
          </w:tcPr>
          <w:p w:rsidR="00CE157E" w:rsidRPr="00A71407" w:rsidRDefault="00CE157E" w:rsidP="00CE157E">
            <w:pPr>
              <w:spacing w:line="264" w:lineRule="exact"/>
              <w:ind w:left="80"/>
              <w:jc w:val="center"/>
              <w:rPr>
                <w:rFonts w:asciiTheme="minorHAnsi" w:hAnsiTheme="minorHAnsi"/>
                <w:sz w:val="20"/>
                <w:szCs w:val="20"/>
              </w:rPr>
            </w:pPr>
            <w:r w:rsidRPr="00A71407">
              <w:rPr>
                <w:rFonts w:asciiTheme="minorHAnsi" w:hAnsiTheme="minorHAnsi"/>
              </w:rPr>
              <w:t>Способен  организовывать</w:t>
            </w:r>
            <w:r>
              <w:rPr>
                <w:rFonts w:asciiTheme="minorHAnsi" w:hAnsiTheme="minorHAnsi"/>
              </w:rPr>
              <w:t xml:space="preserve"> </w:t>
            </w:r>
            <w:r w:rsidRPr="00A71407">
              <w:rPr>
                <w:rFonts w:asciiTheme="minorHAnsi" w:hAnsiTheme="minorHAnsi"/>
              </w:rPr>
              <w:t>сотрудничество   обучающихся,  поддерживать  активность</w:t>
            </w:r>
            <w:r>
              <w:rPr>
                <w:rFonts w:asciiTheme="minorHAnsi" w:hAnsiTheme="minorHAnsi"/>
              </w:rPr>
              <w:t xml:space="preserve"> </w:t>
            </w:r>
            <w:r w:rsidRPr="00A71407">
              <w:rPr>
                <w:rFonts w:asciiTheme="minorHAnsi" w:hAnsiTheme="minorHAnsi"/>
                <w:w w:val="93"/>
              </w:rPr>
              <w:t>и</w:t>
            </w:r>
            <w:r>
              <w:rPr>
                <w:rFonts w:asciiTheme="minorHAnsi" w:hAnsiTheme="minorHAnsi"/>
                <w:w w:val="93"/>
              </w:rPr>
              <w:t xml:space="preserve"> </w:t>
            </w:r>
            <w:r w:rsidRPr="00A71407">
              <w:rPr>
                <w:rFonts w:asciiTheme="minorHAnsi" w:hAnsiTheme="minorHAnsi"/>
              </w:rPr>
              <w:t>инициативность,</w:t>
            </w:r>
            <w:r>
              <w:rPr>
                <w:rFonts w:asciiTheme="minorHAnsi" w:hAnsiTheme="minorHAnsi"/>
              </w:rPr>
              <w:t xml:space="preserve"> </w:t>
            </w:r>
            <w:r w:rsidRPr="00A71407">
              <w:rPr>
                <w:rFonts w:asciiTheme="minorHAnsi" w:hAnsiTheme="minorHAnsi"/>
              </w:rPr>
              <w:t>самостоятельность</w:t>
            </w:r>
            <w:r>
              <w:rPr>
                <w:rFonts w:asciiTheme="minorHAnsi" w:hAnsiTheme="minorHAnsi"/>
              </w:rPr>
              <w:t xml:space="preserve"> </w:t>
            </w:r>
            <w:r w:rsidRPr="00A71407">
              <w:rPr>
                <w:rFonts w:asciiTheme="minorHAnsi" w:hAnsiTheme="minorHAnsi"/>
              </w:rPr>
              <w:t>обучающихся,  их  творческие способности</w:t>
            </w:r>
          </w:p>
        </w:tc>
        <w:tc>
          <w:tcPr>
            <w:tcW w:w="991" w:type="dxa"/>
            <w:gridSpan w:val="2"/>
          </w:tcPr>
          <w:p w:rsidR="00CE157E" w:rsidRPr="00A71407" w:rsidRDefault="00CE157E" w:rsidP="00CE157E">
            <w:pPr>
              <w:spacing w:line="265" w:lineRule="exact"/>
              <w:ind w:left="160"/>
              <w:jc w:val="center"/>
              <w:rPr>
                <w:rFonts w:asciiTheme="minorHAnsi" w:hAnsiTheme="minorHAnsi"/>
                <w:sz w:val="20"/>
                <w:szCs w:val="20"/>
              </w:rPr>
            </w:pPr>
            <w:r w:rsidRPr="00A71407">
              <w:rPr>
                <w:rFonts w:asciiTheme="minorHAnsi" w:hAnsiTheme="minorHAnsi"/>
                <w:b/>
                <w:bCs/>
              </w:rPr>
              <w:t>А/01.6</w:t>
            </w:r>
          </w:p>
        </w:tc>
        <w:tc>
          <w:tcPr>
            <w:tcW w:w="4394" w:type="dxa"/>
          </w:tcPr>
          <w:p w:rsidR="00CE157E" w:rsidRPr="00A71407" w:rsidRDefault="00CE157E" w:rsidP="00CE157E">
            <w:pPr>
              <w:spacing w:line="264" w:lineRule="exact"/>
              <w:ind w:left="100"/>
              <w:jc w:val="center"/>
              <w:rPr>
                <w:rFonts w:asciiTheme="minorHAnsi" w:hAnsiTheme="minorHAnsi"/>
                <w:sz w:val="20"/>
                <w:szCs w:val="20"/>
              </w:rPr>
            </w:pPr>
            <w:r w:rsidRPr="00A71407">
              <w:rPr>
                <w:rFonts w:asciiTheme="minorHAnsi" w:hAnsiTheme="minorHAnsi"/>
              </w:rPr>
              <w:t>Общепедагогическая функция. Обучение</w:t>
            </w:r>
          </w:p>
        </w:tc>
      </w:tr>
      <w:tr w:rsidR="00CE157E" w:rsidRPr="00A71407" w:rsidTr="00215B44">
        <w:trPr>
          <w:trHeight w:val="276"/>
        </w:trPr>
        <w:tc>
          <w:tcPr>
            <w:tcW w:w="850" w:type="dxa"/>
            <w:vMerge/>
          </w:tcPr>
          <w:p w:rsidR="00CE157E" w:rsidRPr="00A71407" w:rsidRDefault="00CE157E" w:rsidP="00CE157E">
            <w:pPr>
              <w:jc w:val="center"/>
              <w:rPr>
                <w:rFonts w:asciiTheme="minorHAnsi" w:hAnsiTheme="minorHAnsi"/>
              </w:rPr>
            </w:pPr>
          </w:p>
        </w:tc>
        <w:tc>
          <w:tcPr>
            <w:tcW w:w="991" w:type="dxa"/>
            <w:vMerge/>
          </w:tcPr>
          <w:p w:rsidR="00CE157E" w:rsidRPr="00A71407" w:rsidRDefault="00CE157E" w:rsidP="00CE157E">
            <w:pPr>
              <w:jc w:val="center"/>
              <w:rPr>
                <w:rFonts w:asciiTheme="minorHAnsi" w:hAnsiTheme="minorHAnsi"/>
              </w:rPr>
            </w:pPr>
          </w:p>
        </w:tc>
        <w:tc>
          <w:tcPr>
            <w:tcW w:w="2980" w:type="dxa"/>
            <w:vMerge/>
          </w:tcPr>
          <w:p w:rsidR="00CE157E" w:rsidRPr="00A71407" w:rsidRDefault="00CE157E" w:rsidP="00CE157E">
            <w:pPr>
              <w:jc w:val="center"/>
              <w:rPr>
                <w:rFonts w:asciiTheme="minorHAnsi" w:hAnsiTheme="minorHAnsi"/>
                <w:sz w:val="20"/>
                <w:szCs w:val="20"/>
              </w:rPr>
            </w:pPr>
          </w:p>
        </w:tc>
        <w:tc>
          <w:tcPr>
            <w:tcW w:w="991" w:type="dxa"/>
            <w:gridSpan w:val="2"/>
          </w:tcPr>
          <w:p w:rsidR="00CE157E" w:rsidRPr="00A71407" w:rsidRDefault="00CE157E" w:rsidP="00CE157E">
            <w:pPr>
              <w:ind w:left="160"/>
              <w:jc w:val="center"/>
              <w:rPr>
                <w:rFonts w:asciiTheme="minorHAnsi" w:hAnsiTheme="minorHAnsi"/>
                <w:sz w:val="20"/>
                <w:szCs w:val="20"/>
              </w:rPr>
            </w:pPr>
            <w:r w:rsidRPr="00A71407">
              <w:rPr>
                <w:rFonts w:asciiTheme="minorHAnsi" w:hAnsiTheme="minorHAnsi"/>
                <w:b/>
                <w:bCs/>
              </w:rPr>
              <w:t>А/02.6</w:t>
            </w:r>
          </w:p>
        </w:tc>
        <w:tc>
          <w:tcPr>
            <w:tcW w:w="4394" w:type="dxa"/>
          </w:tcPr>
          <w:p w:rsidR="00CE157E" w:rsidRPr="00A71407" w:rsidRDefault="00CE157E" w:rsidP="00CE157E">
            <w:pPr>
              <w:spacing w:line="271" w:lineRule="exact"/>
              <w:ind w:left="100"/>
              <w:jc w:val="center"/>
              <w:rPr>
                <w:rFonts w:asciiTheme="minorHAnsi" w:hAnsiTheme="minorHAnsi"/>
                <w:sz w:val="20"/>
                <w:szCs w:val="20"/>
              </w:rPr>
            </w:pPr>
            <w:r w:rsidRPr="00A71407">
              <w:rPr>
                <w:rFonts w:asciiTheme="minorHAnsi" w:hAnsiTheme="minorHAnsi"/>
              </w:rPr>
              <w:t>Воспитательная деятельность</w:t>
            </w:r>
          </w:p>
        </w:tc>
      </w:tr>
      <w:tr w:rsidR="00CE157E" w:rsidRPr="00A71407" w:rsidTr="00215B44">
        <w:trPr>
          <w:trHeight w:val="276"/>
        </w:trPr>
        <w:tc>
          <w:tcPr>
            <w:tcW w:w="850" w:type="dxa"/>
            <w:vMerge/>
          </w:tcPr>
          <w:p w:rsidR="00CE157E" w:rsidRPr="00A71407" w:rsidRDefault="00CE157E" w:rsidP="00CE157E">
            <w:pPr>
              <w:jc w:val="center"/>
              <w:rPr>
                <w:rFonts w:asciiTheme="minorHAnsi" w:hAnsiTheme="minorHAnsi"/>
              </w:rPr>
            </w:pPr>
          </w:p>
        </w:tc>
        <w:tc>
          <w:tcPr>
            <w:tcW w:w="991" w:type="dxa"/>
            <w:vMerge/>
          </w:tcPr>
          <w:p w:rsidR="00CE157E" w:rsidRPr="00A71407" w:rsidRDefault="00CE157E" w:rsidP="00CE157E">
            <w:pPr>
              <w:jc w:val="center"/>
              <w:rPr>
                <w:rFonts w:asciiTheme="minorHAnsi" w:hAnsiTheme="minorHAnsi"/>
              </w:rPr>
            </w:pPr>
          </w:p>
        </w:tc>
        <w:tc>
          <w:tcPr>
            <w:tcW w:w="2980" w:type="dxa"/>
            <w:vMerge/>
          </w:tcPr>
          <w:p w:rsidR="00CE157E" w:rsidRPr="00A71407" w:rsidRDefault="00CE157E" w:rsidP="00CE157E">
            <w:pPr>
              <w:jc w:val="center"/>
              <w:rPr>
                <w:rFonts w:asciiTheme="minorHAnsi" w:hAnsiTheme="minorHAnsi"/>
                <w:sz w:val="20"/>
                <w:szCs w:val="20"/>
              </w:rPr>
            </w:pPr>
          </w:p>
        </w:tc>
        <w:tc>
          <w:tcPr>
            <w:tcW w:w="991" w:type="dxa"/>
            <w:gridSpan w:val="2"/>
          </w:tcPr>
          <w:p w:rsidR="00CE157E" w:rsidRPr="00A71407" w:rsidRDefault="00CE157E" w:rsidP="00CE157E">
            <w:pPr>
              <w:ind w:left="160"/>
              <w:jc w:val="center"/>
              <w:rPr>
                <w:rFonts w:asciiTheme="minorHAnsi" w:hAnsiTheme="minorHAnsi"/>
                <w:sz w:val="20"/>
                <w:szCs w:val="20"/>
              </w:rPr>
            </w:pPr>
            <w:r w:rsidRPr="00A71407">
              <w:rPr>
                <w:rFonts w:asciiTheme="minorHAnsi" w:hAnsiTheme="minorHAnsi"/>
                <w:b/>
                <w:bCs/>
              </w:rPr>
              <w:t>А/03.6</w:t>
            </w:r>
          </w:p>
        </w:tc>
        <w:tc>
          <w:tcPr>
            <w:tcW w:w="4394" w:type="dxa"/>
          </w:tcPr>
          <w:p w:rsidR="00CE157E" w:rsidRPr="00A71407" w:rsidRDefault="00CE157E" w:rsidP="00CE157E">
            <w:pPr>
              <w:spacing w:line="271" w:lineRule="exact"/>
              <w:ind w:left="100"/>
              <w:jc w:val="center"/>
              <w:rPr>
                <w:rFonts w:asciiTheme="minorHAnsi" w:hAnsiTheme="minorHAnsi"/>
                <w:sz w:val="20"/>
                <w:szCs w:val="20"/>
              </w:rPr>
            </w:pPr>
            <w:r w:rsidRPr="00A71407">
              <w:rPr>
                <w:rFonts w:asciiTheme="minorHAnsi" w:hAnsiTheme="minorHAnsi"/>
              </w:rPr>
              <w:t>Развивающая деятельность</w:t>
            </w:r>
          </w:p>
        </w:tc>
      </w:tr>
      <w:tr w:rsidR="00CE157E" w:rsidRPr="00A71407" w:rsidTr="00215B44">
        <w:trPr>
          <w:trHeight w:val="266"/>
        </w:trPr>
        <w:tc>
          <w:tcPr>
            <w:tcW w:w="850" w:type="dxa"/>
          </w:tcPr>
          <w:p w:rsidR="00CE157E" w:rsidRPr="00A71407" w:rsidRDefault="00CE157E" w:rsidP="00CE157E">
            <w:pPr>
              <w:jc w:val="center"/>
              <w:rPr>
                <w:rFonts w:asciiTheme="minorHAnsi" w:hAnsiTheme="minorHAnsi"/>
                <w:sz w:val="23"/>
                <w:szCs w:val="23"/>
              </w:rPr>
            </w:pPr>
          </w:p>
        </w:tc>
        <w:tc>
          <w:tcPr>
            <w:tcW w:w="991" w:type="dxa"/>
          </w:tcPr>
          <w:p w:rsidR="00CE157E" w:rsidRPr="00A71407" w:rsidRDefault="00CE157E" w:rsidP="00CE157E">
            <w:pPr>
              <w:spacing w:line="266" w:lineRule="exact"/>
              <w:ind w:left="120"/>
              <w:jc w:val="center"/>
              <w:rPr>
                <w:rFonts w:asciiTheme="minorHAnsi" w:hAnsiTheme="minorHAnsi"/>
                <w:sz w:val="20"/>
                <w:szCs w:val="20"/>
              </w:rPr>
            </w:pPr>
            <w:r w:rsidRPr="00A71407">
              <w:rPr>
                <w:rFonts w:asciiTheme="minorHAnsi" w:hAnsiTheme="minorHAnsi"/>
                <w:b/>
                <w:bCs/>
              </w:rPr>
              <w:t>ПК-8</w:t>
            </w:r>
          </w:p>
        </w:tc>
        <w:tc>
          <w:tcPr>
            <w:tcW w:w="2980" w:type="dxa"/>
          </w:tcPr>
          <w:p w:rsidR="00CE157E" w:rsidRPr="00A71407" w:rsidRDefault="00CE157E" w:rsidP="00CE157E">
            <w:pPr>
              <w:spacing w:line="264" w:lineRule="exact"/>
              <w:ind w:left="80"/>
              <w:jc w:val="center"/>
              <w:rPr>
                <w:rFonts w:asciiTheme="minorHAnsi" w:hAnsiTheme="minorHAnsi"/>
                <w:sz w:val="20"/>
                <w:szCs w:val="20"/>
              </w:rPr>
            </w:pPr>
            <w:r w:rsidRPr="00A71407">
              <w:rPr>
                <w:rFonts w:asciiTheme="minorHAnsi" w:hAnsiTheme="minorHAnsi"/>
              </w:rPr>
              <w:t>Готов    к    обеспечению</w:t>
            </w:r>
            <w:r>
              <w:rPr>
                <w:rFonts w:asciiTheme="minorHAnsi" w:hAnsiTheme="minorHAnsi"/>
              </w:rPr>
              <w:t xml:space="preserve"> о</w:t>
            </w:r>
            <w:r w:rsidRPr="00A71407">
              <w:rPr>
                <w:rFonts w:asciiTheme="minorHAnsi" w:hAnsiTheme="minorHAnsi"/>
              </w:rPr>
              <w:t>храны жизни и здоровья</w:t>
            </w:r>
            <w:r>
              <w:rPr>
                <w:rFonts w:asciiTheme="minorHAnsi" w:hAnsiTheme="minorHAnsi"/>
              </w:rPr>
              <w:t xml:space="preserve"> </w:t>
            </w:r>
            <w:r w:rsidRPr="00A71407">
              <w:rPr>
                <w:rFonts w:asciiTheme="minorHAnsi" w:hAnsiTheme="minorHAnsi"/>
              </w:rPr>
              <w:t>обучающихся</w:t>
            </w:r>
            <w:r>
              <w:rPr>
                <w:rFonts w:asciiTheme="minorHAnsi" w:hAnsiTheme="minorHAnsi"/>
              </w:rPr>
              <w:t xml:space="preserve"> </w:t>
            </w:r>
            <w:r w:rsidRPr="00A71407">
              <w:rPr>
                <w:rFonts w:asciiTheme="minorHAnsi" w:hAnsiTheme="minorHAnsi"/>
              </w:rPr>
              <w:t>в</w:t>
            </w:r>
            <w:r>
              <w:rPr>
                <w:rFonts w:asciiTheme="minorHAnsi" w:hAnsiTheme="minorHAnsi"/>
              </w:rPr>
              <w:t xml:space="preserve"> </w:t>
            </w:r>
            <w:r w:rsidRPr="00A71407">
              <w:rPr>
                <w:rFonts w:asciiTheme="minorHAnsi" w:hAnsiTheme="minorHAnsi"/>
              </w:rPr>
              <w:t>учебно-воспитательном  процессе</w:t>
            </w:r>
            <w:r>
              <w:rPr>
                <w:rFonts w:asciiTheme="minorHAnsi" w:hAnsiTheme="minorHAnsi"/>
              </w:rPr>
              <w:t xml:space="preserve"> </w:t>
            </w:r>
            <w:r w:rsidRPr="00A71407">
              <w:rPr>
                <w:rFonts w:asciiTheme="minorHAnsi" w:hAnsiTheme="minorHAnsi"/>
              </w:rPr>
              <w:t>и</w:t>
            </w:r>
            <w:r>
              <w:rPr>
                <w:rFonts w:asciiTheme="minorHAnsi" w:hAnsiTheme="minorHAnsi"/>
              </w:rPr>
              <w:t xml:space="preserve"> </w:t>
            </w:r>
            <w:r w:rsidRPr="00A71407">
              <w:rPr>
                <w:rFonts w:asciiTheme="minorHAnsi" w:hAnsiTheme="minorHAnsi"/>
                <w:w w:val="99"/>
              </w:rPr>
              <w:t>внеурочной</w:t>
            </w:r>
            <w:r>
              <w:rPr>
                <w:rFonts w:asciiTheme="minorHAnsi" w:hAnsiTheme="minorHAnsi"/>
                <w:w w:val="99"/>
              </w:rPr>
              <w:t xml:space="preserve"> </w:t>
            </w:r>
            <w:r w:rsidRPr="00A71407">
              <w:rPr>
                <w:rFonts w:asciiTheme="minorHAnsi" w:hAnsiTheme="minorHAnsi"/>
              </w:rPr>
              <w:t>деятельности</w:t>
            </w:r>
          </w:p>
        </w:tc>
        <w:tc>
          <w:tcPr>
            <w:tcW w:w="991" w:type="dxa"/>
            <w:gridSpan w:val="2"/>
          </w:tcPr>
          <w:p w:rsidR="00CE157E" w:rsidRPr="00A71407" w:rsidRDefault="00CE157E" w:rsidP="00CE157E">
            <w:pPr>
              <w:spacing w:line="266" w:lineRule="exact"/>
              <w:ind w:left="160"/>
              <w:jc w:val="center"/>
              <w:rPr>
                <w:rFonts w:asciiTheme="minorHAnsi" w:hAnsiTheme="minorHAnsi"/>
                <w:sz w:val="20"/>
                <w:szCs w:val="20"/>
              </w:rPr>
            </w:pPr>
            <w:r w:rsidRPr="00A71407">
              <w:rPr>
                <w:rFonts w:asciiTheme="minorHAnsi" w:hAnsiTheme="minorHAnsi"/>
                <w:b/>
                <w:bCs/>
              </w:rPr>
              <w:t>А/01.6</w:t>
            </w:r>
          </w:p>
        </w:tc>
        <w:tc>
          <w:tcPr>
            <w:tcW w:w="4394" w:type="dxa"/>
          </w:tcPr>
          <w:p w:rsidR="00CE157E" w:rsidRPr="00A71407" w:rsidRDefault="00CE157E" w:rsidP="00CE157E">
            <w:pPr>
              <w:spacing w:line="264" w:lineRule="exact"/>
              <w:ind w:left="100"/>
              <w:jc w:val="center"/>
              <w:rPr>
                <w:rFonts w:asciiTheme="minorHAnsi" w:hAnsiTheme="minorHAnsi"/>
                <w:sz w:val="20"/>
                <w:szCs w:val="20"/>
              </w:rPr>
            </w:pPr>
            <w:r w:rsidRPr="00A71407">
              <w:rPr>
                <w:rFonts w:asciiTheme="minorHAnsi" w:hAnsiTheme="minorHAnsi"/>
              </w:rPr>
              <w:t>Общепедагогическая функция. Обучение</w:t>
            </w:r>
          </w:p>
        </w:tc>
      </w:tr>
      <w:tr w:rsidR="00215B44" w:rsidRPr="00A71407" w:rsidTr="00215B44">
        <w:trPr>
          <w:trHeight w:val="265"/>
        </w:trPr>
        <w:tc>
          <w:tcPr>
            <w:tcW w:w="850" w:type="dxa"/>
            <w:vMerge w:val="restart"/>
          </w:tcPr>
          <w:p w:rsidR="00215B44" w:rsidRDefault="00215B44" w:rsidP="00215B44">
            <w:pPr>
              <w:spacing w:line="265" w:lineRule="exact"/>
              <w:jc w:val="center"/>
              <w:rPr>
                <w:rFonts w:asciiTheme="minorHAnsi" w:hAnsiTheme="minorHAnsi"/>
                <w:b/>
                <w:bCs/>
                <w:w w:val="99"/>
              </w:rPr>
            </w:pPr>
            <w:r w:rsidRPr="00A71407">
              <w:rPr>
                <w:rFonts w:asciiTheme="minorHAnsi" w:hAnsiTheme="minorHAnsi"/>
                <w:b/>
                <w:bCs/>
                <w:w w:val="99"/>
              </w:rPr>
              <w:t>ПК</w:t>
            </w:r>
          </w:p>
          <w:p w:rsidR="00215B44" w:rsidRPr="00A71407" w:rsidRDefault="00215B44" w:rsidP="00215B44">
            <w:pPr>
              <w:spacing w:line="265" w:lineRule="exact"/>
              <w:jc w:val="center"/>
              <w:rPr>
                <w:rFonts w:asciiTheme="minorHAnsi" w:hAnsiTheme="minorHAnsi"/>
                <w:sz w:val="20"/>
                <w:szCs w:val="20"/>
              </w:rPr>
            </w:pPr>
            <w:r>
              <w:rPr>
                <w:rFonts w:asciiTheme="minorHAnsi" w:hAnsiTheme="minorHAnsi"/>
                <w:b/>
                <w:bCs/>
                <w:w w:val="99"/>
              </w:rPr>
              <w:t>3.1</w:t>
            </w:r>
          </w:p>
        </w:tc>
        <w:tc>
          <w:tcPr>
            <w:tcW w:w="991" w:type="dxa"/>
            <w:vMerge w:val="restart"/>
          </w:tcPr>
          <w:p w:rsidR="00215B44" w:rsidRPr="00A71407" w:rsidRDefault="00215B44" w:rsidP="00215B44">
            <w:pPr>
              <w:jc w:val="center"/>
              <w:rPr>
                <w:rFonts w:asciiTheme="minorHAnsi" w:hAnsiTheme="minorHAnsi"/>
                <w:sz w:val="23"/>
                <w:szCs w:val="23"/>
              </w:rPr>
            </w:pPr>
          </w:p>
        </w:tc>
        <w:tc>
          <w:tcPr>
            <w:tcW w:w="2980" w:type="dxa"/>
            <w:vMerge w:val="restart"/>
          </w:tcPr>
          <w:p w:rsidR="00215B44" w:rsidRPr="00A71407" w:rsidRDefault="00215B44" w:rsidP="00215B44">
            <w:pPr>
              <w:spacing w:line="264" w:lineRule="exact"/>
              <w:ind w:left="80"/>
              <w:jc w:val="center"/>
              <w:rPr>
                <w:rFonts w:asciiTheme="minorHAnsi" w:hAnsiTheme="minorHAnsi"/>
                <w:sz w:val="20"/>
                <w:szCs w:val="20"/>
              </w:rPr>
            </w:pPr>
            <w:r w:rsidRPr="00A71407">
              <w:rPr>
                <w:rFonts w:asciiTheme="minorHAnsi" w:hAnsiTheme="minorHAnsi"/>
              </w:rPr>
              <w:t>Исполнять</w:t>
            </w:r>
            <w:r>
              <w:rPr>
                <w:rFonts w:asciiTheme="minorHAnsi" w:hAnsiTheme="minorHAnsi"/>
              </w:rPr>
              <w:t xml:space="preserve"> </w:t>
            </w:r>
            <w:r w:rsidRPr="00A71407">
              <w:rPr>
                <w:rFonts w:asciiTheme="minorHAnsi" w:hAnsiTheme="minorHAnsi"/>
                <w:w w:val="99"/>
              </w:rPr>
              <w:t>произведения</w:t>
            </w:r>
            <w:r>
              <w:rPr>
                <w:rFonts w:asciiTheme="minorHAnsi" w:hAnsiTheme="minorHAnsi"/>
                <w:w w:val="99"/>
              </w:rPr>
              <w:t xml:space="preserve"> </w:t>
            </w:r>
            <w:r w:rsidRPr="00A71407">
              <w:rPr>
                <w:rFonts w:asciiTheme="minorHAnsi" w:hAnsiTheme="minorHAnsi"/>
              </w:rPr>
              <w:t>педагогического</w:t>
            </w:r>
            <w:r>
              <w:rPr>
                <w:rFonts w:asciiTheme="minorHAnsi" w:hAnsiTheme="minorHAnsi"/>
              </w:rPr>
              <w:t xml:space="preserve"> </w:t>
            </w:r>
            <w:r w:rsidRPr="00A71407">
              <w:rPr>
                <w:rFonts w:asciiTheme="minorHAnsi" w:hAnsiTheme="minorHAnsi"/>
              </w:rPr>
              <w:t>репер</w:t>
            </w:r>
            <w:r>
              <w:rPr>
                <w:rFonts w:asciiTheme="minorHAnsi" w:hAnsiTheme="minorHAnsi"/>
              </w:rPr>
              <w:t>т</w:t>
            </w:r>
            <w:r w:rsidRPr="00A71407">
              <w:rPr>
                <w:rFonts w:asciiTheme="minorHAnsi" w:hAnsiTheme="minorHAnsi"/>
              </w:rPr>
              <w:t>уара вокального, хорового</w:t>
            </w:r>
            <w:r>
              <w:rPr>
                <w:rFonts w:asciiTheme="minorHAnsi" w:hAnsiTheme="minorHAnsi"/>
              </w:rPr>
              <w:t xml:space="preserve"> </w:t>
            </w:r>
            <w:r w:rsidRPr="00A71407">
              <w:rPr>
                <w:rFonts w:asciiTheme="minorHAnsi" w:hAnsiTheme="minorHAnsi"/>
              </w:rPr>
              <w:t>и</w:t>
            </w:r>
            <w:r>
              <w:rPr>
                <w:rFonts w:asciiTheme="minorHAnsi" w:hAnsiTheme="minorHAnsi"/>
              </w:rPr>
              <w:t xml:space="preserve"> </w:t>
            </w:r>
            <w:r w:rsidRPr="00A71407">
              <w:rPr>
                <w:rFonts w:asciiTheme="minorHAnsi" w:hAnsiTheme="minorHAnsi"/>
                <w:w w:val="99"/>
              </w:rPr>
              <w:t>инструментального</w:t>
            </w:r>
            <w:r>
              <w:rPr>
                <w:rFonts w:asciiTheme="minorHAnsi" w:hAnsiTheme="minorHAnsi"/>
                <w:w w:val="99"/>
              </w:rPr>
              <w:t xml:space="preserve"> </w:t>
            </w:r>
            <w:r w:rsidRPr="00A71407">
              <w:rPr>
                <w:rFonts w:asciiTheme="minorHAnsi" w:hAnsiTheme="minorHAnsi"/>
              </w:rPr>
              <w:t>жанров.</w:t>
            </w:r>
          </w:p>
        </w:tc>
        <w:tc>
          <w:tcPr>
            <w:tcW w:w="991" w:type="dxa"/>
            <w:gridSpan w:val="2"/>
          </w:tcPr>
          <w:p w:rsidR="00215B44" w:rsidRPr="00A71407" w:rsidRDefault="00215B44" w:rsidP="00215B44">
            <w:pPr>
              <w:spacing w:line="265" w:lineRule="exact"/>
              <w:ind w:left="180"/>
              <w:jc w:val="center"/>
              <w:rPr>
                <w:rFonts w:asciiTheme="minorHAnsi" w:hAnsiTheme="minorHAnsi"/>
                <w:sz w:val="20"/>
                <w:szCs w:val="20"/>
              </w:rPr>
            </w:pPr>
            <w:r w:rsidRPr="00A71407">
              <w:rPr>
                <w:rFonts w:asciiTheme="minorHAnsi" w:hAnsiTheme="minorHAnsi"/>
                <w:b/>
                <w:bCs/>
              </w:rPr>
              <w:t>В/01.5</w:t>
            </w:r>
          </w:p>
        </w:tc>
        <w:tc>
          <w:tcPr>
            <w:tcW w:w="4394" w:type="dxa"/>
          </w:tcPr>
          <w:p w:rsidR="00215B44" w:rsidRPr="00A71407" w:rsidRDefault="00215B44" w:rsidP="00215B44">
            <w:pPr>
              <w:spacing w:line="264"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дошкольного образования</w:t>
            </w:r>
          </w:p>
        </w:tc>
      </w:tr>
      <w:tr w:rsidR="00215B44" w:rsidRPr="00A71407" w:rsidTr="00215B44">
        <w:trPr>
          <w:trHeight w:val="276"/>
        </w:trPr>
        <w:tc>
          <w:tcPr>
            <w:tcW w:w="850" w:type="dxa"/>
            <w:vMerge/>
          </w:tcPr>
          <w:p w:rsidR="00215B44" w:rsidRPr="00A71407" w:rsidRDefault="00215B44" w:rsidP="00215B44">
            <w:pPr>
              <w:jc w:val="center"/>
              <w:rPr>
                <w:rFonts w:asciiTheme="minorHAnsi" w:hAnsiTheme="minorHAnsi"/>
              </w:rPr>
            </w:pPr>
          </w:p>
        </w:tc>
        <w:tc>
          <w:tcPr>
            <w:tcW w:w="991" w:type="dxa"/>
            <w:vMerge/>
          </w:tcPr>
          <w:p w:rsidR="00215B44" w:rsidRPr="00A71407" w:rsidRDefault="00215B44" w:rsidP="00215B44">
            <w:pPr>
              <w:jc w:val="center"/>
              <w:rPr>
                <w:rFonts w:asciiTheme="minorHAnsi" w:hAnsiTheme="minorHAnsi"/>
              </w:rPr>
            </w:pPr>
          </w:p>
        </w:tc>
        <w:tc>
          <w:tcPr>
            <w:tcW w:w="2980" w:type="dxa"/>
            <w:vMerge/>
          </w:tcPr>
          <w:p w:rsidR="00215B44" w:rsidRPr="00A71407" w:rsidRDefault="00215B44" w:rsidP="00215B44">
            <w:pPr>
              <w:jc w:val="center"/>
              <w:rPr>
                <w:rFonts w:asciiTheme="minorHAnsi" w:hAnsiTheme="minorHAnsi"/>
                <w:sz w:val="20"/>
                <w:szCs w:val="20"/>
              </w:rPr>
            </w:pPr>
          </w:p>
        </w:tc>
        <w:tc>
          <w:tcPr>
            <w:tcW w:w="991" w:type="dxa"/>
            <w:gridSpan w:val="2"/>
          </w:tcPr>
          <w:p w:rsidR="00215B44" w:rsidRPr="00A71407" w:rsidRDefault="00215B44" w:rsidP="00215B44">
            <w:pPr>
              <w:ind w:left="180"/>
              <w:jc w:val="center"/>
              <w:rPr>
                <w:rFonts w:asciiTheme="minorHAnsi" w:hAnsiTheme="minorHAnsi"/>
                <w:sz w:val="20"/>
                <w:szCs w:val="20"/>
              </w:rPr>
            </w:pPr>
            <w:r w:rsidRPr="00A71407">
              <w:rPr>
                <w:rFonts w:asciiTheme="minorHAnsi" w:hAnsiTheme="minorHAnsi"/>
                <w:b/>
                <w:bCs/>
              </w:rPr>
              <w:t>В/02.6</w:t>
            </w:r>
          </w:p>
        </w:tc>
        <w:tc>
          <w:tcPr>
            <w:tcW w:w="4394" w:type="dxa"/>
          </w:tcPr>
          <w:p w:rsidR="00215B44" w:rsidRPr="00A71407" w:rsidRDefault="00215B44" w:rsidP="00215B44">
            <w:pPr>
              <w:spacing w:line="271"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начального общего образования</w:t>
            </w:r>
          </w:p>
        </w:tc>
      </w:tr>
      <w:tr w:rsidR="00215B44" w:rsidRPr="00A71407" w:rsidTr="00215B44">
        <w:trPr>
          <w:trHeight w:val="281"/>
        </w:trPr>
        <w:tc>
          <w:tcPr>
            <w:tcW w:w="850" w:type="dxa"/>
            <w:vMerge/>
          </w:tcPr>
          <w:p w:rsidR="00215B44" w:rsidRPr="00A71407" w:rsidRDefault="00215B44" w:rsidP="00215B44">
            <w:pPr>
              <w:jc w:val="center"/>
              <w:rPr>
                <w:rFonts w:asciiTheme="minorHAnsi" w:hAnsiTheme="minorHAnsi"/>
              </w:rPr>
            </w:pPr>
          </w:p>
        </w:tc>
        <w:tc>
          <w:tcPr>
            <w:tcW w:w="991" w:type="dxa"/>
            <w:vMerge/>
          </w:tcPr>
          <w:p w:rsidR="00215B44" w:rsidRPr="00A71407" w:rsidRDefault="00215B44" w:rsidP="00215B44">
            <w:pPr>
              <w:jc w:val="center"/>
              <w:rPr>
                <w:rFonts w:asciiTheme="minorHAnsi" w:hAnsiTheme="minorHAnsi"/>
              </w:rPr>
            </w:pPr>
          </w:p>
        </w:tc>
        <w:tc>
          <w:tcPr>
            <w:tcW w:w="2980" w:type="dxa"/>
            <w:vMerge/>
          </w:tcPr>
          <w:p w:rsidR="00215B44" w:rsidRPr="00A71407" w:rsidRDefault="00215B44" w:rsidP="00215B44">
            <w:pPr>
              <w:jc w:val="center"/>
              <w:rPr>
                <w:rFonts w:asciiTheme="minorHAnsi" w:hAnsiTheme="minorHAnsi"/>
              </w:rPr>
            </w:pPr>
          </w:p>
        </w:tc>
        <w:tc>
          <w:tcPr>
            <w:tcW w:w="991" w:type="dxa"/>
            <w:gridSpan w:val="2"/>
          </w:tcPr>
          <w:p w:rsidR="00215B44" w:rsidRPr="00A71407" w:rsidRDefault="00215B44" w:rsidP="00215B44">
            <w:pPr>
              <w:ind w:left="180"/>
              <w:jc w:val="center"/>
              <w:rPr>
                <w:rFonts w:asciiTheme="minorHAnsi" w:hAnsiTheme="minorHAnsi"/>
                <w:sz w:val="20"/>
                <w:szCs w:val="20"/>
              </w:rPr>
            </w:pPr>
            <w:r w:rsidRPr="00A71407">
              <w:rPr>
                <w:rFonts w:asciiTheme="minorHAnsi" w:hAnsiTheme="minorHAnsi"/>
                <w:b/>
                <w:bCs/>
              </w:rPr>
              <w:t>В/03.6</w:t>
            </w:r>
          </w:p>
        </w:tc>
        <w:tc>
          <w:tcPr>
            <w:tcW w:w="4394" w:type="dxa"/>
          </w:tcPr>
          <w:p w:rsidR="00215B44" w:rsidRPr="00A71407" w:rsidRDefault="00215B44" w:rsidP="00215B44">
            <w:pPr>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основного и среднего общего образования</w:t>
            </w:r>
          </w:p>
        </w:tc>
      </w:tr>
      <w:tr w:rsidR="00215B44" w:rsidRPr="00A71407" w:rsidTr="00215B44">
        <w:trPr>
          <w:trHeight w:val="265"/>
        </w:trPr>
        <w:tc>
          <w:tcPr>
            <w:tcW w:w="850" w:type="dxa"/>
            <w:vMerge w:val="restart"/>
          </w:tcPr>
          <w:p w:rsidR="00215B44" w:rsidRPr="00A71407" w:rsidRDefault="00215B44" w:rsidP="00215B44">
            <w:pPr>
              <w:spacing w:line="265" w:lineRule="exact"/>
              <w:jc w:val="center"/>
              <w:rPr>
                <w:rFonts w:asciiTheme="minorHAnsi" w:hAnsiTheme="minorHAnsi"/>
                <w:sz w:val="20"/>
                <w:szCs w:val="20"/>
              </w:rPr>
            </w:pPr>
            <w:r w:rsidRPr="00A71407">
              <w:rPr>
                <w:rFonts w:asciiTheme="minorHAnsi" w:hAnsiTheme="minorHAnsi"/>
                <w:b/>
                <w:bCs/>
                <w:w w:val="99"/>
              </w:rPr>
              <w:t>ПК</w:t>
            </w:r>
            <w:r>
              <w:rPr>
                <w:rFonts w:asciiTheme="minorHAnsi" w:hAnsiTheme="minorHAnsi"/>
                <w:b/>
                <w:bCs/>
                <w:w w:val="99"/>
              </w:rPr>
              <w:t xml:space="preserve"> </w:t>
            </w:r>
            <w:r w:rsidRPr="00A71407">
              <w:rPr>
                <w:rFonts w:asciiTheme="minorHAnsi" w:hAnsiTheme="minorHAnsi"/>
                <w:b/>
                <w:bCs/>
                <w:w w:val="99"/>
              </w:rPr>
              <w:t>3.3</w:t>
            </w:r>
          </w:p>
        </w:tc>
        <w:tc>
          <w:tcPr>
            <w:tcW w:w="991" w:type="dxa"/>
            <w:vMerge w:val="restart"/>
          </w:tcPr>
          <w:p w:rsidR="00215B44" w:rsidRPr="00A71407" w:rsidRDefault="00215B44" w:rsidP="00215B44">
            <w:pPr>
              <w:jc w:val="center"/>
              <w:rPr>
                <w:rFonts w:asciiTheme="minorHAnsi" w:hAnsiTheme="minorHAnsi"/>
                <w:sz w:val="23"/>
                <w:szCs w:val="23"/>
              </w:rPr>
            </w:pPr>
          </w:p>
        </w:tc>
        <w:tc>
          <w:tcPr>
            <w:tcW w:w="2980" w:type="dxa"/>
            <w:vMerge w:val="restart"/>
          </w:tcPr>
          <w:p w:rsidR="00215B44" w:rsidRPr="00A71407" w:rsidRDefault="00215B44" w:rsidP="00215B44">
            <w:pPr>
              <w:spacing w:line="264" w:lineRule="exact"/>
              <w:ind w:left="80"/>
              <w:jc w:val="center"/>
              <w:rPr>
                <w:rFonts w:asciiTheme="minorHAnsi" w:hAnsiTheme="minorHAnsi"/>
                <w:sz w:val="20"/>
                <w:szCs w:val="20"/>
              </w:rPr>
            </w:pPr>
            <w:r w:rsidRPr="00A71407">
              <w:rPr>
                <w:rFonts w:asciiTheme="minorHAnsi" w:hAnsiTheme="minorHAnsi"/>
                <w:w w:val="99"/>
              </w:rPr>
              <w:t>Аккомпанировать</w:t>
            </w:r>
            <w:r>
              <w:rPr>
                <w:rFonts w:asciiTheme="minorHAnsi" w:hAnsiTheme="minorHAnsi"/>
                <w:w w:val="99"/>
              </w:rPr>
              <w:t xml:space="preserve"> </w:t>
            </w:r>
            <w:r w:rsidRPr="00A71407">
              <w:rPr>
                <w:rFonts w:asciiTheme="minorHAnsi" w:hAnsiTheme="minorHAnsi"/>
              </w:rPr>
              <w:t>детскому составу исполнителей.</w:t>
            </w:r>
          </w:p>
        </w:tc>
        <w:tc>
          <w:tcPr>
            <w:tcW w:w="991" w:type="dxa"/>
            <w:gridSpan w:val="2"/>
          </w:tcPr>
          <w:p w:rsidR="00215B44" w:rsidRPr="00A71407" w:rsidRDefault="00215B44" w:rsidP="00215B44">
            <w:pPr>
              <w:spacing w:line="265" w:lineRule="exact"/>
              <w:ind w:left="180"/>
              <w:jc w:val="center"/>
              <w:rPr>
                <w:rFonts w:asciiTheme="minorHAnsi" w:hAnsiTheme="minorHAnsi"/>
                <w:sz w:val="20"/>
                <w:szCs w:val="20"/>
              </w:rPr>
            </w:pPr>
            <w:r w:rsidRPr="00A71407">
              <w:rPr>
                <w:rFonts w:asciiTheme="minorHAnsi" w:hAnsiTheme="minorHAnsi"/>
                <w:b/>
                <w:bCs/>
              </w:rPr>
              <w:t>В/01.5</w:t>
            </w:r>
          </w:p>
        </w:tc>
        <w:tc>
          <w:tcPr>
            <w:tcW w:w="4394" w:type="dxa"/>
          </w:tcPr>
          <w:p w:rsidR="00215B44" w:rsidRPr="00A71407" w:rsidRDefault="00215B44" w:rsidP="00215B44">
            <w:pPr>
              <w:spacing w:line="264"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дошкольного образования</w:t>
            </w:r>
          </w:p>
        </w:tc>
      </w:tr>
      <w:tr w:rsidR="00215B44" w:rsidRPr="00A71407" w:rsidTr="00215B44">
        <w:trPr>
          <w:trHeight w:val="276"/>
        </w:trPr>
        <w:tc>
          <w:tcPr>
            <w:tcW w:w="850" w:type="dxa"/>
            <w:vMerge/>
          </w:tcPr>
          <w:p w:rsidR="00215B44" w:rsidRPr="00A71407" w:rsidRDefault="00215B44" w:rsidP="00215B44">
            <w:pPr>
              <w:jc w:val="center"/>
              <w:rPr>
                <w:rFonts w:asciiTheme="minorHAnsi" w:hAnsiTheme="minorHAnsi"/>
              </w:rPr>
            </w:pPr>
          </w:p>
        </w:tc>
        <w:tc>
          <w:tcPr>
            <w:tcW w:w="991" w:type="dxa"/>
            <w:vMerge/>
          </w:tcPr>
          <w:p w:rsidR="00215B44" w:rsidRPr="00A71407" w:rsidRDefault="00215B44" w:rsidP="00215B44">
            <w:pPr>
              <w:jc w:val="center"/>
              <w:rPr>
                <w:rFonts w:asciiTheme="minorHAnsi" w:hAnsiTheme="minorHAnsi"/>
              </w:rPr>
            </w:pPr>
          </w:p>
        </w:tc>
        <w:tc>
          <w:tcPr>
            <w:tcW w:w="2980" w:type="dxa"/>
            <w:vMerge/>
          </w:tcPr>
          <w:p w:rsidR="00215B44" w:rsidRPr="00A71407" w:rsidRDefault="00215B44" w:rsidP="00215B44">
            <w:pPr>
              <w:jc w:val="center"/>
              <w:rPr>
                <w:rFonts w:asciiTheme="minorHAnsi" w:hAnsiTheme="minorHAnsi"/>
              </w:rPr>
            </w:pPr>
          </w:p>
        </w:tc>
        <w:tc>
          <w:tcPr>
            <w:tcW w:w="991" w:type="dxa"/>
            <w:gridSpan w:val="2"/>
          </w:tcPr>
          <w:p w:rsidR="00215B44" w:rsidRPr="00A71407" w:rsidRDefault="00215B44" w:rsidP="00215B44">
            <w:pPr>
              <w:ind w:left="180"/>
              <w:jc w:val="center"/>
              <w:rPr>
                <w:rFonts w:asciiTheme="minorHAnsi" w:hAnsiTheme="minorHAnsi"/>
                <w:sz w:val="20"/>
                <w:szCs w:val="20"/>
              </w:rPr>
            </w:pPr>
            <w:r w:rsidRPr="00A71407">
              <w:rPr>
                <w:rFonts w:asciiTheme="minorHAnsi" w:hAnsiTheme="minorHAnsi"/>
                <w:b/>
                <w:bCs/>
              </w:rPr>
              <w:t>В/02.6</w:t>
            </w:r>
          </w:p>
        </w:tc>
        <w:tc>
          <w:tcPr>
            <w:tcW w:w="4394" w:type="dxa"/>
          </w:tcPr>
          <w:p w:rsidR="00215B44" w:rsidRPr="00A71407" w:rsidRDefault="00215B44" w:rsidP="00215B44">
            <w:pPr>
              <w:spacing w:line="271"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начального общего образования</w:t>
            </w:r>
          </w:p>
        </w:tc>
      </w:tr>
      <w:tr w:rsidR="00215B44" w:rsidRPr="00A71407" w:rsidTr="00215B44">
        <w:trPr>
          <w:trHeight w:val="271"/>
        </w:trPr>
        <w:tc>
          <w:tcPr>
            <w:tcW w:w="850" w:type="dxa"/>
            <w:vMerge/>
          </w:tcPr>
          <w:p w:rsidR="00215B44" w:rsidRPr="00A71407" w:rsidRDefault="00215B44" w:rsidP="00215B44">
            <w:pPr>
              <w:jc w:val="center"/>
              <w:rPr>
                <w:rFonts w:asciiTheme="minorHAnsi" w:hAnsiTheme="minorHAnsi"/>
                <w:sz w:val="23"/>
                <w:szCs w:val="23"/>
              </w:rPr>
            </w:pPr>
          </w:p>
        </w:tc>
        <w:tc>
          <w:tcPr>
            <w:tcW w:w="991" w:type="dxa"/>
            <w:vMerge/>
          </w:tcPr>
          <w:p w:rsidR="00215B44" w:rsidRPr="00A71407" w:rsidRDefault="00215B44" w:rsidP="00215B44">
            <w:pPr>
              <w:jc w:val="center"/>
              <w:rPr>
                <w:rFonts w:asciiTheme="minorHAnsi" w:hAnsiTheme="minorHAnsi"/>
                <w:sz w:val="23"/>
                <w:szCs w:val="23"/>
              </w:rPr>
            </w:pPr>
          </w:p>
        </w:tc>
        <w:tc>
          <w:tcPr>
            <w:tcW w:w="2980" w:type="dxa"/>
            <w:vMerge/>
          </w:tcPr>
          <w:p w:rsidR="00215B44" w:rsidRPr="00A71407" w:rsidRDefault="00215B44" w:rsidP="00215B44">
            <w:pPr>
              <w:jc w:val="center"/>
              <w:rPr>
                <w:rFonts w:asciiTheme="minorHAnsi" w:hAnsiTheme="minorHAnsi"/>
                <w:sz w:val="23"/>
                <w:szCs w:val="23"/>
              </w:rPr>
            </w:pPr>
          </w:p>
        </w:tc>
        <w:tc>
          <w:tcPr>
            <w:tcW w:w="991" w:type="dxa"/>
            <w:gridSpan w:val="2"/>
          </w:tcPr>
          <w:p w:rsidR="00215B44" w:rsidRPr="00A71407" w:rsidRDefault="00215B44" w:rsidP="00215B44">
            <w:pPr>
              <w:jc w:val="center"/>
              <w:rPr>
                <w:rFonts w:asciiTheme="minorHAnsi" w:hAnsiTheme="minorHAnsi"/>
                <w:sz w:val="23"/>
                <w:szCs w:val="23"/>
              </w:rPr>
            </w:pPr>
            <w:r w:rsidRPr="00A71407">
              <w:rPr>
                <w:rFonts w:asciiTheme="minorHAnsi" w:hAnsiTheme="minorHAnsi"/>
                <w:b/>
                <w:bCs/>
              </w:rPr>
              <w:t>В/03.6</w:t>
            </w:r>
          </w:p>
        </w:tc>
        <w:tc>
          <w:tcPr>
            <w:tcW w:w="4394" w:type="dxa"/>
          </w:tcPr>
          <w:p w:rsidR="00215B44" w:rsidRPr="00A71407" w:rsidRDefault="00215B44" w:rsidP="00215B44">
            <w:pPr>
              <w:spacing w:line="271"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основного и среднего общего образования</w:t>
            </w:r>
          </w:p>
        </w:tc>
      </w:tr>
      <w:tr w:rsidR="00215B44" w:rsidRPr="00A71407" w:rsidTr="00215B44">
        <w:trPr>
          <w:trHeight w:val="265"/>
        </w:trPr>
        <w:tc>
          <w:tcPr>
            <w:tcW w:w="850" w:type="dxa"/>
            <w:vMerge w:val="restart"/>
          </w:tcPr>
          <w:p w:rsidR="00215B44" w:rsidRPr="00A71407" w:rsidRDefault="00215B44" w:rsidP="00215B44">
            <w:pPr>
              <w:spacing w:line="265" w:lineRule="exact"/>
              <w:jc w:val="center"/>
              <w:rPr>
                <w:rFonts w:asciiTheme="minorHAnsi" w:hAnsiTheme="minorHAnsi"/>
                <w:sz w:val="20"/>
                <w:szCs w:val="20"/>
              </w:rPr>
            </w:pPr>
            <w:r w:rsidRPr="00A71407">
              <w:rPr>
                <w:rFonts w:asciiTheme="minorHAnsi" w:hAnsiTheme="minorHAnsi"/>
                <w:b/>
                <w:bCs/>
                <w:w w:val="99"/>
              </w:rPr>
              <w:t>ПК</w:t>
            </w:r>
            <w:r>
              <w:rPr>
                <w:rFonts w:asciiTheme="minorHAnsi" w:hAnsiTheme="minorHAnsi"/>
                <w:b/>
                <w:bCs/>
                <w:w w:val="99"/>
              </w:rPr>
              <w:t xml:space="preserve"> </w:t>
            </w:r>
            <w:r w:rsidRPr="00A71407">
              <w:rPr>
                <w:rFonts w:asciiTheme="minorHAnsi" w:hAnsiTheme="minorHAnsi"/>
                <w:b/>
                <w:bCs/>
                <w:w w:val="99"/>
              </w:rPr>
              <w:t>4.3</w:t>
            </w:r>
          </w:p>
        </w:tc>
        <w:tc>
          <w:tcPr>
            <w:tcW w:w="991" w:type="dxa"/>
            <w:vMerge w:val="restart"/>
          </w:tcPr>
          <w:p w:rsidR="00215B44" w:rsidRPr="00A71407" w:rsidRDefault="00215B44" w:rsidP="00215B44">
            <w:pPr>
              <w:jc w:val="center"/>
              <w:rPr>
                <w:rFonts w:asciiTheme="minorHAnsi" w:hAnsiTheme="minorHAnsi"/>
                <w:sz w:val="23"/>
                <w:szCs w:val="23"/>
              </w:rPr>
            </w:pPr>
          </w:p>
        </w:tc>
        <w:tc>
          <w:tcPr>
            <w:tcW w:w="2980" w:type="dxa"/>
            <w:vMerge w:val="restart"/>
          </w:tcPr>
          <w:p w:rsidR="00215B44" w:rsidRPr="00A71407" w:rsidRDefault="00215B44" w:rsidP="00215B44">
            <w:pPr>
              <w:spacing w:line="264" w:lineRule="exact"/>
              <w:ind w:left="80"/>
              <w:jc w:val="center"/>
              <w:rPr>
                <w:rFonts w:asciiTheme="minorHAnsi" w:hAnsiTheme="minorHAnsi"/>
                <w:sz w:val="20"/>
                <w:szCs w:val="20"/>
              </w:rPr>
            </w:pPr>
            <w:r w:rsidRPr="00A71407">
              <w:rPr>
                <w:rFonts w:asciiTheme="minorHAnsi" w:hAnsiTheme="minorHAnsi"/>
              </w:rPr>
              <w:t>Систематизировать  педагогический опыт, обосно</w:t>
            </w:r>
            <w:r w:rsidRPr="00A71407">
              <w:rPr>
                <w:rFonts w:asciiTheme="minorHAnsi" w:hAnsiTheme="minorHAnsi"/>
                <w:w w:val="98"/>
              </w:rPr>
              <w:t>вывать</w:t>
            </w:r>
            <w:r>
              <w:rPr>
                <w:rFonts w:asciiTheme="minorHAnsi" w:hAnsiTheme="minorHAnsi"/>
                <w:w w:val="98"/>
              </w:rPr>
              <w:t xml:space="preserve"> </w:t>
            </w:r>
            <w:r w:rsidRPr="00A71407">
              <w:rPr>
                <w:rFonts w:asciiTheme="minorHAnsi" w:hAnsiTheme="minorHAnsi"/>
              </w:rPr>
              <w:t>выбор</w:t>
            </w:r>
            <w:r>
              <w:rPr>
                <w:rFonts w:asciiTheme="minorHAnsi" w:hAnsiTheme="minorHAnsi"/>
              </w:rPr>
              <w:t xml:space="preserve"> </w:t>
            </w:r>
            <w:r w:rsidRPr="00A71407">
              <w:rPr>
                <w:rFonts w:asciiTheme="minorHAnsi" w:hAnsiTheme="minorHAnsi"/>
              </w:rPr>
              <w:t>методов  и</w:t>
            </w:r>
            <w:r>
              <w:rPr>
                <w:rFonts w:asciiTheme="minorHAnsi" w:hAnsiTheme="minorHAnsi"/>
              </w:rPr>
              <w:t xml:space="preserve"> </w:t>
            </w:r>
            <w:r w:rsidRPr="00A71407">
              <w:rPr>
                <w:rFonts w:asciiTheme="minorHAnsi" w:hAnsiTheme="minorHAnsi"/>
              </w:rPr>
              <w:t>средств</w:t>
            </w:r>
            <w:r>
              <w:rPr>
                <w:rFonts w:asciiTheme="minorHAnsi" w:hAnsiTheme="minorHAnsi"/>
              </w:rPr>
              <w:t xml:space="preserve"> </w:t>
            </w:r>
            <w:r w:rsidRPr="00A71407">
              <w:rPr>
                <w:rFonts w:asciiTheme="minorHAnsi" w:hAnsiTheme="minorHAnsi"/>
              </w:rPr>
              <w:t>собственной  педагогической практики.</w:t>
            </w:r>
          </w:p>
        </w:tc>
        <w:tc>
          <w:tcPr>
            <w:tcW w:w="991" w:type="dxa"/>
            <w:gridSpan w:val="2"/>
          </w:tcPr>
          <w:p w:rsidR="00215B44" w:rsidRPr="00A71407" w:rsidRDefault="00215B44" w:rsidP="00215B44">
            <w:pPr>
              <w:spacing w:line="265" w:lineRule="exact"/>
              <w:ind w:left="180"/>
              <w:jc w:val="center"/>
              <w:rPr>
                <w:rFonts w:asciiTheme="minorHAnsi" w:hAnsiTheme="minorHAnsi"/>
                <w:sz w:val="20"/>
                <w:szCs w:val="20"/>
              </w:rPr>
            </w:pPr>
            <w:r w:rsidRPr="00A71407">
              <w:rPr>
                <w:rFonts w:asciiTheme="minorHAnsi" w:hAnsiTheme="minorHAnsi"/>
                <w:b/>
                <w:bCs/>
              </w:rPr>
              <w:t>В/01.5</w:t>
            </w:r>
          </w:p>
        </w:tc>
        <w:tc>
          <w:tcPr>
            <w:tcW w:w="4394" w:type="dxa"/>
          </w:tcPr>
          <w:p w:rsidR="00215B44" w:rsidRPr="00A71407" w:rsidRDefault="00215B44" w:rsidP="00215B44">
            <w:pPr>
              <w:spacing w:line="264"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дошкольного образования</w:t>
            </w:r>
          </w:p>
        </w:tc>
      </w:tr>
      <w:tr w:rsidR="00215B44" w:rsidRPr="00A71407" w:rsidTr="00215B44">
        <w:trPr>
          <w:trHeight w:val="276"/>
        </w:trPr>
        <w:tc>
          <w:tcPr>
            <w:tcW w:w="850" w:type="dxa"/>
            <w:vMerge/>
          </w:tcPr>
          <w:p w:rsidR="00215B44" w:rsidRPr="00A71407" w:rsidRDefault="00215B44" w:rsidP="00215B44">
            <w:pPr>
              <w:jc w:val="center"/>
              <w:rPr>
                <w:rFonts w:asciiTheme="minorHAnsi" w:hAnsiTheme="minorHAnsi"/>
              </w:rPr>
            </w:pPr>
          </w:p>
        </w:tc>
        <w:tc>
          <w:tcPr>
            <w:tcW w:w="991" w:type="dxa"/>
            <w:vMerge/>
          </w:tcPr>
          <w:p w:rsidR="00215B44" w:rsidRPr="00A71407" w:rsidRDefault="00215B44" w:rsidP="00215B44">
            <w:pPr>
              <w:jc w:val="center"/>
              <w:rPr>
                <w:rFonts w:asciiTheme="minorHAnsi" w:hAnsiTheme="minorHAnsi"/>
              </w:rPr>
            </w:pPr>
          </w:p>
        </w:tc>
        <w:tc>
          <w:tcPr>
            <w:tcW w:w="2980" w:type="dxa"/>
            <w:vMerge/>
          </w:tcPr>
          <w:p w:rsidR="00215B44" w:rsidRPr="00A71407" w:rsidRDefault="00215B44" w:rsidP="00215B44">
            <w:pPr>
              <w:ind w:left="80"/>
              <w:jc w:val="center"/>
              <w:rPr>
                <w:rFonts w:asciiTheme="minorHAnsi" w:hAnsiTheme="minorHAnsi"/>
                <w:sz w:val="20"/>
                <w:szCs w:val="20"/>
              </w:rPr>
            </w:pPr>
          </w:p>
        </w:tc>
        <w:tc>
          <w:tcPr>
            <w:tcW w:w="991" w:type="dxa"/>
            <w:gridSpan w:val="2"/>
          </w:tcPr>
          <w:p w:rsidR="00215B44" w:rsidRPr="00A71407" w:rsidRDefault="00215B44" w:rsidP="00215B44">
            <w:pPr>
              <w:ind w:left="180"/>
              <w:jc w:val="center"/>
              <w:rPr>
                <w:rFonts w:asciiTheme="minorHAnsi" w:hAnsiTheme="minorHAnsi"/>
                <w:sz w:val="20"/>
                <w:szCs w:val="20"/>
              </w:rPr>
            </w:pPr>
            <w:r w:rsidRPr="00A71407">
              <w:rPr>
                <w:rFonts w:asciiTheme="minorHAnsi" w:hAnsiTheme="minorHAnsi"/>
                <w:b/>
                <w:bCs/>
              </w:rPr>
              <w:t>В/02.6</w:t>
            </w:r>
          </w:p>
        </w:tc>
        <w:tc>
          <w:tcPr>
            <w:tcW w:w="4394" w:type="dxa"/>
          </w:tcPr>
          <w:p w:rsidR="00215B44" w:rsidRPr="00A71407" w:rsidRDefault="00215B44" w:rsidP="00215B44">
            <w:pPr>
              <w:spacing w:line="271" w:lineRule="exact"/>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начального общего образования</w:t>
            </w:r>
          </w:p>
        </w:tc>
      </w:tr>
      <w:tr w:rsidR="00215B44" w:rsidRPr="00A71407" w:rsidTr="00215B44">
        <w:trPr>
          <w:trHeight w:val="281"/>
        </w:trPr>
        <w:tc>
          <w:tcPr>
            <w:tcW w:w="850" w:type="dxa"/>
            <w:vMerge/>
          </w:tcPr>
          <w:p w:rsidR="00215B44" w:rsidRPr="00A71407" w:rsidRDefault="00215B44" w:rsidP="00215B44">
            <w:pPr>
              <w:jc w:val="center"/>
              <w:rPr>
                <w:rFonts w:asciiTheme="minorHAnsi" w:hAnsiTheme="minorHAnsi"/>
              </w:rPr>
            </w:pPr>
          </w:p>
        </w:tc>
        <w:tc>
          <w:tcPr>
            <w:tcW w:w="991" w:type="dxa"/>
            <w:vMerge/>
          </w:tcPr>
          <w:p w:rsidR="00215B44" w:rsidRPr="00A71407" w:rsidRDefault="00215B44" w:rsidP="00215B44">
            <w:pPr>
              <w:jc w:val="center"/>
              <w:rPr>
                <w:rFonts w:asciiTheme="minorHAnsi" w:hAnsiTheme="minorHAnsi"/>
              </w:rPr>
            </w:pPr>
          </w:p>
        </w:tc>
        <w:tc>
          <w:tcPr>
            <w:tcW w:w="2980" w:type="dxa"/>
            <w:vMerge/>
          </w:tcPr>
          <w:p w:rsidR="00215B44" w:rsidRPr="00A71407" w:rsidRDefault="00215B44" w:rsidP="00215B44">
            <w:pPr>
              <w:jc w:val="center"/>
              <w:rPr>
                <w:rFonts w:asciiTheme="minorHAnsi" w:hAnsiTheme="minorHAnsi"/>
              </w:rPr>
            </w:pPr>
          </w:p>
        </w:tc>
        <w:tc>
          <w:tcPr>
            <w:tcW w:w="991" w:type="dxa"/>
            <w:gridSpan w:val="2"/>
          </w:tcPr>
          <w:p w:rsidR="00215B44" w:rsidRPr="00A71407" w:rsidRDefault="00215B44" w:rsidP="00215B44">
            <w:pPr>
              <w:ind w:left="180"/>
              <w:jc w:val="center"/>
              <w:rPr>
                <w:rFonts w:asciiTheme="minorHAnsi" w:hAnsiTheme="minorHAnsi"/>
                <w:sz w:val="20"/>
                <w:szCs w:val="20"/>
              </w:rPr>
            </w:pPr>
            <w:r w:rsidRPr="00A71407">
              <w:rPr>
                <w:rFonts w:asciiTheme="minorHAnsi" w:hAnsiTheme="minorHAnsi"/>
                <w:b/>
                <w:bCs/>
              </w:rPr>
              <w:t>В/03.6</w:t>
            </w:r>
          </w:p>
        </w:tc>
        <w:tc>
          <w:tcPr>
            <w:tcW w:w="4394" w:type="dxa"/>
          </w:tcPr>
          <w:p w:rsidR="00215B44" w:rsidRPr="00A71407" w:rsidRDefault="00215B44" w:rsidP="00215B44">
            <w:pPr>
              <w:ind w:left="100"/>
              <w:jc w:val="center"/>
              <w:rPr>
                <w:rFonts w:asciiTheme="minorHAnsi" w:hAnsiTheme="minorHAnsi"/>
                <w:sz w:val="20"/>
                <w:szCs w:val="20"/>
              </w:rPr>
            </w:pPr>
            <w:r w:rsidRPr="00A71407">
              <w:rPr>
                <w:rFonts w:asciiTheme="minorHAnsi" w:hAnsiTheme="minorHAnsi"/>
              </w:rPr>
              <w:t>Педагогическая деятельность по реализации программ основного и среднего общего образования</w:t>
            </w:r>
          </w:p>
        </w:tc>
      </w:tr>
    </w:tbl>
    <w:p w:rsidR="00A71407" w:rsidRDefault="00A71407" w:rsidP="00A71407">
      <w:pPr>
        <w:spacing w:line="200" w:lineRule="exact"/>
        <w:rPr>
          <w:sz w:val="20"/>
          <w:szCs w:val="20"/>
        </w:rPr>
      </w:pPr>
    </w:p>
    <w:p w:rsidR="0004717A" w:rsidRPr="006709FF" w:rsidRDefault="0004717A" w:rsidP="00ED2229">
      <w:pPr>
        <w:tabs>
          <w:tab w:val="left" w:pos="1260"/>
        </w:tabs>
        <w:ind w:firstLine="709"/>
        <w:jc w:val="both"/>
        <w:rPr>
          <w:rFonts w:ascii="Calibri" w:hAnsi="Calibri" w:cs="Calibri"/>
          <w:b/>
          <w:caps/>
        </w:rPr>
      </w:pPr>
    </w:p>
    <w:p w:rsidR="00CB6D4D" w:rsidRPr="006709FF" w:rsidRDefault="00CB6D4D" w:rsidP="00ED2229">
      <w:pPr>
        <w:tabs>
          <w:tab w:val="left" w:pos="1260"/>
        </w:tabs>
        <w:ind w:firstLine="709"/>
        <w:jc w:val="both"/>
        <w:rPr>
          <w:rFonts w:ascii="Calibri" w:hAnsi="Calibri" w:cs="Calibri"/>
          <w:b/>
          <w:caps/>
        </w:rPr>
      </w:pPr>
      <w:r w:rsidRPr="006709FF">
        <w:rPr>
          <w:rFonts w:ascii="Calibri" w:hAnsi="Calibri" w:cs="Calibri"/>
          <w:b/>
          <w:caps/>
          <w:lang w:val="en-US"/>
        </w:rPr>
        <w:t>IV</w:t>
      </w:r>
      <w:r w:rsidRPr="006709FF">
        <w:rPr>
          <w:rFonts w:ascii="Calibri" w:hAnsi="Calibri" w:cs="Calibri"/>
          <w:b/>
          <w:caps/>
        </w:rPr>
        <w:t>. Требования к уровню подготовки поступающего на обучение</w:t>
      </w:r>
    </w:p>
    <w:p w:rsidR="00CB6D4D" w:rsidRPr="006709FF" w:rsidRDefault="00CB6D4D" w:rsidP="00ED2229">
      <w:pPr>
        <w:tabs>
          <w:tab w:val="left" w:pos="1260"/>
        </w:tabs>
        <w:ind w:firstLine="709"/>
        <w:jc w:val="both"/>
        <w:rPr>
          <w:rFonts w:ascii="Calibri" w:hAnsi="Calibri" w:cs="Calibri"/>
        </w:rPr>
      </w:pPr>
      <w:r w:rsidRPr="006709FF">
        <w:rPr>
          <w:rFonts w:ascii="Calibri" w:hAnsi="Calibri" w:cs="Calibri"/>
        </w:rPr>
        <w:t>Лица, желающие освоить дополнительную профессиональную программу, должны иметь среднее профессиональное или высшее образование.</w:t>
      </w:r>
    </w:p>
    <w:p w:rsidR="00215B44" w:rsidRPr="00215B44" w:rsidRDefault="00215B44" w:rsidP="00215B44">
      <w:pPr>
        <w:tabs>
          <w:tab w:val="left" w:pos="1260"/>
        </w:tabs>
        <w:ind w:firstLine="709"/>
        <w:jc w:val="both"/>
        <w:rPr>
          <w:rFonts w:ascii="Calibri" w:hAnsi="Calibri" w:cs="Calibri"/>
        </w:rPr>
      </w:pPr>
      <w:r w:rsidRPr="00215B44">
        <w:rPr>
          <w:rFonts w:ascii="Calibri" w:hAnsi="Calibri" w:cs="Calibri"/>
        </w:rPr>
        <w:t>Уровень образования: среднее профессиональное образование, высшее образование.</w:t>
      </w:r>
    </w:p>
    <w:p w:rsidR="00215B44" w:rsidRPr="00215B44" w:rsidRDefault="00215B44" w:rsidP="00215B44">
      <w:pPr>
        <w:tabs>
          <w:tab w:val="left" w:pos="1260"/>
        </w:tabs>
        <w:ind w:firstLine="709"/>
        <w:jc w:val="both"/>
        <w:rPr>
          <w:rFonts w:ascii="Calibri" w:hAnsi="Calibri" w:cs="Calibri"/>
        </w:rPr>
      </w:pPr>
      <w:r w:rsidRPr="00215B44">
        <w:rPr>
          <w:rFonts w:ascii="Calibri" w:hAnsi="Calibri" w:cs="Calibri"/>
        </w:rPr>
        <w:t>Профильное (музыкальное) среднее профессиональное образование, высшее</w:t>
      </w:r>
      <w:r>
        <w:rPr>
          <w:rFonts w:ascii="Calibri" w:hAnsi="Calibri" w:cs="Calibri"/>
        </w:rPr>
        <w:t xml:space="preserve"> </w:t>
      </w:r>
      <w:r w:rsidRPr="00215B44">
        <w:rPr>
          <w:rFonts w:ascii="Calibri" w:hAnsi="Calibri" w:cs="Calibri"/>
        </w:rPr>
        <w:t>образование, не входящее в направление подготовки «Образование и педагогика» или непрофильное среднее профессиональное образование, высшее образование и дополнительная музыкальная подготовка/опыт работы в системе музыкального образования детей.</w:t>
      </w:r>
    </w:p>
    <w:p w:rsidR="00CB6D4D" w:rsidRPr="006709FF" w:rsidRDefault="00CB6D4D" w:rsidP="00ED2229">
      <w:pPr>
        <w:tabs>
          <w:tab w:val="left" w:pos="1260"/>
        </w:tabs>
        <w:ind w:firstLine="709"/>
        <w:jc w:val="both"/>
        <w:rPr>
          <w:rFonts w:ascii="Calibri" w:hAnsi="Calibri" w:cs="Calibri"/>
        </w:rPr>
      </w:pPr>
    </w:p>
    <w:p w:rsidR="00CB6D4D" w:rsidRPr="006709FF" w:rsidRDefault="00CB6D4D" w:rsidP="00ED2229">
      <w:pPr>
        <w:ind w:firstLine="709"/>
        <w:jc w:val="both"/>
        <w:rPr>
          <w:rFonts w:ascii="Calibri" w:hAnsi="Calibri" w:cs="Calibri"/>
          <w:b/>
          <w:i/>
          <w:iCs/>
          <w:caps/>
        </w:rPr>
      </w:pPr>
      <w:r w:rsidRPr="006709FF">
        <w:rPr>
          <w:rFonts w:ascii="Calibri" w:hAnsi="Calibri" w:cs="Calibri"/>
          <w:b/>
          <w:caps/>
          <w:lang w:val="en-US"/>
        </w:rPr>
        <w:t>V</w:t>
      </w:r>
      <w:r w:rsidRPr="006709FF">
        <w:rPr>
          <w:rFonts w:ascii="Calibri" w:hAnsi="Calibri" w:cs="Calibri"/>
          <w:b/>
          <w:caps/>
        </w:rPr>
        <w:t>. Трудоемкость обучения</w:t>
      </w:r>
    </w:p>
    <w:p w:rsidR="00CB6D4D" w:rsidRPr="006709FF" w:rsidRDefault="00CB6D4D" w:rsidP="00ED2229">
      <w:pPr>
        <w:ind w:firstLine="709"/>
        <w:jc w:val="both"/>
        <w:rPr>
          <w:rFonts w:ascii="Calibri" w:hAnsi="Calibri" w:cs="Calibri"/>
          <w:iCs/>
        </w:rPr>
      </w:pPr>
      <w:r w:rsidRPr="006709FF">
        <w:rPr>
          <w:rFonts w:ascii="Calibri" w:hAnsi="Calibri" w:cs="Calibri"/>
          <w:iCs/>
        </w:rPr>
        <w:t>Нормативная трудоемкость обучения по данной программе – 250 часов, включая все виды учебной работы слушателя.</w:t>
      </w:r>
    </w:p>
    <w:p w:rsidR="00CB6D4D" w:rsidRPr="006709FF" w:rsidRDefault="00CB6D4D" w:rsidP="00ED2229">
      <w:pPr>
        <w:pStyle w:val="1"/>
        <w:numPr>
          <w:ilvl w:val="0"/>
          <w:numId w:val="0"/>
        </w:numPr>
        <w:tabs>
          <w:tab w:val="left" w:pos="284"/>
        </w:tabs>
        <w:spacing w:before="0" w:after="0"/>
        <w:ind w:firstLine="709"/>
        <w:jc w:val="both"/>
        <w:rPr>
          <w:rFonts w:ascii="Calibri" w:hAnsi="Calibri" w:cs="Calibri"/>
          <w:caps/>
          <w:sz w:val="24"/>
          <w:szCs w:val="24"/>
        </w:rPr>
      </w:pPr>
    </w:p>
    <w:p w:rsidR="00CB6D4D" w:rsidRPr="006709FF" w:rsidRDefault="00CB6D4D" w:rsidP="00ED2229">
      <w:pPr>
        <w:pStyle w:val="af0"/>
        <w:spacing w:after="0" w:line="240" w:lineRule="auto"/>
        <w:ind w:left="0" w:firstLine="709"/>
        <w:jc w:val="both"/>
        <w:rPr>
          <w:rFonts w:cs="Calibri"/>
          <w:b/>
          <w:bCs/>
          <w:caps/>
          <w:kern w:val="32"/>
          <w:sz w:val="24"/>
          <w:szCs w:val="24"/>
        </w:rPr>
      </w:pPr>
      <w:r w:rsidRPr="006709FF">
        <w:rPr>
          <w:rFonts w:cs="Calibri"/>
          <w:b/>
          <w:bCs/>
          <w:caps/>
          <w:kern w:val="32"/>
          <w:sz w:val="24"/>
          <w:szCs w:val="24"/>
          <w:lang w:val="en-US"/>
        </w:rPr>
        <w:t>VI</w:t>
      </w:r>
      <w:r w:rsidRPr="006709FF">
        <w:rPr>
          <w:rFonts w:cs="Calibri"/>
          <w:b/>
          <w:bCs/>
          <w:caps/>
          <w:kern w:val="32"/>
          <w:sz w:val="24"/>
          <w:szCs w:val="24"/>
        </w:rPr>
        <w:t>. Форма обучения</w:t>
      </w:r>
    </w:p>
    <w:p w:rsidR="00CB6D4D" w:rsidRPr="006709FF" w:rsidRDefault="00CB6D4D" w:rsidP="00ED2229">
      <w:pPr>
        <w:ind w:firstLine="709"/>
        <w:jc w:val="both"/>
        <w:rPr>
          <w:rFonts w:ascii="Calibri" w:hAnsi="Calibri" w:cs="Calibri"/>
        </w:rPr>
      </w:pPr>
      <w:r w:rsidRPr="006709FF">
        <w:rPr>
          <w:rFonts w:ascii="Calibri" w:hAnsi="Calibri" w:cs="Calibri"/>
        </w:rPr>
        <w:t>– заочная (с применением дистанционных образовательных технологий и электронного обучения);</w:t>
      </w:r>
    </w:p>
    <w:p w:rsidR="00CB6D4D" w:rsidRPr="006709FF" w:rsidRDefault="00CB6D4D" w:rsidP="00ED2229">
      <w:pPr>
        <w:ind w:firstLine="709"/>
        <w:jc w:val="both"/>
        <w:rPr>
          <w:rFonts w:ascii="Calibri" w:hAnsi="Calibri" w:cs="Calibri"/>
        </w:rPr>
      </w:pPr>
    </w:p>
    <w:p w:rsidR="00CB6D4D" w:rsidRPr="006709FF" w:rsidRDefault="00CB6D4D" w:rsidP="00ED2229">
      <w:pPr>
        <w:pStyle w:val="af0"/>
        <w:spacing w:after="0" w:line="240" w:lineRule="auto"/>
        <w:ind w:left="0" w:firstLine="709"/>
        <w:jc w:val="both"/>
        <w:rPr>
          <w:rFonts w:cs="Calibri"/>
          <w:b/>
          <w:bCs/>
          <w:sz w:val="24"/>
          <w:szCs w:val="24"/>
        </w:rPr>
      </w:pPr>
      <w:r w:rsidRPr="006709FF">
        <w:rPr>
          <w:rFonts w:cs="Calibri"/>
          <w:b/>
          <w:bCs/>
          <w:sz w:val="24"/>
          <w:szCs w:val="24"/>
          <w:lang w:val="en-US"/>
        </w:rPr>
        <w:t>VII</w:t>
      </w:r>
      <w:r w:rsidRPr="006709FF">
        <w:rPr>
          <w:rFonts w:cs="Calibri"/>
          <w:b/>
          <w:bCs/>
          <w:sz w:val="24"/>
          <w:szCs w:val="24"/>
        </w:rPr>
        <w:t>. СОДЕРЖАНИЕ ПРОГРАММЫ</w:t>
      </w:r>
    </w:p>
    <w:p w:rsidR="00CB6D4D" w:rsidRPr="006709FF" w:rsidRDefault="00CB6D4D" w:rsidP="00ED2229">
      <w:pPr>
        <w:pStyle w:val="af0"/>
        <w:spacing w:after="0" w:line="240" w:lineRule="auto"/>
        <w:ind w:left="0" w:firstLine="709"/>
        <w:jc w:val="both"/>
        <w:rPr>
          <w:rFonts w:cs="Calibri"/>
          <w:b/>
          <w:iCs/>
          <w:sz w:val="24"/>
          <w:szCs w:val="24"/>
        </w:rPr>
      </w:pPr>
    </w:p>
    <w:p w:rsidR="00CB6D4D" w:rsidRPr="006709FF" w:rsidRDefault="00CB6D4D" w:rsidP="00ED2229">
      <w:pPr>
        <w:pStyle w:val="af0"/>
        <w:spacing w:after="0" w:line="240" w:lineRule="auto"/>
        <w:ind w:left="0" w:firstLine="709"/>
        <w:jc w:val="both"/>
        <w:rPr>
          <w:rFonts w:cs="Calibri"/>
          <w:b/>
          <w:iCs/>
          <w:sz w:val="24"/>
          <w:szCs w:val="24"/>
        </w:rPr>
      </w:pPr>
      <w:r w:rsidRPr="006709FF">
        <w:rPr>
          <w:rFonts w:cs="Calibri"/>
          <w:b/>
          <w:iCs/>
          <w:sz w:val="24"/>
          <w:szCs w:val="24"/>
        </w:rPr>
        <w:t>7.1. Учебный план программы профессиональной переподготовки</w:t>
      </w:r>
    </w:p>
    <w:p w:rsidR="00CB6D4D" w:rsidRPr="006709FF" w:rsidRDefault="00CB6D4D" w:rsidP="00ED2229">
      <w:pPr>
        <w:pStyle w:val="af0"/>
        <w:spacing w:after="0" w:line="240" w:lineRule="auto"/>
        <w:ind w:left="0" w:firstLine="709"/>
        <w:jc w:val="both"/>
        <w:rPr>
          <w:rFonts w:cs="Calibri"/>
          <w:iCs/>
          <w:sz w:val="24"/>
          <w:szCs w:val="24"/>
        </w:rPr>
      </w:pPr>
      <w:r w:rsidRPr="006709FF">
        <w:rPr>
          <w:rFonts w:cs="Calibri"/>
          <w:iCs/>
          <w:sz w:val="24"/>
          <w:szCs w:val="24"/>
        </w:rPr>
        <w:t>Основным документом программы является учебный план. В учебном плане отображается логическая последовательность освоения циклов и разделов программы (дисциплин, модулей, практик), обеспечивающих формирование компетенций. Указывается общая трудоемкость дисциплин, модулей, промежуточных заданий и т.д., а также форма итоговой аттестации – выпускная квалификационная работа и т.д.</w:t>
      </w:r>
    </w:p>
    <w:p w:rsidR="00CB6D4D" w:rsidRPr="006709FF" w:rsidRDefault="00CB6D4D" w:rsidP="00ED2229">
      <w:pPr>
        <w:ind w:firstLine="709"/>
        <w:jc w:val="both"/>
        <w:rPr>
          <w:rFonts w:ascii="Calibri" w:hAnsi="Calibri" w:cs="Calibri"/>
        </w:rPr>
      </w:pPr>
      <w:r w:rsidRPr="006709FF">
        <w:rPr>
          <w:rFonts w:ascii="Calibri" w:hAnsi="Calibri" w:cs="Calibri"/>
          <w:iCs/>
        </w:rPr>
        <w:t xml:space="preserve">Форма учебного плана программы, реализуемой с </w:t>
      </w:r>
      <w:r w:rsidRPr="006709FF">
        <w:rPr>
          <w:rFonts w:ascii="Calibri" w:hAnsi="Calibri" w:cs="Calibri"/>
        </w:rPr>
        <w:t>применением в полном объеме дистанционных образовательных технологий.</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spacing w:val="1"/>
        </w:rPr>
      </w:pPr>
      <w:r w:rsidRPr="006709FF">
        <w:rPr>
          <w:rFonts w:ascii="Calibri" w:hAnsi="Calibri" w:cs="Calibri"/>
          <w:b/>
          <w:spacing w:val="1"/>
        </w:rPr>
        <w:t>УЧЕБНО-ТЕМАТИЧЕСКИЙ ПЛАН</w:t>
      </w:r>
    </w:p>
    <w:p w:rsidR="00CB6D4D" w:rsidRDefault="00CB6D4D" w:rsidP="004577E4">
      <w:pPr>
        <w:pStyle w:val="af0"/>
        <w:spacing w:after="0" w:line="240" w:lineRule="auto"/>
        <w:ind w:left="0" w:firstLine="709"/>
        <w:jc w:val="both"/>
        <w:rPr>
          <w:rFonts w:cs="Calibri"/>
          <w:b/>
          <w:iCs/>
          <w:sz w:val="24"/>
          <w:szCs w:val="24"/>
        </w:rPr>
      </w:pPr>
      <w:r w:rsidRPr="006709FF">
        <w:rPr>
          <w:rFonts w:cs="Calibri"/>
          <w:iCs/>
          <w:sz w:val="24"/>
          <w:szCs w:val="24"/>
        </w:rPr>
        <w:lastRenderedPageBreak/>
        <w:t xml:space="preserve">профессиональной переподготовки педагогических работников, осуществляющих образовательную деятельность по образовательной программе </w:t>
      </w:r>
      <w:r w:rsidRPr="006709FF">
        <w:rPr>
          <w:rFonts w:cs="Calibri"/>
          <w:b/>
          <w:iCs/>
          <w:sz w:val="24"/>
          <w:szCs w:val="24"/>
        </w:rPr>
        <w:t>«Образование и педагогика («Педагогическая деятельность в образовательной организации общего образования»)»</w:t>
      </w:r>
    </w:p>
    <w:p w:rsidR="00CB6D4D" w:rsidRDefault="00CB6D4D" w:rsidP="004577E4">
      <w:pPr>
        <w:pStyle w:val="af0"/>
        <w:spacing w:after="0" w:line="240" w:lineRule="auto"/>
        <w:ind w:left="0" w:firstLine="709"/>
        <w:jc w:val="both"/>
        <w:rPr>
          <w:rFonts w:cs="Calibri"/>
          <w:b/>
          <w:iCs/>
          <w:sz w:val="24"/>
          <w:szCs w:val="24"/>
        </w:rPr>
      </w:pPr>
    </w:p>
    <w:tbl>
      <w:tblPr>
        <w:tblW w:w="0" w:type="auto"/>
        <w:tblInd w:w="40" w:type="dxa"/>
        <w:tblCellMar>
          <w:left w:w="40" w:type="dxa"/>
          <w:right w:w="40" w:type="dxa"/>
        </w:tblCellMar>
        <w:tblLook w:val="0000"/>
      </w:tblPr>
      <w:tblGrid>
        <w:gridCol w:w="481"/>
        <w:gridCol w:w="6299"/>
        <w:gridCol w:w="573"/>
        <w:gridCol w:w="618"/>
        <w:gridCol w:w="984"/>
        <w:gridCol w:w="1006"/>
      </w:tblGrid>
      <w:tr w:rsidR="00CB6D4D" w:rsidRPr="006709FF" w:rsidTr="0024756D">
        <w:trPr>
          <w:trHeight w:val="280"/>
        </w:trPr>
        <w:tc>
          <w:tcPr>
            <w:tcW w:w="0" w:type="auto"/>
            <w:vMerge w:val="restart"/>
            <w:tcBorders>
              <w:top w:val="single" w:sz="6" w:space="0" w:color="auto"/>
              <w:left w:val="single" w:sz="4"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rPr>
            </w:pPr>
            <w:r w:rsidRPr="006709FF">
              <w:rPr>
                <w:rFonts w:ascii="Calibri" w:hAnsi="Calibri" w:cs="Calibri"/>
                <w:b/>
                <w:i/>
              </w:rPr>
              <w:t xml:space="preserve"> </w:t>
            </w:r>
            <w:r w:rsidRPr="006709FF">
              <w:rPr>
                <w:rFonts w:ascii="Calibri" w:hAnsi="Calibri" w:cs="Calibri"/>
                <w:sz w:val="22"/>
                <w:szCs w:val="22"/>
              </w:rPr>
              <w:t xml:space="preserve">№ </w:t>
            </w:r>
            <w:r w:rsidRPr="006709FF">
              <w:rPr>
                <w:rFonts w:ascii="Calibri" w:hAnsi="Calibri" w:cs="Calibri"/>
                <w:spacing w:val="-13"/>
                <w:sz w:val="22"/>
                <w:szCs w:val="22"/>
              </w:rPr>
              <w:t>п</w:t>
            </w:r>
            <w:r w:rsidRPr="006709FF">
              <w:rPr>
                <w:rFonts w:ascii="Calibri" w:hAnsi="Calibri" w:cs="Calibri"/>
                <w:spacing w:val="-13"/>
                <w:sz w:val="22"/>
                <w:szCs w:val="22"/>
                <w:lang w:val="en-US"/>
              </w:rPr>
              <w:t>/</w:t>
            </w:r>
            <w:r w:rsidRPr="006709FF">
              <w:rPr>
                <w:rFonts w:ascii="Calibri" w:hAnsi="Calibri" w:cs="Calibri"/>
                <w:spacing w:val="-13"/>
                <w:sz w:val="22"/>
                <w:szCs w:val="22"/>
              </w:rPr>
              <w:t>п</w:t>
            </w:r>
          </w:p>
          <w:p w:rsidR="00CB6D4D" w:rsidRPr="006709FF" w:rsidRDefault="00CB6D4D" w:rsidP="00ED2229">
            <w:pPr>
              <w:jc w:val="both"/>
              <w:rPr>
                <w:rFonts w:ascii="Calibri" w:hAnsi="Calibri" w:cs="Calibri"/>
              </w:rPr>
            </w:pPr>
          </w:p>
        </w:tc>
        <w:tc>
          <w:tcPr>
            <w:tcW w:w="0" w:type="auto"/>
            <w:vMerge w:val="restart"/>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3"/>
              </w:rPr>
            </w:pP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3"/>
                <w:sz w:val="22"/>
                <w:szCs w:val="22"/>
              </w:rPr>
              <w:t xml:space="preserve">Наименование разделов (модулей) </w:t>
            </w:r>
          </w:p>
          <w:p w:rsidR="00CB6D4D" w:rsidRPr="006709FF" w:rsidRDefault="00CB6D4D" w:rsidP="00ED2229">
            <w:pPr>
              <w:jc w:val="both"/>
              <w:rPr>
                <w:rFonts w:ascii="Calibri" w:hAnsi="Calibri" w:cs="Calibri"/>
              </w:rPr>
            </w:pPr>
          </w:p>
          <w:p w:rsidR="00CB6D4D" w:rsidRPr="006709FF" w:rsidRDefault="00CB6D4D" w:rsidP="00ED2229">
            <w:pPr>
              <w:jc w:val="both"/>
              <w:rPr>
                <w:rFonts w:ascii="Calibri" w:hAnsi="Calibri" w:cs="Calibri"/>
              </w:rPr>
            </w:pPr>
          </w:p>
        </w:tc>
        <w:tc>
          <w:tcPr>
            <w:tcW w:w="0" w:type="auto"/>
            <w:vMerge w:val="restart"/>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9"/>
              </w:rPr>
            </w:pPr>
            <w:r w:rsidRPr="006709FF">
              <w:rPr>
                <w:rFonts w:ascii="Calibri" w:hAnsi="Calibri" w:cs="Calibri"/>
                <w:spacing w:val="-9"/>
                <w:sz w:val="22"/>
                <w:szCs w:val="22"/>
              </w:rPr>
              <w:t>Всего</w:t>
            </w: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6"/>
                <w:sz w:val="22"/>
                <w:szCs w:val="22"/>
              </w:rPr>
              <w:t>часов</w:t>
            </w:r>
          </w:p>
          <w:p w:rsidR="00CB6D4D" w:rsidRPr="006709FF" w:rsidRDefault="00CB6D4D" w:rsidP="00ED2229">
            <w:pPr>
              <w:jc w:val="both"/>
              <w:rPr>
                <w:rFonts w:ascii="Calibri" w:hAnsi="Calibri" w:cs="Calibri"/>
              </w:rPr>
            </w:pPr>
          </w:p>
          <w:p w:rsidR="00CB6D4D" w:rsidRPr="006709FF" w:rsidRDefault="00CB6D4D" w:rsidP="00ED2229">
            <w:pPr>
              <w:jc w:val="both"/>
              <w:rPr>
                <w:rFonts w:ascii="Calibri" w:hAnsi="Calibri" w:cs="Calibri"/>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В т.ч.</w:t>
            </w:r>
          </w:p>
        </w:tc>
        <w:tc>
          <w:tcPr>
            <w:tcW w:w="0" w:type="auto"/>
            <w:vMerge w:val="restart"/>
            <w:tcBorders>
              <w:top w:val="single" w:sz="6" w:space="0" w:color="auto"/>
              <w:left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Форма</w:t>
            </w:r>
          </w:p>
          <w:p w:rsidR="00CB6D4D" w:rsidRPr="006709FF" w:rsidRDefault="00CB6D4D" w:rsidP="00ED2229">
            <w:pPr>
              <w:shd w:val="clear" w:color="auto" w:fill="FFFFFF"/>
              <w:jc w:val="both"/>
              <w:rPr>
                <w:rFonts w:ascii="Calibri" w:hAnsi="Calibri" w:cs="Calibri"/>
              </w:rPr>
            </w:pPr>
            <w:r w:rsidRPr="006709FF">
              <w:rPr>
                <w:rFonts w:ascii="Calibri" w:hAnsi="Calibri" w:cs="Calibri"/>
                <w:spacing w:val="-10"/>
                <w:sz w:val="22"/>
                <w:szCs w:val="22"/>
              </w:rPr>
              <w:t>аттестации</w:t>
            </w:r>
          </w:p>
          <w:p w:rsidR="00CB6D4D" w:rsidRPr="006709FF" w:rsidRDefault="00CB6D4D" w:rsidP="00ED2229">
            <w:pPr>
              <w:shd w:val="clear" w:color="auto" w:fill="FFFFFF"/>
              <w:jc w:val="both"/>
              <w:rPr>
                <w:rFonts w:ascii="Calibri" w:hAnsi="Calibri" w:cs="Calibri"/>
              </w:rPr>
            </w:pPr>
          </w:p>
        </w:tc>
      </w:tr>
      <w:tr w:rsidR="00CB6D4D" w:rsidRPr="006709FF" w:rsidTr="0024756D">
        <w:trPr>
          <w:trHeight w:val="279"/>
        </w:trPr>
        <w:tc>
          <w:tcPr>
            <w:tcW w:w="0" w:type="auto"/>
            <w:vMerge/>
            <w:tcBorders>
              <w:left w:val="single" w:sz="4"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rPr>
            </w:pPr>
          </w:p>
        </w:tc>
        <w:tc>
          <w:tcPr>
            <w:tcW w:w="0" w:type="auto"/>
            <w:vMerge/>
            <w:tcBorders>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3"/>
              </w:rPr>
            </w:pPr>
          </w:p>
        </w:tc>
        <w:tc>
          <w:tcPr>
            <w:tcW w:w="0" w:type="auto"/>
            <w:vMerge/>
            <w:tcBorders>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9"/>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с/</w:t>
            </w:r>
            <w:proofErr w:type="spellStart"/>
            <w:r w:rsidRPr="006709FF">
              <w:rPr>
                <w:rFonts w:ascii="Calibri" w:hAnsi="Calibri" w:cs="Calibri"/>
                <w:spacing w:val="-11"/>
                <w:sz w:val="22"/>
                <w:szCs w:val="22"/>
              </w:rPr>
              <w:t>р</w:t>
            </w:r>
            <w:proofErr w:type="spellEnd"/>
            <w:r w:rsidRPr="006709FF">
              <w:rPr>
                <w:rFonts w:ascii="Calibri" w:hAnsi="Calibri" w:cs="Calibri"/>
                <w:spacing w:val="-11"/>
                <w:sz w:val="22"/>
                <w:szCs w:val="22"/>
              </w:rPr>
              <w:t xml:space="preserve"> с </w:t>
            </w:r>
            <w:proofErr w:type="spellStart"/>
            <w:r w:rsidRPr="006709FF">
              <w:rPr>
                <w:rFonts w:ascii="Calibri" w:hAnsi="Calibri" w:cs="Calibri"/>
                <w:spacing w:val="-11"/>
                <w:sz w:val="22"/>
                <w:szCs w:val="22"/>
              </w:rPr>
              <w:t>теор</w:t>
            </w:r>
            <w:proofErr w:type="spellEnd"/>
            <w:r w:rsidRPr="006709FF">
              <w:rPr>
                <w:rFonts w:ascii="Calibri" w:hAnsi="Calibri" w:cs="Calibri"/>
                <w:spacing w:val="-11"/>
                <w:sz w:val="22"/>
                <w:szCs w:val="22"/>
              </w:rPr>
              <w:t xml:space="preserve">. мат-ом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r w:rsidRPr="006709FF">
              <w:rPr>
                <w:rFonts w:ascii="Calibri" w:hAnsi="Calibri" w:cs="Calibri"/>
                <w:spacing w:val="-11"/>
                <w:sz w:val="22"/>
                <w:szCs w:val="22"/>
              </w:rPr>
              <w:t>Итоговый контроль</w:t>
            </w:r>
          </w:p>
        </w:tc>
        <w:tc>
          <w:tcPr>
            <w:tcW w:w="0" w:type="auto"/>
            <w:vMerge/>
            <w:tcBorders>
              <w:left w:val="single" w:sz="6" w:space="0" w:color="auto"/>
              <w:bottom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spacing w:val="-11"/>
              </w:rPr>
            </w:pPr>
          </w:p>
        </w:tc>
      </w:tr>
      <w:tr w:rsidR="00CB6D4D" w:rsidRPr="006709FF" w:rsidTr="0024756D">
        <w:trPr>
          <w:trHeight w:val="326"/>
        </w:trPr>
        <w:tc>
          <w:tcPr>
            <w:tcW w:w="0" w:type="auto"/>
            <w:tcBorders>
              <w:top w:val="single" w:sz="6" w:space="0" w:color="auto"/>
              <w:left w:val="single" w:sz="4"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bCs/>
              </w:rPr>
            </w:pPr>
            <w:r w:rsidRPr="006709FF">
              <w:rPr>
                <w:rFonts w:ascii="Calibri" w:hAnsi="Calibri" w:cs="Calibri"/>
                <w:b/>
                <w:bCs/>
                <w:sz w:val="22"/>
                <w:szCs w:val="22"/>
              </w:rPr>
              <w:t>1</w:t>
            </w:r>
          </w:p>
        </w:tc>
        <w:tc>
          <w:tcPr>
            <w:tcW w:w="0" w:type="auto"/>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bCs/>
                <w:spacing w:val="-1"/>
              </w:rPr>
            </w:pPr>
            <w:r w:rsidRPr="006709FF">
              <w:rPr>
                <w:rFonts w:ascii="Calibri" w:hAnsi="Calibri" w:cs="Calibri"/>
                <w:b/>
                <w:bCs/>
                <w:spacing w:val="-1"/>
                <w:sz w:val="22"/>
                <w:szCs w:val="22"/>
              </w:rPr>
              <w:t>2</w:t>
            </w:r>
          </w:p>
        </w:tc>
        <w:tc>
          <w:tcPr>
            <w:tcW w:w="0" w:type="auto"/>
            <w:tcBorders>
              <w:top w:val="single" w:sz="6" w:space="0" w:color="auto"/>
              <w:left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r w:rsidRPr="006709FF">
              <w:rPr>
                <w:rFonts w:ascii="Calibri" w:hAnsi="Calibri" w:cs="Calibri"/>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D4D" w:rsidRPr="006709FF" w:rsidRDefault="00CB6D4D" w:rsidP="00ED2229">
            <w:pPr>
              <w:shd w:val="clear" w:color="auto" w:fill="FFFFFF"/>
              <w:jc w:val="both"/>
              <w:rPr>
                <w:rFonts w:ascii="Calibri" w:hAnsi="Calibri" w:cs="Calibri"/>
                <w:b/>
              </w:rPr>
            </w:pPr>
          </w:p>
        </w:tc>
        <w:tc>
          <w:tcPr>
            <w:tcW w:w="0" w:type="auto"/>
            <w:tcBorders>
              <w:top w:val="single" w:sz="6" w:space="0" w:color="auto"/>
              <w:left w:val="single" w:sz="6" w:space="0" w:color="auto"/>
              <w:right w:val="single" w:sz="4" w:space="0" w:color="auto"/>
            </w:tcBorders>
            <w:shd w:val="clear" w:color="auto" w:fill="FFFFFF"/>
          </w:tcPr>
          <w:p w:rsidR="00CB6D4D" w:rsidRPr="006709FF" w:rsidRDefault="00CB6D4D" w:rsidP="00ED2229">
            <w:pPr>
              <w:shd w:val="clear" w:color="auto" w:fill="FFFFFF"/>
              <w:jc w:val="both"/>
              <w:rPr>
                <w:rFonts w:ascii="Calibri" w:hAnsi="Calibri" w:cs="Calibri"/>
                <w:b/>
              </w:rPr>
            </w:pPr>
            <w:r w:rsidRPr="006709FF">
              <w:rPr>
                <w:rFonts w:ascii="Calibri" w:hAnsi="Calibri" w:cs="Calibri"/>
                <w:b/>
                <w:sz w:val="22"/>
                <w:szCs w:val="22"/>
              </w:rPr>
              <w:t>7</w:t>
            </w:r>
          </w:p>
        </w:tc>
      </w:tr>
      <w:tr w:rsidR="002D79E0" w:rsidRPr="006709FF" w:rsidTr="0024756D">
        <w:trPr>
          <w:trHeight w:val="490"/>
        </w:trPr>
        <w:tc>
          <w:tcPr>
            <w:tcW w:w="0" w:type="auto"/>
            <w:tcBorders>
              <w:top w:val="single" w:sz="6" w:space="0" w:color="auto"/>
              <w:left w:val="single" w:sz="4"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bCs/>
                <w:sz w:val="22"/>
                <w:szCs w:val="22"/>
                <w:lang w:val="en-US"/>
              </w:rPr>
            </w:pPr>
          </w:p>
        </w:tc>
        <w:tc>
          <w:tcPr>
            <w:tcW w:w="0" w:type="auto"/>
            <w:tcBorders>
              <w:top w:val="single" w:sz="6" w:space="0" w:color="auto"/>
              <w:left w:val="single" w:sz="6" w:space="0" w:color="auto"/>
              <w:right w:val="single" w:sz="6" w:space="0" w:color="auto"/>
            </w:tcBorders>
            <w:shd w:val="clear" w:color="auto" w:fill="FFFFFF"/>
          </w:tcPr>
          <w:p w:rsidR="002D79E0" w:rsidRPr="006709FF" w:rsidRDefault="002D79E0" w:rsidP="00ED2229">
            <w:pPr>
              <w:pStyle w:val="3"/>
              <w:numPr>
                <w:ilvl w:val="0"/>
                <w:numId w:val="0"/>
              </w:numPr>
              <w:spacing w:before="0"/>
              <w:jc w:val="both"/>
              <w:rPr>
                <w:rFonts w:ascii="Calibri" w:hAnsi="Calibri" w:cs="Calibri"/>
                <w:color w:val="auto"/>
                <w:sz w:val="22"/>
                <w:szCs w:val="22"/>
                <w:u w:val="none"/>
              </w:rPr>
            </w:pPr>
            <w:r>
              <w:rPr>
                <w:rFonts w:ascii="Calibri" w:hAnsi="Calibri" w:cs="Calibri"/>
                <w:color w:val="auto"/>
                <w:sz w:val="22"/>
                <w:szCs w:val="22"/>
                <w:u w:val="none"/>
              </w:rPr>
              <w:t>БАЗОВЫЙ БЛОК</w:t>
            </w:r>
          </w:p>
        </w:tc>
        <w:tc>
          <w:tcPr>
            <w:tcW w:w="0" w:type="auto"/>
            <w:tcBorders>
              <w:top w:val="single" w:sz="6" w:space="0" w:color="auto"/>
              <w:left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r>
              <w:rPr>
                <w:rFonts w:ascii="Calibri" w:hAnsi="Calibri" w:cs="Calibri"/>
                <w:b/>
                <w:sz w:val="22"/>
                <w:szCs w:val="22"/>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right w:val="single" w:sz="4" w:space="0" w:color="auto"/>
            </w:tcBorders>
            <w:shd w:val="clear" w:color="auto" w:fill="FFFFFF"/>
          </w:tcPr>
          <w:p w:rsidR="002D79E0" w:rsidRPr="006709FF" w:rsidRDefault="002D79E0" w:rsidP="00ED2229">
            <w:pPr>
              <w:shd w:val="clear" w:color="auto" w:fill="FFFFFF"/>
              <w:jc w:val="both"/>
              <w:rPr>
                <w:rFonts w:ascii="Calibri" w:hAnsi="Calibri" w:cs="Calibri"/>
                <w:b/>
                <w:sz w:val="22"/>
                <w:szCs w:val="22"/>
              </w:rPr>
            </w:pPr>
          </w:p>
        </w:tc>
      </w:tr>
      <w:tr w:rsidR="009D4926" w:rsidRPr="006709FF" w:rsidTr="0024756D">
        <w:trPr>
          <w:trHeight w:val="490"/>
        </w:trPr>
        <w:tc>
          <w:tcPr>
            <w:tcW w:w="0" w:type="auto"/>
            <w:tcBorders>
              <w:top w:val="single" w:sz="6" w:space="0" w:color="auto"/>
              <w:left w:val="single" w:sz="4"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bCs/>
              </w:rPr>
            </w:pPr>
            <w:r w:rsidRPr="006709FF">
              <w:rPr>
                <w:rFonts w:ascii="Calibri" w:hAnsi="Calibri" w:cs="Calibri"/>
                <w:b/>
                <w:bCs/>
                <w:sz w:val="22"/>
                <w:szCs w:val="22"/>
                <w:lang w:val="en-US"/>
              </w:rPr>
              <w:t>1</w:t>
            </w:r>
            <w:r w:rsidRPr="006709FF">
              <w:rPr>
                <w:rFonts w:ascii="Calibri" w:hAnsi="Calibri" w:cs="Calibri"/>
                <w:b/>
                <w:bCs/>
                <w:sz w:val="22"/>
                <w:szCs w:val="22"/>
              </w:rPr>
              <w:t>.</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1. Основы законодательства и государственная политика в сфере образования в РФ</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w:t>
            </w:r>
          </w:p>
        </w:tc>
        <w:tc>
          <w:tcPr>
            <w:tcW w:w="0" w:type="auto"/>
            <w:tcBorders>
              <w:top w:val="single" w:sz="6" w:space="0" w:color="auto"/>
              <w:left w:val="single" w:sz="6" w:space="0" w:color="auto"/>
              <w:right w:val="single" w:sz="4"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тест</w:t>
            </w:r>
            <w:r w:rsidRPr="00120043">
              <w:rPr>
                <w:rStyle w:val="af"/>
                <w:sz w:val="22"/>
                <w:szCs w:val="22"/>
              </w:rPr>
              <w:footnoteReference w:id="2"/>
            </w:r>
          </w:p>
        </w:tc>
      </w:tr>
      <w:tr w:rsidR="009D4926" w:rsidRPr="006709FF" w:rsidTr="0024756D">
        <w:trPr>
          <w:trHeight w:val="548"/>
        </w:trPr>
        <w:tc>
          <w:tcPr>
            <w:tcW w:w="0" w:type="auto"/>
            <w:tcBorders>
              <w:top w:val="single" w:sz="6" w:space="0" w:color="auto"/>
              <w:left w:val="single" w:sz="4"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pStyle w:val="a8"/>
              <w:spacing w:before="0" w:beforeAutospacing="0" w:after="0" w:afterAutospacing="0"/>
              <w:jc w:val="both"/>
              <w:rPr>
                <w:rFonts w:asciiTheme="minorHAnsi" w:hAnsiTheme="minorHAnsi" w:cstheme="minorHAnsi"/>
                <w:spacing w:val="-6"/>
                <w:sz w:val="22"/>
                <w:szCs w:val="22"/>
              </w:rPr>
            </w:pPr>
            <w:r w:rsidRPr="00120043">
              <w:rPr>
                <w:rFonts w:asciiTheme="minorHAnsi" w:hAnsiTheme="minorHAnsi" w:cstheme="minorHAnsi"/>
                <w:sz w:val="22"/>
                <w:szCs w:val="22"/>
              </w:rPr>
              <w:t xml:space="preserve">Законодательство, регулирующее отношения в области образования. </w:t>
            </w:r>
            <w:hyperlink r:id="rId8" w:tooltip="Закон" w:history="1">
              <w:r w:rsidRPr="00120043">
                <w:rPr>
                  <w:rStyle w:val="aa"/>
                  <w:rFonts w:asciiTheme="minorHAnsi" w:hAnsiTheme="minorHAnsi" w:cstheme="minorHAnsi"/>
                  <w:sz w:val="22"/>
                  <w:szCs w:val="22"/>
                </w:rPr>
                <w:t>Закон</w:t>
              </w:r>
            </w:hyperlink>
            <w:r w:rsidRPr="00120043">
              <w:rPr>
                <w:rFonts w:asciiTheme="minorHAnsi" w:hAnsiTheme="minorHAnsi" w:cstheme="minorHAnsi"/>
                <w:sz w:val="22"/>
                <w:szCs w:val="22"/>
              </w:rPr>
              <w:t xml:space="preserve"> «Об образовании в Российской Федерации». Нормативно-правовые и организационные основы деятельности образовательных организаций. Правовое регулирование отношений в системе непрерывного образования и правовой статус участников образовательного процесса. Нормативно-правовое обеспечение модернизации педагогического образования в Российской Федерации. Правовой статус ребенка и его родителей в сфере образовательных отношений. Профессиональный стандарт педагога. Компетенции педагога.</w:t>
            </w: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right w:val="single" w:sz="4"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24756D">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b/>
              </w:rPr>
            </w:pPr>
            <w:r w:rsidRPr="006709FF">
              <w:rPr>
                <w:rFonts w:ascii="Calibri" w:hAnsi="Calibri" w:cs="Calibri"/>
                <w:b/>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2. Педагогика и психология</w:t>
            </w:r>
            <w:r w:rsidR="009E0066">
              <w:rPr>
                <w:rFonts w:asciiTheme="minorHAnsi" w:hAnsiTheme="minorHAnsi" w:cstheme="minorHAnsi"/>
                <w:color w:val="auto"/>
                <w:sz w:val="22"/>
                <w:szCs w:val="22"/>
                <w:u w:val="none"/>
              </w:rPr>
              <w:t xml:space="preserve"> </w:t>
            </w:r>
            <w:r w:rsidR="009E0066" w:rsidRPr="009E0066">
              <w:rPr>
                <w:rFonts w:asciiTheme="minorHAnsi" w:hAnsiTheme="minorHAnsi" w:cstheme="minorHAnsi"/>
                <w:color w:val="auto"/>
                <w:sz w:val="22"/>
                <w:szCs w:val="22"/>
              </w:rPr>
              <w:t>(общее образование)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Эссе</w:t>
            </w:r>
          </w:p>
        </w:tc>
      </w:tr>
      <w:tr w:rsidR="009D4926" w:rsidRPr="006709FF" w:rsidTr="0024756D">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Cs/>
                <w:i/>
                <w:sz w:val="22"/>
                <w:szCs w:val="22"/>
              </w:rPr>
            </w:pPr>
            <w:r w:rsidRPr="00120043">
              <w:rPr>
                <w:rFonts w:asciiTheme="minorHAnsi" w:hAnsiTheme="minorHAnsi" w:cstheme="minorHAnsi"/>
                <w:bCs/>
                <w:i/>
                <w:sz w:val="22"/>
                <w:szCs w:val="22"/>
              </w:rPr>
              <w:t>Раздел 1.Педагогика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10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8</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ED2229">
        <w:trPr>
          <w:trHeight w:hRule="exact" w:val="86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Cs/>
                <w:sz w:val="22"/>
                <w:szCs w:val="22"/>
              </w:rPr>
            </w:pPr>
            <w:r w:rsidRPr="00120043">
              <w:rPr>
                <w:rFonts w:asciiTheme="minorHAnsi" w:hAnsiTheme="minorHAnsi" w:cstheme="minorHAnsi"/>
                <w:bCs/>
                <w:sz w:val="22"/>
                <w:szCs w:val="22"/>
              </w:rPr>
              <w:t xml:space="preserve">Введение в педагогическую деятельность. Общие основы педагогики. История педагогики и образования. Педагогические технологии. Управление образовательными системами.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24756D">
        <w:trPr>
          <w:trHeight w:hRule="exact" w:val="2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r w:rsidRPr="006709FF">
              <w:rPr>
                <w:rFonts w:ascii="Calibri" w:hAnsi="Calibri" w:cs="Calibri"/>
                <w:sz w:val="22"/>
                <w:szCs w:val="22"/>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jc w:val="both"/>
              <w:rPr>
                <w:rFonts w:asciiTheme="minorHAnsi" w:hAnsiTheme="minorHAnsi" w:cstheme="minorHAnsi"/>
                <w:bCs/>
                <w:i/>
                <w:iCs/>
                <w:snapToGrid w:val="0"/>
                <w:sz w:val="22"/>
                <w:szCs w:val="22"/>
              </w:rPr>
            </w:pPr>
            <w:r w:rsidRPr="00120043">
              <w:rPr>
                <w:rFonts w:asciiTheme="minorHAnsi" w:hAnsiTheme="minorHAnsi" w:cstheme="minorHAnsi"/>
                <w:bCs/>
                <w:i/>
                <w:iCs/>
                <w:snapToGrid w:val="0"/>
                <w:sz w:val="22"/>
                <w:szCs w:val="22"/>
              </w:rPr>
              <w:t>Раздел II.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10</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8</w:t>
            </w: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r>
      <w:tr w:rsidR="009D4926" w:rsidRPr="006709FF" w:rsidTr="00F52BFF">
        <w:trPr>
          <w:trHeight w:hRule="exact" w:val="136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6709FF" w:rsidRDefault="009D492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r w:rsidRPr="00120043">
              <w:rPr>
                <w:rFonts w:asciiTheme="minorHAnsi" w:hAnsiTheme="minorHAnsi" w:cstheme="minorHAnsi"/>
                <w:bCs/>
                <w:sz w:val="22"/>
                <w:szCs w:val="22"/>
              </w:rPr>
              <w:t>Предмет психологии. Основы общей психологии. Принципы и методы психологии. Психология развития. Личность как социальное явление. Познавательные процессы. Социальная психология и социализация личности. Основы педагогической психологии. Психологическая сущность воспитания, его критерии.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c>
          <w:tcPr>
            <w:tcW w:w="0" w:type="auto"/>
            <w:tcBorders>
              <w:left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D4926" w:rsidRPr="00120043" w:rsidRDefault="009D4926" w:rsidP="006B4A3A">
            <w:pPr>
              <w:shd w:val="clear" w:color="auto" w:fill="FFFFFF"/>
              <w:jc w:val="both"/>
              <w:rPr>
                <w:rFonts w:asciiTheme="minorHAnsi" w:hAnsiTheme="minorHAnsi" w:cstheme="minorHAnsi"/>
                <w:b/>
                <w:sz w:val="22"/>
                <w:szCs w:val="22"/>
              </w:rPr>
            </w:pPr>
          </w:p>
        </w:tc>
      </w:tr>
      <w:tr w:rsidR="009E0066" w:rsidRPr="006709FF" w:rsidTr="009E0066">
        <w:trPr>
          <w:trHeight w:hRule="exact" w:val="43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9E0066">
            <w:pPr>
              <w:shd w:val="clear" w:color="auto" w:fill="FFFFFF"/>
              <w:jc w:val="both"/>
              <w:rPr>
                <w:rFonts w:ascii="Calibri" w:hAnsi="Calibri" w:cs="Calibri"/>
                <w:b/>
              </w:rPr>
            </w:pPr>
            <w:r w:rsidRPr="006709FF">
              <w:rPr>
                <w:rFonts w:ascii="Calibri" w:hAnsi="Calibri" w:cs="Calibri"/>
                <w:b/>
                <w:sz w:val="22"/>
                <w:szCs w:val="22"/>
              </w:rPr>
              <w:t>2</w:t>
            </w:r>
            <w:r>
              <w:rPr>
                <w:rFonts w:ascii="Calibri" w:hAnsi="Calibri" w:cs="Calibri"/>
                <w:b/>
                <w:sz w:val="22"/>
                <w:szCs w:val="22"/>
              </w:rPr>
              <w:t>(д)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9E0066">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2. Педагогика и психология</w:t>
            </w:r>
            <w:r>
              <w:rPr>
                <w:rFonts w:asciiTheme="minorHAnsi" w:hAnsiTheme="minorHAnsi" w:cstheme="minorHAnsi"/>
                <w:color w:val="auto"/>
                <w:sz w:val="22"/>
                <w:szCs w:val="22"/>
                <w:u w:val="none"/>
              </w:rPr>
              <w:t xml:space="preserve"> </w:t>
            </w:r>
            <w:r>
              <w:rPr>
                <w:rFonts w:asciiTheme="minorHAnsi" w:hAnsiTheme="minorHAnsi" w:cstheme="minorHAnsi"/>
                <w:color w:val="auto"/>
                <w:sz w:val="22"/>
                <w:szCs w:val="22"/>
              </w:rPr>
              <w:t>в дошкольном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Эссе</w:t>
            </w:r>
          </w:p>
        </w:tc>
      </w:tr>
      <w:tr w:rsidR="009E0066" w:rsidRPr="006709FF" w:rsidTr="009E0066">
        <w:trPr>
          <w:trHeight w:hRule="exact" w:val="29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6A339C">
            <w:pPr>
              <w:shd w:val="clear" w:color="auto" w:fill="FFFFFF"/>
              <w:jc w:val="both"/>
              <w:rPr>
                <w:rFonts w:ascii="Calibri" w:hAnsi="Calibri" w:cs="Calibr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Default="009E0066" w:rsidP="009E0066">
            <w:pPr>
              <w:pStyle w:val="3"/>
              <w:numPr>
                <w:ilvl w:val="0"/>
                <w:numId w:val="0"/>
              </w:numPr>
              <w:spacing w:before="0"/>
              <w:jc w:val="both"/>
              <w:rPr>
                <w:rFonts w:ascii="Calibri" w:hAnsi="Calibri" w:cs="Calibri"/>
                <w:b w:val="0"/>
                <w:sz w:val="22"/>
                <w:szCs w:val="22"/>
                <w:u w:val="none"/>
              </w:rPr>
            </w:pPr>
            <w:r w:rsidRPr="009E0066">
              <w:rPr>
                <w:rFonts w:ascii="Calibri" w:hAnsi="Calibri" w:cs="Calibri"/>
                <w:b w:val="0"/>
                <w:sz w:val="22"/>
                <w:szCs w:val="22"/>
                <w:u w:val="none"/>
              </w:rPr>
              <w:t>Дошкольная педагогика – отрасль педагогической науки. Цели, задачи, предмет дошкольной педагогики. Современные проблемы дошкольного образования. Целостный педагогический процесс в ДОО. Основы целостного педагогического процесса в дошкольной образовательной организации. Воспитание целостном в педагогическом процессе ДОО. Обучение в целостном педагогическом процессе дошкольной образовательной организации.</w:t>
            </w:r>
          </w:p>
          <w:p w:rsidR="009E0066" w:rsidRPr="009E0066" w:rsidRDefault="009E0066" w:rsidP="009E0066">
            <w:pPr>
              <w:rPr>
                <w:rFonts w:ascii="Calibri" w:hAnsi="Calibri" w:cs="Calibri"/>
                <w:color w:val="000000"/>
                <w:sz w:val="22"/>
                <w:szCs w:val="22"/>
              </w:rPr>
            </w:pPr>
            <w:r w:rsidRPr="009E0066">
              <w:rPr>
                <w:rFonts w:ascii="Calibri" w:hAnsi="Calibri" w:cs="Calibri"/>
                <w:color w:val="000000"/>
                <w:sz w:val="22"/>
                <w:szCs w:val="22"/>
              </w:rPr>
              <w:t>Введение. Предмет и задачи детской психологии. Психологические особенности младенца. Развитие психики в раннем детстве.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p>
        </w:tc>
        <w:tc>
          <w:tcPr>
            <w:tcW w:w="0" w:type="auto"/>
            <w:tcBorders>
              <w:left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p>
        </w:tc>
        <w:tc>
          <w:tcPr>
            <w:tcW w:w="0" w:type="auto"/>
            <w:tcBorders>
              <w:left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p>
        </w:tc>
      </w:tr>
      <w:tr w:rsidR="009E0066" w:rsidRPr="006709FF" w:rsidTr="009D4926">
        <w:trPr>
          <w:trHeight w:hRule="exact" w:val="12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r>
              <w:rPr>
                <w:rFonts w:ascii="Calibri" w:hAnsi="Calibri" w:cs="Calibri"/>
                <w:b/>
                <w:sz w:val="22"/>
                <w:szCs w:val="22"/>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3"/>
              <w:numPr>
                <w:ilvl w:val="0"/>
                <w:numId w:val="0"/>
              </w:numPr>
              <w:spacing w:before="0"/>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 xml:space="preserve">Модуль 3. </w:t>
            </w:r>
            <w:r w:rsidRPr="00120043">
              <w:rPr>
                <w:rFonts w:asciiTheme="minorHAnsi" w:hAnsiTheme="minorHAnsi" w:cstheme="minorHAnsi"/>
                <w:iCs/>
                <w:color w:val="auto"/>
                <w:sz w:val="22"/>
                <w:szCs w:val="22"/>
                <w:u w:val="none"/>
              </w:rPr>
              <w:t>Федеральный государственный образовательный стандарт начального, основного общего и среднего (полного) общего образования: содержание, практические механизмы реализации и организация образовательной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proofErr w:type="spellStart"/>
            <w:r w:rsidRPr="00120043">
              <w:rPr>
                <w:rFonts w:asciiTheme="minorHAnsi" w:hAnsiTheme="minorHAnsi" w:cstheme="minorHAnsi"/>
                <w:b/>
                <w:sz w:val="22"/>
                <w:szCs w:val="22"/>
              </w:rPr>
              <w:t>Пр.з</w:t>
            </w:r>
            <w:proofErr w:type="spellEnd"/>
            <w:r w:rsidRPr="00120043">
              <w:rPr>
                <w:rFonts w:asciiTheme="minorHAnsi" w:hAnsiTheme="minorHAnsi" w:cstheme="minorHAnsi"/>
                <w:b/>
                <w:sz w:val="22"/>
                <w:szCs w:val="22"/>
              </w:rPr>
              <w:t xml:space="preserve">. </w:t>
            </w:r>
          </w:p>
        </w:tc>
      </w:tr>
      <w:tr w:rsidR="009E0066" w:rsidRPr="006709FF" w:rsidTr="009E0066">
        <w:trPr>
          <w:trHeight w:hRule="exact" w:val="24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Default="009E0066" w:rsidP="00ED2229">
            <w:pPr>
              <w:shd w:val="clear" w:color="auto" w:fill="FFFFFF"/>
              <w:jc w:val="both"/>
              <w:rPr>
                <w:rFonts w:ascii="Calibri" w:hAnsi="Calibri" w:cs="Calibri"/>
                <w:b/>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 xml:space="preserve">Нормативно-правовые основания реализации ФГОС (федеральный, региональный, муниципальный, школьный уровни). Теоретико-методологические основы достижения образовательных результатов в соответствии ФГОС. Структура ФГОС. Формирование универсальных учебных действий и их место в образовательной программе школы. </w:t>
            </w:r>
          </w:p>
          <w:p w:rsidR="009E0066" w:rsidRPr="00120043" w:rsidRDefault="009E0066" w:rsidP="006A339C">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 xml:space="preserve">Метод проектного обучения. </w:t>
            </w:r>
          </w:p>
          <w:p w:rsidR="009E0066" w:rsidRPr="00120043" w:rsidRDefault="009E0066" w:rsidP="006A339C">
            <w:pPr>
              <w:jc w:val="both"/>
              <w:rPr>
                <w:rFonts w:asciiTheme="minorHAnsi" w:hAnsiTheme="minorHAnsi" w:cstheme="minorHAnsi"/>
                <w:bCs/>
                <w:i/>
                <w:sz w:val="22"/>
                <w:szCs w:val="22"/>
              </w:rPr>
            </w:pPr>
            <w:r w:rsidRPr="00120043">
              <w:rPr>
                <w:rFonts w:asciiTheme="minorHAnsi" w:hAnsiTheme="minorHAnsi" w:cstheme="minorHAnsi"/>
                <w:bCs/>
                <w:sz w:val="22"/>
                <w:szCs w:val="22"/>
              </w:rPr>
              <w:t>Организация внеурочной и воспитательной работы в рамках ФГОС.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pStyle w:val="ab"/>
              <w:jc w:val="both"/>
              <w:rPr>
                <w:rFonts w:asciiTheme="minorHAnsi" w:hAnsiTheme="minorHAnsi" w:cstheme="minorHAnsi"/>
              </w:rPr>
            </w:pPr>
            <w:r w:rsidRPr="00120043">
              <w:rPr>
                <w:rFonts w:asciiTheme="minorHAnsi" w:hAnsiTheme="minorHAnsi" w:cstheme="minorHAnsi"/>
              </w:rPr>
              <w:t>20</w:t>
            </w:r>
          </w:p>
        </w:tc>
        <w:tc>
          <w:tcPr>
            <w:tcW w:w="0" w:type="auto"/>
            <w:tcBorders>
              <w:left w:val="single" w:sz="6" w:space="0" w:color="auto"/>
              <w:right w:val="single" w:sz="6" w:space="0" w:color="auto"/>
            </w:tcBorders>
            <w:shd w:val="clear" w:color="auto" w:fill="FFFFFF"/>
          </w:tcPr>
          <w:p w:rsidR="009E0066" w:rsidRPr="00120043" w:rsidRDefault="009E0066" w:rsidP="006A339C">
            <w:pPr>
              <w:pStyle w:val="ab"/>
              <w:jc w:val="both"/>
              <w:rPr>
                <w:rFonts w:asciiTheme="minorHAnsi" w:hAnsiTheme="minorHAnsi" w:cstheme="minorHAnsi"/>
              </w:rPr>
            </w:pPr>
            <w:r w:rsidRPr="00120043">
              <w:rPr>
                <w:rFonts w:asciiTheme="minorHAnsi" w:hAnsiTheme="minorHAnsi" w:cstheme="minorHAnsi"/>
              </w:rPr>
              <w:t>16</w:t>
            </w:r>
          </w:p>
        </w:tc>
        <w:tc>
          <w:tcPr>
            <w:tcW w:w="0" w:type="auto"/>
            <w:tcBorders>
              <w:left w:val="single" w:sz="6" w:space="0" w:color="auto"/>
              <w:right w:val="single" w:sz="6" w:space="0" w:color="auto"/>
            </w:tcBorders>
            <w:shd w:val="clear" w:color="auto" w:fill="FFFFFF"/>
          </w:tcPr>
          <w:p w:rsidR="009E0066" w:rsidRPr="00120043" w:rsidRDefault="009E0066" w:rsidP="006A339C">
            <w:pPr>
              <w:pStyle w:val="ab"/>
              <w:jc w:val="both"/>
              <w:rPr>
                <w:rFonts w:asciiTheme="minorHAnsi" w:hAnsiTheme="minorHAnsi" w:cstheme="minorHAnsi"/>
              </w:rPr>
            </w:pPr>
            <w:r w:rsidRPr="00120043">
              <w:rPr>
                <w:rFonts w:asciiTheme="minorHAnsi"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p>
        </w:tc>
      </w:tr>
      <w:tr w:rsidR="009E0066" w:rsidRPr="006709FF" w:rsidTr="009E0066">
        <w:trPr>
          <w:trHeight w:hRule="exact" w:val="7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Default="009E0066" w:rsidP="006A339C">
            <w:pPr>
              <w:shd w:val="clear" w:color="auto" w:fill="FFFFFF"/>
              <w:jc w:val="both"/>
              <w:rPr>
                <w:rFonts w:ascii="Calibri" w:hAnsi="Calibri" w:cs="Calibri"/>
                <w:b/>
                <w:sz w:val="22"/>
                <w:szCs w:val="22"/>
              </w:rPr>
            </w:pPr>
            <w:r>
              <w:rPr>
                <w:rFonts w:ascii="Calibri" w:hAnsi="Calibri" w:cs="Calibri"/>
                <w:b/>
                <w:sz w:val="22"/>
                <w:szCs w:val="22"/>
              </w:rPr>
              <w:t>3(д)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pStyle w:val="3"/>
              <w:numPr>
                <w:ilvl w:val="0"/>
                <w:numId w:val="0"/>
              </w:numPr>
              <w:spacing w:before="0"/>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 xml:space="preserve">Модуль 3. </w:t>
            </w:r>
            <w:r w:rsidRPr="00014017">
              <w:rPr>
                <w:rFonts w:ascii="Calibri" w:hAnsi="Calibri" w:cs="Calibri"/>
                <w:color w:val="auto"/>
                <w:sz w:val="22"/>
                <w:szCs w:val="22"/>
                <w:u w:val="none"/>
              </w:rPr>
              <w:t>Методика и технологии дошкольного образования. ФГОС ДО: специфика структуры и содержания.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A339C">
            <w:pPr>
              <w:shd w:val="clear" w:color="auto" w:fill="FFFFFF"/>
              <w:jc w:val="both"/>
              <w:rPr>
                <w:rFonts w:asciiTheme="minorHAnsi" w:hAnsiTheme="minorHAnsi" w:cstheme="minorHAnsi"/>
                <w:b/>
                <w:sz w:val="22"/>
                <w:szCs w:val="22"/>
              </w:rPr>
            </w:pPr>
            <w:proofErr w:type="spellStart"/>
            <w:r w:rsidRPr="00120043">
              <w:rPr>
                <w:rFonts w:asciiTheme="minorHAnsi" w:hAnsiTheme="minorHAnsi" w:cstheme="minorHAnsi"/>
                <w:b/>
                <w:sz w:val="22"/>
                <w:szCs w:val="22"/>
              </w:rPr>
              <w:t>Пр.з</w:t>
            </w:r>
            <w:proofErr w:type="spellEnd"/>
            <w:r w:rsidRPr="00120043">
              <w:rPr>
                <w:rFonts w:asciiTheme="minorHAnsi" w:hAnsiTheme="minorHAnsi" w:cstheme="minorHAnsi"/>
                <w:b/>
                <w:sz w:val="22"/>
                <w:szCs w:val="22"/>
              </w:rPr>
              <w:t xml:space="preserve">. </w:t>
            </w:r>
          </w:p>
        </w:tc>
      </w:tr>
      <w:tr w:rsidR="009E0066" w:rsidRPr="006709FF" w:rsidTr="009E0066">
        <w:trPr>
          <w:trHeight w:hRule="exact" w:val="405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jc w:val="both"/>
              <w:rPr>
                <w:rFonts w:asciiTheme="minorHAnsi" w:hAnsiTheme="minorHAnsi" w:cstheme="minorHAnsi"/>
                <w:bCs/>
                <w:i/>
                <w:sz w:val="22"/>
                <w:szCs w:val="22"/>
              </w:rPr>
            </w:pPr>
            <w:r w:rsidRPr="00014017">
              <w:rPr>
                <w:rStyle w:val="a7"/>
                <w:rFonts w:ascii="Calibri" w:hAnsi="Calibri" w:cs="Calibri"/>
                <w:b w:val="0"/>
                <w:sz w:val="22"/>
                <w:szCs w:val="22"/>
              </w:rPr>
              <w:t>Преемственность дошкольного и начального общего образования в рамках ФГОС ДО. Формирование у детей предпосылок учебной деятельности, мотивации к обучению. Методика и технологии дошкольного образования.</w:t>
            </w:r>
            <w:r w:rsidRPr="00014017">
              <w:rPr>
                <w:rStyle w:val="a7"/>
                <w:rFonts w:ascii="Calibri" w:hAnsi="Calibri" w:cs="Calibri"/>
                <w:sz w:val="22"/>
                <w:szCs w:val="22"/>
              </w:rPr>
              <w:t xml:space="preserve"> </w:t>
            </w:r>
            <w:r w:rsidRPr="00014017">
              <w:rPr>
                <w:rFonts w:ascii="Calibri" w:hAnsi="Calibri" w:cs="Calibri"/>
                <w:bCs/>
                <w:sz w:val="22"/>
                <w:szCs w:val="22"/>
              </w:rPr>
              <w:t>Образовательная программа, примерные образовательные программы дошкольного образования: понятия, назначение, требования  к качеству, характеристики. </w:t>
            </w:r>
            <w:r w:rsidRPr="00014017">
              <w:rPr>
                <w:rStyle w:val="212pt"/>
                <w:rFonts w:ascii="Calibri" w:hAnsi="Calibri" w:cs="Calibri"/>
                <w:sz w:val="22"/>
                <w:szCs w:val="22"/>
              </w:rPr>
              <w:t xml:space="preserve">ФГОС ДО как основа для разработки образовательной программы дошкольного образования и вариативных примерных образовательных программ. </w:t>
            </w:r>
            <w:r w:rsidRPr="00014017">
              <w:rPr>
                <w:rFonts w:ascii="Calibri" w:hAnsi="Calibri" w:cs="Calibri"/>
                <w:sz w:val="22"/>
                <w:szCs w:val="22"/>
              </w:rPr>
              <w:t>Разработка образовательной программы дошкольного образования в соответствии с ФГОС дошкольного образования. Пять направлений развития (образовательных областей), обеспечение которых должно отражаться в программе: социально-коммуникативное, познавательное, речевое, художественно-эстетическое.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p>
        </w:tc>
        <w:tc>
          <w:tcPr>
            <w:tcW w:w="0" w:type="auto"/>
            <w:tcBorders>
              <w:left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p>
        </w:tc>
        <w:tc>
          <w:tcPr>
            <w:tcW w:w="0" w:type="auto"/>
            <w:tcBorders>
              <w:left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p>
        </w:tc>
      </w:tr>
      <w:tr w:rsidR="009E0066" w:rsidRPr="006709FF" w:rsidTr="00F52BFF">
        <w:trPr>
          <w:trHeight w:hRule="exact" w:val="25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r>
              <w:rPr>
                <w:rFonts w:ascii="Calibri" w:hAnsi="Calibri" w:cs="Calibr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3"/>
              <w:numPr>
                <w:ilvl w:val="0"/>
                <w:numId w:val="0"/>
              </w:numPr>
              <w:spacing w:before="0"/>
              <w:jc w:val="both"/>
              <w:rPr>
                <w:rFonts w:asciiTheme="minorHAnsi" w:hAnsiTheme="minorHAnsi" w:cstheme="minorHAnsi"/>
                <w:color w:val="auto"/>
                <w:sz w:val="22"/>
                <w:szCs w:val="22"/>
                <w:u w:val="none"/>
              </w:rPr>
            </w:pPr>
            <w:r w:rsidRPr="00120043">
              <w:rPr>
                <w:rFonts w:asciiTheme="minorHAnsi" w:hAnsiTheme="minorHAnsi" w:cstheme="minorHAnsi"/>
                <w:color w:val="auto"/>
                <w:sz w:val="22"/>
                <w:szCs w:val="22"/>
                <w:u w:val="none"/>
              </w:rPr>
              <w:t>Модуль 4. Безопасность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20</w:t>
            </w:r>
          </w:p>
        </w:tc>
        <w:tc>
          <w:tcPr>
            <w:tcW w:w="0" w:type="auto"/>
            <w:tcBorders>
              <w:left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16</w:t>
            </w:r>
          </w:p>
        </w:tc>
        <w:tc>
          <w:tcPr>
            <w:tcW w:w="0" w:type="auto"/>
            <w:tcBorders>
              <w:left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shd w:val="clear" w:color="auto" w:fill="FFFFFF"/>
              <w:jc w:val="both"/>
              <w:rPr>
                <w:rFonts w:asciiTheme="minorHAnsi" w:hAnsiTheme="minorHAnsi" w:cstheme="minorHAnsi"/>
                <w:b/>
                <w:sz w:val="22"/>
                <w:szCs w:val="22"/>
              </w:rPr>
            </w:pPr>
            <w:r w:rsidRPr="00120043">
              <w:rPr>
                <w:rFonts w:asciiTheme="minorHAnsi" w:hAnsiTheme="minorHAnsi" w:cstheme="minorHAnsi"/>
                <w:b/>
                <w:sz w:val="22"/>
                <w:szCs w:val="22"/>
              </w:rPr>
              <w:t>Тест</w:t>
            </w:r>
          </w:p>
        </w:tc>
      </w:tr>
      <w:tr w:rsidR="009E0066" w:rsidRPr="006709FF" w:rsidTr="009D4926">
        <w:trPr>
          <w:trHeight w:hRule="exact" w:val="8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a8"/>
              <w:spacing w:before="0" w:beforeAutospacing="0" w:after="0" w:afterAutospacing="0"/>
              <w:jc w:val="both"/>
              <w:rPr>
                <w:rFonts w:asciiTheme="minorHAnsi" w:hAnsiTheme="minorHAnsi" w:cstheme="minorHAnsi"/>
                <w:bCs/>
                <w:sz w:val="22"/>
                <w:szCs w:val="22"/>
              </w:rPr>
            </w:pPr>
            <w:r w:rsidRPr="00120043">
              <w:rPr>
                <w:rFonts w:asciiTheme="minorHAnsi" w:hAnsiTheme="minorHAnsi" w:cstheme="minorHAnsi"/>
                <w:bCs/>
                <w:sz w:val="22"/>
                <w:szCs w:val="22"/>
              </w:rPr>
              <w:t>Теоретические основы безопасности жизнедеятельности. Организация безопасной образовательной среды и охрана труда в образовательной организации.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r w:rsidRPr="00120043">
              <w:rPr>
                <w:rFonts w:asciiTheme="minorHAnsi" w:hAnsiTheme="minorHAnsi" w:cstheme="minorHAnsi"/>
              </w:rPr>
              <w:t>20</w:t>
            </w:r>
          </w:p>
        </w:tc>
        <w:tc>
          <w:tcPr>
            <w:tcW w:w="0" w:type="auto"/>
            <w:tcBorders>
              <w:left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r w:rsidRPr="00120043">
              <w:rPr>
                <w:rFonts w:asciiTheme="minorHAnsi" w:hAnsiTheme="minorHAnsi" w:cstheme="minorHAnsi"/>
              </w:rPr>
              <w:t>16</w:t>
            </w:r>
          </w:p>
        </w:tc>
        <w:tc>
          <w:tcPr>
            <w:tcW w:w="0" w:type="auto"/>
            <w:tcBorders>
              <w:left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r w:rsidRPr="00120043">
              <w:rPr>
                <w:rFonts w:asciiTheme="minorHAnsi" w:hAnsiTheme="minorHAnsi" w:cstheme="minorHAnsi"/>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120043" w:rsidRDefault="009E0066" w:rsidP="006B4A3A">
            <w:pPr>
              <w:pStyle w:val="ab"/>
              <w:jc w:val="both"/>
              <w:rPr>
                <w:rFonts w:asciiTheme="minorHAnsi" w:hAnsiTheme="minorHAnsi" w:cstheme="minorHAnsi"/>
              </w:rPr>
            </w:pPr>
          </w:p>
        </w:tc>
      </w:tr>
      <w:tr w:rsidR="009E0066" w:rsidRPr="006709FF" w:rsidTr="003E631A">
        <w:trPr>
          <w:trHeight w:hRule="exact" w:val="3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r>
              <w:rPr>
                <w:rFonts w:ascii="Calibri" w:hAnsi="Calibri" w:cs="Calibri"/>
                <w:b/>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11C80">
            <w:pPr>
              <w:pStyle w:val="3"/>
              <w:numPr>
                <w:ilvl w:val="0"/>
                <w:numId w:val="0"/>
              </w:numPr>
              <w:spacing w:before="0"/>
              <w:jc w:val="both"/>
              <w:rPr>
                <w:rFonts w:ascii="Calibri" w:hAnsi="Calibri" w:cs="Calibri"/>
                <w:color w:val="auto"/>
                <w:sz w:val="22"/>
                <w:szCs w:val="22"/>
                <w:u w:val="none"/>
              </w:rPr>
            </w:pPr>
            <w:r w:rsidRPr="006709FF">
              <w:rPr>
                <w:rFonts w:ascii="Calibri" w:hAnsi="Calibri" w:cs="Calibri"/>
                <w:color w:val="auto"/>
                <w:sz w:val="22"/>
                <w:szCs w:val="22"/>
                <w:u w:val="none"/>
              </w:rPr>
              <w:t xml:space="preserve">Модуль </w:t>
            </w:r>
            <w:r>
              <w:rPr>
                <w:rFonts w:ascii="Calibri" w:hAnsi="Calibri" w:cs="Calibri"/>
                <w:color w:val="auto"/>
                <w:sz w:val="22"/>
                <w:szCs w:val="22"/>
                <w:u w:val="none"/>
              </w:rPr>
              <w:t>5</w:t>
            </w:r>
            <w:r w:rsidRPr="006709FF">
              <w:rPr>
                <w:rFonts w:ascii="Calibri" w:hAnsi="Calibri" w:cs="Calibri"/>
                <w:color w:val="auto"/>
                <w:sz w:val="22"/>
                <w:szCs w:val="22"/>
                <w:u w:val="none"/>
              </w:rPr>
              <w:t xml:space="preserve">. </w:t>
            </w:r>
            <w:r w:rsidRPr="006709FF">
              <w:rPr>
                <w:rFonts w:ascii="Calibri" w:hAnsi="Calibri" w:cs="Calibri"/>
                <w:sz w:val="22"/>
                <w:szCs w:val="22"/>
                <w:u w:val="none"/>
              </w:rPr>
              <w:t>Информационные технологии в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b/>
              </w:rPr>
            </w:pPr>
            <w:r w:rsidRPr="009D4926">
              <w:rPr>
                <w:rFonts w:ascii="Calibri" w:hAnsi="Calibri" w:cs="Calibri"/>
                <w:b/>
                <w:sz w:val="22"/>
                <w:szCs w:val="22"/>
              </w:rPr>
              <w:t>20</w:t>
            </w:r>
          </w:p>
        </w:tc>
        <w:tc>
          <w:tcPr>
            <w:tcW w:w="0" w:type="auto"/>
            <w:tcBorders>
              <w:left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b/>
              </w:rPr>
            </w:pPr>
            <w:r w:rsidRPr="009D4926">
              <w:rPr>
                <w:rFonts w:ascii="Calibri" w:hAnsi="Calibri" w:cs="Calibri"/>
                <w:b/>
                <w:sz w:val="22"/>
                <w:szCs w:val="22"/>
              </w:rPr>
              <w:t>16</w:t>
            </w:r>
          </w:p>
        </w:tc>
        <w:tc>
          <w:tcPr>
            <w:tcW w:w="0" w:type="auto"/>
            <w:tcBorders>
              <w:left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b/>
              </w:rPr>
            </w:pPr>
            <w:r w:rsidRPr="009D4926">
              <w:rPr>
                <w:rFonts w:ascii="Calibri" w:hAnsi="Calibri" w:cs="Calibri"/>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b/>
              </w:rPr>
            </w:pPr>
            <w:proofErr w:type="spellStart"/>
            <w:r w:rsidRPr="009D4926">
              <w:rPr>
                <w:rFonts w:ascii="Calibri" w:hAnsi="Calibri" w:cs="Calibri"/>
                <w:b/>
                <w:sz w:val="22"/>
                <w:szCs w:val="22"/>
              </w:rPr>
              <w:t>Пр.з</w:t>
            </w:r>
            <w:proofErr w:type="spellEnd"/>
            <w:r w:rsidRPr="009D4926">
              <w:rPr>
                <w:rFonts w:ascii="Calibri" w:hAnsi="Calibri" w:cs="Calibri"/>
                <w:b/>
                <w:sz w:val="22"/>
                <w:szCs w:val="22"/>
              </w:rPr>
              <w:t>.</w:t>
            </w:r>
          </w:p>
        </w:tc>
      </w:tr>
      <w:tr w:rsidR="009E0066" w:rsidRPr="006709FF" w:rsidTr="0024756D">
        <w:trPr>
          <w:trHeight w:hRule="exact" w:val="10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r w:rsidRPr="006709FF">
              <w:rPr>
                <w:rFonts w:ascii="Calibri" w:hAnsi="Calibri" w:cs="Calibri"/>
                <w:sz w:val="22"/>
                <w:szCs w:val="22"/>
              </w:rPr>
              <w:t xml:space="preserve">Информационная грамотность и ИКТ-компетентность педагога как одно из условий качества современного образования. Создание мультимедийных презентационных материалов в среде </w:t>
            </w:r>
            <w:r w:rsidRPr="006709FF">
              <w:rPr>
                <w:rFonts w:ascii="Calibri" w:hAnsi="Calibri" w:cs="Calibri"/>
                <w:sz w:val="22"/>
                <w:szCs w:val="22"/>
                <w:lang w:val="en-US"/>
              </w:rPr>
              <w:t>Microsoft</w:t>
            </w:r>
            <w:r w:rsidRPr="006709FF">
              <w:rPr>
                <w:rFonts w:ascii="Calibri" w:hAnsi="Calibri" w:cs="Calibri"/>
                <w:sz w:val="22"/>
                <w:szCs w:val="22"/>
              </w:rPr>
              <w:t xml:space="preserve"> </w:t>
            </w:r>
            <w:r w:rsidRPr="006709FF">
              <w:rPr>
                <w:rFonts w:ascii="Calibri" w:hAnsi="Calibri" w:cs="Calibri"/>
                <w:sz w:val="22"/>
                <w:szCs w:val="22"/>
                <w:lang w:val="en-US"/>
              </w:rPr>
              <w:t>Power</w:t>
            </w:r>
            <w:r w:rsidRPr="006709FF">
              <w:rPr>
                <w:rFonts w:ascii="Calibri" w:hAnsi="Calibri" w:cs="Calibri"/>
                <w:sz w:val="22"/>
                <w:szCs w:val="22"/>
              </w:rPr>
              <w:t xml:space="preserve"> </w:t>
            </w:r>
            <w:r w:rsidRPr="006709FF">
              <w:rPr>
                <w:rFonts w:ascii="Calibri" w:hAnsi="Calibri" w:cs="Calibri"/>
                <w:sz w:val="22"/>
                <w:szCs w:val="22"/>
                <w:lang w:val="en-US"/>
              </w:rPr>
              <w:t>Point</w:t>
            </w:r>
            <w:r w:rsidRPr="006709FF">
              <w:rPr>
                <w:rFonts w:ascii="Calibri" w:hAnsi="Calibri" w:cs="Calibri"/>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rPr>
            </w:pPr>
            <w:r w:rsidRPr="009D4926">
              <w:rPr>
                <w:rFonts w:ascii="Calibri" w:hAnsi="Calibri" w:cs="Calibri"/>
                <w:sz w:val="22"/>
                <w:szCs w:val="22"/>
              </w:rPr>
              <w:t>20</w:t>
            </w:r>
          </w:p>
        </w:tc>
        <w:tc>
          <w:tcPr>
            <w:tcW w:w="0" w:type="auto"/>
            <w:tcBorders>
              <w:left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rPr>
            </w:pPr>
            <w:r w:rsidRPr="009D4926">
              <w:rPr>
                <w:rFonts w:ascii="Calibri" w:hAnsi="Calibri" w:cs="Calibri"/>
                <w:sz w:val="22"/>
                <w:szCs w:val="22"/>
              </w:rPr>
              <w:t>16</w:t>
            </w:r>
          </w:p>
        </w:tc>
        <w:tc>
          <w:tcPr>
            <w:tcW w:w="0" w:type="auto"/>
            <w:tcBorders>
              <w:left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rPr>
            </w:pPr>
            <w:r w:rsidRPr="009D4926">
              <w:rPr>
                <w:rFonts w:ascii="Calibri" w:hAnsi="Calibri" w:cs="Calibri"/>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9D4926" w:rsidRDefault="009E0066" w:rsidP="00ED2229">
            <w:pPr>
              <w:shd w:val="clear" w:color="auto" w:fill="FFFFFF"/>
              <w:jc w:val="both"/>
              <w:rPr>
                <w:rFonts w:ascii="Calibri" w:hAnsi="Calibri" w:cs="Calibri"/>
              </w:rPr>
            </w:pPr>
          </w:p>
        </w:tc>
      </w:tr>
      <w:tr w:rsidR="009E0066" w:rsidRPr="006709FF" w:rsidTr="002D7622">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622" w:rsidRDefault="009E0066" w:rsidP="009E0066">
            <w:pPr>
              <w:shd w:val="clear" w:color="auto" w:fill="FFFFFF"/>
              <w:jc w:val="both"/>
              <w:rPr>
                <w:rFonts w:ascii="Calibri" w:hAnsi="Calibri" w:cs="Calibri"/>
                <w:b/>
                <w:sz w:val="22"/>
                <w:szCs w:val="22"/>
              </w:rPr>
            </w:pPr>
            <w:r w:rsidRPr="002D7622">
              <w:rPr>
                <w:rFonts w:ascii="Calibri" w:hAnsi="Calibri" w:cs="Calibri"/>
                <w:b/>
                <w:sz w:val="22"/>
                <w:szCs w:val="22"/>
              </w:rPr>
              <w:t>ПРОФИЛЬНЫЙ БЛОК</w:t>
            </w:r>
            <w:r>
              <w:rPr>
                <w:rFonts w:ascii="Calibri" w:hAnsi="Calibri" w:cs="Calibri"/>
                <w:b/>
                <w:sz w:val="22"/>
                <w:szCs w:val="22"/>
              </w:rPr>
              <w:t xml:space="preserve">. </w:t>
            </w:r>
            <w:r w:rsidRPr="002D7622">
              <w:rPr>
                <w:rFonts w:ascii="Calibri" w:hAnsi="Calibri" w:cs="Calibri"/>
                <w:b/>
                <w:sz w:val="22"/>
                <w:szCs w:val="22"/>
              </w:rPr>
              <w:t xml:space="preserve">Теория </w:t>
            </w:r>
            <w:r>
              <w:rPr>
                <w:rFonts w:ascii="Calibri" w:hAnsi="Calibri" w:cs="Calibri"/>
                <w:b/>
                <w:sz w:val="22"/>
                <w:szCs w:val="22"/>
              </w:rPr>
              <w:t>музыкального образования</w:t>
            </w:r>
            <w:r w:rsidRPr="002D7622">
              <w:rPr>
                <w:rFonts w:ascii="Calibri" w:hAnsi="Calibri" w:cs="Calibri"/>
                <w:b/>
                <w:sz w:val="22"/>
                <w:szCs w:val="22"/>
              </w:rPr>
              <w:t xml:space="preserve"> информатике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120</w:t>
            </w: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rPr>
            </w:pPr>
          </w:p>
        </w:tc>
      </w:tr>
      <w:tr w:rsidR="009E0066" w:rsidRPr="006709FF" w:rsidTr="002D7622">
        <w:trPr>
          <w:trHeight w:hRule="exact" w:val="57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37478D" w:rsidRDefault="009E0066" w:rsidP="00ED2229">
            <w:pPr>
              <w:shd w:val="clear" w:color="auto" w:fill="FFFFFF"/>
              <w:jc w:val="both"/>
              <w:rPr>
                <w:rFonts w:ascii="Calibri" w:hAnsi="Calibri" w:cs="Calibri"/>
                <w:b/>
              </w:rPr>
            </w:pPr>
            <w:r w:rsidRPr="0037478D">
              <w:rPr>
                <w:rFonts w:ascii="Calibri" w:hAnsi="Calibri" w:cs="Calibri"/>
                <w:b/>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F9263F" w:rsidRDefault="009E0066" w:rsidP="00F9263F">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1. </w:t>
            </w:r>
            <w:r w:rsidR="006A339C" w:rsidRPr="00FB418D">
              <w:rPr>
                <w:rFonts w:ascii="Calibri" w:hAnsi="Calibri" w:cs="Calibri"/>
                <w:b/>
                <w:bCs/>
                <w:sz w:val="22"/>
                <w:szCs w:val="22"/>
              </w:rPr>
              <w:t xml:space="preserve">Элементарная теория музыки и основы творческого </w:t>
            </w:r>
            <w:proofErr w:type="spellStart"/>
            <w:r w:rsidR="006A339C" w:rsidRPr="00FB418D">
              <w:rPr>
                <w:rFonts w:ascii="Calibri" w:hAnsi="Calibri" w:cs="Calibri"/>
                <w:b/>
                <w:bCs/>
                <w:sz w:val="22"/>
                <w:szCs w:val="22"/>
              </w:rPr>
              <w:t>музицирования</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40</w:t>
            </w: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rPr>
            </w:pPr>
          </w:p>
        </w:tc>
      </w:tr>
      <w:tr w:rsidR="009E0066" w:rsidRPr="006709FF" w:rsidTr="009802A0">
        <w:trPr>
          <w:trHeight w:hRule="exact" w:val="270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37478D" w:rsidRDefault="009E0066"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Default="006A339C" w:rsidP="006A339C">
            <w:pPr>
              <w:ind w:left="-33"/>
              <w:rPr>
                <w:rFonts w:ascii="Calibri" w:eastAsia="Calibri" w:hAnsi="Calibri" w:cs="Calibri"/>
                <w:bCs/>
                <w:sz w:val="22"/>
                <w:szCs w:val="22"/>
              </w:rPr>
            </w:pPr>
            <w:r>
              <w:rPr>
                <w:rStyle w:val="a7"/>
                <w:rFonts w:ascii="Tahoma" w:hAnsi="Tahoma" w:cs="Tahoma"/>
                <w:color w:val="000000"/>
                <w:sz w:val="18"/>
                <w:szCs w:val="18"/>
                <w:bdr w:val="none" w:sz="0" w:space="0" w:color="auto" w:frame="1"/>
                <w:shd w:val="clear" w:color="auto" w:fill="FFFFFF"/>
              </w:rPr>
              <w:t>Элементарная теория музыки.</w:t>
            </w:r>
            <w:r>
              <w:rPr>
                <w:rStyle w:val="apple-converted-space"/>
                <w:rFonts w:ascii="Tahoma" w:hAnsi="Tahoma" w:cs="Tahoma"/>
                <w:b/>
                <w:bCs/>
                <w:sz w:val="18"/>
                <w:szCs w:val="18"/>
                <w:bdr w:val="none" w:sz="0" w:space="0" w:color="auto" w:frame="1"/>
              </w:rPr>
              <w:t> </w:t>
            </w:r>
            <w:r>
              <w:rPr>
                <w:rFonts w:ascii="Tahoma" w:hAnsi="Tahoma" w:cs="Tahoma"/>
                <w:color w:val="000000"/>
                <w:sz w:val="18"/>
                <w:szCs w:val="18"/>
              </w:rPr>
              <w:br/>
            </w:r>
            <w:r>
              <w:rPr>
                <w:rFonts w:ascii="Tahoma" w:hAnsi="Tahoma" w:cs="Tahoma"/>
                <w:color w:val="000000"/>
                <w:sz w:val="18"/>
                <w:szCs w:val="18"/>
                <w:shd w:val="clear" w:color="auto" w:fill="FFFFFF"/>
              </w:rPr>
              <w:t>Звук и его свойства.</w:t>
            </w:r>
            <w:r>
              <w:rPr>
                <w:rStyle w:val="apple-converted-space"/>
                <w:rFonts w:ascii="Tahoma" w:hAnsi="Tahoma" w:cs="Tahoma"/>
                <w:sz w:val="18"/>
                <w:szCs w:val="18"/>
              </w:rPr>
              <w:t> </w:t>
            </w:r>
            <w:r>
              <w:rPr>
                <w:rFonts w:ascii="Tahoma" w:hAnsi="Tahoma" w:cs="Tahoma"/>
                <w:color w:val="000000"/>
                <w:sz w:val="18"/>
                <w:szCs w:val="18"/>
                <w:shd w:val="clear" w:color="auto" w:fill="FFFFFF"/>
              </w:rPr>
              <w:t>Нотное письмо.</w:t>
            </w:r>
            <w:r>
              <w:rPr>
                <w:rStyle w:val="apple-converted-space"/>
                <w:rFonts w:ascii="Tahoma" w:hAnsi="Tahoma" w:cs="Tahoma"/>
                <w:sz w:val="18"/>
                <w:szCs w:val="18"/>
              </w:rPr>
              <w:t> </w:t>
            </w:r>
            <w:r>
              <w:rPr>
                <w:rFonts w:ascii="Tahoma" w:hAnsi="Tahoma" w:cs="Tahoma"/>
                <w:color w:val="000000"/>
                <w:sz w:val="18"/>
                <w:szCs w:val="18"/>
                <w:shd w:val="clear" w:color="auto" w:fill="FFFFFF"/>
              </w:rPr>
              <w:t>Ритм и метр.</w:t>
            </w:r>
            <w:r>
              <w:rPr>
                <w:rStyle w:val="apple-converted-space"/>
                <w:rFonts w:ascii="Tahoma" w:hAnsi="Tahoma" w:cs="Tahoma"/>
                <w:sz w:val="18"/>
                <w:szCs w:val="18"/>
              </w:rPr>
              <w:t> </w:t>
            </w:r>
            <w:r>
              <w:rPr>
                <w:rFonts w:ascii="Tahoma" w:hAnsi="Tahoma" w:cs="Tahoma"/>
                <w:color w:val="000000"/>
                <w:sz w:val="18"/>
                <w:szCs w:val="18"/>
                <w:shd w:val="clear" w:color="auto" w:fill="FFFFFF"/>
              </w:rPr>
              <w:t>Музыкальный темп.</w:t>
            </w:r>
            <w:r>
              <w:rPr>
                <w:rStyle w:val="apple-converted-space"/>
                <w:rFonts w:ascii="Tahoma" w:hAnsi="Tahoma" w:cs="Tahoma"/>
                <w:sz w:val="18"/>
                <w:szCs w:val="18"/>
              </w:rPr>
              <w:t> </w:t>
            </w:r>
            <w:r>
              <w:rPr>
                <w:rFonts w:ascii="Tahoma" w:hAnsi="Tahoma" w:cs="Tahoma"/>
                <w:color w:val="000000"/>
                <w:sz w:val="18"/>
                <w:szCs w:val="18"/>
              </w:rPr>
              <w:br/>
            </w:r>
            <w:r>
              <w:rPr>
                <w:rFonts w:ascii="Tahoma" w:hAnsi="Tahoma" w:cs="Tahoma"/>
                <w:color w:val="000000"/>
                <w:sz w:val="18"/>
                <w:szCs w:val="18"/>
                <w:shd w:val="clear" w:color="auto" w:fill="FFFFFF"/>
              </w:rPr>
              <w:t>Интервалы.</w:t>
            </w:r>
            <w:r>
              <w:rPr>
                <w:rStyle w:val="apple-converted-space"/>
                <w:rFonts w:ascii="Tahoma" w:hAnsi="Tahoma" w:cs="Tahoma"/>
                <w:sz w:val="18"/>
                <w:szCs w:val="18"/>
              </w:rPr>
              <w:t> </w:t>
            </w:r>
            <w:r>
              <w:rPr>
                <w:rFonts w:ascii="Tahoma" w:hAnsi="Tahoma" w:cs="Tahoma"/>
                <w:color w:val="000000"/>
                <w:sz w:val="18"/>
                <w:szCs w:val="18"/>
                <w:shd w:val="clear" w:color="auto" w:fill="FFFFFF"/>
              </w:rPr>
              <w:t>Аккорды.</w:t>
            </w:r>
            <w:r>
              <w:rPr>
                <w:rStyle w:val="apple-converted-space"/>
                <w:rFonts w:ascii="Tahoma" w:hAnsi="Tahoma" w:cs="Tahoma"/>
                <w:sz w:val="18"/>
                <w:szCs w:val="18"/>
              </w:rPr>
              <w:t> </w:t>
            </w:r>
            <w:r>
              <w:rPr>
                <w:rFonts w:ascii="Tahoma" w:hAnsi="Tahoma" w:cs="Tahoma"/>
                <w:color w:val="000000"/>
                <w:sz w:val="18"/>
                <w:szCs w:val="18"/>
                <w:shd w:val="clear" w:color="auto" w:fill="FFFFFF"/>
              </w:rPr>
              <w:t>Мажорный лад.</w:t>
            </w:r>
            <w:r>
              <w:rPr>
                <w:rStyle w:val="apple-converted-space"/>
                <w:rFonts w:ascii="Tahoma" w:hAnsi="Tahoma" w:cs="Tahoma"/>
                <w:sz w:val="18"/>
                <w:szCs w:val="18"/>
              </w:rPr>
              <w:t> </w:t>
            </w:r>
            <w:r>
              <w:rPr>
                <w:rFonts w:ascii="Tahoma" w:hAnsi="Tahoma" w:cs="Tahoma"/>
                <w:color w:val="000000"/>
                <w:sz w:val="18"/>
                <w:szCs w:val="18"/>
                <w:shd w:val="clear" w:color="auto" w:fill="FFFFFF"/>
              </w:rPr>
              <w:t>Минорный лад.</w:t>
            </w:r>
            <w:r>
              <w:rPr>
                <w:rStyle w:val="apple-converted-space"/>
                <w:rFonts w:ascii="Tahoma" w:hAnsi="Tahoma" w:cs="Tahoma"/>
                <w:sz w:val="18"/>
                <w:szCs w:val="18"/>
              </w:rPr>
              <w:t> </w:t>
            </w:r>
            <w:r>
              <w:rPr>
                <w:rFonts w:ascii="Tahoma" w:hAnsi="Tahoma" w:cs="Tahoma"/>
                <w:color w:val="000000"/>
                <w:sz w:val="18"/>
                <w:szCs w:val="18"/>
                <w:shd w:val="clear" w:color="auto" w:fill="FFFFFF"/>
              </w:rPr>
              <w:t>Лады народной музыки.</w:t>
            </w:r>
            <w:r>
              <w:rPr>
                <w:rStyle w:val="apple-converted-space"/>
                <w:rFonts w:ascii="Tahoma" w:hAnsi="Tahoma" w:cs="Tahoma"/>
                <w:sz w:val="18"/>
                <w:szCs w:val="18"/>
              </w:rPr>
              <w:t> </w:t>
            </w:r>
            <w:r>
              <w:rPr>
                <w:rFonts w:ascii="Tahoma" w:hAnsi="Tahoma" w:cs="Tahoma"/>
                <w:color w:val="000000"/>
                <w:sz w:val="18"/>
                <w:szCs w:val="18"/>
                <w:shd w:val="clear" w:color="auto" w:fill="FFFFFF"/>
              </w:rPr>
              <w:t>Интервалы в тональности.</w:t>
            </w:r>
            <w:r>
              <w:rPr>
                <w:rStyle w:val="apple-converted-space"/>
                <w:rFonts w:ascii="Tahoma" w:hAnsi="Tahoma" w:cs="Tahoma"/>
                <w:sz w:val="18"/>
                <w:szCs w:val="18"/>
              </w:rPr>
              <w:t> </w:t>
            </w:r>
            <w:r>
              <w:rPr>
                <w:rFonts w:ascii="Tahoma" w:hAnsi="Tahoma" w:cs="Tahoma"/>
                <w:color w:val="000000"/>
                <w:sz w:val="18"/>
                <w:szCs w:val="18"/>
                <w:shd w:val="clear" w:color="auto" w:fill="FFFFFF"/>
              </w:rPr>
              <w:t>Родство тональностей. Хроматизм. Транспозиция.</w:t>
            </w:r>
            <w:r>
              <w:rPr>
                <w:rStyle w:val="apple-converted-space"/>
                <w:rFonts w:ascii="Tahoma" w:hAnsi="Tahoma" w:cs="Tahoma"/>
                <w:sz w:val="18"/>
                <w:szCs w:val="18"/>
              </w:rPr>
              <w:t> </w:t>
            </w:r>
            <w:r>
              <w:rPr>
                <w:rFonts w:ascii="Tahoma" w:hAnsi="Tahoma" w:cs="Tahoma"/>
                <w:color w:val="000000"/>
                <w:sz w:val="18"/>
                <w:szCs w:val="18"/>
                <w:shd w:val="clear" w:color="auto" w:fill="FFFFFF"/>
              </w:rPr>
              <w:t>Модуляция.</w:t>
            </w:r>
            <w:r>
              <w:rPr>
                <w:rStyle w:val="apple-converted-space"/>
                <w:rFonts w:ascii="Tahoma" w:hAnsi="Tahoma" w:cs="Tahoma"/>
                <w:sz w:val="18"/>
                <w:szCs w:val="18"/>
              </w:rPr>
              <w:t> </w:t>
            </w:r>
            <w:r>
              <w:rPr>
                <w:rFonts w:ascii="Tahoma" w:hAnsi="Tahoma" w:cs="Tahoma"/>
                <w:color w:val="000000"/>
                <w:sz w:val="18"/>
                <w:szCs w:val="18"/>
                <w:shd w:val="clear" w:color="auto" w:fill="FFFFFF"/>
              </w:rPr>
              <w:t>Элементы и структура музыкального языка.</w:t>
            </w:r>
            <w:r>
              <w:rPr>
                <w:rStyle w:val="apple-converted-space"/>
                <w:rFonts w:ascii="Tahoma" w:hAnsi="Tahoma" w:cs="Tahoma"/>
                <w:sz w:val="18"/>
                <w:szCs w:val="18"/>
              </w:rPr>
              <w:t> </w:t>
            </w:r>
            <w:r>
              <w:rPr>
                <w:rFonts w:ascii="Tahoma" w:hAnsi="Tahoma" w:cs="Tahoma"/>
                <w:color w:val="000000"/>
                <w:sz w:val="18"/>
                <w:szCs w:val="18"/>
              </w:rPr>
              <w:br/>
            </w:r>
            <w:r>
              <w:rPr>
                <w:rFonts w:ascii="Tahoma" w:hAnsi="Tahoma" w:cs="Tahoma"/>
                <w:color w:val="000000"/>
                <w:sz w:val="18"/>
                <w:szCs w:val="18"/>
                <w:shd w:val="clear" w:color="auto" w:fill="FFFFFF"/>
              </w:rPr>
              <w:t>Мелодия.</w:t>
            </w:r>
            <w:r>
              <w:rPr>
                <w:rStyle w:val="apple-converted-space"/>
                <w:rFonts w:ascii="Tahoma" w:hAnsi="Tahoma" w:cs="Tahoma"/>
                <w:sz w:val="18"/>
                <w:szCs w:val="18"/>
              </w:rPr>
              <w:t> </w:t>
            </w:r>
            <w:r>
              <w:rPr>
                <w:rFonts w:ascii="Tahoma" w:hAnsi="Tahoma" w:cs="Tahoma"/>
                <w:color w:val="000000"/>
                <w:sz w:val="18"/>
                <w:szCs w:val="18"/>
                <w:shd w:val="clear" w:color="auto" w:fill="FFFFFF"/>
              </w:rPr>
              <w:t>Музыкальный синтаксис.</w:t>
            </w:r>
            <w:r>
              <w:rPr>
                <w:rStyle w:val="apple-converted-space"/>
                <w:rFonts w:ascii="Tahoma" w:hAnsi="Tahoma" w:cs="Tahoma"/>
                <w:sz w:val="18"/>
                <w:szCs w:val="18"/>
              </w:rPr>
              <w:t> </w:t>
            </w:r>
            <w:r>
              <w:rPr>
                <w:rFonts w:ascii="Tahoma" w:hAnsi="Tahoma" w:cs="Tahoma"/>
                <w:color w:val="000000"/>
                <w:sz w:val="18"/>
                <w:szCs w:val="18"/>
              </w:rPr>
              <w:br/>
            </w:r>
            <w:r>
              <w:rPr>
                <w:rStyle w:val="a7"/>
                <w:rFonts w:ascii="Tahoma" w:hAnsi="Tahoma" w:cs="Tahoma"/>
                <w:color w:val="000000"/>
                <w:sz w:val="18"/>
                <w:szCs w:val="18"/>
                <w:bdr w:val="none" w:sz="0" w:space="0" w:color="auto" w:frame="1"/>
                <w:shd w:val="clear" w:color="auto" w:fill="FFFFFF"/>
              </w:rPr>
              <w:t xml:space="preserve">Практическое </w:t>
            </w:r>
            <w:proofErr w:type="spellStart"/>
            <w:r>
              <w:rPr>
                <w:rStyle w:val="a7"/>
                <w:rFonts w:ascii="Tahoma" w:hAnsi="Tahoma" w:cs="Tahoma"/>
                <w:color w:val="000000"/>
                <w:sz w:val="18"/>
                <w:szCs w:val="18"/>
                <w:bdr w:val="none" w:sz="0" w:space="0" w:color="auto" w:frame="1"/>
                <w:shd w:val="clear" w:color="auto" w:fill="FFFFFF"/>
              </w:rPr>
              <w:t>музицирование</w:t>
            </w:r>
            <w:proofErr w:type="spellEnd"/>
            <w:r>
              <w:rPr>
                <w:rStyle w:val="a7"/>
                <w:rFonts w:ascii="Tahoma" w:hAnsi="Tahoma" w:cs="Tahoma"/>
                <w:color w:val="000000"/>
                <w:sz w:val="18"/>
                <w:szCs w:val="18"/>
                <w:bdr w:val="none" w:sz="0" w:space="0" w:color="auto" w:frame="1"/>
                <w:shd w:val="clear" w:color="auto" w:fill="FFFFFF"/>
              </w:rPr>
              <w:t>.</w:t>
            </w:r>
            <w:r>
              <w:rPr>
                <w:rStyle w:val="apple-converted-space"/>
                <w:rFonts w:ascii="Tahoma" w:hAnsi="Tahoma" w:cs="Tahoma"/>
                <w:b/>
                <w:bCs/>
                <w:sz w:val="18"/>
                <w:szCs w:val="18"/>
                <w:bdr w:val="none" w:sz="0" w:space="0" w:color="auto" w:frame="1"/>
              </w:rPr>
              <w:t> </w:t>
            </w:r>
            <w:r>
              <w:rPr>
                <w:rFonts w:ascii="Tahoma" w:hAnsi="Tahoma" w:cs="Tahoma"/>
                <w:color w:val="000000"/>
                <w:sz w:val="18"/>
                <w:szCs w:val="18"/>
              </w:rPr>
              <w:br/>
            </w:r>
            <w:r>
              <w:rPr>
                <w:rFonts w:ascii="Tahoma" w:hAnsi="Tahoma" w:cs="Tahoma"/>
                <w:color w:val="000000"/>
                <w:sz w:val="18"/>
                <w:szCs w:val="18"/>
                <w:shd w:val="clear" w:color="auto" w:fill="FFFFFF"/>
              </w:rPr>
              <w:t>Музыкальный алфавит.</w:t>
            </w:r>
            <w:r>
              <w:rPr>
                <w:rStyle w:val="apple-converted-space"/>
                <w:rFonts w:ascii="Tahoma" w:hAnsi="Tahoma" w:cs="Tahoma"/>
                <w:sz w:val="18"/>
                <w:szCs w:val="18"/>
              </w:rPr>
              <w:t> </w:t>
            </w:r>
            <w:r>
              <w:rPr>
                <w:rFonts w:ascii="Tahoma" w:hAnsi="Tahoma" w:cs="Tahoma"/>
                <w:color w:val="000000"/>
                <w:sz w:val="18"/>
                <w:szCs w:val="18"/>
                <w:shd w:val="clear" w:color="auto" w:fill="FFFFFF"/>
              </w:rPr>
              <w:t>Нотный стан.</w:t>
            </w:r>
            <w:r>
              <w:rPr>
                <w:rStyle w:val="apple-converted-space"/>
                <w:rFonts w:ascii="Tahoma" w:hAnsi="Tahoma" w:cs="Tahoma"/>
                <w:sz w:val="18"/>
                <w:szCs w:val="18"/>
              </w:rPr>
              <w:t> </w:t>
            </w:r>
            <w:r>
              <w:rPr>
                <w:rFonts w:ascii="Tahoma" w:hAnsi="Tahoma" w:cs="Tahoma"/>
                <w:color w:val="000000"/>
                <w:sz w:val="18"/>
                <w:szCs w:val="18"/>
              </w:rPr>
              <w:br/>
            </w:r>
            <w:r>
              <w:rPr>
                <w:rStyle w:val="a7"/>
                <w:rFonts w:ascii="Tahoma" w:hAnsi="Tahoma" w:cs="Tahoma"/>
                <w:color w:val="000000"/>
                <w:sz w:val="18"/>
                <w:szCs w:val="18"/>
                <w:bdr w:val="none" w:sz="0" w:space="0" w:color="auto" w:frame="1"/>
                <w:shd w:val="clear" w:color="auto" w:fill="FFFFFF"/>
              </w:rPr>
              <w:t xml:space="preserve">Творческое </w:t>
            </w:r>
            <w:proofErr w:type="spellStart"/>
            <w:r>
              <w:rPr>
                <w:rStyle w:val="a7"/>
                <w:rFonts w:ascii="Tahoma" w:hAnsi="Tahoma" w:cs="Tahoma"/>
                <w:color w:val="000000"/>
                <w:sz w:val="18"/>
                <w:szCs w:val="18"/>
                <w:bdr w:val="none" w:sz="0" w:space="0" w:color="auto" w:frame="1"/>
                <w:shd w:val="clear" w:color="auto" w:fill="FFFFFF"/>
              </w:rPr>
              <w:t>музицирование</w:t>
            </w:r>
            <w:proofErr w:type="spellEnd"/>
            <w:r>
              <w:rPr>
                <w:rStyle w:val="a7"/>
                <w:rFonts w:ascii="Tahoma" w:hAnsi="Tahoma" w:cs="Tahoma"/>
                <w:color w:val="000000"/>
                <w:sz w:val="18"/>
                <w:szCs w:val="18"/>
                <w:bdr w:val="none" w:sz="0" w:space="0" w:color="auto" w:frame="1"/>
                <w:shd w:val="clear" w:color="auto" w:fill="FFFFFF"/>
              </w:rPr>
              <w:t>.</w:t>
            </w:r>
            <w:r>
              <w:rPr>
                <w:rStyle w:val="apple-converted-space"/>
                <w:rFonts w:ascii="Tahoma" w:hAnsi="Tahoma" w:cs="Tahoma"/>
                <w:b/>
                <w:bCs/>
                <w:sz w:val="18"/>
                <w:szCs w:val="18"/>
                <w:bdr w:val="none" w:sz="0" w:space="0" w:color="auto" w:frame="1"/>
              </w:rPr>
              <w:t> </w:t>
            </w:r>
            <w:r>
              <w:rPr>
                <w:rFonts w:ascii="Tahoma" w:hAnsi="Tahoma" w:cs="Tahoma"/>
                <w:color w:val="000000"/>
                <w:sz w:val="18"/>
                <w:szCs w:val="18"/>
              </w:rPr>
              <w:br/>
            </w:r>
            <w:r>
              <w:rPr>
                <w:rFonts w:ascii="Tahoma" w:hAnsi="Tahoma" w:cs="Tahoma"/>
                <w:color w:val="000000"/>
                <w:sz w:val="18"/>
                <w:szCs w:val="18"/>
                <w:shd w:val="clear" w:color="auto" w:fill="FFFFFF"/>
              </w:rPr>
              <w:t>Мелодия и ее структура.</w:t>
            </w:r>
            <w:r>
              <w:rPr>
                <w:rStyle w:val="apple-converted-space"/>
                <w:rFonts w:ascii="Tahoma" w:hAnsi="Tahoma" w:cs="Tahoma"/>
                <w:sz w:val="18"/>
                <w:szCs w:val="18"/>
              </w:rPr>
              <w:t> </w:t>
            </w:r>
            <w:r>
              <w:rPr>
                <w:rFonts w:ascii="Tahoma" w:hAnsi="Tahoma" w:cs="Tahoma"/>
                <w:color w:val="000000"/>
                <w:sz w:val="18"/>
                <w:szCs w:val="18"/>
                <w:shd w:val="clear" w:color="auto" w:fill="FFFFFF"/>
              </w:rPr>
              <w:t>Виды аккомпанемента.</w:t>
            </w:r>
            <w:r>
              <w:rPr>
                <w:rStyle w:val="apple-converted-space"/>
                <w:rFonts w:ascii="Tahoma" w:hAnsi="Tahoma" w:cs="Tahoma"/>
                <w:sz w:val="18"/>
                <w:szCs w:val="18"/>
              </w:rPr>
              <w:t> </w:t>
            </w:r>
            <w:r>
              <w:rPr>
                <w:rFonts w:ascii="Tahoma" w:hAnsi="Tahoma" w:cs="Tahoma"/>
                <w:color w:val="000000"/>
                <w:sz w:val="18"/>
                <w:szCs w:val="18"/>
                <w:shd w:val="clear" w:color="auto" w:fill="FFFFFF"/>
              </w:rPr>
              <w:t>Гармонизация мелодий.</w:t>
            </w:r>
            <w:r>
              <w:rPr>
                <w:rStyle w:val="apple-converted-space"/>
                <w:rFonts w:ascii="Tahoma" w:hAnsi="Tahoma" w:cs="Tahoma"/>
                <w:sz w:val="18"/>
                <w:szCs w:val="18"/>
              </w:rPr>
              <w:t> </w:t>
            </w:r>
            <w:r>
              <w:rPr>
                <w:rFonts w:ascii="Tahoma" w:hAnsi="Tahoma" w:cs="Tahoma"/>
                <w:color w:val="000000"/>
                <w:sz w:val="18"/>
                <w:szCs w:val="18"/>
              </w:rPr>
              <w:br/>
            </w:r>
            <w:r>
              <w:rPr>
                <w:rFonts w:ascii="Tahoma" w:hAnsi="Tahoma" w:cs="Tahoma"/>
                <w:color w:val="000000"/>
                <w:sz w:val="18"/>
                <w:szCs w:val="18"/>
                <w:shd w:val="clear" w:color="auto" w:fill="FFFFFF"/>
              </w:rPr>
              <w:t>Композиция.</w:t>
            </w:r>
            <w:r>
              <w:rPr>
                <w:rStyle w:val="apple-converted-space"/>
                <w:rFonts w:ascii="Tahoma" w:hAnsi="Tahoma" w:cs="Tahoma"/>
                <w:sz w:val="18"/>
                <w:szCs w:val="18"/>
              </w:rPr>
              <w:t> </w:t>
            </w:r>
            <w:r>
              <w:rPr>
                <w:rFonts w:ascii="Tahoma" w:hAnsi="Tahoma" w:cs="Tahoma"/>
                <w:color w:val="000000"/>
                <w:sz w:val="18"/>
                <w:szCs w:val="18"/>
                <w:shd w:val="clear" w:color="auto" w:fill="FFFFFF"/>
              </w:rPr>
              <w:t>Импровизация.</w:t>
            </w:r>
            <w:r w:rsidRPr="009D4926">
              <w:rPr>
                <w:rFonts w:ascii="Calibri" w:eastAsia="Calibri" w:hAnsi="Calibri" w:cs="Calibri"/>
                <w:bCs/>
                <w:sz w:val="22"/>
                <w:szCs w:val="22"/>
              </w:rPr>
              <w:t xml:space="preserve"> </w:t>
            </w:r>
          </w:p>
          <w:p w:rsidR="009802A0" w:rsidRPr="009D4926" w:rsidRDefault="009802A0" w:rsidP="006A339C">
            <w:pPr>
              <w:ind w:left="-33"/>
              <w:rPr>
                <w:rFonts w:ascii="Calibri" w:eastAsia="Calibri" w:hAnsi="Calibri" w:cs="Calibri"/>
                <w:bCs/>
                <w:sz w:val="22"/>
                <w:szCs w:val="22"/>
              </w:rPr>
            </w:pPr>
            <w:r>
              <w:rPr>
                <w:rStyle w:val="a7"/>
                <w:rFonts w:ascii="Tahoma" w:hAnsi="Tahoma" w:cs="Tahoma"/>
                <w:color w:val="000000"/>
                <w:sz w:val="18"/>
                <w:szCs w:val="18"/>
                <w:bdr w:val="none" w:sz="0" w:space="0" w:color="auto" w:frame="1"/>
                <w:shd w:val="clear" w:color="auto" w:fill="FFFFFF"/>
              </w:rPr>
              <w:t>История музыки.</w:t>
            </w:r>
            <w:r>
              <w:rPr>
                <w:rFonts w:ascii="Calibri" w:eastAsia="Calibri" w:hAnsi="Calibri" w:cs="Calibri"/>
                <w:bCs/>
                <w:sz w:val="22"/>
                <w:szCs w:val="22"/>
              </w:rPr>
              <w:t xml:space="preserve"> </w:t>
            </w:r>
            <w:r w:rsidRPr="009802A0">
              <w:rPr>
                <w:rFonts w:ascii="Tahoma" w:hAnsi="Tahoma" w:cs="Tahoma"/>
                <w:color w:val="000000"/>
                <w:sz w:val="18"/>
                <w:szCs w:val="18"/>
                <w:shd w:val="clear" w:color="auto" w:fill="FFFFFF"/>
              </w:rPr>
              <w:t>Творчество крупнейших композиторов.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rPr>
            </w:pPr>
          </w:p>
        </w:tc>
      </w:tr>
      <w:tr w:rsidR="009E0066" w:rsidRPr="006709FF" w:rsidTr="00F9263F">
        <w:trPr>
          <w:trHeight w:hRule="exact" w:val="4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37478D" w:rsidRDefault="009E0066" w:rsidP="00ED2229">
            <w:pPr>
              <w:shd w:val="clear" w:color="auto" w:fill="FFFFFF"/>
              <w:jc w:val="both"/>
              <w:rPr>
                <w:rFonts w:ascii="Calibri" w:hAnsi="Calibri" w:cs="Calibri"/>
                <w:b/>
              </w:rPr>
            </w:pPr>
            <w:r w:rsidRPr="0037478D">
              <w:rPr>
                <w:rFonts w:ascii="Calibri" w:hAnsi="Calibri" w:cs="Calibri"/>
                <w:b/>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F9263F" w:rsidRDefault="009E0066" w:rsidP="009802A0">
            <w:pPr>
              <w:pStyle w:val="a8"/>
              <w:spacing w:before="0" w:beforeAutospacing="0" w:after="0" w:afterAutospacing="0"/>
              <w:jc w:val="both"/>
              <w:rPr>
                <w:rFonts w:ascii="Calibri" w:hAnsi="Calibri" w:cs="Calibri"/>
                <w:b/>
                <w:bCs/>
                <w:sz w:val="22"/>
                <w:szCs w:val="22"/>
              </w:rPr>
            </w:pPr>
            <w:r w:rsidRPr="00F9263F">
              <w:rPr>
                <w:rFonts w:ascii="Calibri" w:hAnsi="Calibri" w:cs="Calibri"/>
                <w:b/>
                <w:bCs/>
                <w:sz w:val="22"/>
                <w:szCs w:val="22"/>
              </w:rPr>
              <w:t xml:space="preserve">Модуль 2. Предмет методики обучения </w:t>
            </w:r>
            <w:r w:rsidR="009802A0">
              <w:rPr>
                <w:rFonts w:ascii="Calibri" w:hAnsi="Calibri" w:cs="Calibri"/>
                <w:b/>
                <w:bCs/>
                <w:sz w:val="22"/>
                <w:szCs w:val="22"/>
              </w:rPr>
              <w:t>музыке</w:t>
            </w:r>
            <w:r w:rsidRPr="00F9263F">
              <w:rPr>
                <w:rFonts w:ascii="Calibri" w:hAnsi="Calibri" w:cs="Calibri"/>
                <w:b/>
                <w:bCs/>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802A0" w:rsidP="00ED2229">
            <w:pPr>
              <w:shd w:val="clear" w:color="auto" w:fill="FFFFFF"/>
              <w:jc w:val="both"/>
              <w:rPr>
                <w:rFonts w:ascii="Calibri" w:hAnsi="Calibri" w:cs="Calibri"/>
                <w:color w:val="FF0000"/>
                <w:sz w:val="22"/>
                <w:szCs w:val="22"/>
              </w:rPr>
            </w:pPr>
            <w:r>
              <w:rPr>
                <w:rFonts w:ascii="Calibri" w:hAnsi="Calibri" w:cs="Calibri"/>
                <w:color w:val="FF0000"/>
                <w:sz w:val="22"/>
                <w:szCs w:val="22"/>
              </w:rPr>
              <w:t>8</w:t>
            </w:r>
            <w:r w:rsidR="009E0066">
              <w:rPr>
                <w:rFonts w:ascii="Calibri" w:hAnsi="Calibri" w:cs="Calibri"/>
                <w:color w:val="FF0000"/>
                <w:sz w:val="22"/>
                <w:szCs w:val="22"/>
              </w:rPr>
              <w:t>0</w:t>
            </w: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rPr>
            </w:pPr>
          </w:p>
        </w:tc>
      </w:tr>
      <w:tr w:rsidR="009E0066" w:rsidRPr="006709FF" w:rsidTr="009802A0">
        <w:trPr>
          <w:trHeight w:hRule="exact" w:val="35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Сущность методики в контексте  методологии педагогики и теории музыкального образования.</w:t>
            </w:r>
          </w:p>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 xml:space="preserve">Содержание и методы, формы и средства  музыкального обучения и воспитания </w:t>
            </w:r>
          </w:p>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Планирование музыкально-воспитательной работы со школьниками</w:t>
            </w:r>
          </w:p>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Технология проведения урока музыки, внеклассных и внеурочных мероприятий.</w:t>
            </w:r>
          </w:p>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Средства и методы организации  музыкального самообразования школьников</w:t>
            </w:r>
          </w:p>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Организация педагогического контроля  за музыкальным развитием учащихся</w:t>
            </w:r>
          </w:p>
          <w:p w:rsidR="009802A0"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Характеристика программ по музыке  для школ общеобразовательного типа, действующих на федеральном уровне,  учебников и учебных пособий</w:t>
            </w:r>
          </w:p>
          <w:p w:rsidR="009E0066" w:rsidRPr="009802A0" w:rsidRDefault="009802A0" w:rsidP="009802A0">
            <w:pPr>
              <w:ind w:left="-33"/>
              <w:rPr>
                <w:rFonts w:ascii="Tahoma" w:hAnsi="Tahoma" w:cs="Tahoma"/>
                <w:color w:val="000000"/>
                <w:sz w:val="18"/>
                <w:szCs w:val="18"/>
                <w:shd w:val="clear" w:color="auto" w:fill="FFFFFF"/>
              </w:rPr>
            </w:pPr>
            <w:r w:rsidRPr="009802A0">
              <w:rPr>
                <w:rFonts w:ascii="Tahoma" w:hAnsi="Tahoma" w:cs="Tahoma"/>
                <w:color w:val="000000"/>
                <w:sz w:val="18"/>
                <w:szCs w:val="18"/>
                <w:shd w:val="clear" w:color="auto" w:fill="FFFFFF"/>
              </w:rPr>
              <w:t>Методика музыкального образования  на старшей ступени обучения:  базовый и  профильный уровни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left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2D79E0" w:rsidRDefault="009E0066" w:rsidP="00ED2229">
            <w:pPr>
              <w:shd w:val="clear" w:color="auto" w:fill="FFFFFF"/>
              <w:jc w:val="both"/>
              <w:rPr>
                <w:rFonts w:ascii="Calibri" w:hAnsi="Calibri" w:cs="Calibri"/>
                <w:color w:val="FF0000"/>
              </w:rPr>
            </w:pPr>
          </w:p>
        </w:tc>
      </w:tr>
      <w:tr w:rsidR="009E0066" w:rsidRPr="006709FF" w:rsidTr="0024756D">
        <w:trPr>
          <w:trHeight w:hRule="exact" w:val="2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pStyle w:val="3"/>
              <w:numPr>
                <w:ilvl w:val="0"/>
                <w:numId w:val="0"/>
              </w:numPr>
              <w:spacing w:before="0"/>
              <w:jc w:val="both"/>
              <w:rPr>
                <w:rFonts w:ascii="Calibri" w:hAnsi="Calibri" w:cs="Calibri"/>
                <w:color w:val="auto"/>
                <w:sz w:val="22"/>
                <w:szCs w:val="22"/>
              </w:rPr>
            </w:pPr>
            <w:r w:rsidRPr="006709FF">
              <w:rPr>
                <w:rFonts w:ascii="Calibri" w:hAnsi="Calibri" w:cs="Calibri"/>
                <w:color w:val="auto"/>
                <w:sz w:val="22"/>
                <w:szCs w:val="22"/>
                <w:u w:val="none"/>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pStyle w:val="3"/>
              <w:numPr>
                <w:ilvl w:val="0"/>
                <w:numId w:val="0"/>
              </w:numPr>
              <w:spacing w:before="0"/>
              <w:jc w:val="both"/>
              <w:rPr>
                <w:rFonts w:ascii="Calibri" w:hAnsi="Calibri" w:cs="Calibri"/>
                <w:color w:val="auto"/>
                <w:sz w:val="22"/>
                <w:szCs w:val="22"/>
              </w:rPr>
            </w:pPr>
            <w:r w:rsidRPr="006709FF">
              <w:rPr>
                <w:rFonts w:ascii="Calibri" w:hAnsi="Calibri" w:cs="Calibri"/>
                <w:color w:val="auto"/>
                <w:sz w:val="22"/>
                <w:szCs w:val="22"/>
                <w:u w:val="none"/>
              </w:rPr>
              <w:t>Подготовка Выпускной квалификационной работы (ВКР)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r w:rsidRPr="006709FF">
              <w:rPr>
                <w:rFonts w:ascii="Calibri" w:hAnsi="Calibri" w:cs="Calibri"/>
                <w:b/>
                <w:sz w:val="22"/>
                <w:szCs w:val="22"/>
              </w:rPr>
              <w:t>30</w:t>
            </w:r>
          </w:p>
        </w:tc>
        <w:tc>
          <w:tcPr>
            <w:tcW w:w="0" w:type="auto"/>
            <w:tcBorders>
              <w:left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left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r w:rsidRPr="006709FF">
              <w:rPr>
                <w:rFonts w:ascii="Calibri" w:hAnsi="Calibri" w:cs="Calibri"/>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r>
      <w:tr w:rsidR="009E0066" w:rsidRPr="006709FF" w:rsidTr="00F87F47">
        <w:trPr>
          <w:trHeight w:hRule="exact" w:val="4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rPr>
            </w:pPr>
            <w:r w:rsidRPr="006709FF">
              <w:rPr>
                <w:rFonts w:ascii="Calibri" w:hAnsi="Calibri" w:cs="Calibri"/>
                <w:sz w:val="22"/>
                <w:szCs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r w:rsidRPr="006709FF">
              <w:rPr>
                <w:rFonts w:ascii="Calibri" w:hAnsi="Calibri" w:cs="Calibri"/>
                <w:b/>
                <w:sz w:val="22"/>
                <w:szCs w:val="22"/>
              </w:rPr>
              <w:t>250</w:t>
            </w:r>
          </w:p>
        </w:tc>
        <w:tc>
          <w:tcPr>
            <w:tcW w:w="0" w:type="auto"/>
            <w:tcBorders>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p>
        </w:tc>
        <w:tc>
          <w:tcPr>
            <w:tcW w:w="0" w:type="auto"/>
            <w:tcBorders>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066" w:rsidRPr="006709FF" w:rsidRDefault="009E0066" w:rsidP="00ED2229">
            <w:pPr>
              <w:shd w:val="clear" w:color="auto" w:fill="FFFFFF"/>
              <w:jc w:val="both"/>
              <w:rPr>
                <w:rFonts w:ascii="Calibri" w:hAnsi="Calibri" w:cs="Calibri"/>
                <w:b/>
              </w:rPr>
            </w:pPr>
          </w:p>
        </w:tc>
      </w:tr>
    </w:tbl>
    <w:p w:rsidR="00CB6D4D" w:rsidRDefault="00CB6D4D" w:rsidP="00ED2229">
      <w:pPr>
        <w:ind w:firstLine="709"/>
        <w:jc w:val="both"/>
        <w:rPr>
          <w:rFonts w:ascii="Calibri" w:hAnsi="Calibri" w:cs="Calibri"/>
        </w:rPr>
      </w:pPr>
    </w:p>
    <w:p w:rsidR="00CB6D4D" w:rsidRPr="0037478D" w:rsidRDefault="00CB6D4D" w:rsidP="00ED2229">
      <w:pPr>
        <w:ind w:firstLine="709"/>
        <w:jc w:val="both"/>
        <w:rPr>
          <w:rFonts w:ascii="Calibri" w:hAnsi="Calibri" w:cs="Calibri"/>
          <w:b/>
          <w:iCs/>
        </w:rPr>
      </w:pPr>
      <w:r w:rsidRPr="006709FF">
        <w:rPr>
          <w:rFonts w:ascii="Calibri" w:hAnsi="Calibri" w:cs="Calibri"/>
          <w:b/>
          <w:iCs/>
        </w:rPr>
        <w:t>7.2. Дисциплинарное содержание программы</w:t>
      </w:r>
    </w:p>
    <w:p w:rsidR="00CB6D4D" w:rsidRPr="0037478D"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rPr>
      </w:pPr>
      <w:r w:rsidRPr="006709FF">
        <w:rPr>
          <w:rFonts w:ascii="Calibri" w:hAnsi="Calibri" w:cs="Calibri"/>
          <w:b/>
          <w:iCs/>
        </w:rPr>
        <w:t>7.2.1. Рабочая программа модуля «</w:t>
      </w:r>
      <w:r w:rsidRPr="006709FF">
        <w:rPr>
          <w:rFonts w:ascii="Calibri" w:hAnsi="Calibri" w:cs="Calibri"/>
          <w:b/>
        </w:rPr>
        <w:t>Основы законодательства и государственная политика в сфере образования в РФ».</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iCs/>
        </w:rPr>
      </w:pPr>
      <w:r w:rsidRPr="006709FF">
        <w:rPr>
          <w:rFonts w:ascii="Calibri" w:hAnsi="Calibri" w:cs="Calibri"/>
          <w:i/>
          <w:iCs/>
        </w:rPr>
        <w:t>Цель и задачи освоения модуля:</w:t>
      </w:r>
    </w:p>
    <w:p w:rsidR="00CB6D4D" w:rsidRPr="006709FF" w:rsidRDefault="00CB6D4D" w:rsidP="00ED2229">
      <w:pPr>
        <w:ind w:firstLine="709"/>
        <w:jc w:val="both"/>
        <w:rPr>
          <w:rFonts w:ascii="Calibri" w:hAnsi="Calibri" w:cs="Calibri"/>
        </w:rPr>
      </w:pPr>
      <w:r w:rsidRPr="006709FF">
        <w:rPr>
          <w:rFonts w:ascii="Calibri" w:hAnsi="Calibri" w:cs="Calibri"/>
        </w:rPr>
        <w:t xml:space="preserve">Формирование четкого представления о государственной политике в системе образования и о правовом регулировании деятельности современной образовательной организации. </w:t>
      </w:r>
      <w:proofErr w:type="spellStart"/>
      <w:r w:rsidRPr="006709FF">
        <w:rPr>
          <w:rFonts w:ascii="Calibri" w:hAnsi="Calibri" w:cs="Calibri"/>
        </w:rPr>
        <w:t>Деятельностное</w:t>
      </w:r>
      <w:proofErr w:type="spellEnd"/>
      <w:r w:rsidRPr="006709FF">
        <w:rPr>
          <w:rFonts w:ascii="Calibri" w:hAnsi="Calibri" w:cs="Calibri"/>
          <w:b/>
          <w:bCs/>
        </w:rPr>
        <w:t xml:space="preserve"> </w:t>
      </w:r>
      <w:r w:rsidRPr="006709FF">
        <w:rPr>
          <w:rFonts w:ascii="Calibri" w:hAnsi="Calibri" w:cs="Calibri"/>
        </w:rPr>
        <w:t>освоение педагогами теоретических основ и нормативной правовой базы государственной политики РФ в системе общего образования, организационных основ и структуры управления образованием, механизмов и процедур управления качеством образования, а также формирование у будущих педагогов знаний и умений для работы в образовательном правовом пространстве.</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освоения дисциплины формируются следующие компетенции:</w:t>
      </w:r>
    </w:p>
    <w:p w:rsidR="00CB6D4D" w:rsidRPr="006709FF" w:rsidRDefault="00CB6D4D" w:rsidP="000F5EC1">
      <w:pPr>
        <w:pStyle w:val="a6"/>
        <w:numPr>
          <w:ilvl w:val="0"/>
          <w:numId w:val="9"/>
        </w:numPr>
        <w:tabs>
          <w:tab w:val="left" w:pos="993"/>
        </w:tabs>
        <w:ind w:left="0" w:firstLine="709"/>
        <w:jc w:val="both"/>
        <w:rPr>
          <w:rFonts w:ascii="Calibri" w:hAnsi="Calibri" w:cs="Calibri"/>
        </w:rPr>
      </w:pPr>
      <w:r w:rsidRPr="006709FF">
        <w:rPr>
          <w:rFonts w:ascii="Calibri" w:hAnsi="Calibri" w:cs="Calibri"/>
        </w:rPr>
        <w:t>владеет культурой мышления, способен к обобщению, анализу, восприятию информации, постановке цели и выбору путей её достижения (ОК-1)</w:t>
      </w:r>
    </w:p>
    <w:p w:rsidR="00CB6D4D" w:rsidRPr="006709FF" w:rsidRDefault="00CB6D4D" w:rsidP="000F5EC1">
      <w:pPr>
        <w:pStyle w:val="a6"/>
        <w:numPr>
          <w:ilvl w:val="0"/>
          <w:numId w:val="9"/>
        </w:numPr>
        <w:tabs>
          <w:tab w:val="left" w:pos="993"/>
        </w:tabs>
        <w:ind w:left="0" w:firstLine="709"/>
        <w:jc w:val="both"/>
        <w:rPr>
          <w:rFonts w:ascii="Calibri" w:hAnsi="Calibri" w:cs="Calibri"/>
        </w:rPr>
      </w:pPr>
      <w:r w:rsidRPr="006709FF">
        <w:rPr>
          <w:rFonts w:ascii="Calibri" w:hAnsi="Calibri" w:cs="Calibri"/>
        </w:rPr>
        <w:t>готов использовать нормативные правовые документы в своей деятельности (ОК-13)</w:t>
      </w:r>
    </w:p>
    <w:p w:rsidR="00CB6D4D" w:rsidRPr="006709FF" w:rsidRDefault="00CB6D4D" w:rsidP="000F5EC1">
      <w:pPr>
        <w:pStyle w:val="a6"/>
        <w:numPr>
          <w:ilvl w:val="0"/>
          <w:numId w:val="9"/>
        </w:numPr>
        <w:tabs>
          <w:tab w:val="left" w:pos="993"/>
        </w:tabs>
        <w:ind w:left="0" w:firstLine="709"/>
        <w:jc w:val="both"/>
        <w:rPr>
          <w:rFonts w:ascii="Calibri" w:hAnsi="Calibri" w:cs="Calibri"/>
        </w:rPr>
      </w:pPr>
      <w:r w:rsidRPr="006709FF">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CB6D4D" w:rsidRPr="006709FF" w:rsidRDefault="00CB6D4D" w:rsidP="00731162">
      <w:pPr>
        <w:pStyle w:val="a6"/>
        <w:tabs>
          <w:tab w:val="left" w:pos="993"/>
        </w:tabs>
        <w:ind w:left="0"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lastRenderedPageBreak/>
        <w:t>В результате освоения дисциплины слушатель:</w:t>
      </w:r>
    </w:p>
    <w:p w:rsidR="00CB6D4D" w:rsidRPr="006709FF" w:rsidRDefault="00CB6D4D" w:rsidP="005A0BCF">
      <w:pPr>
        <w:pStyle w:val="a6"/>
        <w:ind w:left="709"/>
        <w:jc w:val="both"/>
        <w:rPr>
          <w:rFonts w:ascii="Calibri" w:hAnsi="Calibri" w:cs="Calibri"/>
          <w:vanish/>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знать: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понятия образовательного права;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законодательные и нормативные акты в области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нормативно-правовые и организационные основы деятельности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цели и задачи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структуру и виды нормативных правовых актов, регламентирующих организацию образовательного процесса;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управление образованием, государственный контроль образовательной и научной деятельности образовательных организаций;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положения Конвенции о правах ребенка и Закона РФ "Об основных гарантиях прав ребенка в Российской Федерации";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права ребенка и формы их правовой защиты;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правовые акты международного образовательного законодательства;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основные положения Программы модернизации педагогического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основы профессиональной деятельности в сфере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взаимосвязь предмета право на образование с предметами гражданского, административного, уголовного и трудового права; </w:t>
      </w:r>
    </w:p>
    <w:p w:rsidR="00CB6D4D" w:rsidRPr="006709FF" w:rsidRDefault="00CB6D4D" w:rsidP="00ED2229">
      <w:pPr>
        <w:ind w:firstLine="709"/>
        <w:jc w:val="both"/>
        <w:rPr>
          <w:rFonts w:ascii="Calibri" w:hAnsi="Calibri" w:cs="Calibri"/>
        </w:rPr>
      </w:pPr>
      <w:r w:rsidRPr="006709FF">
        <w:rPr>
          <w:rFonts w:ascii="Calibri" w:hAnsi="Calibri" w:cs="Calibri"/>
        </w:rPr>
        <w:t xml:space="preserve">- правовые основы управления системой образования РФ. </w:t>
      </w:r>
    </w:p>
    <w:p w:rsidR="00CB6D4D" w:rsidRPr="006709FF" w:rsidRDefault="00CB6D4D" w:rsidP="005A0BCF">
      <w:pPr>
        <w:pStyle w:val="a6"/>
        <w:ind w:left="709"/>
        <w:jc w:val="both"/>
        <w:rPr>
          <w:rFonts w:ascii="Calibri" w:hAnsi="Calibri" w:cs="Calibri"/>
          <w:vanish/>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уметь: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полученные знания в образовательной практике;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оценивать качество реализуемых образовательных программ на основе действующих нормативно-правовых актов; </w:t>
      </w:r>
    </w:p>
    <w:p w:rsidR="00CB6D4D" w:rsidRPr="006709FF" w:rsidRDefault="00CB6D4D" w:rsidP="00ED2229">
      <w:pPr>
        <w:ind w:firstLine="709"/>
        <w:jc w:val="both"/>
        <w:rPr>
          <w:rFonts w:ascii="Calibri" w:hAnsi="Calibri" w:cs="Calibri"/>
        </w:rPr>
      </w:pPr>
      <w:r w:rsidRPr="006709FF">
        <w:rPr>
          <w:rFonts w:ascii="Calibri" w:hAnsi="Calibri" w:cs="Calibri"/>
        </w:rPr>
        <w:t xml:space="preserve">- решать задачи управления учебным процессом на уровне образовательного учреждения и его подразделений; </w:t>
      </w:r>
    </w:p>
    <w:p w:rsidR="00CB6D4D" w:rsidRPr="006709FF" w:rsidRDefault="00CB6D4D" w:rsidP="00ED2229">
      <w:pPr>
        <w:ind w:firstLine="709"/>
        <w:jc w:val="both"/>
        <w:rPr>
          <w:rFonts w:ascii="Calibri" w:hAnsi="Calibri" w:cs="Calibri"/>
        </w:rPr>
      </w:pPr>
      <w:r w:rsidRPr="006709FF">
        <w:rPr>
          <w:rFonts w:ascii="Calibri" w:hAnsi="Calibri" w:cs="Calibri"/>
        </w:rPr>
        <w:t xml:space="preserve">- анализировать нормативные правовые акты в области образования и выявлять возможные противоречия;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полученные знания для оказания практической правовой помощи ребенку в области социальной защиты; </w:t>
      </w:r>
    </w:p>
    <w:p w:rsidR="00CB6D4D" w:rsidRPr="006709FF" w:rsidRDefault="00CB6D4D" w:rsidP="00ED2229">
      <w:pPr>
        <w:ind w:firstLine="709"/>
        <w:jc w:val="both"/>
        <w:rPr>
          <w:rFonts w:ascii="Calibri" w:hAnsi="Calibri" w:cs="Calibri"/>
        </w:rPr>
      </w:pPr>
      <w:r w:rsidRPr="006709FF">
        <w:rPr>
          <w:rFonts w:ascii="Calibri" w:hAnsi="Calibri" w:cs="Calibri"/>
        </w:rPr>
        <w:t xml:space="preserve">- осуществления сотрудничества с органами правопорядка и социальной защиты населения;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анализировать теоретические и практические проблемы систематизации законодательства в сфере образования; </w:t>
      </w:r>
    </w:p>
    <w:p w:rsidR="00CB6D4D" w:rsidRPr="006709FF" w:rsidRDefault="00CB6D4D" w:rsidP="00ED2229">
      <w:pPr>
        <w:ind w:firstLine="709"/>
        <w:jc w:val="both"/>
        <w:rPr>
          <w:rFonts w:ascii="Calibri" w:hAnsi="Calibri" w:cs="Calibri"/>
        </w:rPr>
      </w:pPr>
      <w:r w:rsidRPr="006709FF">
        <w:rPr>
          <w:rFonts w:ascii="Calibri" w:hAnsi="Calibri" w:cs="Calibri"/>
        </w:rPr>
        <w:t xml:space="preserve">- излагать концептуальные основы структуры и содержания Закона РФ "Об образовании". </w:t>
      </w:r>
    </w:p>
    <w:p w:rsidR="00CB6D4D" w:rsidRPr="006709FF" w:rsidRDefault="00CB6D4D" w:rsidP="00ED2229">
      <w:pPr>
        <w:ind w:firstLine="709"/>
        <w:jc w:val="both"/>
        <w:rPr>
          <w:rFonts w:ascii="Calibri" w:hAnsi="Calibri" w:cs="Calibri"/>
          <w:b/>
        </w:rPr>
      </w:pPr>
      <w:r w:rsidRPr="006709FF">
        <w:rPr>
          <w:rFonts w:ascii="Calibri" w:hAnsi="Calibri" w:cs="Calibri"/>
          <w:b/>
        </w:rPr>
        <w:t xml:space="preserve">должен владеть: </w:t>
      </w:r>
    </w:p>
    <w:p w:rsidR="00CB6D4D" w:rsidRPr="006709FF" w:rsidRDefault="00CB6D4D" w:rsidP="00ED2229">
      <w:pPr>
        <w:ind w:firstLine="709"/>
        <w:jc w:val="both"/>
        <w:rPr>
          <w:rFonts w:ascii="Calibri" w:hAnsi="Calibri" w:cs="Calibri"/>
        </w:rPr>
      </w:pPr>
      <w:r w:rsidRPr="006709FF">
        <w:rPr>
          <w:rFonts w:ascii="Calibri" w:hAnsi="Calibri" w:cs="Calibri"/>
        </w:rPr>
        <w:t xml:space="preserve">- навыками обработки, письменной и устной репрезентации образовательно-правовой информации в различного рода источниках; </w:t>
      </w:r>
    </w:p>
    <w:p w:rsidR="00CB6D4D" w:rsidRPr="006709FF" w:rsidRDefault="00CB6D4D" w:rsidP="00ED2229">
      <w:pPr>
        <w:ind w:firstLine="709"/>
        <w:jc w:val="both"/>
        <w:rPr>
          <w:rFonts w:ascii="Calibri" w:hAnsi="Calibri" w:cs="Calibri"/>
          <w:vanish/>
        </w:rPr>
      </w:pPr>
      <w:r w:rsidRPr="006709FF">
        <w:rPr>
          <w:rFonts w:ascii="Calibri" w:hAnsi="Calibri" w:cs="Calibri"/>
        </w:rPr>
        <w:t xml:space="preserve">- быть способным к диалогу как способу отношения к правовой культуре и обществу. </w:t>
      </w:r>
    </w:p>
    <w:p w:rsidR="00CB6D4D" w:rsidRPr="006709FF" w:rsidRDefault="00CB6D4D" w:rsidP="005A0BCF">
      <w:pPr>
        <w:ind w:firstLine="709"/>
        <w:jc w:val="both"/>
        <w:rPr>
          <w:rFonts w:ascii="Calibri" w:hAnsi="Calibri" w:cs="Calibri"/>
        </w:rPr>
      </w:pPr>
      <w:r w:rsidRPr="006709FF">
        <w:rPr>
          <w:rFonts w:ascii="Calibri" w:hAnsi="Calibri" w:cs="Calibri"/>
        </w:rPr>
        <w:t>- использовать нормативные правовые документы в своей деятельности.</w:t>
      </w:r>
    </w:p>
    <w:p w:rsidR="00CB6D4D" w:rsidRPr="006709FF" w:rsidRDefault="00CB6D4D" w:rsidP="005A0BCF">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ED2229">
      <w:pPr>
        <w:ind w:firstLine="709"/>
        <w:jc w:val="both"/>
        <w:rPr>
          <w:rFonts w:ascii="Calibri" w:hAnsi="Calibri" w:cs="Calibri"/>
          <w:b/>
        </w:rPr>
      </w:pPr>
    </w:p>
    <w:p w:rsidR="00CB6D4D" w:rsidRPr="006709FF" w:rsidRDefault="00CB6D4D" w:rsidP="000B2E64">
      <w:pPr>
        <w:pStyle w:val="a8"/>
        <w:spacing w:before="0" w:beforeAutospacing="0" w:after="0" w:afterAutospacing="0"/>
        <w:ind w:firstLine="709"/>
        <w:jc w:val="both"/>
        <w:rPr>
          <w:rFonts w:ascii="Calibri" w:hAnsi="Calibri" w:cs="Calibri"/>
        </w:rPr>
      </w:pPr>
      <w:r w:rsidRPr="006709FF">
        <w:rPr>
          <w:rFonts w:ascii="Calibri" w:hAnsi="Calibri" w:cs="Calibri"/>
          <w:b/>
        </w:rPr>
        <w:t>Государственная политика в системе образования в РФ.</w:t>
      </w:r>
      <w:r w:rsidRPr="006709FF">
        <w:rPr>
          <w:rFonts w:ascii="Calibri" w:hAnsi="Calibri" w:cs="Calibri"/>
        </w:rPr>
        <w:t xml:space="preserve"> Государственные документы РФ, направленные на развитие системы образования: Концепция долгосрочного социально-экономического развития РФ на период до 2020г., ФЦПРО на 2011–2015 годы, ПНПО. </w:t>
      </w:r>
      <w:r w:rsidRPr="006709FF">
        <w:rPr>
          <w:rFonts w:ascii="Calibri" w:hAnsi="Calibri" w:cs="Calibri"/>
        </w:rPr>
        <w:lastRenderedPageBreak/>
        <w:t>«Образование», национальная образовательная инициатива «Наша новая школа», Государственная программа РФ «Развитие образования» на 2013-2020 годы, майские Указы президента РФ 2012 года и др.</w:t>
      </w:r>
    </w:p>
    <w:p w:rsidR="00CB6D4D" w:rsidRPr="006709FF" w:rsidRDefault="00CB6D4D" w:rsidP="00ED2229">
      <w:pPr>
        <w:ind w:firstLine="709"/>
        <w:jc w:val="both"/>
        <w:rPr>
          <w:rFonts w:ascii="Calibri" w:hAnsi="Calibri" w:cs="Calibri"/>
        </w:rPr>
      </w:pPr>
      <w:r w:rsidRPr="006709FF">
        <w:rPr>
          <w:rFonts w:ascii="Calibri" w:hAnsi="Calibri" w:cs="Calibri"/>
          <w:b/>
          <w:bCs/>
        </w:rPr>
        <w:t>Нормативно-правовое</w:t>
      </w:r>
      <w:r w:rsidRPr="006709FF">
        <w:rPr>
          <w:rFonts w:ascii="Calibri" w:hAnsi="Calibri" w:cs="Calibri"/>
        </w:rPr>
        <w:t xml:space="preserve"> </w:t>
      </w:r>
      <w:r w:rsidRPr="006709FF">
        <w:rPr>
          <w:rFonts w:ascii="Calibri" w:hAnsi="Calibri" w:cs="Calibri"/>
          <w:b/>
          <w:bCs/>
        </w:rPr>
        <w:t>обеспечение</w:t>
      </w:r>
      <w:r w:rsidRPr="006709FF">
        <w:rPr>
          <w:rFonts w:ascii="Calibri" w:hAnsi="Calibri" w:cs="Calibri"/>
        </w:rPr>
        <w:t xml:space="preserve"> </w:t>
      </w:r>
      <w:r w:rsidRPr="006709FF">
        <w:rPr>
          <w:rFonts w:ascii="Calibri" w:hAnsi="Calibri" w:cs="Calibri"/>
          <w:b/>
          <w:bCs/>
        </w:rPr>
        <w:t>образования.</w:t>
      </w:r>
      <w:r w:rsidRPr="006709FF">
        <w:rPr>
          <w:rFonts w:ascii="Calibri" w:hAnsi="Calibri" w:cs="Calibri"/>
        </w:rPr>
        <w:t xml:space="preserve"> Законодательство, регулирующее отношения в области образования. Закон "Об образовании в Российской Федерации". Особенности правового обеспечения профессиональной педагогической деятельности. </w:t>
      </w:r>
    </w:p>
    <w:p w:rsidR="00CB6D4D" w:rsidRPr="006709FF" w:rsidRDefault="00CB6D4D" w:rsidP="00ED2229">
      <w:pPr>
        <w:ind w:firstLine="709"/>
        <w:jc w:val="both"/>
        <w:rPr>
          <w:rFonts w:ascii="Calibri" w:hAnsi="Calibri" w:cs="Calibri"/>
        </w:rPr>
      </w:pPr>
      <w:r w:rsidRPr="006709FF">
        <w:rPr>
          <w:rFonts w:ascii="Calibri" w:hAnsi="Calibri" w:cs="Calibri"/>
        </w:rPr>
        <w:t xml:space="preserve">Нормативно-правовые и организационные основы деятельности образовательных </w:t>
      </w:r>
      <w:r>
        <w:rPr>
          <w:rFonts w:ascii="Calibri" w:hAnsi="Calibri" w:cs="Calibri"/>
          <w:sz w:val="22"/>
          <w:szCs w:val="22"/>
        </w:rPr>
        <w:t>организаций</w:t>
      </w:r>
      <w:r w:rsidRPr="006709FF">
        <w:rPr>
          <w:rFonts w:ascii="Calibri" w:hAnsi="Calibri" w:cs="Calibri"/>
        </w:rPr>
        <w:t xml:space="preserve">. Правовое регулирование отношений в системе непрерывного образования и правовой статус участников образовательного процесса.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CB6D4D" w:rsidRPr="006709FF" w:rsidRDefault="00CB6D4D" w:rsidP="00ED2229">
      <w:pPr>
        <w:ind w:firstLine="709"/>
        <w:jc w:val="both"/>
        <w:rPr>
          <w:rFonts w:ascii="Calibri" w:hAnsi="Calibri" w:cs="Calibri"/>
        </w:rPr>
      </w:pPr>
      <w:r w:rsidRPr="006709FF">
        <w:rPr>
          <w:rFonts w:ascii="Calibri" w:hAnsi="Calibri" w:cs="Calibri"/>
        </w:rPr>
        <w:t>Правовой статус ребенка и его родителей в сфере образовательных отношений.</w:t>
      </w:r>
    </w:p>
    <w:p w:rsidR="00CB6D4D" w:rsidRPr="006709FF" w:rsidRDefault="00CB6D4D" w:rsidP="00ED2229">
      <w:pPr>
        <w:ind w:firstLine="709"/>
        <w:jc w:val="both"/>
        <w:rPr>
          <w:rFonts w:ascii="Calibri" w:hAnsi="Calibri" w:cs="Calibri"/>
          <w:b/>
        </w:rPr>
      </w:pPr>
      <w:r w:rsidRPr="006709FF">
        <w:rPr>
          <w:rFonts w:ascii="Calibri" w:hAnsi="Calibri" w:cs="Calibri"/>
          <w:b/>
        </w:rPr>
        <w:t>Профессиональный стандарт педагога. Компетенции педагога.</w:t>
      </w:r>
    </w:p>
    <w:p w:rsidR="00CB6D4D" w:rsidRPr="006709FF" w:rsidRDefault="00CB6D4D" w:rsidP="00C80C09">
      <w:pPr>
        <w:ind w:firstLine="709"/>
        <w:jc w:val="both"/>
        <w:rPr>
          <w:rFonts w:ascii="Calibri" w:hAnsi="Calibri" w:cs="Calibri"/>
        </w:rPr>
      </w:pPr>
      <w:r w:rsidRPr="006709FF">
        <w:rPr>
          <w:rFonts w:ascii="Calibri" w:hAnsi="Calibri" w:cs="Calibri"/>
        </w:rPr>
        <w:t>Правовой статус педагога. Нормативные документы, регламентирующие требования к педагогическим работникам. Профессиональный стандарт как нормативный документ, описывающий требования к профессиональной деятельности педагогических работников по различным квалификационным группам. Цель, структура и содержание профессионального стандарта педагога. Сферы применения профессионального стандарта педагога в области управления педагогическими кадрами и как основание для профессионального развития педагога.</w:t>
      </w:r>
    </w:p>
    <w:p w:rsidR="00CB6D4D" w:rsidRPr="006709FF" w:rsidRDefault="00CB6D4D" w:rsidP="00467CF0">
      <w:pPr>
        <w:ind w:firstLine="709"/>
        <w:jc w:val="both"/>
        <w:rPr>
          <w:rFonts w:ascii="Calibri" w:hAnsi="Calibri" w:cs="Calibri"/>
        </w:rPr>
      </w:pPr>
      <w:r w:rsidRPr="006709FF">
        <w:rPr>
          <w:rFonts w:ascii="Calibri" w:hAnsi="Calibri" w:cs="Calibri"/>
        </w:rPr>
        <w:t>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 неформального и спонтанного опыта. Цели, условия и методы профессионального развития педагогических работников.</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r w:rsidRPr="006709FF">
        <w:rPr>
          <w:rFonts w:ascii="Calibri" w:hAnsi="Calibri" w:cs="Calibri"/>
          <w:b/>
          <w:iCs/>
        </w:rPr>
        <w:t>Практическое задание: тест</w:t>
      </w:r>
    </w:p>
    <w:p w:rsidR="00CB6D4D" w:rsidRPr="006709FF" w:rsidRDefault="00CB6D4D" w:rsidP="00ED2229">
      <w:pPr>
        <w:ind w:firstLine="709"/>
        <w:jc w:val="both"/>
        <w:rPr>
          <w:rFonts w:ascii="Calibri" w:hAnsi="Calibri" w:cs="Calibri"/>
          <w:b/>
          <w:iCs/>
        </w:rPr>
      </w:pPr>
    </w:p>
    <w:p w:rsidR="00CB6D4D" w:rsidRPr="006709FF" w:rsidRDefault="00CB6D4D" w:rsidP="00ED2229">
      <w:pPr>
        <w:tabs>
          <w:tab w:val="left" w:pos="567"/>
          <w:tab w:val="left" w:pos="3915"/>
        </w:tabs>
        <w:ind w:firstLine="709"/>
        <w:jc w:val="both"/>
        <w:rPr>
          <w:rFonts w:ascii="Calibri" w:hAnsi="Calibri" w:cs="Calibri"/>
          <w:b/>
        </w:rPr>
      </w:pPr>
      <w:r w:rsidRPr="006709FF">
        <w:rPr>
          <w:rFonts w:ascii="Calibri" w:hAnsi="Calibri" w:cs="Calibri"/>
          <w:b/>
        </w:rPr>
        <w:t>Тест к модулю.</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rPr>
        <w:t xml:space="preserve">1. </w:t>
      </w:r>
      <w:r w:rsidRPr="006709FF">
        <w:rPr>
          <w:rFonts w:ascii="Calibri" w:hAnsi="Calibri" w:cs="Calibri"/>
          <w:b/>
          <w:shd w:val="clear" w:color="auto" w:fill="FFFFFF"/>
        </w:rPr>
        <w:t>Предмет регулирования Федерального закона «Об образовании в РФ»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реализация права на образование;</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rPr>
        <w:t xml:space="preserve">б) </w:t>
      </w:r>
      <w:r w:rsidRPr="006709FF">
        <w:rPr>
          <w:rFonts w:ascii="Calibri" w:hAnsi="Calibri" w:cs="Calibri"/>
          <w:shd w:val="clear" w:color="auto" w:fill="FFFFFF"/>
        </w:rPr>
        <w:t>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shd w:val="clear" w:color="auto" w:fill="FFFFFF"/>
        </w:rPr>
        <w:t>2. Образование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б)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в)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rPr>
        <w:t xml:space="preserve">3. </w:t>
      </w:r>
      <w:r w:rsidRPr="006709FF">
        <w:rPr>
          <w:rFonts w:ascii="Calibri" w:hAnsi="Calibri" w:cs="Calibri"/>
          <w:b/>
          <w:shd w:val="clear" w:color="auto" w:fill="FFFFFF"/>
        </w:rPr>
        <w:t>Участники образовательных отношений – это:</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rPr>
        <w:t xml:space="preserve">б) </w:t>
      </w:r>
      <w:r w:rsidRPr="006709FF">
        <w:rPr>
          <w:rFonts w:ascii="Calibri" w:hAnsi="Calibri" w:cs="Calibri"/>
          <w:shd w:val="clear" w:color="auto" w:fill="FFFFFF"/>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в)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b/>
        </w:rPr>
        <w:t xml:space="preserve"> 4. К числу основных </w:t>
      </w:r>
      <w:r w:rsidRPr="006709FF">
        <w:rPr>
          <w:rFonts w:ascii="Calibri" w:hAnsi="Calibri" w:cs="Calibri"/>
          <w:b/>
          <w:shd w:val="clear" w:color="auto" w:fill="FFFFFF"/>
        </w:rPr>
        <w:t>принципов государственной политики и правового регулирования отношений в сфере образования относят:</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а)</w:t>
      </w:r>
      <w:r w:rsidRPr="006709FF">
        <w:rPr>
          <w:rFonts w:ascii="Calibri" w:hAnsi="Calibri" w:cs="Calibri"/>
        </w:rPr>
        <w:t xml:space="preserve"> признание приоритетности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обеспечение права каждого человека на образование, недопустимость дискриминации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недопустимость ограничения или устранения конкуренции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д) доступность;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сочетание государственного и договорного регулирования отношений в сфере образования.</w:t>
      </w:r>
    </w:p>
    <w:p w:rsidR="00CB6D4D" w:rsidRPr="006709FF" w:rsidRDefault="00CB6D4D" w:rsidP="00ED2229">
      <w:pPr>
        <w:tabs>
          <w:tab w:val="left" w:pos="567"/>
          <w:tab w:val="left" w:pos="6465"/>
        </w:tabs>
        <w:ind w:firstLine="709"/>
        <w:jc w:val="both"/>
        <w:rPr>
          <w:rFonts w:ascii="Calibri" w:hAnsi="Calibri" w:cs="Calibri"/>
          <w:b/>
          <w:shd w:val="clear" w:color="auto" w:fill="FFFFFF"/>
        </w:rPr>
      </w:pPr>
      <w:r w:rsidRPr="006709FF">
        <w:rPr>
          <w:rFonts w:ascii="Calibri" w:hAnsi="Calibri" w:cs="Calibri"/>
          <w:b/>
          <w:shd w:val="clear" w:color="auto" w:fill="FFFFFF"/>
        </w:rPr>
        <w:t>5. Какое право в Российской Федерации гарантировано каждому человеку, согласно Закона об образовании:</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а) право на семью;</w:t>
      </w:r>
    </w:p>
    <w:p w:rsidR="00CB6D4D" w:rsidRPr="006709FF" w:rsidRDefault="00CB6D4D" w:rsidP="00ED2229">
      <w:pPr>
        <w:tabs>
          <w:tab w:val="left" w:pos="567"/>
          <w:tab w:val="left" w:pos="6465"/>
        </w:tabs>
        <w:ind w:firstLine="709"/>
        <w:jc w:val="both"/>
        <w:rPr>
          <w:rFonts w:ascii="Calibri" w:hAnsi="Calibri" w:cs="Calibri"/>
          <w:shd w:val="clear" w:color="auto" w:fill="FFFFFF"/>
        </w:rPr>
      </w:pPr>
      <w:r w:rsidRPr="006709FF">
        <w:rPr>
          <w:rFonts w:ascii="Calibri" w:hAnsi="Calibri" w:cs="Calibri"/>
          <w:shd w:val="clear" w:color="auto" w:fill="FFFFFF"/>
        </w:rPr>
        <w:t>б) право на образование;</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в) право на имя.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6. Создаются ли в Российской Федерации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а) да;</w:t>
      </w:r>
    </w:p>
    <w:p w:rsidR="00CB6D4D" w:rsidRPr="006709FF" w:rsidRDefault="00CB6D4D" w:rsidP="00ED2229">
      <w:pPr>
        <w:tabs>
          <w:tab w:val="left" w:pos="567"/>
          <w:tab w:val="left" w:pos="6465"/>
        </w:tabs>
        <w:ind w:firstLine="709"/>
        <w:jc w:val="both"/>
        <w:rPr>
          <w:rFonts w:ascii="Calibri" w:hAnsi="Calibri" w:cs="Calibri"/>
        </w:rPr>
      </w:pPr>
      <w:r w:rsidRPr="006709FF">
        <w:rPr>
          <w:rFonts w:ascii="Calibri" w:hAnsi="Calibri" w:cs="Calibri"/>
        </w:rPr>
        <w:t>б) нет</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7. Согласно статьи 6 Закона «Об образовании в Российской Федерации», к полномочиям федеральных органов государственной власти в сфере образования относятся: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разработка и проведение единой государственной политики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lastRenderedPageBreak/>
        <w:t>б) утверждение федеральных государственных образовательных </w:t>
      </w:r>
      <w:hyperlink r:id="rId9" w:history="1">
        <w:r w:rsidRPr="006709FF">
          <w:rPr>
            <w:rFonts w:ascii="Calibri" w:hAnsi="Calibri" w:cs="Calibri"/>
          </w:rPr>
          <w:t>стандартов</w:t>
        </w:r>
      </w:hyperlink>
      <w:r w:rsidRPr="006709FF">
        <w:rPr>
          <w:rFonts w:ascii="Calibri" w:hAnsi="Calibri" w:cs="Calibri"/>
        </w:rPr>
        <w:t>, установление федеральных государственных требований;</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обеспечение осуществления мониторинга в системе образования на федеральном уровне;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rPr>
        <w:t xml:space="preserve">г) </w:t>
      </w:r>
      <w:r w:rsidRPr="006709FF">
        <w:rPr>
          <w:rFonts w:ascii="Calibri" w:hAnsi="Calibri" w:cs="Calibri"/>
          <w:shd w:val="clear" w:color="auto" w:fill="FFFFFF"/>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6709FF">
        <w:rPr>
          <w:rFonts w:ascii="Calibri" w:hAnsi="Calibri" w:cs="Calibri"/>
        </w:rPr>
        <w:br/>
        <w:t>д)</w:t>
      </w:r>
      <w:r w:rsidRPr="006709FF">
        <w:rPr>
          <w:rFonts w:ascii="Calibri" w:hAnsi="Calibri" w:cs="Calibri"/>
          <w:shd w:val="clear" w:color="auto" w:fill="FFFFFF"/>
        </w:rPr>
        <w:t xml:space="preserve">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 xml:space="preserve">8. </w:t>
      </w:r>
      <w:r w:rsidRPr="006709FF">
        <w:rPr>
          <w:rFonts w:ascii="Calibri" w:hAnsi="Calibri" w:cs="Calibri"/>
          <w:b/>
          <w:shd w:val="clear" w:color="auto" w:fill="FFFFFF"/>
        </w:rPr>
        <w:t>Система образования включает в себя: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 xml:space="preserve">а) </w:t>
      </w:r>
      <w:r w:rsidRPr="006709FF">
        <w:rPr>
          <w:rFonts w:ascii="Calibri" w:hAnsi="Calibri" w:cs="Calibri"/>
        </w:rPr>
        <w:t>федеральные государственные образовательные </w:t>
      </w:r>
      <w:hyperlink r:id="rId10" w:history="1">
        <w:r w:rsidRPr="006709FF">
          <w:rPr>
            <w:rFonts w:ascii="Calibri" w:hAnsi="Calibri" w:cs="Calibri"/>
          </w:rPr>
          <w:t>стандарты</w:t>
        </w:r>
      </w:hyperlink>
      <w:r w:rsidRPr="006709FF">
        <w:rPr>
          <w:rFonts w:ascii="Calibri" w:hAnsi="Calibri" w:cs="Calibri"/>
        </w:rPr>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w:t>
      </w:r>
      <w:r w:rsidRPr="006709FF">
        <w:rPr>
          <w:rFonts w:ascii="Calibri" w:hAnsi="Calibri" w:cs="Calibri"/>
          <w:shd w:val="clear" w:color="auto" w:fill="FFFFFF"/>
        </w:rPr>
        <w:t xml:space="preserve"> деятельность по реализации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организации, осуществляющие образовательную деятельность, педагогических работников, обучающихся и родителей </w:t>
      </w:r>
      <w:hyperlink r:id="rId11" w:history="1">
        <w:r w:rsidRPr="006709FF">
          <w:rPr>
            <w:rFonts w:ascii="Calibri" w:hAnsi="Calibri" w:cs="Calibri"/>
          </w:rPr>
          <w:t>(законных представителей)</w:t>
        </w:r>
      </w:hyperlink>
      <w:r w:rsidRPr="006709FF">
        <w:rPr>
          <w:rFonts w:ascii="Calibri" w:hAnsi="Calibri" w:cs="Calibri"/>
        </w:rPr>
        <w:t> несовершеннолетних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д) организации, осуществляющие обеспечение образовательной деятельности, оценку качества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объединения юридических лиц, работодателей и их объединений, общественные объединения, осуществляющие деятельность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9. Федеральные государственные образовательные </w:t>
      </w:r>
      <w:hyperlink r:id="rId12" w:history="1">
        <w:r w:rsidRPr="006709FF">
          <w:rPr>
            <w:rFonts w:ascii="Calibri" w:hAnsi="Calibri" w:cs="Calibri"/>
            <w:b/>
          </w:rPr>
          <w:t>стандарты</w:t>
        </w:r>
      </w:hyperlink>
      <w:r w:rsidRPr="006709FF">
        <w:rPr>
          <w:rFonts w:ascii="Calibri" w:hAnsi="Calibri" w:cs="Calibri"/>
          <w:b/>
        </w:rPr>
        <w:t> и федеральные государственные требования обеспечивают:</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единство образовательного пространства Российской Федерации;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преемственность основных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10. Федеральные государственные образовательные стандарты включают в себя требования к:</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личности педагога дошкольного учреждения;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уровню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 условиям реализации основных образовательных программ, в том числе кадровым, финансовым, материально-техническим и иным условиям;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д) результатам освоения основных образовательных программ.</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11. К основным общеобразовательным программам относятся: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lastRenderedPageBreak/>
        <w:t xml:space="preserve">а) образовательные программы дошкольного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w:t>
      </w:r>
      <w:r w:rsidRPr="006709FF">
        <w:rPr>
          <w:rFonts w:ascii="Calibri" w:hAnsi="Calibri" w:cs="Calibri"/>
          <w:shd w:val="clear" w:color="auto" w:fill="FFFFFF"/>
        </w:rPr>
        <w:t xml:space="preserve"> программы </w:t>
      </w:r>
      <w:proofErr w:type="spellStart"/>
      <w:r w:rsidRPr="006709FF">
        <w:rPr>
          <w:rFonts w:ascii="Calibri" w:hAnsi="Calibri" w:cs="Calibri"/>
          <w:shd w:val="clear" w:color="auto" w:fill="FFFFFF"/>
        </w:rPr>
        <w:t>бакалавриата</w:t>
      </w:r>
      <w:proofErr w:type="spellEnd"/>
      <w:r w:rsidRPr="006709FF">
        <w:rPr>
          <w:rFonts w:ascii="Calibri" w:hAnsi="Calibri" w:cs="Calibri"/>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в)образовательные программы начального общего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г)образовательные программы основного общего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д)образовательные программы среднего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 программы подготовки специалистов среднего звена.</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 xml:space="preserve">12. Кем </w:t>
      </w:r>
      <w:r w:rsidRPr="006709FF">
        <w:rPr>
          <w:rFonts w:ascii="Calibri" w:hAnsi="Calibri" w:cs="Calibri"/>
          <w:b/>
          <w:shd w:val="clear" w:color="auto" w:fill="FFFFFF"/>
        </w:rPr>
        <w:t>утверждаются образовательные программы дошкольного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аттестационной комиссией;</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13. М</w:t>
      </w:r>
      <w:r w:rsidRPr="006709FF">
        <w:rPr>
          <w:rFonts w:ascii="Calibri" w:hAnsi="Calibri" w:cs="Calibri"/>
          <w:b/>
          <w:shd w:val="clear" w:color="auto" w:fill="FFFFFF"/>
        </w:rPr>
        <w:t>ожет ли быть получено образование в Российской Федерации на иностранном языке?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обучение в Российской Федерации ведется только на русском языке;</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в) 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14. </w:t>
      </w:r>
      <w:r w:rsidRPr="006709FF">
        <w:rPr>
          <w:rFonts w:ascii="Calibri" w:hAnsi="Calibri" w:cs="Calibri"/>
          <w:b/>
          <w:shd w:val="clear" w:color="auto" w:fill="FFFFFF"/>
        </w:rPr>
        <w:t>В Российской Федерации образование может быть получено:</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с согласия гражданина в любом образовательном учреждении;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 xml:space="preserve">б) </w:t>
      </w:r>
      <w:r w:rsidRPr="006709FF">
        <w:rPr>
          <w:rFonts w:ascii="Calibri" w:hAnsi="Calibri" w:cs="Calibri"/>
        </w:rPr>
        <w:t>в организациях, осуществляющих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в) вне организаций, осуществляющих образовательную деятельность (в форме семейного образования и самообразования).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rPr>
        <w:t>15. Кем определяются у</w:t>
      </w:r>
      <w:r w:rsidRPr="006709FF">
        <w:rPr>
          <w:rFonts w:ascii="Calibri" w:hAnsi="Calibri" w:cs="Calibri"/>
          <w:b/>
          <w:shd w:val="clear" w:color="auto" w:fill="FFFFFF"/>
        </w:rPr>
        <w:t xml:space="preserve">чебные издания, используемые при реализации образовательных программ дошкольного образования? </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а) Директором Департамента образования; </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shd w:val="clear" w:color="auto" w:fill="FFFFFF"/>
        </w:rPr>
        <w:t>б)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rPr>
        <w:t>16. Какова цель экспериментальной и инновационной деятельности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а) повышение результатов воспитания и обучения дошкольников;</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самообразование педагогов, осуществляющих образовательный процесс в Дошкольном учреждении;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rPr>
        <w:t>в)</w:t>
      </w:r>
      <w:r w:rsidRPr="006709FF">
        <w:rPr>
          <w:rFonts w:ascii="Calibri" w:hAnsi="Calibri" w:cs="Calibri"/>
          <w:shd w:val="clear" w:color="auto" w:fill="FFFFFF"/>
        </w:rPr>
        <w:t xml:space="preserve"> обеспечение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17. Образовательные организации подразделяются на типы в соответствии: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с образовательными программами, реализация которых является основной целью их деятельности.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с возрастом воспитанников.</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18. По дополнительным общеразвивающим программам вправе осуществлять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дошкольные 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б) общеобразовательные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профессиональные образовательные организации;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г) организации дополнительного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д) все перечисленные.</w:t>
      </w:r>
    </w:p>
    <w:p w:rsidR="00CB6D4D" w:rsidRPr="006709FF" w:rsidRDefault="00CB6D4D" w:rsidP="00ED2229">
      <w:pPr>
        <w:shd w:val="clear" w:color="auto" w:fill="FFFFFF"/>
        <w:tabs>
          <w:tab w:val="left" w:pos="567"/>
        </w:tabs>
        <w:ind w:firstLine="709"/>
        <w:jc w:val="both"/>
        <w:rPr>
          <w:rFonts w:ascii="Calibri" w:hAnsi="Calibri" w:cs="Calibri"/>
          <w:b/>
        </w:rPr>
      </w:pPr>
      <w:r w:rsidRPr="006709FF">
        <w:rPr>
          <w:rFonts w:ascii="Calibri" w:hAnsi="Calibri" w:cs="Calibri"/>
          <w:b/>
          <w:shd w:val="clear" w:color="auto" w:fill="FFFFFF"/>
        </w:rPr>
        <w:t xml:space="preserve">19. </w:t>
      </w:r>
      <w:r w:rsidRPr="006709FF">
        <w:rPr>
          <w:rFonts w:ascii="Calibri" w:hAnsi="Calibri" w:cs="Calibri"/>
          <w:b/>
        </w:rPr>
        <w:t>Согласно статьи 41 Закона «Об образовании в Российской Федерации», охрана здоровья обучающихся включает в себя:</w:t>
      </w:r>
    </w:p>
    <w:p w:rsidR="00CB6D4D" w:rsidRPr="006709FF" w:rsidRDefault="00CB6D4D" w:rsidP="00ED2229">
      <w:pPr>
        <w:shd w:val="clear" w:color="auto" w:fill="FFFFFF"/>
        <w:tabs>
          <w:tab w:val="left" w:pos="567"/>
          <w:tab w:val="left" w:pos="851"/>
        </w:tabs>
        <w:ind w:firstLine="709"/>
        <w:jc w:val="both"/>
        <w:rPr>
          <w:rFonts w:ascii="Calibri" w:hAnsi="Calibri" w:cs="Calibri"/>
        </w:rPr>
      </w:pPr>
      <w:r w:rsidRPr="006709FF">
        <w:rPr>
          <w:rFonts w:ascii="Calibri" w:hAnsi="Calibri" w:cs="Calibri"/>
        </w:rPr>
        <w:t>а) оказание первичной медико-санитарной помощи в порядке, установленном </w:t>
      </w:r>
      <w:hyperlink r:id="rId13" w:history="1">
        <w:r w:rsidRPr="006709FF">
          <w:rPr>
            <w:rFonts w:ascii="Calibri" w:hAnsi="Calibri" w:cs="Calibri"/>
          </w:rPr>
          <w:t>законодательством</w:t>
        </w:r>
      </w:hyperlink>
      <w:r w:rsidRPr="006709FF">
        <w:rPr>
          <w:rFonts w:ascii="Calibri" w:hAnsi="Calibri" w:cs="Calibri"/>
        </w:rPr>
        <w:t> в сфере охраны здоровья;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б) организацию питания обучающихся;</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в)определение оптимальной учебной, </w:t>
      </w:r>
      <w:proofErr w:type="spellStart"/>
      <w:r w:rsidRPr="006709FF">
        <w:rPr>
          <w:rFonts w:ascii="Calibri" w:hAnsi="Calibri" w:cs="Calibri"/>
        </w:rPr>
        <w:t>внеучебной</w:t>
      </w:r>
      <w:proofErr w:type="spellEnd"/>
      <w:r w:rsidRPr="006709FF">
        <w:rPr>
          <w:rFonts w:ascii="Calibri" w:hAnsi="Calibri" w:cs="Calibri"/>
        </w:rPr>
        <w:t xml:space="preserve"> нагрузки, режима учебных занятий и продолжительности каникул;</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г)пропаганду и обучение навыкам здорового образа жизни, требованиям охраны труда;</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д)организацию и создание условий для профилактики заболеваний и оздоровления обучающихся, для занятия ими физической культурой и спортом;</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е)прохождение обучающимися в соответствии с </w:t>
      </w:r>
      <w:hyperlink r:id="rId14" w:history="1">
        <w:r w:rsidRPr="006709FF">
          <w:rPr>
            <w:rFonts w:ascii="Calibri" w:hAnsi="Calibri" w:cs="Calibri"/>
          </w:rPr>
          <w:t>законодательством</w:t>
        </w:r>
      </w:hyperlink>
      <w:r w:rsidRPr="006709FF">
        <w:rPr>
          <w:rFonts w:ascii="Calibri" w:hAnsi="Calibri" w:cs="Calibri"/>
        </w:rPr>
        <w:t> Российской Федерации периодических медицинских осмотров и диспансеризации;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 xml:space="preserve">ж)профилактику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709FF">
        <w:rPr>
          <w:rFonts w:ascii="Calibri" w:hAnsi="Calibri" w:cs="Calibri"/>
        </w:rPr>
        <w:t>прекурсоров</w:t>
      </w:r>
      <w:proofErr w:type="spellEnd"/>
      <w:r w:rsidRPr="006709FF">
        <w:rPr>
          <w:rFonts w:ascii="Calibri" w:hAnsi="Calibri" w:cs="Calibri"/>
        </w:rPr>
        <w:t xml:space="preserve"> и аналогов и других одурманивающих веществ;</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з)обеспечение безопасности обучающихся во время пребывания в организации, осуществляющей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и)профилактику несчастных случаев с обучающимися во время пребывания в организации, осуществляющей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к)проведение санитарно-противоэпидемических и профилактических мероприятий;</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rPr>
        <w:t>л)все перечисленное.</w:t>
      </w:r>
    </w:p>
    <w:p w:rsidR="00CB6D4D" w:rsidRPr="00D118C5"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 xml:space="preserve">20. К обучающимся </w:t>
      </w:r>
      <w:r w:rsidRPr="00D118C5">
        <w:rPr>
          <w:rFonts w:ascii="Calibri" w:hAnsi="Calibri" w:cs="Calibri"/>
          <w:b/>
          <w:shd w:val="clear" w:color="auto" w:fill="FFFFFF"/>
        </w:rPr>
        <w:t xml:space="preserve">каких </w:t>
      </w:r>
      <w:r w:rsidRPr="00D118C5">
        <w:rPr>
          <w:rFonts w:ascii="Calibri" w:hAnsi="Calibri" w:cs="Calibri"/>
          <w:b/>
          <w:sz w:val="22"/>
          <w:szCs w:val="22"/>
        </w:rPr>
        <w:t>организаций</w:t>
      </w:r>
      <w:r w:rsidRPr="00D118C5">
        <w:rPr>
          <w:rFonts w:ascii="Calibri" w:hAnsi="Calibri" w:cs="Calibri"/>
          <w:b/>
          <w:shd w:val="clear" w:color="auto" w:fill="FFFFFF"/>
        </w:rPr>
        <w:t xml:space="preserve"> не применяются меры дисциплинарного взыскания: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а) дошкольных </w:t>
      </w:r>
      <w:r>
        <w:rPr>
          <w:rFonts w:ascii="Calibri" w:hAnsi="Calibri" w:cs="Calibri"/>
          <w:sz w:val="22"/>
          <w:szCs w:val="22"/>
        </w:rPr>
        <w:t>организаций</w:t>
      </w:r>
      <w:r w:rsidRPr="006709FF">
        <w:rPr>
          <w:rFonts w:ascii="Calibri" w:hAnsi="Calibri" w:cs="Calibri"/>
          <w:shd w:val="clear" w:color="auto" w:fill="FFFFFF"/>
        </w:rPr>
        <w:t>;</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начального общего образования;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21. Имеют ли родители </w:t>
      </w:r>
      <w:hyperlink r:id="rId15" w:history="1">
        <w:r w:rsidRPr="006709FF">
          <w:rPr>
            <w:rFonts w:ascii="Calibri" w:hAnsi="Calibri" w:cs="Calibri"/>
            <w:b/>
            <w:shd w:val="clear" w:color="auto" w:fill="FFFFFF"/>
          </w:rPr>
          <w:t>(законные представители)</w:t>
        </w:r>
      </w:hyperlink>
      <w:r w:rsidRPr="006709FF">
        <w:rPr>
          <w:rFonts w:ascii="Calibri" w:hAnsi="Calibri" w:cs="Calibri"/>
          <w:b/>
          <w:shd w:val="clear" w:color="auto" w:fill="FFFFFF"/>
        </w:rPr>
        <w:t> несовершеннолетних обучающихся преимущественное право на обучение и воспитание детей перед всеми другими лицами?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нет;</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да. При этом родители (законные представители) обязаны заложить основы физического, нравственного и интеллектуального развития личности ребенка.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b/>
        </w:rPr>
        <w:t xml:space="preserve">22. Какие граждане имеют право </w:t>
      </w:r>
      <w:r w:rsidRPr="006709FF">
        <w:rPr>
          <w:rFonts w:ascii="Calibri" w:hAnsi="Calibri" w:cs="Calibri"/>
          <w:b/>
          <w:shd w:val="clear" w:color="auto" w:fill="FFFFFF"/>
        </w:rPr>
        <w:t>на занятие педагогической деятельностью?</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 xml:space="preserve">б) любой гражданин, имеющий высшее образование. </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23. Включается ли в рабочее время педагогических работников научная, творческая и исследовательская работа?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да, включатся;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lastRenderedPageBreak/>
        <w:t>б) нет, так как перечисленная работа носит не обязательный, инициативный характер и не входит должностные обязанности педагогического работника.</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24. Какими нормативными актами определяется режим рабочего времени и времени отдыха педагогических работников организаций, осуществляющих образовательную деятельность?</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локальными актами учреждения;</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Законом «Об образовании в Российской Федерации»;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 w:history="1">
        <w:r w:rsidRPr="006709FF">
          <w:rPr>
            <w:rFonts w:ascii="Calibri" w:hAnsi="Calibri" w:cs="Calibri"/>
            <w:shd w:val="clear" w:color="auto" w:fill="FFFFFF"/>
          </w:rPr>
          <w:t>законодательства</w:t>
        </w:r>
      </w:hyperlink>
      <w:r w:rsidRPr="006709FF">
        <w:rPr>
          <w:rFonts w:ascii="Calibri" w:hAnsi="Calibri" w:cs="Calibri"/>
          <w:shd w:val="clear" w:color="auto" w:fill="FFFFFF"/>
        </w:rPr>
        <w:t> и с учетом </w:t>
      </w:r>
      <w:hyperlink r:id="rId17" w:history="1">
        <w:r w:rsidRPr="006709FF">
          <w:rPr>
            <w:rFonts w:ascii="Calibri" w:hAnsi="Calibri" w:cs="Calibri"/>
            <w:shd w:val="clear" w:color="auto" w:fill="FFFFFF"/>
          </w:rPr>
          <w:t>особенностей</w:t>
        </w:r>
      </w:hyperlink>
      <w:r w:rsidRPr="006709FF">
        <w:rPr>
          <w:rFonts w:ascii="Calibri" w:hAnsi="Calibri" w:cs="Calibri"/>
          <w:shd w:val="clear" w:color="auto" w:fill="FFFFFF"/>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6D4D" w:rsidRPr="006709FF" w:rsidRDefault="00CB6D4D" w:rsidP="00ED2229">
      <w:pPr>
        <w:shd w:val="clear" w:color="auto" w:fill="FFFFFF"/>
        <w:tabs>
          <w:tab w:val="left" w:pos="567"/>
        </w:tabs>
        <w:ind w:firstLine="709"/>
        <w:jc w:val="both"/>
        <w:rPr>
          <w:rFonts w:ascii="Calibri" w:hAnsi="Calibri" w:cs="Calibri"/>
          <w:b/>
          <w:shd w:val="clear" w:color="auto" w:fill="FFFFFF"/>
        </w:rPr>
      </w:pPr>
      <w:r w:rsidRPr="006709FF">
        <w:rPr>
          <w:rFonts w:ascii="Calibri" w:hAnsi="Calibri" w:cs="Calibri"/>
          <w:b/>
          <w:shd w:val="clear" w:color="auto" w:fill="FFFFFF"/>
        </w:rPr>
        <w:t>25. Согласно статьи 48 Закона «Об образовании в Российской Федерации», педагогические работники несут ответственность за:</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а) неисполнение или ненадлежащее исполнение возложенных на них обязанностей в порядке и в случаях, которые установлены федеральными законами;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б) неисполнение или ненадлежащее исполнение педагогическими работниками обязанностей, при прохождении ими аттестации;</w:t>
      </w:r>
    </w:p>
    <w:p w:rsidR="00CB6D4D" w:rsidRPr="006709FF" w:rsidRDefault="00CB6D4D" w:rsidP="00ED2229">
      <w:pPr>
        <w:shd w:val="clear" w:color="auto" w:fill="FFFFFF"/>
        <w:tabs>
          <w:tab w:val="left" w:pos="567"/>
        </w:tabs>
        <w:ind w:firstLine="709"/>
        <w:jc w:val="both"/>
        <w:rPr>
          <w:rFonts w:ascii="Calibri" w:hAnsi="Calibri" w:cs="Calibri"/>
          <w:shd w:val="clear" w:color="auto" w:fill="FFFFFF"/>
        </w:rPr>
      </w:pPr>
      <w:r w:rsidRPr="006709FF">
        <w:rPr>
          <w:rFonts w:ascii="Calibri" w:hAnsi="Calibri" w:cs="Calibri"/>
          <w:shd w:val="clear" w:color="auto" w:fill="FFFFFF"/>
        </w:rPr>
        <w:t>в)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8" w:anchor="p810" w:tooltip="Ссылка на текущий документ" w:history="1">
        <w:r w:rsidRPr="006709FF">
          <w:rPr>
            <w:rFonts w:ascii="Calibri" w:hAnsi="Calibri" w:cs="Calibri"/>
            <w:shd w:val="clear" w:color="auto" w:fill="FFFFFF"/>
          </w:rPr>
          <w:t>частью 1</w:t>
        </w:r>
      </w:hyperlink>
      <w:r w:rsidRPr="006709FF">
        <w:rPr>
          <w:rFonts w:ascii="Calibri" w:hAnsi="Calibri" w:cs="Calibri"/>
          <w:shd w:val="clear" w:color="auto" w:fill="FFFFFF"/>
        </w:rPr>
        <w:t> настоящей статьи, учитывается при прохождении ими аттестации.</w:t>
      </w:r>
    </w:p>
    <w:p w:rsidR="00CB6D4D" w:rsidRPr="006709FF" w:rsidRDefault="00CB6D4D" w:rsidP="00ED2229">
      <w:pPr>
        <w:shd w:val="clear" w:color="auto" w:fill="FFFFFF"/>
        <w:tabs>
          <w:tab w:val="left" w:pos="567"/>
        </w:tabs>
        <w:ind w:firstLine="709"/>
        <w:jc w:val="both"/>
        <w:rPr>
          <w:rFonts w:ascii="Calibri" w:hAnsi="Calibri" w:cs="Calibri"/>
        </w:rPr>
      </w:pPr>
      <w:r w:rsidRPr="006709FF">
        <w:rPr>
          <w:rFonts w:ascii="Calibri" w:hAnsi="Calibri" w:cs="Calibri"/>
          <w:b/>
        </w:rPr>
        <w:t xml:space="preserve"> </w:t>
      </w:r>
    </w:p>
    <w:p w:rsidR="00CB6D4D" w:rsidRPr="006709FF" w:rsidRDefault="00CB6D4D" w:rsidP="00ED2229">
      <w:pPr>
        <w:pStyle w:val="a6"/>
        <w:adjustRightInd w:val="0"/>
        <w:ind w:left="0" w:firstLine="709"/>
        <w:jc w:val="both"/>
        <w:rPr>
          <w:rFonts w:ascii="Calibri" w:hAnsi="Calibri" w:cs="Calibri"/>
          <w:b/>
          <w:i/>
        </w:rPr>
      </w:pPr>
      <w:r w:rsidRPr="006709FF">
        <w:rPr>
          <w:rFonts w:ascii="Calibri" w:hAnsi="Calibri" w:cs="Calibri"/>
          <w:b/>
          <w:i/>
        </w:rPr>
        <w:t>Основная литература к модулю</w:t>
      </w:r>
    </w:p>
    <w:p w:rsidR="00CB6D4D" w:rsidRPr="006709FF" w:rsidRDefault="00CB6D4D" w:rsidP="000F5EC1">
      <w:pPr>
        <w:pStyle w:val="af6"/>
        <w:numPr>
          <w:ilvl w:val="0"/>
          <w:numId w:val="11"/>
        </w:numPr>
        <w:tabs>
          <w:tab w:val="left" w:pos="1134"/>
          <w:tab w:val="left" w:pos="1276"/>
        </w:tabs>
        <w:ind w:left="0" w:firstLine="709"/>
        <w:jc w:val="both"/>
        <w:rPr>
          <w:rFonts w:ascii="Calibri" w:hAnsi="Calibri" w:cs="Calibri"/>
          <w:sz w:val="24"/>
          <w:szCs w:val="24"/>
        </w:rPr>
      </w:pPr>
      <w:r w:rsidRPr="006709FF">
        <w:rPr>
          <w:rFonts w:ascii="Calibri" w:hAnsi="Calibri" w:cs="Calibri"/>
          <w:sz w:val="24"/>
          <w:szCs w:val="24"/>
        </w:rPr>
        <w:t>Об образовании в Российской Федерации Федеральный закон № 273-ФЗ: принят Государственной Думой РФ 21 декабря 2012 г.</w:t>
      </w:r>
    </w:p>
    <w:p w:rsidR="00CB6D4D" w:rsidRPr="006709FF" w:rsidRDefault="00CB6D4D" w:rsidP="000F5EC1">
      <w:pPr>
        <w:pStyle w:val="a6"/>
        <w:numPr>
          <w:ilvl w:val="0"/>
          <w:numId w:val="11"/>
        </w:numPr>
        <w:tabs>
          <w:tab w:val="left" w:pos="1134"/>
          <w:tab w:val="left" w:pos="1276"/>
        </w:tabs>
        <w:ind w:left="0" w:firstLine="709"/>
        <w:jc w:val="both"/>
        <w:rPr>
          <w:rFonts w:ascii="Calibri" w:hAnsi="Calibri" w:cs="Calibri"/>
        </w:rPr>
      </w:pPr>
      <w:proofErr w:type="spellStart"/>
      <w:r w:rsidRPr="006709FF">
        <w:rPr>
          <w:rFonts w:ascii="Calibri" w:hAnsi="Calibri" w:cs="Calibri"/>
        </w:rPr>
        <w:t>Путило</w:t>
      </w:r>
      <w:proofErr w:type="spellEnd"/>
      <w:r w:rsidRPr="006709FF">
        <w:rPr>
          <w:rFonts w:ascii="Calibri" w:hAnsi="Calibri" w:cs="Calibri"/>
        </w:rPr>
        <w:t xml:space="preserve"> Н.В. Правовое регулирование деятельности организаций, оказывающих услуги в сфере здравоохранения, образования и культуры: практическое пособие / </w:t>
      </w:r>
      <w:proofErr w:type="spellStart"/>
      <w:r w:rsidRPr="006709FF">
        <w:rPr>
          <w:rFonts w:ascii="Calibri" w:hAnsi="Calibri" w:cs="Calibri"/>
        </w:rPr>
        <w:t>Путило</w:t>
      </w:r>
      <w:proofErr w:type="spellEnd"/>
      <w:r w:rsidRPr="006709FF">
        <w:rPr>
          <w:rFonts w:ascii="Calibri" w:hAnsi="Calibri" w:cs="Calibri"/>
        </w:rPr>
        <w:t xml:space="preserve"> Н.В., Баранков В.Л., </w:t>
      </w:r>
      <w:proofErr w:type="spellStart"/>
      <w:r w:rsidRPr="006709FF">
        <w:rPr>
          <w:rFonts w:ascii="Calibri" w:hAnsi="Calibri" w:cs="Calibri"/>
        </w:rPr>
        <w:t>Бевеликова</w:t>
      </w:r>
      <w:proofErr w:type="spellEnd"/>
      <w:r w:rsidRPr="006709FF">
        <w:rPr>
          <w:rFonts w:ascii="Calibri" w:hAnsi="Calibri" w:cs="Calibri"/>
        </w:rPr>
        <w:t xml:space="preserve"> Н.М., Беляева О.А., Волкова Н.С.— М.: Институт законодательства и сравнительного правоведения при Правительстве Российской Федерации, 2013. 335 c.</w:t>
      </w:r>
    </w:p>
    <w:p w:rsidR="00CB6D4D" w:rsidRPr="006709FF" w:rsidRDefault="00CB6D4D" w:rsidP="000F5EC1">
      <w:pPr>
        <w:pStyle w:val="af6"/>
        <w:numPr>
          <w:ilvl w:val="0"/>
          <w:numId w:val="11"/>
        </w:numPr>
        <w:tabs>
          <w:tab w:val="left" w:pos="1134"/>
          <w:tab w:val="left" w:pos="1276"/>
        </w:tabs>
        <w:ind w:left="0" w:firstLine="709"/>
        <w:jc w:val="both"/>
        <w:rPr>
          <w:rFonts w:ascii="Calibri" w:hAnsi="Calibri" w:cs="Calibri"/>
          <w:sz w:val="24"/>
          <w:szCs w:val="24"/>
        </w:rPr>
      </w:pPr>
      <w:r w:rsidRPr="006709FF">
        <w:rPr>
          <w:rFonts w:ascii="Calibri" w:hAnsi="Calibri" w:cs="Calibri"/>
          <w:sz w:val="24"/>
          <w:szCs w:val="24"/>
        </w:rPr>
        <w:t>Федорова М. Ю. Нормативно-правовое обеспечение образования: учебное пособие для вузов / М.Ю.Федорова.- М: Академия, 2013</w:t>
      </w:r>
    </w:p>
    <w:p w:rsidR="00CB6D4D" w:rsidRPr="006709FF" w:rsidRDefault="00CB6D4D" w:rsidP="005A0BCF">
      <w:pPr>
        <w:pStyle w:val="af6"/>
        <w:tabs>
          <w:tab w:val="left" w:pos="1134"/>
          <w:tab w:val="left" w:pos="1276"/>
        </w:tabs>
        <w:ind w:left="709"/>
        <w:jc w:val="both"/>
        <w:rPr>
          <w:rFonts w:ascii="Calibri" w:hAnsi="Calibri" w:cs="Calibri"/>
          <w:sz w:val="24"/>
          <w:szCs w:val="24"/>
        </w:rPr>
      </w:pPr>
    </w:p>
    <w:p w:rsidR="00CB6D4D" w:rsidRPr="006709FF" w:rsidRDefault="00CB6D4D" w:rsidP="00ED2229">
      <w:pPr>
        <w:pStyle w:val="2"/>
        <w:keepNext w:val="0"/>
        <w:numPr>
          <w:ilvl w:val="0"/>
          <w:numId w:val="0"/>
        </w:numPr>
        <w:spacing w:before="0"/>
        <w:ind w:firstLine="709"/>
        <w:jc w:val="both"/>
        <w:rPr>
          <w:rFonts w:ascii="Calibri" w:hAnsi="Calibri" w:cs="Calibri"/>
          <w:bCs/>
          <w:i/>
          <w:caps/>
          <w:color w:val="auto"/>
          <w:sz w:val="24"/>
          <w:szCs w:val="24"/>
          <w:u w:val="none"/>
        </w:rPr>
      </w:pPr>
      <w:r w:rsidRPr="006709FF">
        <w:rPr>
          <w:rFonts w:ascii="Calibri" w:hAnsi="Calibri" w:cs="Calibri"/>
          <w:i/>
          <w:color w:val="auto"/>
          <w:sz w:val="24"/>
          <w:szCs w:val="24"/>
          <w:u w:val="none"/>
        </w:rPr>
        <w:t>Нормативно-правовые акты</w:t>
      </w:r>
    </w:p>
    <w:p w:rsidR="00CB6D4D" w:rsidRPr="006709FF" w:rsidRDefault="00CB6D4D" w:rsidP="00ED2229">
      <w:pPr>
        <w:widowControl w:val="0"/>
        <w:ind w:firstLine="709"/>
        <w:jc w:val="both"/>
        <w:rPr>
          <w:rFonts w:ascii="Calibri" w:hAnsi="Calibri" w:cs="Calibri"/>
          <w:bCs/>
          <w:i/>
          <w:iCs/>
        </w:rPr>
      </w:pPr>
      <w:r w:rsidRPr="006709FF">
        <w:rPr>
          <w:rFonts w:ascii="Calibri" w:hAnsi="Calibri" w:cs="Calibri"/>
          <w:bCs/>
          <w:i/>
          <w:iCs/>
        </w:rPr>
        <w:t>Международные нормативно-правовые акты:</w:t>
      </w:r>
    </w:p>
    <w:p w:rsidR="00CB6D4D" w:rsidRPr="006709FF" w:rsidRDefault="00CB6D4D" w:rsidP="000F5EC1">
      <w:pPr>
        <w:pStyle w:val="a6"/>
        <w:widowControl w:val="0"/>
        <w:numPr>
          <w:ilvl w:val="0"/>
          <w:numId w:val="20"/>
        </w:numPr>
        <w:tabs>
          <w:tab w:val="num" w:pos="1080"/>
        </w:tabs>
        <w:jc w:val="both"/>
        <w:rPr>
          <w:rFonts w:ascii="Calibri" w:hAnsi="Calibri" w:cs="Calibri"/>
        </w:rPr>
      </w:pPr>
      <w:r w:rsidRPr="006709FF">
        <w:rPr>
          <w:rFonts w:ascii="Calibri" w:hAnsi="Calibri" w:cs="Calibri"/>
        </w:rPr>
        <w:t>Всеобщая декларация прав человека ООН, принята Генеральной Ассамблеей ООН 10 декабря 1948 года.</w:t>
      </w:r>
    </w:p>
    <w:p w:rsidR="00CB6D4D" w:rsidRPr="006709FF" w:rsidRDefault="00CB6D4D" w:rsidP="000F5EC1">
      <w:pPr>
        <w:pStyle w:val="a6"/>
        <w:widowControl w:val="0"/>
        <w:numPr>
          <w:ilvl w:val="0"/>
          <w:numId w:val="20"/>
        </w:numPr>
        <w:tabs>
          <w:tab w:val="num" w:pos="-90"/>
          <w:tab w:val="num" w:pos="1080"/>
        </w:tabs>
        <w:jc w:val="both"/>
        <w:rPr>
          <w:rFonts w:ascii="Calibri" w:hAnsi="Calibri" w:cs="Calibri"/>
        </w:rPr>
      </w:pPr>
      <w:r w:rsidRPr="006709FF">
        <w:rPr>
          <w:rFonts w:ascii="Calibri" w:hAnsi="Calibri" w:cs="Calibri"/>
        </w:rPr>
        <w:t>Декларация о правах ребенка 1959г.</w:t>
      </w:r>
    </w:p>
    <w:p w:rsidR="00CB6D4D" w:rsidRPr="006709FF" w:rsidRDefault="00CB6D4D" w:rsidP="000F5EC1">
      <w:pPr>
        <w:pStyle w:val="a6"/>
        <w:widowControl w:val="0"/>
        <w:numPr>
          <w:ilvl w:val="0"/>
          <w:numId w:val="20"/>
        </w:numPr>
        <w:tabs>
          <w:tab w:val="num" w:pos="1080"/>
        </w:tabs>
        <w:jc w:val="both"/>
        <w:rPr>
          <w:rFonts w:ascii="Calibri" w:hAnsi="Calibri" w:cs="Calibri"/>
        </w:rPr>
      </w:pPr>
      <w:r w:rsidRPr="006709FF">
        <w:rPr>
          <w:rFonts w:ascii="Calibri" w:hAnsi="Calibri" w:cs="Calibri"/>
        </w:rPr>
        <w:t>Конвенция о борьбе с дискриминацией в области образования (принята в г. Париже 14 декабря 1960г. на 11-ой сессии Генеральной конференции ЮНЕСКО);</w:t>
      </w:r>
    </w:p>
    <w:p w:rsidR="00CB6D4D" w:rsidRPr="006709FF" w:rsidRDefault="00CB6D4D" w:rsidP="000F5EC1">
      <w:pPr>
        <w:pStyle w:val="a6"/>
        <w:widowControl w:val="0"/>
        <w:numPr>
          <w:ilvl w:val="0"/>
          <w:numId w:val="20"/>
        </w:numPr>
        <w:tabs>
          <w:tab w:val="num" w:pos="1080"/>
        </w:tabs>
        <w:jc w:val="both"/>
        <w:rPr>
          <w:rFonts w:ascii="Calibri" w:hAnsi="Calibri" w:cs="Calibri"/>
        </w:rPr>
      </w:pPr>
      <w:r w:rsidRPr="006709FF">
        <w:rPr>
          <w:rFonts w:ascii="Calibri" w:hAnsi="Calibri" w:cs="Calibri"/>
        </w:rPr>
        <w:t>Конвенция ООН о правах ребенка, одобрена Генеральной Ассамблеей ООН 20.11.1989.</w:t>
      </w:r>
    </w:p>
    <w:p w:rsidR="00CB6D4D" w:rsidRPr="006709FF" w:rsidRDefault="00CB6D4D" w:rsidP="000F5EC1">
      <w:pPr>
        <w:pStyle w:val="a6"/>
        <w:widowControl w:val="0"/>
        <w:numPr>
          <w:ilvl w:val="0"/>
          <w:numId w:val="20"/>
        </w:numPr>
        <w:tabs>
          <w:tab w:val="num" w:pos="1080"/>
        </w:tabs>
        <w:jc w:val="both"/>
        <w:rPr>
          <w:rFonts w:ascii="Calibri" w:hAnsi="Calibri" w:cs="Calibri"/>
        </w:rPr>
      </w:pPr>
      <w:r w:rsidRPr="006709FF">
        <w:rPr>
          <w:rFonts w:ascii="Calibri" w:hAnsi="Calibri" w:cs="Calibri"/>
        </w:rPr>
        <w:t>Всемирная декларация об обеспечении выживания, защиты и развития детей 1990г.</w:t>
      </w:r>
    </w:p>
    <w:p w:rsidR="00CB6D4D" w:rsidRPr="006709FF" w:rsidRDefault="00CB6D4D" w:rsidP="002E7CB2">
      <w:pPr>
        <w:widowControl w:val="0"/>
        <w:ind w:left="360"/>
        <w:jc w:val="both"/>
        <w:rPr>
          <w:rFonts w:ascii="Calibri" w:hAnsi="Calibri" w:cs="Calibri"/>
          <w:bCs/>
          <w:i/>
          <w:iCs/>
        </w:rPr>
      </w:pPr>
      <w:r w:rsidRPr="006709FF">
        <w:rPr>
          <w:rFonts w:ascii="Calibri" w:hAnsi="Calibri" w:cs="Calibri"/>
          <w:bCs/>
          <w:i/>
          <w:iCs/>
        </w:rPr>
        <w:t>Федеральные законы Российской Федерации:</w:t>
      </w:r>
    </w:p>
    <w:p w:rsidR="00CB6D4D" w:rsidRPr="006709FF" w:rsidRDefault="00CB6D4D" w:rsidP="000F5EC1">
      <w:pPr>
        <w:pStyle w:val="a6"/>
        <w:widowControl w:val="0"/>
        <w:numPr>
          <w:ilvl w:val="0"/>
          <w:numId w:val="21"/>
        </w:numPr>
        <w:tabs>
          <w:tab w:val="num" w:pos="1080"/>
        </w:tabs>
        <w:jc w:val="both"/>
        <w:rPr>
          <w:rFonts w:ascii="Calibri" w:hAnsi="Calibri" w:cs="Calibri"/>
        </w:rPr>
      </w:pPr>
      <w:r w:rsidRPr="006709FF">
        <w:rPr>
          <w:rFonts w:ascii="Calibri" w:hAnsi="Calibri" w:cs="Calibri"/>
        </w:rPr>
        <w:t>Конституций Российской Федерации, принята всенародным голосованием 12 декабря 1993 года.</w:t>
      </w:r>
    </w:p>
    <w:p w:rsidR="00CB6D4D" w:rsidRPr="006709FF" w:rsidRDefault="00CB6D4D" w:rsidP="000F5EC1">
      <w:pPr>
        <w:pStyle w:val="a6"/>
        <w:widowControl w:val="0"/>
        <w:numPr>
          <w:ilvl w:val="0"/>
          <w:numId w:val="21"/>
        </w:numPr>
        <w:tabs>
          <w:tab w:val="num" w:pos="1080"/>
        </w:tabs>
        <w:jc w:val="both"/>
        <w:rPr>
          <w:rFonts w:ascii="Calibri" w:hAnsi="Calibri" w:cs="Calibri"/>
        </w:rPr>
      </w:pPr>
      <w:r w:rsidRPr="006709FF">
        <w:rPr>
          <w:rFonts w:ascii="Calibri" w:hAnsi="Calibri" w:cs="Calibri"/>
        </w:rPr>
        <w:t>Гражданский кодекс Российской Федерации от 30.11.1994 г. № 51-ФЗ.</w:t>
      </w:r>
    </w:p>
    <w:p w:rsidR="00CB6D4D" w:rsidRPr="006709FF" w:rsidRDefault="00CB6D4D" w:rsidP="000F5EC1">
      <w:pPr>
        <w:pStyle w:val="a6"/>
        <w:widowControl w:val="0"/>
        <w:numPr>
          <w:ilvl w:val="0"/>
          <w:numId w:val="21"/>
        </w:numPr>
        <w:tabs>
          <w:tab w:val="num" w:pos="1080"/>
        </w:tabs>
        <w:jc w:val="both"/>
        <w:rPr>
          <w:rFonts w:ascii="Calibri" w:hAnsi="Calibri" w:cs="Calibri"/>
        </w:rPr>
      </w:pPr>
      <w:r w:rsidRPr="006709FF">
        <w:rPr>
          <w:rFonts w:ascii="Calibri" w:hAnsi="Calibri" w:cs="Calibri"/>
        </w:rPr>
        <w:lastRenderedPageBreak/>
        <w:t>Трудовой кодекс Российской Федерации от 30.12.2001 г. № 197-ФЗ.</w:t>
      </w:r>
    </w:p>
    <w:p w:rsidR="00CB6D4D" w:rsidRPr="006709FF" w:rsidRDefault="00CB6D4D" w:rsidP="000F5EC1">
      <w:pPr>
        <w:pStyle w:val="a6"/>
        <w:widowControl w:val="0"/>
        <w:numPr>
          <w:ilvl w:val="0"/>
          <w:numId w:val="21"/>
        </w:numPr>
        <w:tabs>
          <w:tab w:val="num" w:pos="1080"/>
        </w:tabs>
        <w:jc w:val="both"/>
        <w:rPr>
          <w:rFonts w:ascii="Calibri" w:hAnsi="Calibri" w:cs="Calibri"/>
        </w:rPr>
      </w:pPr>
      <w:r w:rsidRPr="006709FF">
        <w:rPr>
          <w:rFonts w:ascii="Calibri" w:hAnsi="Calibri" w:cs="Calibri"/>
        </w:rPr>
        <w:t>Семейный кодекс Российской Федерации от 29.12.1995 г. № 223 – ФЗ.</w:t>
      </w:r>
    </w:p>
    <w:p w:rsidR="00CB6D4D" w:rsidRPr="006709FF" w:rsidRDefault="00CB6D4D" w:rsidP="000F5EC1">
      <w:pPr>
        <w:pStyle w:val="a6"/>
        <w:widowControl w:val="0"/>
        <w:numPr>
          <w:ilvl w:val="0"/>
          <w:numId w:val="21"/>
        </w:numPr>
        <w:tabs>
          <w:tab w:val="num" w:pos="1080"/>
        </w:tabs>
        <w:jc w:val="both"/>
        <w:rPr>
          <w:rFonts w:ascii="Calibri" w:hAnsi="Calibri" w:cs="Calibri"/>
        </w:rPr>
      </w:pPr>
      <w:r w:rsidRPr="006709FF">
        <w:rPr>
          <w:rFonts w:ascii="Calibri" w:hAnsi="Calibri" w:cs="Calibri"/>
        </w:rPr>
        <w:t>Кодекс Российской Федерации об административных правонарушениях от 30 декабря 2001г. № 195-ФЗ.</w:t>
      </w:r>
    </w:p>
    <w:p w:rsidR="00CB6D4D" w:rsidRPr="006709FF" w:rsidRDefault="00CB6D4D" w:rsidP="000F5EC1">
      <w:pPr>
        <w:pStyle w:val="a6"/>
        <w:widowControl w:val="0"/>
        <w:numPr>
          <w:ilvl w:val="0"/>
          <w:numId w:val="21"/>
        </w:numPr>
        <w:tabs>
          <w:tab w:val="num" w:pos="1080"/>
        </w:tabs>
        <w:jc w:val="both"/>
        <w:rPr>
          <w:rFonts w:ascii="Calibri" w:hAnsi="Calibri" w:cs="Calibri"/>
        </w:rPr>
      </w:pPr>
      <w:r w:rsidRPr="006709FF">
        <w:rPr>
          <w:rFonts w:ascii="Calibri" w:hAnsi="Calibri" w:cs="Calibri"/>
        </w:rPr>
        <w:t>Федеральный закон от 29 декабря 2012 г. № 273-ФЗ «Об образовании в Российской Федерации»</w:t>
      </w:r>
    </w:p>
    <w:p w:rsidR="00CB6D4D" w:rsidRPr="006709FF" w:rsidRDefault="00CB6D4D" w:rsidP="00ED2229">
      <w:pPr>
        <w:widowControl w:val="0"/>
        <w:ind w:firstLine="709"/>
        <w:jc w:val="both"/>
        <w:rPr>
          <w:rFonts w:ascii="Calibri" w:hAnsi="Calibri" w:cs="Calibri"/>
          <w:bCs/>
          <w:i/>
          <w:iCs/>
        </w:rPr>
      </w:pPr>
      <w:r w:rsidRPr="006709FF">
        <w:rPr>
          <w:rFonts w:ascii="Calibri" w:hAnsi="Calibri" w:cs="Calibri"/>
          <w:bCs/>
          <w:i/>
          <w:iCs/>
        </w:rPr>
        <w:t>Подзаконные акты:</w:t>
      </w:r>
    </w:p>
    <w:p w:rsidR="00CB6D4D" w:rsidRPr="006709FF" w:rsidRDefault="00CB6D4D" w:rsidP="000F5EC1">
      <w:pPr>
        <w:pStyle w:val="a6"/>
        <w:numPr>
          <w:ilvl w:val="0"/>
          <w:numId w:val="10"/>
        </w:numPr>
        <w:tabs>
          <w:tab w:val="num" w:pos="0"/>
          <w:tab w:val="left" w:pos="1134"/>
        </w:tabs>
        <w:ind w:left="0" w:firstLine="709"/>
        <w:jc w:val="both"/>
        <w:rPr>
          <w:rFonts w:ascii="Calibri" w:hAnsi="Calibri" w:cs="Calibri"/>
        </w:rPr>
      </w:pPr>
      <w:r w:rsidRPr="006709FF">
        <w:rPr>
          <w:rFonts w:ascii="Calibri" w:hAnsi="Calibri" w:cs="Calibri"/>
        </w:rPr>
        <w:t xml:space="preserve">Государственная программа РФ «Развитие образования» на 2013-2020 годы // </w:t>
      </w:r>
      <w:hyperlink r:id="rId19" w:history="1">
        <w:r w:rsidRPr="006709FF">
          <w:rPr>
            <w:rStyle w:val="aa"/>
            <w:rFonts w:ascii="Calibri" w:hAnsi="Calibri" w:cs="Calibri"/>
            <w:color w:val="auto"/>
            <w:u w:val="none"/>
          </w:rPr>
          <w:t>http://минобрнауки.рф</w:t>
        </w:r>
      </w:hyperlink>
      <w:r w:rsidRPr="006709FF">
        <w:rPr>
          <w:rFonts w:ascii="Calibri" w:hAnsi="Calibri" w:cs="Calibri"/>
        </w:rPr>
        <w:t>.</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 xml:space="preserve">Национальная стратегия действий в интересах детей на 2012-2017 годы // </w:t>
      </w:r>
      <w:hyperlink r:id="rId20" w:history="1">
        <w:r w:rsidRPr="006709FF">
          <w:rPr>
            <w:rStyle w:val="aa"/>
            <w:rFonts w:ascii="Calibri" w:hAnsi="Calibri" w:cs="Calibri"/>
            <w:color w:val="auto"/>
            <w:u w:val="none"/>
            <w:lang w:eastAsia="en-US"/>
          </w:rPr>
          <w:t>http://base.garant.ru/70183566/</w:t>
        </w:r>
      </w:hyperlink>
      <w:r w:rsidRPr="006709FF">
        <w:rPr>
          <w:rFonts w:ascii="Calibri" w:hAnsi="Calibri" w:cs="Calibri"/>
        </w:rPr>
        <w:t>.</w:t>
      </w:r>
    </w:p>
    <w:p w:rsidR="00CB6D4D" w:rsidRPr="006709FF" w:rsidRDefault="00CB6D4D" w:rsidP="000F5EC1">
      <w:pPr>
        <w:pStyle w:val="a6"/>
        <w:numPr>
          <w:ilvl w:val="0"/>
          <w:numId w:val="10"/>
        </w:numPr>
        <w:tabs>
          <w:tab w:val="num" w:pos="0"/>
          <w:tab w:val="left" w:pos="1134"/>
        </w:tabs>
        <w:ind w:left="0" w:firstLine="709"/>
        <w:jc w:val="both"/>
        <w:rPr>
          <w:rFonts w:ascii="Calibri" w:hAnsi="Calibri" w:cs="Calibri"/>
        </w:rPr>
      </w:pPr>
      <w:r w:rsidRPr="006709FF">
        <w:rPr>
          <w:rFonts w:ascii="Calibri" w:hAnsi="Calibri" w:cs="Calibri"/>
        </w:rPr>
        <w:t>Концепция федеральной целевой программы развития образования на 2016 - 2020 годы, утв. Распоряжением Правительства от 29 декабря 2014 г. N 2765-р.</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 xml:space="preserve">Положение о лицензировании образовательной деятельности, утв. Постановлением Правительства от 28 октября 2013 г. № 966 </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Положение о государственной аккредитации образовательной деятельности, утв. Постановлением Правительства РФ от 18 ноября 2013 г. N 1039</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 xml:space="preserve">Правила оказания платных образовательных, утв. Постановлением Правительства от 15 августа 2013 г. N 706. </w:t>
      </w:r>
    </w:p>
    <w:p w:rsidR="00CB6D4D" w:rsidRPr="006709FF" w:rsidRDefault="008D6FB3" w:rsidP="000F5EC1">
      <w:pPr>
        <w:pStyle w:val="a6"/>
        <w:numPr>
          <w:ilvl w:val="0"/>
          <w:numId w:val="10"/>
        </w:numPr>
        <w:tabs>
          <w:tab w:val="left" w:pos="1134"/>
        </w:tabs>
        <w:ind w:left="0" w:firstLine="709"/>
        <w:jc w:val="both"/>
        <w:rPr>
          <w:rFonts w:ascii="Calibri" w:hAnsi="Calibri" w:cs="Calibri"/>
        </w:rPr>
      </w:pPr>
      <w:hyperlink r:id="rId21" w:history="1">
        <w:r w:rsidR="00CB6D4D" w:rsidRPr="006709FF">
          <w:rPr>
            <w:rFonts w:ascii="Calibri" w:hAnsi="Calibri" w:cs="Calibri"/>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00CB6D4D" w:rsidRPr="006709FF">
        <w:rPr>
          <w:rFonts w:ascii="Calibri" w:hAnsi="Calibri" w:cs="Calibri"/>
        </w:rPr>
        <w:t xml:space="preserve">, утв. Приказом Министерства здравоохранения и социального развития РФ от 26 августа 2010 г. N 761н. </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Постановление Правительства РФ от 5 августа 2013 г. N 662 "Об осуществлении мониторинга системы образования"</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B6D4D" w:rsidRPr="006709FF" w:rsidRDefault="00CB6D4D" w:rsidP="000F5EC1">
      <w:pPr>
        <w:pStyle w:val="a6"/>
        <w:numPr>
          <w:ilvl w:val="0"/>
          <w:numId w:val="10"/>
        </w:numPr>
        <w:tabs>
          <w:tab w:val="left" w:pos="1134"/>
        </w:tabs>
        <w:ind w:left="0" w:firstLine="709"/>
        <w:jc w:val="both"/>
        <w:rPr>
          <w:rFonts w:ascii="Calibri" w:hAnsi="Calibri" w:cs="Calibri"/>
        </w:rPr>
      </w:pPr>
      <w:r w:rsidRPr="006709FF">
        <w:rPr>
          <w:rFonts w:ascii="Calibri" w:hAnsi="Calibri" w:cs="Calibri"/>
        </w:rPr>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CB6D4D"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bCs/>
        </w:rPr>
      </w:pPr>
      <w:r w:rsidRPr="006709FF">
        <w:rPr>
          <w:rFonts w:ascii="Calibri" w:hAnsi="Calibri" w:cs="Calibri"/>
          <w:b/>
          <w:iCs/>
        </w:rPr>
        <w:t xml:space="preserve">7.2.2. Рабочая программа модуля </w:t>
      </w:r>
      <w:r w:rsidRPr="006709FF">
        <w:rPr>
          <w:rFonts w:ascii="Calibri" w:hAnsi="Calibri" w:cs="Calibri"/>
          <w:b/>
          <w:bCs/>
        </w:rPr>
        <w:t>«Педагогика</w:t>
      </w:r>
      <w:r w:rsidR="006B4A3A">
        <w:rPr>
          <w:rFonts w:ascii="Calibri" w:hAnsi="Calibri" w:cs="Calibri"/>
          <w:b/>
          <w:bCs/>
        </w:rPr>
        <w:t xml:space="preserve"> и психология</w:t>
      </w:r>
      <w:r w:rsidRPr="006709FF">
        <w:rPr>
          <w:rFonts w:ascii="Calibri" w:hAnsi="Calibri" w:cs="Calibri"/>
          <w:b/>
          <w:bCs/>
        </w:rPr>
        <w:t>»</w:t>
      </w:r>
      <w:r w:rsidR="00001643">
        <w:rPr>
          <w:rFonts w:ascii="Calibri" w:hAnsi="Calibri" w:cs="Calibri"/>
          <w:b/>
          <w:bCs/>
        </w:rPr>
        <w:t xml:space="preserve"> (общее образование)</w:t>
      </w:r>
    </w:p>
    <w:p w:rsidR="00CB6D4D" w:rsidRPr="006709FF" w:rsidRDefault="006B4A3A" w:rsidP="00ED2229">
      <w:pPr>
        <w:ind w:firstLine="709"/>
        <w:jc w:val="both"/>
        <w:rPr>
          <w:rFonts w:ascii="Calibri" w:hAnsi="Calibri" w:cs="Calibri"/>
        </w:rPr>
      </w:pPr>
      <w:r>
        <w:rPr>
          <w:rFonts w:ascii="Calibri" w:hAnsi="Calibri" w:cs="Calibri"/>
        </w:rPr>
        <w:t>Раздел 1. Педагогика.</w:t>
      </w:r>
    </w:p>
    <w:p w:rsidR="00CB6D4D" w:rsidRPr="006709FF" w:rsidRDefault="00CB6D4D" w:rsidP="00ED2229">
      <w:pPr>
        <w:ind w:firstLine="709"/>
        <w:jc w:val="both"/>
        <w:rPr>
          <w:rFonts w:ascii="Calibri" w:hAnsi="Calibri" w:cs="Calibri"/>
          <w:iCs/>
        </w:rPr>
      </w:pPr>
      <w:r w:rsidRPr="006709FF">
        <w:rPr>
          <w:rFonts w:ascii="Calibri" w:hAnsi="Calibri" w:cs="Calibri"/>
          <w:i/>
          <w:iCs/>
        </w:rPr>
        <w:t xml:space="preserve">Цель и задачи освоения </w:t>
      </w:r>
      <w:r w:rsidR="006B4A3A">
        <w:rPr>
          <w:rFonts w:ascii="Calibri" w:hAnsi="Calibri" w:cs="Calibri"/>
          <w:i/>
          <w:iCs/>
        </w:rPr>
        <w:t>раздела</w:t>
      </w:r>
      <w:r w:rsidRPr="006709FF">
        <w:rPr>
          <w:rFonts w:ascii="Calibri" w:hAnsi="Calibri" w:cs="Calibri"/>
          <w:i/>
          <w:iCs/>
        </w:rPr>
        <w:t>:</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профессиональной направленности личности будущего педагога на основе изучения современного состояния педагогической науки, развитие его педагогического мышления, готовности к инновационной педагогической деятельности.</w:t>
      </w:r>
    </w:p>
    <w:p w:rsidR="00CB6D4D" w:rsidRPr="006709FF" w:rsidRDefault="00CB6D4D" w:rsidP="00ED2229">
      <w:pPr>
        <w:ind w:firstLine="709"/>
        <w:jc w:val="both"/>
        <w:rPr>
          <w:rFonts w:ascii="Calibri" w:hAnsi="Calibri" w:cs="Calibri"/>
          <w:iCs/>
          <w:lang w:eastAsia="en-US"/>
        </w:rPr>
      </w:pPr>
      <w:r w:rsidRPr="006709FF">
        <w:rPr>
          <w:rFonts w:ascii="Calibri" w:hAnsi="Calibri" w:cs="Calibri"/>
          <w:b/>
          <w:bCs/>
          <w:lang w:eastAsia="en-US"/>
        </w:rPr>
        <w:t xml:space="preserve">Задачи </w:t>
      </w:r>
      <w:r w:rsidRPr="006709FF">
        <w:rPr>
          <w:rFonts w:ascii="Calibri" w:hAnsi="Calibri" w:cs="Calibri"/>
          <w:iCs/>
          <w:lang w:eastAsia="en-US"/>
        </w:rPr>
        <w:t xml:space="preserve">модуля: </w:t>
      </w:r>
    </w:p>
    <w:p w:rsidR="00CB6D4D" w:rsidRPr="006709FF" w:rsidRDefault="00CB6D4D" w:rsidP="000F5EC1">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повысить фундаментальность подготовки педагога путем отбора тех знаний, которые являются основой целостной научной картины предстоящей профессиональной деятельности;</w:t>
      </w:r>
    </w:p>
    <w:p w:rsidR="00CB6D4D" w:rsidRPr="006709FF" w:rsidRDefault="00CB6D4D" w:rsidP="000F5EC1">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сформировать представление об общей и профессиональной культуре педагога, требованиях к личной и профессиональной компетентности учителя;</w:t>
      </w:r>
    </w:p>
    <w:p w:rsidR="00CB6D4D" w:rsidRPr="006709FF" w:rsidRDefault="00CB6D4D" w:rsidP="000F5EC1">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показать студентам действие основных факторов формирования и развития личности школьника в образовательном процессе;</w:t>
      </w:r>
    </w:p>
    <w:p w:rsidR="00CB6D4D" w:rsidRPr="006709FF" w:rsidRDefault="00CB6D4D" w:rsidP="000F5EC1">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lastRenderedPageBreak/>
        <w:t>сформировать у студентов представлений об образовании как общественном явлении и педагогическом процессе;</w:t>
      </w:r>
    </w:p>
    <w:p w:rsidR="00CB6D4D" w:rsidRPr="006709FF" w:rsidRDefault="00CB6D4D" w:rsidP="000F5EC1">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познакомить студентов с опытом педагогов – мастеров, его научными основами, стимулировать стремление использовать этот опыт и созидать свой собственный с учетом индивидуальных особенностей;</w:t>
      </w:r>
    </w:p>
    <w:p w:rsidR="00CB6D4D" w:rsidRPr="006709FF" w:rsidRDefault="00CB6D4D" w:rsidP="000F5EC1">
      <w:pPr>
        <w:numPr>
          <w:ilvl w:val="0"/>
          <w:numId w:val="12"/>
        </w:numPr>
        <w:tabs>
          <w:tab w:val="left" w:pos="900"/>
        </w:tabs>
        <w:ind w:left="0" w:firstLine="709"/>
        <w:jc w:val="both"/>
        <w:rPr>
          <w:rFonts w:ascii="Calibri" w:hAnsi="Calibri" w:cs="Calibri"/>
          <w:iCs/>
          <w:lang w:eastAsia="en-US"/>
        </w:rPr>
      </w:pPr>
      <w:r w:rsidRPr="006709FF">
        <w:rPr>
          <w:rFonts w:ascii="Calibri" w:hAnsi="Calibri" w:cs="Calibri"/>
          <w:iCs/>
          <w:lang w:eastAsia="en-US"/>
        </w:rPr>
        <w:t>обеспечить овладение системой методов педагогического исследования.</w:t>
      </w:r>
    </w:p>
    <w:p w:rsidR="00CB6D4D" w:rsidRPr="006709FF" w:rsidRDefault="00CB6D4D" w:rsidP="00ED2229">
      <w:pPr>
        <w:pStyle w:val="a6"/>
        <w:ind w:left="0" w:firstLine="709"/>
        <w:jc w:val="both"/>
        <w:rPr>
          <w:rFonts w:ascii="Calibri" w:hAnsi="Calibri" w:cs="Calibri"/>
          <w:b/>
          <w:bCs/>
        </w:rPr>
      </w:pPr>
    </w:p>
    <w:p w:rsidR="00CB6D4D" w:rsidRPr="006709FF" w:rsidRDefault="00CB6D4D" w:rsidP="00ED2229">
      <w:pPr>
        <w:pStyle w:val="a6"/>
        <w:ind w:left="0" w:firstLine="709"/>
        <w:jc w:val="both"/>
        <w:rPr>
          <w:rFonts w:ascii="Calibri" w:hAnsi="Calibri" w:cs="Calibri"/>
        </w:rPr>
      </w:pPr>
      <w:r w:rsidRPr="006709FF">
        <w:rPr>
          <w:rFonts w:ascii="Calibri" w:hAnsi="Calibri" w:cs="Calibri"/>
          <w:b/>
          <w:bCs/>
        </w:rPr>
        <w:t xml:space="preserve">Требования к результатам освоения </w:t>
      </w:r>
      <w:r w:rsidR="006B4A3A">
        <w:rPr>
          <w:rFonts w:ascii="Calibri" w:hAnsi="Calibri" w:cs="Calibri"/>
          <w:b/>
          <w:bCs/>
        </w:rPr>
        <w:t>раздела</w:t>
      </w:r>
      <w:r w:rsidRPr="006709FF">
        <w:rPr>
          <w:rFonts w:ascii="Calibri" w:hAnsi="Calibri" w:cs="Calibri"/>
          <w:b/>
          <w:bCs/>
        </w:rPr>
        <w:t>:</w:t>
      </w:r>
    </w:p>
    <w:p w:rsidR="00CB6D4D" w:rsidRPr="006709FF" w:rsidRDefault="00CB6D4D" w:rsidP="00ED2229">
      <w:pPr>
        <w:ind w:firstLine="709"/>
        <w:jc w:val="both"/>
        <w:rPr>
          <w:rFonts w:ascii="Calibri" w:hAnsi="Calibri" w:cs="Calibri"/>
          <w:iCs/>
          <w:lang w:eastAsia="en-US"/>
        </w:rPr>
      </w:pPr>
    </w:p>
    <w:p w:rsidR="00CB6D4D" w:rsidRPr="006709FF" w:rsidRDefault="00CB6D4D" w:rsidP="00ED2229">
      <w:pPr>
        <w:ind w:firstLine="709"/>
        <w:contextualSpacing/>
        <w:jc w:val="both"/>
        <w:rPr>
          <w:rFonts w:ascii="Calibri" w:hAnsi="Calibri" w:cs="Calibri"/>
        </w:rPr>
      </w:pPr>
      <w:r w:rsidRPr="006709FF">
        <w:rPr>
          <w:rFonts w:ascii="Calibri" w:hAnsi="Calibri" w:cs="Calibri"/>
          <w:b/>
          <w:i/>
        </w:rPr>
        <w:t>Процесс изучения дисциплины</w:t>
      </w:r>
      <w:r w:rsidRPr="006709FF">
        <w:rPr>
          <w:rFonts w:ascii="Calibri" w:hAnsi="Calibri" w:cs="Calibri"/>
        </w:rPr>
        <w:t xml:space="preserve"> «Педагогика» направлен на формирование следующих компетенций.</w:t>
      </w:r>
    </w:p>
    <w:p w:rsidR="00CB6D4D" w:rsidRPr="006709FF" w:rsidRDefault="00CB6D4D" w:rsidP="00ED2229">
      <w:pPr>
        <w:tabs>
          <w:tab w:val="left" w:pos="-2694"/>
        </w:tabs>
        <w:ind w:firstLine="709"/>
        <w:jc w:val="both"/>
        <w:rPr>
          <w:rFonts w:ascii="Calibri" w:hAnsi="Calibri" w:cs="Calibri"/>
          <w:b/>
          <w:i/>
        </w:rPr>
      </w:pPr>
      <w:r w:rsidRPr="006709FF">
        <w:rPr>
          <w:rFonts w:ascii="Calibri" w:hAnsi="Calibri" w:cs="Calibri"/>
          <w:b/>
          <w:i/>
        </w:rPr>
        <w:t>Общекультурные компетенции:</w:t>
      </w:r>
    </w:p>
    <w:p w:rsidR="00CB6D4D" w:rsidRPr="006709FF" w:rsidRDefault="00CB6D4D" w:rsidP="000F5EC1">
      <w:pPr>
        <w:numPr>
          <w:ilvl w:val="0"/>
          <w:numId w:val="15"/>
        </w:numPr>
        <w:ind w:left="0" w:firstLine="709"/>
        <w:jc w:val="both"/>
        <w:rPr>
          <w:rFonts w:ascii="Calibri" w:hAnsi="Calibri" w:cs="Calibri"/>
        </w:rPr>
      </w:pPr>
      <w:r w:rsidRPr="006709FF">
        <w:rPr>
          <w:rFonts w:ascii="Calibri" w:hAnsi="Calibri" w:cs="Calibri"/>
        </w:rPr>
        <w:t>владением культурой мышления, способностью к обобщению, анализу, восприятию информации, постановке цели и выбору путей её достижения (ОК-1);</w:t>
      </w:r>
    </w:p>
    <w:p w:rsidR="00CB6D4D" w:rsidRPr="006709FF" w:rsidRDefault="00CB6D4D" w:rsidP="000F5EC1">
      <w:pPr>
        <w:numPr>
          <w:ilvl w:val="0"/>
          <w:numId w:val="15"/>
        </w:numPr>
        <w:ind w:left="0" w:firstLine="709"/>
        <w:jc w:val="both"/>
        <w:rPr>
          <w:rFonts w:ascii="Calibri" w:hAnsi="Calibri" w:cs="Calibri"/>
        </w:rPr>
      </w:pPr>
      <w:r w:rsidRPr="006709FF">
        <w:rPr>
          <w:rFonts w:ascii="Calibri" w:hAnsi="Calibri" w:cs="Calibri"/>
        </w:rPr>
        <w:t>готовностью к взаимодействию с коллегами, к работе в коллективе (ОК-7);</w:t>
      </w:r>
    </w:p>
    <w:p w:rsidR="00CB6D4D" w:rsidRPr="006709FF" w:rsidRDefault="00CB6D4D" w:rsidP="000F5EC1">
      <w:pPr>
        <w:numPr>
          <w:ilvl w:val="0"/>
          <w:numId w:val="15"/>
        </w:numPr>
        <w:ind w:left="0" w:firstLine="709"/>
        <w:jc w:val="both"/>
        <w:rPr>
          <w:rFonts w:ascii="Calibri" w:hAnsi="Calibri" w:cs="Calibri"/>
        </w:rPr>
      </w:pPr>
      <w:r w:rsidRPr="006709FF">
        <w:rPr>
          <w:rFonts w:ascii="Calibri" w:hAnsi="Calibri" w:cs="Calibri"/>
        </w:rPr>
        <w:t>способностью использовать навыки публичной речи, ведения дискуссии и полемики (ОК-16).</w:t>
      </w:r>
    </w:p>
    <w:p w:rsidR="00CB6D4D" w:rsidRPr="006709FF" w:rsidRDefault="00CB6D4D" w:rsidP="00ED2229">
      <w:pPr>
        <w:tabs>
          <w:tab w:val="left" w:pos="708"/>
        </w:tabs>
        <w:ind w:firstLine="709"/>
        <w:jc w:val="both"/>
        <w:rPr>
          <w:rFonts w:ascii="Calibri" w:hAnsi="Calibri" w:cs="Calibri"/>
          <w:b/>
          <w:i/>
        </w:rPr>
      </w:pPr>
      <w:r w:rsidRPr="006709FF">
        <w:rPr>
          <w:rFonts w:ascii="Calibri" w:hAnsi="Calibri" w:cs="Calibri"/>
          <w:b/>
          <w:i/>
        </w:rPr>
        <w:t>Общепрофессиональные компетенции:</w:t>
      </w:r>
    </w:p>
    <w:p w:rsidR="00CB6D4D" w:rsidRPr="006709FF" w:rsidRDefault="00CB6D4D" w:rsidP="000F5EC1">
      <w:pPr>
        <w:numPr>
          <w:ilvl w:val="0"/>
          <w:numId w:val="16"/>
        </w:numPr>
        <w:tabs>
          <w:tab w:val="num" w:pos="-2835"/>
          <w:tab w:val="left" w:pos="-2694"/>
        </w:tabs>
        <w:suppressAutoHyphens/>
        <w:ind w:left="0" w:firstLine="709"/>
        <w:jc w:val="both"/>
        <w:rPr>
          <w:rFonts w:ascii="Calibri" w:hAnsi="Calibri" w:cs="Calibri"/>
        </w:rPr>
      </w:pPr>
      <w:r w:rsidRPr="006709FF">
        <w:rPr>
          <w:rFonts w:ascii="Calibri" w:hAnsi="Calibri" w:cs="Calibri"/>
        </w:rPr>
        <w:t>осознанием социальной значимости своей будущей профессии, обладанием мотивацией к осуществлению профессиональной деятельности (ОПК- 1);</w:t>
      </w:r>
    </w:p>
    <w:p w:rsidR="00CB6D4D" w:rsidRPr="006709FF" w:rsidRDefault="00CB6D4D" w:rsidP="000F5EC1">
      <w:pPr>
        <w:numPr>
          <w:ilvl w:val="0"/>
          <w:numId w:val="16"/>
        </w:numPr>
        <w:tabs>
          <w:tab w:val="num" w:pos="-2835"/>
          <w:tab w:val="left" w:pos="-2694"/>
        </w:tabs>
        <w:suppressAutoHyphens/>
        <w:ind w:left="0" w:firstLine="709"/>
        <w:jc w:val="both"/>
        <w:rPr>
          <w:rFonts w:ascii="Calibri" w:hAnsi="Calibri" w:cs="Calibri"/>
        </w:rPr>
      </w:pPr>
      <w:r w:rsidRPr="006709FF">
        <w:rPr>
          <w:rFonts w:ascii="Calibri" w:hAnsi="Calibri" w:cs="Calibri"/>
        </w:rPr>
        <w:t xml:space="preserve">способностью нести ответственность за результаты своей профессиональной деятельности (ОПК-4). </w:t>
      </w:r>
    </w:p>
    <w:p w:rsidR="00CB6D4D" w:rsidRPr="006709FF" w:rsidRDefault="00CB6D4D" w:rsidP="00ED2229">
      <w:pPr>
        <w:tabs>
          <w:tab w:val="left" w:pos="-2835"/>
        </w:tabs>
        <w:ind w:firstLine="709"/>
        <w:jc w:val="both"/>
        <w:rPr>
          <w:rFonts w:ascii="Calibri" w:hAnsi="Calibri" w:cs="Calibri"/>
          <w:b/>
          <w:i/>
        </w:rPr>
      </w:pPr>
      <w:r w:rsidRPr="006709FF">
        <w:rPr>
          <w:rFonts w:ascii="Calibri" w:hAnsi="Calibri" w:cs="Calibri"/>
          <w:b/>
          <w:i/>
        </w:rPr>
        <w:t>Профессиональные компетенции в области педагогической деятельности:</w:t>
      </w:r>
    </w:p>
    <w:p w:rsidR="00CB6D4D" w:rsidRPr="006709FF" w:rsidRDefault="00CB6D4D" w:rsidP="000F5EC1">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готовностью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 (ПК-3);</w:t>
      </w:r>
    </w:p>
    <w:p w:rsidR="00CB6D4D" w:rsidRPr="006709FF" w:rsidRDefault="00CB6D4D" w:rsidP="000F5EC1">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(ПК-5);</w:t>
      </w:r>
    </w:p>
    <w:p w:rsidR="00CB6D4D" w:rsidRPr="006709FF" w:rsidRDefault="00CB6D4D" w:rsidP="000F5EC1">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готовностью к взаимодействию с детьми, родителями, коллегами, социальными партнёрами (ПК-6);</w:t>
      </w:r>
    </w:p>
    <w:p w:rsidR="00CB6D4D" w:rsidRPr="006709FF" w:rsidRDefault="00CB6D4D" w:rsidP="000F5EC1">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(ПК-7);</w:t>
      </w:r>
    </w:p>
    <w:p w:rsidR="00CB6D4D" w:rsidRPr="006709FF" w:rsidRDefault="00CB6D4D" w:rsidP="000F5EC1">
      <w:pPr>
        <w:numPr>
          <w:ilvl w:val="0"/>
          <w:numId w:val="17"/>
        </w:numPr>
        <w:tabs>
          <w:tab w:val="num" w:pos="-2835"/>
          <w:tab w:val="left" w:pos="900"/>
        </w:tabs>
        <w:suppressAutoHyphens/>
        <w:ind w:left="0" w:firstLine="709"/>
        <w:jc w:val="both"/>
        <w:rPr>
          <w:rFonts w:ascii="Calibri" w:hAnsi="Calibri" w:cs="Calibri"/>
        </w:rPr>
      </w:pPr>
      <w:r w:rsidRPr="006709FF">
        <w:rPr>
          <w:rFonts w:ascii="Calibri" w:hAnsi="Calibri" w:cs="Calibri"/>
        </w:rPr>
        <w:t>способностью выявлять и использовать возможности региональной культурной образовательной среды для организации культурно-просветительской деятельности (ПК-10).</w:t>
      </w:r>
    </w:p>
    <w:p w:rsidR="00CB6D4D" w:rsidRPr="006709FF" w:rsidRDefault="00CB6D4D" w:rsidP="00ED2229">
      <w:pPr>
        <w:pStyle w:val="ab"/>
        <w:ind w:firstLine="709"/>
        <w:jc w:val="both"/>
        <w:rPr>
          <w:bCs/>
          <w:sz w:val="24"/>
          <w:szCs w:val="24"/>
        </w:rPr>
      </w:pPr>
    </w:p>
    <w:p w:rsidR="00CB6D4D" w:rsidRPr="006709FF" w:rsidRDefault="00CB6D4D" w:rsidP="00ED2229">
      <w:pPr>
        <w:ind w:firstLine="709"/>
        <w:jc w:val="both"/>
        <w:rPr>
          <w:rFonts w:ascii="Calibri" w:hAnsi="Calibri" w:cs="Calibri"/>
        </w:rPr>
      </w:pPr>
      <w:r w:rsidRPr="006709FF">
        <w:rPr>
          <w:rFonts w:ascii="Calibri" w:hAnsi="Calibri" w:cs="Calibri"/>
        </w:rPr>
        <w:t>В результате изучения модуля слушатель должен:</w:t>
      </w:r>
    </w:p>
    <w:p w:rsidR="00CB6D4D" w:rsidRPr="006709FF" w:rsidRDefault="00CB6D4D" w:rsidP="00ED2229">
      <w:pPr>
        <w:ind w:firstLine="709"/>
        <w:jc w:val="both"/>
        <w:rPr>
          <w:rFonts w:ascii="Calibri" w:hAnsi="Calibri" w:cs="Calibri"/>
        </w:rPr>
      </w:pPr>
      <w:r w:rsidRPr="006709FF">
        <w:rPr>
          <w:rFonts w:ascii="Calibri" w:hAnsi="Calibri" w:cs="Calibri"/>
          <w:b/>
          <w:bCs/>
        </w:rPr>
        <w:t>Знать:</w:t>
      </w:r>
    </w:p>
    <w:p w:rsidR="00CB6D4D" w:rsidRPr="006709FF" w:rsidRDefault="00CB6D4D" w:rsidP="00ED2229">
      <w:pPr>
        <w:ind w:firstLine="709"/>
        <w:jc w:val="both"/>
        <w:rPr>
          <w:rFonts w:ascii="Calibri" w:hAnsi="Calibri" w:cs="Calibri"/>
        </w:rPr>
      </w:pPr>
      <w:r w:rsidRPr="006709FF">
        <w:rPr>
          <w:rFonts w:ascii="Calibri" w:hAnsi="Calibri" w:cs="Calibri"/>
        </w:rPr>
        <w:t>-основные понятия, категории педагогической науки, сознательно использовать их в организации и анализе целостного педагогического процесса;</w:t>
      </w:r>
    </w:p>
    <w:p w:rsidR="00CB6D4D" w:rsidRPr="006709FF" w:rsidRDefault="00CB6D4D" w:rsidP="00ED2229">
      <w:pPr>
        <w:ind w:firstLine="709"/>
        <w:jc w:val="both"/>
        <w:rPr>
          <w:rFonts w:ascii="Calibri" w:hAnsi="Calibri" w:cs="Calibri"/>
        </w:rPr>
      </w:pPr>
      <w:r w:rsidRPr="006709FF">
        <w:rPr>
          <w:rFonts w:ascii="Calibri" w:hAnsi="Calibri" w:cs="Calibri"/>
        </w:rPr>
        <w:t>-теоретические основы, историю и перспективы развития системы образования;</w:t>
      </w:r>
    </w:p>
    <w:p w:rsidR="00CB6D4D" w:rsidRPr="006709FF" w:rsidRDefault="00CB6D4D" w:rsidP="00ED2229">
      <w:pPr>
        <w:ind w:firstLine="709"/>
        <w:jc w:val="both"/>
        <w:rPr>
          <w:rFonts w:ascii="Calibri" w:hAnsi="Calibri" w:cs="Calibri"/>
        </w:rPr>
      </w:pPr>
      <w:r w:rsidRPr="006709FF">
        <w:rPr>
          <w:rFonts w:ascii="Calibri" w:hAnsi="Calibri" w:cs="Calibri"/>
        </w:rPr>
        <w:t>-технологии обучения и воспитания ребенка;</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-разрабатывать коррекционно-развивающие программы для детей с особыми образовательными потребностями;</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xml:space="preserve">-осуществлять педагогический процесс в различных возрастных группах и различных типах образовательных </w:t>
      </w:r>
      <w:r>
        <w:rPr>
          <w:rFonts w:ascii="Calibri" w:hAnsi="Calibri" w:cs="Calibri"/>
          <w:sz w:val="22"/>
          <w:szCs w:val="22"/>
        </w:rPr>
        <w:t>организаций</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b/>
          <w:bCs/>
        </w:rPr>
        <w:t>владеть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-современными педагогическими технологиями обучения и воспитания детей;</w:t>
      </w:r>
    </w:p>
    <w:p w:rsidR="00CB6D4D" w:rsidRPr="006709FF" w:rsidRDefault="00CB6D4D" w:rsidP="00ED2229">
      <w:pPr>
        <w:ind w:firstLine="709"/>
        <w:jc w:val="both"/>
        <w:rPr>
          <w:rFonts w:ascii="Calibri" w:hAnsi="Calibri" w:cs="Calibri"/>
        </w:rPr>
      </w:pPr>
      <w:r w:rsidRPr="006709FF">
        <w:rPr>
          <w:rFonts w:ascii="Calibri" w:hAnsi="Calibri" w:cs="Calibri"/>
        </w:rPr>
        <w:t>-способами проектной и инновационной деятельности в образовании;</w:t>
      </w:r>
    </w:p>
    <w:p w:rsidR="00CB6D4D" w:rsidRPr="006709FF" w:rsidRDefault="00CB6D4D" w:rsidP="00264A7B">
      <w:pPr>
        <w:ind w:firstLine="709"/>
        <w:jc w:val="both"/>
        <w:rPr>
          <w:rFonts w:ascii="Calibri" w:hAnsi="Calibri" w:cs="Calibri"/>
        </w:rPr>
      </w:pPr>
      <w:r w:rsidRPr="006709FF">
        <w:rPr>
          <w:rFonts w:ascii="Calibri" w:hAnsi="Calibri" w:cs="Calibri"/>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w:t>
      </w:r>
    </w:p>
    <w:p w:rsidR="00CB6D4D" w:rsidRPr="006709FF" w:rsidRDefault="00CB6D4D" w:rsidP="00ED2229">
      <w:pPr>
        <w:ind w:firstLine="709"/>
        <w:jc w:val="both"/>
        <w:rPr>
          <w:rFonts w:ascii="Calibri" w:hAnsi="Calibri" w:cs="Calibri"/>
        </w:rPr>
      </w:pPr>
    </w:p>
    <w:p w:rsidR="00CB6D4D" w:rsidRPr="006709FF" w:rsidRDefault="00CB6D4D" w:rsidP="00ED2229">
      <w:pPr>
        <w:pStyle w:val="4"/>
        <w:numPr>
          <w:ilvl w:val="0"/>
          <w:numId w:val="0"/>
        </w:numPr>
        <w:spacing w:before="0"/>
        <w:ind w:firstLine="709"/>
        <w:jc w:val="both"/>
        <w:rPr>
          <w:rFonts w:ascii="Calibri" w:hAnsi="Calibri" w:cs="Calibri"/>
          <w:color w:val="auto"/>
          <w:sz w:val="24"/>
          <w:szCs w:val="24"/>
          <w:u w:val="none"/>
        </w:rPr>
      </w:pPr>
      <w:r w:rsidRPr="006709FF">
        <w:rPr>
          <w:rFonts w:ascii="Calibri" w:hAnsi="Calibri" w:cs="Calibri"/>
          <w:color w:val="auto"/>
          <w:sz w:val="24"/>
          <w:szCs w:val="24"/>
          <w:u w:val="none"/>
        </w:rPr>
        <w:t xml:space="preserve">Содержание </w:t>
      </w:r>
      <w:r w:rsidR="006B4A3A">
        <w:rPr>
          <w:rFonts w:ascii="Calibri" w:hAnsi="Calibri" w:cs="Calibri"/>
          <w:color w:val="auto"/>
          <w:sz w:val="24"/>
          <w:szCs w:val="24"/>
          <w:u w:val="none"/>
        </w:rPr>
        <w:t>раздела</w:t>
      </w:r>
    </w:p>
    <w:p w:rsidR="00CB6D4D" w:rsidRPr="006709FF" w:rsidRDefault="00CB6D4D" w:rsidP="000C4F43">
      <w:pPr>
        <w:rPr>
          <w:rFonts w:ascii="Calibri" w:hAnsi="Calibri"/>
        </w:rPr>
      </w:pP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Введение в педагогическую деятельность</w:t>
      </w:r>
      <w:r w:rsidRPr="006709FF">
        <w:rPr>
          <w:rFonts w:ascii="Calibri" w:hAnsi="Calibri" w:cs="Calibri"/>
        </w:rPr>
        <w:t>. Общая характеристика педагогической профессии. Профессиональная деятельность и личность педагога. Общая и профессиональная культура педагога. Профессионально-личностное становление и развитие педагога.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Общие основы педагогики</w:t>
      </w:r>
      <w:r w:rsidRPr="006709FF">
        <w:rPr>
          <w:rFonts w:ascii="Calibri" w:hAnsi="Calibri" w:cs="Calibri"/>
        </w:rPr>
        <w:t>. 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История педагогики и образования. </w:t>
      </w:r>
      <w:r w:rsidRPr="006709FF">
        <w:rPr>
          <w:rFonts w:ascii="Calibri" w:hAnsi="Calibri" w:cs="Calibri"/>
        </w:rPr>
        <w:t>История педагогики и образования как область научного знания. Развитие воспитания, образования и педагогической мысли в истории мировой культуры. </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Воспитание в педагогическом процессе. Современные воспитательные технологии.</w:t>
      </w:r>
      <w:r w:rsidRPr="006709FF">
        <w:rPr>
          <w:rFonts w:ascii="Calibri" w:hAnsi="Calibri" w:cs="Calibri"/>
        </w:rPr>
        <w:t xml:space="preserve"> Сущность воспитательного процесса как части целостного педагогического процесса. Его особенности, задачи и функции в общей системе социализации, воспитания и развития личности. Цели и задачи современного воспитания. Структура воспитательного процесса. Педагогическое взаимодействие в воспитании. Специфические закономерности организации воспитательного процесса. Характеристика принципов воспитания.</w:t>
      </w:r>
      <w:r w:rsidRPr="006709FF">
        <w:rPr>
          <w:rFonts w:ascii="Calibri" w:hAnsi="Calibri" w:cs="Calibri"/>
          <w:b/>
          <w:bCs/>
        </w:rPr>
        <w:t xml:space="preserve"> </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rPr>
        <w:t>Основные качества современных педагогических технологий.</w:t>
      </w:r>
      <w:r w:rsidRPr="006709FF">
        <w:rPr>
          <w:rFonts w:ascii="Calibri" w:hAnsi="Calibri" w:cs="Calibri"/>
        </w:rPr>
        <w:t xml:space="preserve"> Классификация педагогических технологий. Принципы педагогической технологии. Технология коллективного творческого воспитания И.П. Иванова. Технология воспитания на основе системного подхода (Л.И. </w:t>
      </w:r>
      <w:proofErr w:type="spellStart"/>
      <w:r w:rsidRPr="006709FF">
        <w:rPr>
          <w:rFonts w:ascii="Calibri" w:hAnsi="Calibri" w:cs="Calibri"/>
        </w:rPr>
        <w:t>Новикова.,В.А</w:t>
      </w:r>
      <w:proofErr w:type="spellEnd"/>
      <w:r w:rsidRPr="006709FF">
        <w:rPr>
          <w:rFonts w:ascii="Calibri" w:hAnsi="Calibri" w:cs="Calibri"/>
        </w:rPr>
        <w:t xml:space="preserve">. </w:t>
      </w:r>
      <w:proofErr w:type="spellStart"/>
      <w:r w:rsidRPr="006709FF">
        <w:rPr>
          <w:rFonts w:ascii="Calibri" w:hAnsi="Calibri" w:cs="Calibri"/>
        </w:rPr>
        <w:t>Караковский</w:t>
      </w:r>
      <w:proofErr w:type="spellEnd"/>
      <w:r w:rsidRPr="006709FF">
        <w:rPr>
          <w:rFonts w:ascii="Calibri" w:hAnsi="Calibri" w:cs="Calibri"/>
        </w:rPr>
        <w:t>, Н.Л. Селиванова. Технологии воспитания в современной массовой школе. Дискуссионные технологии. Подготовка и реализация шоу технологии в современном воспитательном процессе.</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Управление образовательными системами. </w:t>
      </w:r>
      <w:r w:rsidRPr="006709FF">
        <w:rPr>
          <w:rFonts w:ascii="Calibri" w:hAnsi="Calibri" w:cs="Calibri"/>
        </w:rPr>
        <w:t>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 Повышение квалификации и аттестация работников образования.</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p>
    <w:p w:rsidR="00CB6D4D" w:rsidRPr="006709FF" w:rsidRDefault="00CB6D4D" w:rsidP="00ED2229">
      <w:pPr>
        <w:pStyle w:val="a8"/>
        <w:spacing w:before="0" w:beforeAutospacing="0" w:after="0" w:afterAutospacing="0"/>
        <w:ind w:firstLine="709"/>
        <w:jc w:val="both"/>
        <w:rPr>
          <w:rFonts w:ascii="Calibri" w:hAnsi="Calibri" w:cs="Calibri"/>
          <w:b/>
          <w:iCs/>
        </w:rPr>
      </w:pPr>
      <w:r w:rsidRPr="006709FF">
        <w:rPr>
          <w:rFonts w:ascii="Calibri" w:hAnsi="Calibri" w:cs="Calibri"/>
          <w:b/>
          <w:iCs/>
        </w:rPr>
        <w:t>Практическое задание: подготовка эссе</w:t>
      </w:r>
      <w:r w:rsidRPr="006709FF">
        <w:rPr>
          <w:rStyle w:val="af"/>
          <w:rFonts w:ascii="Calibri" w:hAnsi="Calibri" w:cs="Calibri"/>
          <w:b/>
          <w:iCs/>
        </w:rPr>
        <w:footnoteReference w:id="3"/>
      </w:r>
      <w:r w:rsidRPr="006709FF">
        <w:rPr>
          <w:rFonts w:ascii="Calibri" w:hAnsi="Calibri" w:cs="Calibri"/>
          <w:b/>
          <w:iCs/>
        </w:rPr>
        <w:t>.</w:t>
      </w:r>
    </w:p>
    <w:p w:rsidR="00CB6D4D" w:rsidRPr="006709FF" w:rsidRDefault="00CB6D4D" w:rsidP="00ED2229">
      <w:pPr>
        <w:shd w:val="clear" w:color="auto" w:fill="FFFFFF"/>
        <w:ind w:firstLine="709"/>
        <w:jc w:val="both"/>
        <w:outlineLvl w:val="1"/>
        <w:rPr>
          <w:rFonts w:ascii="Calibri" w:hAnsi="Calibri" w:cs="Calibri"/>
          <w:b/>
          <w:bCs/>
        </w:rPr>
      </w:pPr>
      <w:r w:rsidRPr="006709FF">
        <w:rPr>
          <w:rFonts w:ascii="Calibri" w:hAnsi="Calibri" w:cs="Calibri"/>
          <w:b/>
          <w:bCs/>
        </w:rPr>
        <w:t xml:space="preserve">Список примерных тем, предлагаемых для написания эссе по модулю «Педагогика» </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lastRenderedPageBreak/>
        <w:t>Общая характеристика педагогики, задачи.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Объект и предмет педагогической науки.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Сущность воспитательного процесса. Современные концепции целей воспитания.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Классификация отраслей педагогической науки.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Методы научно-педагогических исследований.</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Функции педагогической науки.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Взаимосвязь педагогики с другими науками.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Этапы развития педагогики.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Основные категории педагогической науки.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Методы воспитания.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Методы обучения.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Дидактические принципы.</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Понятие «педагогическая технология». Научно-методологические основы педагогических технологий.</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Развивающие педагогические технологии.</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 xml:space="preserve">Современные формы организации образовательной деятельности, формы образования (непрерывное, дистанционное, дополнительное, самообразование). </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Организационные формы обучения, классификация.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Виды образовательной деятельности, классификация.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Содержание образования.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Структура</w:t>
      </w:r>
      <w:r w:rsidRPr="006709FF">
        <w:rPr>
          <w:rFonts w:ascii="Calibri" w:hAnsi="Calibri" w:cs="Calibri"/>
          <w:b/>
        </w:rPr>
        <w:t xml:space="preserve"> </w:t>
      </w:r>
      <w:r w:rsidRPr="006709FF">
        <w:rPr>
          <w:rFonts w:ascii="Calibri" w:hAnsi="Calibri" w:cs="Calibri"/>
        </w:rPr>
        <w:t xml:space="preserve">управления образовательными системами. </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Образовательная система России. Цели, содержание, структура непрерывного образования.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Инновационные образовательные системы в высшей школе.</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Семья как субъект педагогического взаимодействия.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Особенности, стили семейного воспитания.</w:t>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Руководство коллективом, стиль руководства.</w:t>
      </w:r>
      <w:r w:rsidRPr="006709FF">
        <w:rPr>
          <w:rFonts w:ascii="Calibri" w:hAnsi="Calibri" w:cs="Calibri"/>
        </w:rPr>
        <w:tab/>
      </w:r>
    </w:p>
    <w:p w:rsidR="00CB6D4D" w:rsidRPr="006709FF" w:rsidRDefault="00CB6D4D" w:rsidP="000F5EC1">
      <w:pPr>
        <w:pStyle w:val="a6"/>
        <w:numPr>
          <w:ilvl w:val="0"/>
          <w:numId w:val="13"/>
        </w:numPr>
        <w:tabs>
          <w:tab w:val="left" w:pos="1134"/>
          <w:tab w:val="left" w:pos="1276"/>
        </w:tabs>
        <w:ind w:left="0" w:firstLine="709"/>
        <w:jc w:val="both"/>
        <w:rPr>
          <w:rFonts w:ascii="Calibri" w:hAnsi="Calibri" w:cs="Calibri"/>
        </w:rPr>
      </w:pPr>
      <w:r w:rsidRPr="006709FF">
        <w:rPr>
          <w:rFonts w:ascii="Calibri" w:hAnsi="Calibri" w:cs="Calibri"/>
        </w:rPr>
        <w:t xml:space="preserve">Воспитание в коллективе, основные признаки коллектива. </w:t>
      </w:r>
    </w:p>
    <w:p w:rsidR="00CB6D4D" w:rsidRPr="006709FF" w:rsidRDefault="00CB6D4D" w:rsidP="00731162">
      <w:pPr>
        <w:pStyle w:val="a6"/>
        <w:tabs>
          <w:tab w:val="left" w:pos="5800"/>
        </w:tabs>
        <w:ind w:left="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Литература к модулю</w:t>
      </w:r>
    </w:p>
    <w:p w:rsidR="00CB6D4D" w:rsidRPr="006709FF" w:rsidRDefault="00CB6D4D" w:rsidP="00ED2229">
      <w:pPr>
        <w:ind w:firstLine="709"/>
        <w:jc w:val="both"/>
        <w:rPr>
          <w:rFonts w:ascii="Calibri" w:hAnsi="Calibri" w:cs="Calibri"/>
        </w:rPr>
      </w:pPr>
    </w:p>
    <w:p w:rsidR="00CB6D4D" w:rsidRPr="006709FF" w:rsidRDefault="00CB6D4D" w:rsidP="000F5EC1">
      <w:pPr>
        <w:pStyle w:val="a6"/>
        <w:numPr>
          <w:ilvl w:val="0"/>
          <w:numId w:val="23"/>
        </w:numPr>
        <w:tabs>
          <w:tab w:val="left" w:pos="1134"/>
        </w:tabs>
        <w:ind w:left="0" w:firstLine="709"/>
        <w:jc w:val="both"/>
        <w:rPr>
          <w:rFonts w:ascii="Calibri" w:hAnsi="Calibri" w:cs="Calibri"/>
          <w:iCs/>
          <w:lang w:eastAsia="en-US"/>
        </w:rPr>
      </w:pPr>
      <w:proofErr w:type="spellStart"/>
      <w:r w:rsidRPr="006709FF">
        <w:rPr>
          <w:rFonts w:ascii="Calibri" w:hAnsi="Calibri" w:cs="Calibri"/>
          <w:iCs/>
          <w:lang w:eastAsia="en-US"/>
        </w:rPr>
        <w:t>Загвязинский</w:t>
      </w:r>
      <w:proofErr w:type="spellEnd"/>
      <w:r w:rsidRPr="006709FF">
        <w:rPr>
          <w:rFonts w:ascii="Calibri" w:hAnsi="Calibri" w:cs="Calibri"/>
          <w:iCs/>
          <w:lang w:eastAsia="en-US"/>
        </w:rPr>
        <w:t xml:space="preserve"> В. И. Педагогика: учебник для студентов учреждений высшего профессионального образования /В.И. </w:t>
      </w:r>
      <w:proofErr w:type="spellStart"/>
      <w:r w:rsidRPr="006709FF">
        <w:rPr>
          <w:rFonts w:ascii="Calibri" w:hAnsi="Calibri" w:cs="Calibri"/>
          <w:iCs/>
          <w:lang w:eastAsia="en-US"/>
        </w:rPr>
        <w:t>Загвязинский</w:t>
      </w:r>
      <w:proofErr w:type="spellEnd"/>
      <w:r w:rsidRPr="006709FF">
        <w:rPr>
          <w:rFonts w:ascii="Calibri" w:hAnsi="Calibri" w:cs="Calibri"/>
          <w:iCs/>
          <w:lang w:eastAsia="en-US"/>
        </w:rPr>
        <w:t xml:space="preserve">, И.Н. Емельянова; под ред. В.И. </w:t>
      </w:r>
      <w:proofErr w:type="spellStart"/>
      <w:r w:rsidRPr="006709FF">
        <w:rPr>
          <w:rFonts w:ascii="Calibri" w:hAnsi="Calibri" w:cs="Calibri"/>
          <w:iCs/>
          <w:lang w:eastAsia="en-US"/>
        </w:rPr>
        <w:t>Загвязинского</w:t>
      </w:r>
      <w:proofErr w:type="spellEnd"/>
      <w:r w:rsidRPr="006709FF">
        <w:rPr>
          <w:rFonts w:ascii="Calibri" w:hAnsi="Calibri" w:cs="Calibri"/>
          <w:iCs/>
          <w:lang w:eastAsia="en-US"/>
        </w:rPr>
        <w:t xml:space="preserve"> М.: Издательский центр «Академия», 2012.-352с.</w:t>
      </w:r>
    </w:p>
    <w:p w:rsidR="00CB6D4D" w:rsidRPr="006709FF" w:rsidRDefault="00CB6D4D" w:rsidP="000F5EC1">
      <w:pPr>
        <w:pStyle w:val="a6"/>
        <w:widowControl w:val="0"/>
        <w:numPr>
          <w:ilvl w:val="0"/>
          <w:numId w:val="23"/>
        </w:numPr>
        <w:tabs>
          <w:tab w:val="left" w:pos="1134"/>
        </w:tabs>
        <w:ind w:left="0" w:firstLine="709"/>
        <w:jc w:val="both"/>
        <w:rPr>
          <w:rFonts w:ascii="Calibri" w:hAnsi="Calibri" w:cs="Calibri"/>
        </w:rPr>
      </w:pPr>
      <w:proofErr w:type="spellStart"/>
      <w:r w:rsidRPr="006709FF">
        <w:rPr>
          <w:rFonts w:ascii="Calibri" w:hAnsi="Calibri" w:cs="Calibri"/>
        </w:rPr>
        <w:t>Загвязинский</w:t>
      </w:r>
      <w:proofErr w:type="spellEnd"/>
      <w:r w:rsidRPr="006709FF">
        <w:rPr>
          <w:rFonts w:ascii="Calibri" w:hAnsi="Calibri" w:cs="Calibri"/>
        </w:rPr>
        <w:t xml:space="preserve"> В.И. Теория обучения и воспитания. - М.: ЮРАЙТ, 2014.</w:t>
      </w:r>
    </w:p>
    <w:p w:rsidR="00CB6D4D" w:rsidRPr="006709FF" w:rsidRDefault="00CB6D4D" w:rsidP="000F5EC1">
      <w:pPr>
        <w:pStyle w:val="FR5"/>
        <w:numPr>
          <w:ilvl w:val="0"/>
          <w:numId w:val="23"/>
        </w:numPr>
        <w:tabs>
          <w:tab w:val="left" w:pos="540"/>
          <w:tab w:val="left" w:pos="1134"/>
        </w:tabs>
        <w:spacing w:before="0"/>
        <w:ind w:left="0" w:firstLine="709"/>
        <w:jc w:val="both"/>
        <w:rPr>
          <w:rFonts w:ascii="Calibri" w:hAnsi="Calibri" w:cs="Calibri"/>
          <w:b w:val="0"/>
          <w:bCs w:val="0"/>
          <w:sz w:val="24"/>
          <w:szCs w:val="24"/>
        </w:rPr>
      </w:pPr>
      <w:proofErr w:type="spellStart"/>
      <w:r w:rsidRPr="006709FF">
        <w:rPr>
          <w:rFonts w:ascii="Calibri" w:hAnsi="Calibri" w:cs="Calibri"/>
          <w:b w:val="0"/>
          <w:bCs w:val="0"/>
          <w:sz w:val="24"/>
          <w:szCs w:val="24"/>
        </w:rPr>
        <w:t>Коджаспирова</w:t>
      </w:r>
      <w:proofErr w:type="spellEnd"/>
      <w:r w:rsidRPr="006709FF">
        <w:rPr>
          <w:rFonts w:ascii="Calibri" w:hAnsi="Calibri" w:cs="Calibri"/>
          <w:b w:val="0"/>
          <w:bCs w:val="0"/>
          <w:sz w:val="24"/>
          <w:szCs w:val="24"/>
        </w:rPr>
        <w:t xml:space="preserve">. Г. М. Педагогика: учеб. для студентов вузов, обучающихся по </w:t>
      </w:r>
      <w:proofErr w:type="spellStart"/>
      <w:r w:rsidRPr="006709FF">
        <w:rPr>
          <w:rFonts w:ascii="Calibri" w:hAnsi="Calibri" w:cs="Calibri"/>
          <w:b w:val="0"/>
          <w:bCs w:val="0"/>
          <w:sz w:val="24"/>
          <w:szCs w:val="24"/>
        </w:rPr>
        <w:t>пед</w:t>
      </w:r>
      <w:proofErr w:type="spellEnd"/>
      <w:r w:rsidRPr="006709FF">
        <w:rPr>
          <w:rFonts w:ascii="Calibri" w:hAnsi="Calibri" w:cs="Calibri"/>
          <w:b w:val="0"/>
          <w:bCs w:val="0"/>
          <w:sz w:val="24"/>
          <w:szCs w:val="24"/>
        </w:rPr>
        <w:t>. спец. (ОПД. Ф.02) - Педагогика) / Г. </w:t>
      </w:r>
      <w:proofErr w:type="spellStart"/>
      <w:r w:rsidRPr="006709FF">
        <w:rPr>
          <w:rFonts w:ascii="Calibri" w:hAnsi="Calibri" w:cs="Calibri"/>
          <w:b w:val="0"/>
          <w:bCs w:val="0"/>
          <w:sz w:val="24"/>
          <w:szCs w:val="24"/>
        </w:rPr>
        <w:t>М.Коджаспирова</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Кнорус</w:t>
      </w:r>
      <w:proofErr w:type="spellEnd"/>
      <w:r w:rsidRPr="006709FF">
        <w:rPr>
          <w:rFonts w:ascii="Calibri" w:hAnsi="Calibri" w:cs="Calibri"/>
          <w:b w:val="0"/>
          <w:bCs w:val="0"/>
          <w:sz w:val="24"/>
          <w:szCs w:val="24"/>
        </w:rPr>
        <w:t>, 2013. – 740 с.</w:t>
      </w:r>
    </w:p>
    <w:p w:rsidR="00CB6D4D" w:rsidRPr="006709FF" w:rsidRDefault="00CB6D4D" w:rsidP="000F5EC1">
      <w:pPr>
        <w:pStyle w:val="a6"/>
        <w:widowControl w:val="0"/>
        <w:numPr>
          <w:ilvl w:val="0"/>
          <w:numId w:val="23"/>
        </w:numPr>
        <w:tabs>
          <w:tab w:val="left" w:pos="1134"/>
        </w:tabs>
        <w:ind w:left="0" w:firstLine="709"/>
        <w:jc w:val="both"/>
        <w:rPr>
          <w:rFonts w:ascii="Calibri" w:hAnsi="Calibri" w:cs="Calibri"/>
        </w:rPr>
      </w:pPr>
      <w:r w:rsidRPr="006709FF">
        <w:rPr>
          <w:rFonts w:ascii="Calibri" w:hAnsi="Calibri" w:cs="Calibri"/>
        </w:rPr>
        <w:t>Крысько В.Г. Психология и педагогика. - М.: ЮРАЙТ, 2013.</w:t>
      </w:r>
    </w:p>
    <w:p w:rsidR="00CB6D4D" w:rsidRPr="006709FF" w:rsidRDefault="00CB6D4D" w:rsidP="000F5EC1">
      <w:pPr>
        <w:pStyle w:val="afc"/>
        <w:numPr>
          <w:ilvl w:val="0"/>
          <w:numId w:val="23"/>
        </w:numPr>
        <w:pBdr>
          <w:top w:val="none" w:sz="0" w:space="0" w:color="auto"/>
          <w:left w:val="none" w:sz="0" w:space="0" w:color="auto"/>
          <w:bottom w:val="none" w:sz="0" w:space="0" w:color="auto"/>
          <w:right w:val="none" w:sz="0" w:space="0" w:color="auto"/>
          <w:bar w:val="none" w:sz="0" w:color="auto"/>
        </w:pBdr>
        <w:tabs>
          <w:tab w:val="left" w:pos="360"/>
          <w:tab w:val="left" w:pos="1134"/>
        </w:tabs>
        <w:spacing w:before="0" w:after="0"/>
        <w:ind w:left="0" w:firstLine="709"/>
        <w:jc w:val="both"/>
        <w:rPr>
          <w:rFonts w:ascii="Calibri" w:hAnsi="Calibri" w:cs="Calibri"/>
        </w:rPr>
      </w:pPr>
      <w:r w:rsidRPr="006709FF">
        <w:rPr>
          <w:rFonts w:ascii="Calibri" w:hAnsi="Calibri" w:cs="Calibri"/>
        </w:rPr>
        <w:t xml:space="preserve">Крысько, В. Г. Психология и педагогика : учебник для бакалавров. М., </w:t>
      </w:r>
      <w:proofErr w:type="spellStart"/>
      <w:r w:rsidRPr="006709FF">
        <w:rPr>
          <w:rFonts w:ascii="Calibri" w:hAnsi="Calibri" w:cs="Calibri"/>
        </w:rPr>
        <w:t>Юрайт</w:t>
      </w:r>
      <w:proofErr w:type="spellEnd"/>
      <w:r w:rsidRPr="006709FF">
        <w:rPr>
          <w:rFonts w:ascii="Calibri" w:hAnsi="Calibri" w:cs="Calibri"/>
        </w:rPr>
        <w:t>, 2015</w:t>
      </w:r>
    </w:p>
    <w:p w:rsidR="00CB6D4D" w:rsidRPr="006709FF" w:rsidRDefault="00CB6D4D" w:rsidP="000F5EC1">
      <w:pPr>
        <w:pStyle w:val="a6"/>
        <w:numPr>
          <w:ilvl w:val="0"/>
          <w:numId w:val="23"/>
        </w:numPr>
        <w:tabs>
          <w:tab w:val="left" w:pos="360"/>
          <w:tab w:val="left" w:pos="1134"/>
        </w:tabs>
        <w:suppressAutoHyphens/>
        <w:ind w:left="0" w:firstLine="709"/>
        <w:jc w:val="both"/>
        <w:rPr>
          <w:rFonts w:ascii="Calibri" w:hAnsi="Calibri" w:cs="Calibri"/>
        </w:rPr>
      </w:pPr>
      <w:r w:rsidRPr="006709FF">
        <w:rPr>
          <w:rFonts w:ascii="Calibri" w:hAnsi="Calibri" w:cs="Calibri"/>
        </w:rPr>
        <w:t>Педагогика : учебник для вузов : для бакалавров и специалистов : стандарт третьего поколения. Питер Пресс, 2014.</w:t>
      </w:r>
    </w:p>
    <w:p w:rsidR="00CB6D4D" w:rsidRPr="006709FF" w:rsidRDefault="00CB6D4D" w:rsidP="000F5EC1">
      <w:pPr>
        <w:pStyle w:val="a6"/>
        <w:widowControl w:val="0"/>
        <w:numPr>
          <w:ilvl w:val="0"/>
          <w:numId w:val="23"/>
        </w:numPr>
        <w:tabs>
          <w:tab w:val="left" w:pos="540"/>
          <w:tab w:val="left" w:pos="1134"/>
        </w:tabs>
        <w:adjustRightInd w:val="0"/>
        <w:ind w:left="0" w:firstLine="709"/>
        <w:jc w:val="both"/>
        <w:rPr>
          <w:rFonts w:ascii="Calibri" w:hAnsi="Calibri" w:cs="Calibri"/>
        </w:rPr>
      </w:pPr>
      <w:r w:rsidRPr="006709FF">
        <w:rPr>
          <w:rFonts w:ascii="Calibri" w:hAnsi="Calibri" w:cs="Calibri"/>
        </w:rPr>
        <w:t xml:space="preserve">Педагогика: учебник: для студентов вузов, обучающихся по </w:t>
      </w:r>
      <w:proofErr w:type="spellStart"/>
      <w:r w:rsidRPr="006709FF">
        <w:rPr>
          <w:rFonts w:ascii="Calibri" w:hAnsi="Calibri" w:cs="Calibri"/>
        </w:rPr>
        <w:t>пед</w:t>
      </w:r>
      <w:proofErr w:type="spellEnd"/>
      <w:r w:rsidRPr="006709FF">
        <w:rPr>
          <w:rFonts w:ascii="Calibri" w:hAnsi="Calibri" w:cs="Calibri"/>
        </w:rPr>
        <w:t>. спец. / под ред. Л. П. </w:t>
      </w:r>
      <w:proofErr w:type="spellStart"/>
      <w:r w:rsidRPr="006709FF">
        <w:rPr>
          <w:rFonts w:ascii="Calibri" w:hAnsi="Calibri" w:cs="Calibri"/>
        </w:rPr>
        <w:t>Крившенко</w:t>
      </w:r>
      <w:proofErr w:type="spellEnd"/>
      <w:r w:rsidRPr="006709FF">
        <w:rPr>
          <w:rFonts w:ascii="Calibri" w:hAnsi="Calibri" w:cs="Calibri"/>
        </w:rPr>
        <w:t> ; [авт.: Л. П. </w:t>
      </w:r>
      <w:proofErr w:type="spellStart"/>
      <w:r w:rsidRPr="006709FF">
        <w:rPr>
          <w:rFonts w:ascii="Calibri" w:hAnsi="Calibri" w:cs="Calibri"/>
        </w:rPr>
        <w:t>Крившенко</w:t>
      </w:r>
      <w:proofErr w:type="spellEnd"/>
      <w:r w:rsidRPr="006709FF">
        <w:rPr>
          <w:rFonts w:ascii="Calibri" w:hAnsi="Calibri" w:cs="Calibri"/>
        </w:rPr>
        <w:t xml:space="preserve"> и др.]. – М.: Проспект, 2012. – 429 с. </w:t>
      </w:r>
    </w:p>
    <w:p w:rsidR="00CB6D4D" w:rsidRPr="006709FF" w:rsidRDefault="00CB6D4D" w:rsidP="000F5EC1">
      <w:pPr>
        <w:pStyle w:val="a6"/>
        <w:widowControl w:val="0"/>
        <w:numPr>
          <w:ilvl w:val="0"/>
          <w:numId w:val="23"/>
        </w:numPr>
        <w:tabs>
          <w:tab w:val="left" w:pos="1134"/>
        </w:tabs>
        <w:adjustRightInd w:val="0"/>
        <w:ind w:left="0" w:firstLine="709"/>
        <w:jc w:val="both"/>
        <w:rPr>
          <w:rFonts w:ascii="Calibri" w:hAnsi="Calibri" w:cs="Calibri"/>
        </w:rPr>
      </w:pPr>
      <w:proofErr w:type="spellStart"/>
      <w:r w:rsidRPr="006709FF">
        <w:rPr>
          <w:rFonts w:ascii="Calibri" w:hAnsi="Calibri" w:cs="Calibri"/>
        </w:rPr>
        <w:t>Подласый</w:t>
      </w:r>
      <w:proofErr w:type="spellEnd"/>
      <w:r w:rsidRPr="006709FF">
        <w:rPr>
          <w:rFonts w:ascii="Calibri" w:hAnsi="Calibri" w:cs="Calibri"/>
        </w:rPr>
        <w:t xml:space="preserve"> И. П. Педагогика: учеб. для бакалавров: для студентов вузов, обучающихся по направлениям подготовки и спец. в обл. "Образование и педагогика": [в 2-х т.]. Т. 2. Практическая педагогика / И. П. </w:t>
      </w:r>
      <w:proofErr w:type="spellStart"/>
      <w:r w:rsidRPr="006709FF">
        <w:rPr>
          <w:rFonts w:ascii="Calibri" w:hAnsi="Calibri" w:cs="Calibri"/>
        </w:rPr>
        <w:t>Подласый</w:t>
      </w:r>
      <w:proofErr w:type="spellEnd"/>
      <w:r w:rsidRPr="006709FF">
        <w:rPr>
          <w:rFonts w:ascii="Calibri" w:hAnsi="Calibri" w:cs="Calibri"/>
        </w:rPr>
        <w:t>; [</w:t>
      </w:r>
      <w:proofErr w:type="spellStart"/>
      <w:r w:rsidRPr="006709FF">
        <w:rPr>
          <w:rFonts w:ascii="Calibri" w:hAnsi="Calibri" w:cs="Calibri"/>
        </w:rPr>
        <w:t>М-во</w:t>
      </w:r>
      <w:proofErr w:type="spellEnd"/>
      <w:r w:rsidRPr="006709FF">
        <w:rPr>
          <w:rFonts w:ascii="Calibri" w:hAnsi="Calibri" w:cs="Calibri"/>
        </w:rPr>
        <w:t xml:space="preserve"> образования и науки РФ]. – М.: </w:t>
      </w:r>
      <w:proofErr w:type="spellStart"/>
      <w:r w:rsidRPr="006709FF">
        <w:rPr>
          <w:rFonts w:ascii="Calibri" w:hAnsi="Calibri" w:cs="Calibri"/>
        </w:rPr>
        <w:t>Юрайт</w:t>
      </w:r>
      <w:proofErr w:type="spellEnd"/>
      <w:r w:rsidRPr="006709FF">
        <w:rPr>
          <w:rFonts w:ascii="Calibri" w:hAnsi="Calibri" w:cs="Calibri"/>
        </w:rPr>
        <w:t>, 2013. – 799 с.</w:t>
      </w:r>
    </w:p>
    <w:p w:rsidR="00CB6D4D" w:rsidRPr="006709FF" w:rsidRDefault="00CB6D4D" w:rsidP="000F5EC1">
      <w:pPr>
        <w:pStyle w:val="a6"/>
        <w:widowControl w:val="0"/>
        <w:numPr>
          <w:ilvl w:val="0"/>
          <w:numId w:val="23"/>
        </w:numPr>
        <w:tabs>
          <w:tab w:val="left" w:pos="1134"/>
        </w:tabs>
        <w:ind w:left="0" w:firstLine="709"/>
        <w:jc w:val="both"/>
        <w:rPr>
          <w:rFonts w:ascii="Calibri" w:hAnsi="Calibri" w:cs="Calibri"/>
        </w:rPr>
      </w:pPr>
      <w:r w:rsidRPr="006709FF">
        <w:rPr>
          <w:rFonts w:ascii="Calibri" w:hAnsi="Calibri" w:cs="Calibri"/>
        </w:rPr>
        <w:lastRenderedPageBreak/>
        <w:t>Якушева, С.Д. Основы педагогического мастерства и профессионального саморазвития. - М.: Форум-ИНФРА-М, 2014.</w:t>
      </w:r>
    </w:p>
    <w:p w:rsidR="00CB6D4D" w:rsidRPr="006709FF" w:rsidRDefault="00CB6D4D" w:rsidP="002D40EC">
      <w:pPr>
        <w:widowControl w:val="0"/>
        <w:adjustRightInd w:val="0"/>
        <w:ind w:left="450"/>
        <w:jc w:val="both"/>
        <w:rPr>
          <w:rFonts w:ascii="Calibri" w:hAnsi="Calibri"/>
          <w:sz w:val="28"/>
          <w:szCs w:val="28"/>
        </w:rPr>
      </w:pPr>
    </w:p>
    <w:p w:rsidR="00CB6D4D" w:rsidRPr="006709FF" w:rsidRDefault="00CB6D4D" w:rsidP="00431232">
      <w:pPr>
        <w:tabs>
          <w:tab w:val="left" w:pos="540"/>
        </w:tabs>
        <w:ind w:left="540" w:hanging="540"/>
        <w:rPr>
          <w:rFonts w:ascii="Calibri" w:hAnsi="Calibri" w:cs="Calibri"/>
        </w:rPr>
      </w:pPr>
      <w:r w:rsidRPr="006709FF">
        <w:rPr>
          <w:rFonts w:ascii="Calibri" w:hAnsi="Calibri" w:cs="Calibri"/>
          <w:b/>
        </w:rPr>
        <w:t>Дополнительная литература</w:t>
      </w:r>
      <w:r w:rsidRPr="006709FF">
        <w:rPr>
          <w:rFonts w:ascii="Calibri" w:hAnsi="Calibri" w:cs="Calibri"/>
        </w:rPr>
        <w:t>:</w:t>
      </w:r>
    </w:p>
    <w:p w:rsidR="00CB6D4D" w:rsidRPr="006709FF" w:rsidRDefault="00CB6D4D" w:rsidP="00431232">
      <w:pPr>
        <w:tabs>
          <w:tab w:val="left" w:pos="540"/>
        </w:tabs>
        <w:ind w:left="540" w:hanging="540"/>
        <w:rPr>
          <w:rFonts w:ascii="Calibri" w:hAnsi="Calibri" w:cs="Calibri"/>
          <w:b/>
          <w:bCs/>
        </w:rPr>
      </w:pPr>
    </w:p>
    <w:p w:rsidR="00CB6D4D" w:rsidRPr="006709FF" w:rsidRDefault="00CB6D4D" w:rsidP="000F5EC1">
      <w:pPr>
        <w:pStyle w:val="FR5"/>
        <w:numPr>
          <w:ilvl w:val="0"/>
          <w:numId w:val="22"/>
        </w:numPr>
        <w:tabs>
          <w:tab w:val="left" w:pos="540"/>
        </w:tabs>
        <w:spacing w:before="0"/>
        <w:jc w:val="both"/>
        <w:rPr>
          <w:rFonts w:ascii="Calibri" w:hAnsi="Calibri" w:cs="Calibri"/>
          <w:b w:val="0"/>
          <w:bCs w:val="0"/>
          <w:sz w:val="24"/>
          <w:szCs w:val="24"/>
        </w:rPr>
      </w:pPr>
      <w:r w:rsidRPr="006709FF">
        <w:rPr>
          <w:rFonts w:ascii="Calibri" w:hAnsi="Calibri" w:cs="Calibri"/>
          <w:b w:val="0"/>
          <w:bCs w:val="0"/>
          <w:i/>
          <w:sz w:val="24"/>
          <w:szCs w:val="24"/>
        </w:rPr>
        <w:t>Беликова Е. В.</w:t>
      </w:r>
      <w:r w:rsidRPr="006709FF">
        <w:rPr>
          <w:rFonts w:ascii="Calibri" w:hAnsi="Calibri" w:cs="Calibri"/>
          <w:b w:val="0"/>
          <w:bCs w:val="0"/>
          <w:sz w:val="24"/>
          <w:szCs w:val="24"/>
        </w:rPr>
        <w:t xml:space="preserve"> Теория и методика воспитания [Электронный ресурс]: Конспект лекций / Е. В. Беликова, О. И. </w:t>
      </w:r>
      <w:proofErr w:type="spellStart"/>
      <w:r w:rsidRPr="006709FF">
        <w:rPr>
          <w:rFonts w:ascii="Calibri" w:hAnsi="Calibri" w:cs="Calibri"/>
          <w:b w:val="0"/>
          <w:bCs w:val="0"/>
          <w:sz w:val="24"/>
          <w:szCs w:val="24"/>
        </w:rPr>
        <w:t>Битаева</w:t>
      </w:r>
      <w:proofErr w:type="spellEnd"/>
      <w:r w:rsidRPr="006709FF">
        <w:rPr>
          <w:rFonts w:ascii="Calibri" w:hAnsi="Calibri" w:cs="Calibri"/>
          <w:b w:val="0"/>
          <w:bCs w:val="0"/>
          <w:sz w:val="24"/>
          <w:szCs w:val="24"/>
        </w:rPr>
        <w:t xml:space="preserve">, Л. В. Елисеева. – М., 2008. </w:t>
      </w:r>
    </w:p>
    <w:p w:rsidR="00CB6D4D" w:rsidRPr="006709FF" w:rsidRDefault="00CB6D4D" w:rsidP="000F5EC1">
      <w:pPr>
        <w:pStyle w:val="FR5"/>
        <w:numPr>
          <w:ilvl w:val="0"/>
          <w:numId w:val="22"/>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i/>
          <w:sz w:val="24"/>
          <w:szCs w:val="24"/>
        </w:rPr>
        <w:t>Бондаревская</w:t>
      </w:r>
      <w:proofErr w:type="spellEnd"/>
      <w:r w:rsidRPr="006709FF">
        <w:rPr>
          <w:rFonts w:ascii="Calibri" w:hAnsi="Calibri" w:cs="Calibri"/>
          <w:b w:val="0"/>
          <w:i/>
          <w:sz w:val="24"/>
          <w:szCs w:val="24"/>
        </w:rPr>
        <w:t xml:space="preserve"> Е. В.</w:t>
      </w:r>
      <w:r w:rsidRPr="006709FF">
        <w:rPr>
          <w:rFonts w:ascii="Calibri" w:hAnsi="Calibri" w:cs="Calibri"/>
          <w:b w:val="0"/>
          <w:sz w:val="24"/>
          <w:szCs w:val="24"/>
        </w:rPr>
        <w:t xml:space="preserve"> Теория и практика личностно ориентированного образования. Ростов-на-Дону: РПУ, 2000.</w:t>
      </w:r>
    </w:p>
    <w:p w:rsidR="00CB6D4D" w:rsidRPr="006709FF" w:rsidRDefault="00CB6D4D" w:rsidP="000F5EC1">
      <w:pPr>
        <w:pStyle w:val="FR5"/>
        <w:numPr>
          <w:ilvl w:val="0"/>
          <w:numId w:val="22"/>
        </w:numPr>
        <w:tabs>
          <w:tab w:val="left" w:pos="540"/>
        </w:tabs>
        <w:spacing w:before="0"/>
        <w:jc w:val="both"/>
        <w:rPr>
          <w:rStyle w:val="a7"/>
          <w:rFonts w:ascii="Calibri" w:hAnsi="Calibri" w:cs="Calibri"/>
          <w:bCs/>
          <w:sz w:val="24"/>
          <w:szCs w:val="24"/>
        </w:rPr>
      </w:pPr>
      <w:r w:rsidRPr="006709FF">
        <w:rPr>
          <w:rStyle w:val="a7"/>
          <w:rFonts w:ascii="Calibri" w:hAnsi="Calibri" w:cs="Calibri"/>
          <w:bCs/>
          <w:sz w:val="24"/>
          <w:szCs w:val="24"/>
        </w:rPr>
        <w:t>История образования и педагогической мысли: учеб. пособие / под ред. Г.</w:t>
      </w:r>
      <w:r w:rsidRPr="006709FF">
        <w:rPr>
          <w:rStyle w:val="a7"/>
          <w:rFonts w:ascii="Calibri" w:hAnsi="Calibri" w:cs="Calibri"/>
          <w:bCs/>
          <w:sz w:val="24"/>
          <w:szCs w:val="24"/>
          <w:lang w:val="en-US"/>
        </w:rPr>
        <w:t> </w:t>
      </w:r>
      <w:r w:rsidRPr="006709FF">
        <w:rPr>
          <w:rStyle w:val="a7"/>
          <w:rFonts w:ascii="Calibri" w:hAnsi="Calibri" w:cs="Calibri"/>
          <w:bCs/>
          <w:sz w:val="24"/>
          <w:szCs w:val="24"/>
        </w:rPr>
        <w:t>Б.</w:t>
      </w:r>
      <w:r w:rsidRPr="006709FF">
        <w:rPr>
          <w:rStyle w:val="a7"/>
          <w:rFonts w:ascii="Calibri" w:hAnsi="Calibri" w:cs="Calibri"/>
          <w:bCs/>
          <w:sz w:val="24"/>
          <w:szCs w:val="24"/>
          <w:lang w:val="en-US"/>
        </w:rPr>
        <w:t> </w:t>
      </w:r>
      <w:proofErr w:type="spellStart"/>
      <w:r w:rsidRPr="006709FF">
        <w:rPr>
          <w:rStyle w:val="a7"/>
          <w:rFonts w:ascii="Calibri" w:hAnsi="Calibri" w:cs="Calibri"/>
          <w:bCs/>
          <w:sz w:val="24"/>
          <w:szCs w:val="24"/>
        </w:rPr>
        <w:t>Корнетова</w:t>
      </w:r>
      <w:proofErr w:type="spellEnd"/>
      <w:r w:rsidRPr="006709FF">
        <w:rPr>
          <w:rStyle w:val="a7"/>
          <w:rFonts w:ascii="Calibri" w:hAnsi="Calibri" w:cs="Calibri"/>
          <w:bCs/>
          <w:sz w:val="24"/>
          <w:szCs w:val="24"/>
        </w:rPr>
        <w:t>. – М.: АСОУ, 2012. – 248 с</w:t>
      </w:r>
    </w:p>
    <w:p w:rsidR="00CB6D4D" w:rsidRPr="006709FF" w:rsidRDefault="00CB6D4D" w:rsidP="000F5EC1">
      <w:pPr>
        <w:pStyle w:val="a6"/>
        <w:widowControl w:val="0"/>
        <w:numPr>
          <w:ilvl w:val="0"/>
          <w:numId w:val="22"/>
        </w:numPr>
        <w:tabs>
          <w:tab w:val="left" w:pos="540"/>
        </w:tabs>
        <w:adjustRightInd w:val="0"/>
        <w:jc w:val="both"/>
        <w:rPr>
          <w:rFonts w:ascii="Calibri" w:hAnsi="Calibri" w:cs="Calibri"/>
        </w:rPr>
      </w:pPr>
      <w:r w:rsidRPr="006709FF">
        <w:rPr>
          <w:rFonts w:ascii="Calibri" w:hAnsi="Calibri" w:cs="Calibri"/>
          <w:i/>
        </w:rPr>
        <w:t>Новиков А. М.</w:t>
      </w:r>
      <w:r w:rsidRPr="006709FF">
        <w:rPr>
          <w:rFonts w:ascii="Calibri" w:hAnsi="Calibri" w:cs="Calibri"/>
        </w:rPr>
        <w:t xml:space="preserve"> Основания педагогики Текст. / А.М. Новиков. М.: </w:t>
      </w:r>
      <w:proofErr w:type="spellStart"/>
      <w:r w:rsidRPr="006709FF">
        <w:rPr>
          <w:rFonts w:ascii="Calibri" w:hAnsi="Calibri" w:cs="Calibri"/>
        </w:rPr>
        <w:t>Эгвес</w:t>
      </w:r>
      <w:proofErr w:type="spellEnd"/>
      <w:r w:rsidRPr="006709FF">
        <w:rPr>
          <w:rFonts w:ascii="Calibri" w:hAnsi="Calibri" w:cs="Calibri"/>
        </w:rPr>
        <w:t>, 2010. - 208 с.</w:t>
      </w:r>
    </w:p>
    <w:p w:rsidR="00CB6D4D" w:rsidRPr="006709FF" w:rsidRDefault="00CB6D4D" w:rsidP="000F5EC1">
      <w:pPr>
        <w:pStyle w:val="a6"/>
        <w:widowControl w:val="0"/>
        <w:numPr>
          <w:ilvl w:val="0"/>
          <w:numId w:val="22"/>
        </w:numPr>
        <w:adjustRightInd w:val="0"/>
        <w:jc w:val="both"/>
        <w:rPr>
          <w:rStyle w:val="nobr"/>
          <w:rFonts w:ascii="Calibri" w:hAnsi="Calibri" w:cs="Calibri"/>
        </w:rPr>
      </w:pPr>
      <w:r w:rsidRPr="006709FF">
        <w:rPr>
          <w:rFonts w:ascii="Calibri" w:hAnsi="Calibri" w:cs="Calibri"/>
        </w:rPr>
        <w:t xml:space="preserve">Педагогические </w:t>
      </w:r>
      <w:r w:rsidRPr="006709FF">
        <w:rPr>
          <w:rStyle w:val="nobr"/>
          <w:rFonts w:ascii="Calibri" w:hAnsi="Calibri" w:cs="Calibri"/>
        </w:rPr>
        <w:t>технологии:</w:t>
      </w:r>
      <w:r w:rsidRPr="006709FF">
        <w:rPr>
          <w:rFonts w:ascii="Calibri" w:hAnsi="Calibri" w:cs="Calibri"/>
        </w:rPr>
        <w:t xml:space="preserve"> [учеб. пособие] / авт.-сост. </w:t>
      </w:r>
      <w:r w:rsidRPr="006709FF">
        <w:rPr>
          <w:rStyle w:val="nobr"/>
          <w:rFonts w:ascii="Calibri" w:hAnsi="Calibri" w:cs="Calibri"/>
        </w:rPr>
        <w:t>Т. П. Сальникова. –М.:</w:t>
      </w:r>
      <w:r w:rsidRPr="006709FF">
        <w:rPr>
          <w:rFonts w:ascii="Calibri" w:hAnsi="Calibri" w:cs="Calibri"/>
        </w:rPr>
        <w:t xml:space="preserve"> ТЦ Сфера, </w:t>
      </w:r>
      <w:r w:rsidRPr="006709FF">
        <w:rPr>
          <w:rStyle w:val="nobr"/>
          <w:rFonts w:ascii="Calibri" w:hAnsi="Calibri" w:cs="Calibri"/>
        </w:rPr>
        <w:t>2007. –125 с.</w:t>
      </w:r>
    </w:p>
    <w:p w:rsidR="00CB6D4D" w:rsidRPr="006709FF" w:rsidRDefault="00CB6D4D" w:rsidP="000F5EC1">
      <w:pPr>
        <w:pStyle w:val="FR5"/>
        <w:numPr>
          <w:ilvl w:val="0"/>
          <w:numId w:val="22"/>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Становление методологической культуры педагога-исследователя. Учебное пособие. Ведерникова Л.В. ; Ишим: </w:t>
      </w:r>
      <w:proofErr w:type="spellStart"/>
      <w:r w:rsidRPr="006709FF">
        <w:rPr>
          <w:rFonts w:ascii="Calibri" w:hAnsi="Calibri" w:cs="Calibri"/>
          <w:b w:val="0"/>
          <w:bCs w:val="0"/>
          <w:sz w:val="24"/>
          <w:szCs w:val="24"/>
        </w:rPr>
        <w:t>Изд</w:t>
      </w:r>
      <w:proofErr w:type="spellEnd"/>
      <w:r w:rsidRPr="006709FF">
        <w:rPr>
          <w:rFonts w:ascii="Calibri" w:hAnsi="Calibri" w:cs="Calibri"/>
          <w:b w:val="0"/>
          <w:bCs w:val="0"/>
          <w:sz w:val="24"/>
          <w:szCs w:val="24"/>
        </w:rPr>
        <w:t>- во ИГПИ им. П.П. Ершова, 2013. – 112с.</w:t>
      </w:r>
    </w:p>
    <w:p w:rsidR="00CB6D4D" w:rsidRPr="006709FF" w:rsidRDefault="00CB6D4D" w:rsidP="00431232">
      <w:pPr>
        <w:pStyle w:val="afc"/>
        <w:pBdr>
          <w:top w:val="none" w:sz="0" w:space="0" w:color="auto"/>
          <w:left w:val="none" w:sz="0" w:space="0" w:color="auto"/>
          <w:bottom w:val="none" w:sz="0" w:space="0" w:color="auto"/>
          <w:right w:val="none" w:sz="0" w:space="0" w:color="auto"/>
          <w:bar w:val="none" w:sz="0" w:color="auto"/>
        </w:pBdr>
        <w:spacing w:before="0" w:after="0"/>
        <w:jc w:val="both"/>
        <w:rPr>
          <w:rFonts w:ascii="Calibri" w:hAnsi="Calibri" w:cs="Times New Roman CYR"/>
          <w:sz w:val="20"/>
          <w:szCs w:val="20"/>
        </w:rPr>
      </w:pPr>
    </w:p>
    <w:p w:rsidR="00CB6D4D" w:rsidRPr="006709FF" w:rsidRDefault="00A25081" w:rsidP="00ED2229">
      <w:pPr>
        <w:ind w:firstLine="709"/>
        <w:jc w:val="both"/>
        <w:rPr>
          <w:rFonts w:ascii="Calibri" w:hAnsi="Calibri" w:cs="Calibri"/>
        </w:rPr>
      </w:pPr>
      <w:r>
        <w:rPr>
          <w:rFonts w:ascii="Calibri" w:hAnsi="Calibri" w:cs="Calibri"/>
          <w:b/>
          <w:iCs/>
        </w:rPr>
        <w:t xml:space="preserve">Раздел </w:t>
      </w:r>
      <w:r w:rsidR="00CB6D4D" w:rsidRPr="006709FF">
        <w:rPr>
          <w:rFonts w:ascii="Calibri" w:hAnsi="Calibri" w:cs="Calibri"/>
          <w:b/>
          <w:bCs/>
        </w:rPr>
        <w:t>«Психология»</w:t>
      </w:r>
    </w:p>
    <w:p w:rsidR="00CB6D4D" w:rsidRPr="006709FF" w:rsidRDefault="00CB6D4D" w:rsidP="00ED2229">
      <w:pPr>
        <w:ind w:firstLine="709"/>
        <w:jc w:val="both"/>
        <w:rPr>
          <w:rFonts w:ascii="Calibri" w:hAnsi="Calibri" w:cs="Calibri"/>
        </w:rPr>
      </w:pPr>
      <w:r w:rsidRPr="006709FF">
        <w:rPr>
          <w:rFonts w:ascii="Calibri" w:hAnsi="Calibri" w:cs="Calibri"/>
          <w:b/>
          <w:bCs/>
        </w:rPr>
        <w:t> </w:t>
      </w:r>
    </w:p>
    <w:p w:rsidR="00CB6D4D" w:rsidRPr="006709FF" w:rsidRDefault="00CB6D4D" w:rsidP="00ED2229">
      <w:pPr>
        <w:ind w:firstLine="709"/>
        <w:jc w:val="both"/>
        <w:rPr>
          <w:rFonts w:ascii="Calibri" w:hAnsi="Calibri" w:cs="Calibri"/>
          <w:iCs/>
        </w:rPr>
      </w:pPr>
      <w:r w:rsidRPr="006709FF">
        <w:rPr>
          <w:rFonts w:ascii="Calibri" w:hAnsi="Calibri" w:cs="Calibri"/>
          <w:i/>
          <w:iCs/>
        </w:rPr>
        <w:t xml:space="preserve">Цель и задачи освоения </w:t>
      </w:r>
      <w:r w:rsidR="00A25081">
        <w:rPr>
          <w:rFonts w:ascii="Calibri" w:hAnsi="Calibri" w:cs="Calibri"/>
          <w:i/>
          <w:iCs/>
        </w:rPr>
        <w:t>раздела</w:t>
      </w:r>
      <w:r w:rsidRPr="006709FF">
        <w:rPr>
          <w:rFonts w:ascii="Calibri" w:hAnsi="Calibri" w:cs="Calibri"/>
          <w:i/>
          <w:iCs/>
        </w:rPr>
        <w:t>:</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у обучающихся целостного представления о психологических особенностях человека как закономерностях его деятельности.</w:t>
      </w:r>
    </w:p>
    <w:p w:rsidR="00CB6D4D" w:rsidRPr="006709FF" w:rsidRDefault="00CB6D4D" w:rsidP="00ED2229">
      <w:pPr>
        <w:widowControl w:val="0"/>
        <w:shd w:val="clear" w:color="auto" w:fill="FFFFFF"/>
        <w:ind w:firstLine="709"/>
        <w:contextualSpacing/>
        <w:jc w:val="both"/>
        <w:rPr>
          <w:rFonts w:ascii="Calibri" w:hAnsi="Calibri" w:cs="Calibri"/>
        </w:rPr>
      </w:pPr>
      <w:r w:rsidRPr="006709FF">
        <w:rPr>
          <w:rFonts w:ascii="Calibri" w:hAnsi="Calibri" w:cs="Calibri"/>
        </w:rPr>
        <w:t xml:space="preserve">При этом </w:t>
      </w:r>
      <w:r w:rsidRPr="006709FF">
        <w:rPr>
          <w:rFonts w:ascii="Calibri" w:hAnsi="Calibri" w:cs="Calibri"/>
          <w:b/>
          <w:i/>
        </w:rPr>
        <w:t>задачами</w:t>
      </w:r>
      <w:r w:rsidRPr="006709FF">
        <w:rPr>
          <w:rFonts w:ascii="Calibri" w:hAnsi="Calibri" w:cs="Calibri"/>
          <w:i/>
        </w:rPr>
        <w:t xml:space="preserve"> </w:t>
      </w:r>
      <w:r w:rsidRPr="006709FF">
        <w:rPr>
          <w:rFonts w:ascii="Calibri" w:hAnsi="Calibri" w:cs="Calibri"/>
        </w:rPr>
        <w:t>освоения</w:t>
      </w:r>
      <w:r w:rsidRPr="006709FF">
        <w:rPr>
          <w:rFonts w:ascii="Calibri" w:hAnsi="Calibri" w:cs="Calibri"/>
          <w:i/>
        </w:rPr>
        <w:t xml:space="preserve"> </w:t>
      </w:r>
      <w:r w:rsidRPr="006709FF">
        <w:rPr>
          <w:rFonts w:ascii="Calibri" w:hAnsi="Calibri" w:cs="Calibri"/>
        </w:rPr>
        <w:t>дисциплины являются:</w:t>
      </w:r>
    </w:p>
    <w:p w:rsidR="00CB6D4D" w:rsidRPr="006709FF" w:rsidRDefault="00CB6D4D" w:rsidP="000F5EC1">
      <w:pPr>
        <w:numPr>
          <w:ilvl w:val="0"/>
          <w:numId w:val="19"/>
        </w:numPr>
        <w:tabs>
          <w:tab w:val="clear" w:pos="360"/>
          <w:tab w:val="num" w:pos="720"/>
        </w:tabs>
        <w:ind w:left="0" w:firstLine="709"/>
        <w:contextualSpacing/>
        <w:jc w:val="both"/>
        <w:rPr>
          <w:rFonts w:ascii="Calibri" w:hAnsi="Calibri" w:cs="Calibri"/>
        </w:rPr>
      </w:pPr>
      <w:r w:rsidRPr="006709FF">
        <w:rPr>
          <w:rFonts w:ascii="Calibri" w:hAnsi="Calibri" w:cs="Calibri"/>
        </w:rPr>
        <w:t>приобретение знаний о психике, сознании и специфике их исследований в психологии;</w:t>
      </w:r>
    </w:p>
    <w:p w:rsidR="00CB6D4D" w:rsidRPr="006709FF" w:rsidRDefault="00CB6D4D" w:rsidP="000F5EC1">
      <w:pPr>
        <w:numPr>
          <w:ilvl w:val="0"/>
          <w:numId w:val="19"/>
        </w:numPr>
        <w:tabs>
          <w:tab w:val="clear" w:pos="360"/>
          <w:tab w:val="num" w:pos="720"/>
        </w:tabs>
        <w:ind w:left="0" w:firstLine="709"/>
        <w:contextualSpacing/>
        <w:jc w:val="both"/>
        <w:rPr>
          <w:rFonts w:ascii="Calibri" w:hAnsi="Calibri" w:cs="Calibri"/>
        </w:rPr>
      </w:pPr>
      <w:r w:rsidRPr="006709FF">
        <w:rPr>
          <w:rFonts w:ascii="Calibri" w:hAnsi="Calibri" w:cs="Calibri"/>
        </w:rPr>
        <w:t>формирование представлений о предмете и методах исследований в психологии;</w:t>
      </w:r>
    </w:p>
    <w:p w:rsidR="00CB6D4D" w:rsidRPr="006709FF" w:rsidRDefault="00CB6D4D" w:rsidP="000F5EC1">
      <w:pPr>
        <w:numPr>
          <w:ilvl w:val="0"/>
          <w:numId w:val="19"/>
        </w:numPr>
        <w:tabs>
          <w:tab w:val="clear" w:pos="360"/>
          <w:tab w:val="num" w:pos="720"/>
        </w:tabs>
        <w:ind w:left="0" w:firstLine="709"/>
        <w:contextualSpacing/>
        <w:jc w:val="both"/>
        <w:rPr>
          <w:rFonts w:ascii="Calibri" w:hAnsi="Calibri" w:cs="Calibri"/>
        </w:rPr>
      </w:pPr>
      <w:r w:rsidRPr="006709FF">
        <w:rPr>
          <w:rFonts w:ascii="Calibri" w:hAnsi="Calibri" w:cs="Calibri"/>
        </w:rPr>
        <w:t>освоение знаний о человеке как о субъекте познания и деятельности в психологии, о роли культуры и языка в становлении сознания и личности.</w:t>
      </w:r>
    </w:p>
    <w:p w:rsidR="00CB6D4D" w:rsidRPr="006709FF" w:rsidRDefault="00CB6D4D" w:rsidP="000F5EC1">
      <w:pPr>
        <w:widowControl w:val="0"/>
        <w:numPr>
          <w:ilvl w:val="0"/>
          <w:numId w:val="18"/>
        </w:numPr>
        <w:ind w:left="0" w:firstLine="709"/>
        <w:contextualSpacing/>
        <w:jc w:val="both"/>
        <w:rPr>
          <w:rFonts w:ascii="Calibri" w:hAnsi="Calibri" w:cs="Calibri"/>
        </w:rPr>
      </w:pPr>
      <w:r w:rsidRPr="006709FF">
        <w:rPr>
          <w:rFonts w:ascii="Calibri" w:hAnsi="Calibri" w:cs="Calibri"/>
        </w:rPr>
        <w:t>отработка навыков изучения научной литературы, обучение умению проводить критический анализ научных текстов;</w:t>
      </w:r>
    </w:p>
    <w:p w:rsidR="00CB6D4D" w:rsidRPr="006709FF" w:rsidRDefault="00CB6D4D" w:rsidP="000F5EC1">
      <w:pPr>
        <w:widowControl w:val="0"/>
        <w:numPr>
          <w:ilvl w:val="0"/>
          <w:numId w:val="18"/>
        </w:numPr>
        <w:ind w:left="0" w:firstLine="709"/>
        <w:contextualSpacing/>
        <w:jc w:val="both"/>
        <w:rPr>
          <w:rFonts w:ascii="Calibri" w:hAnsi="Calibri" w:cs="Calibri"/>
        </w:rPr>
      </w:pPr>
      <w:r w:rsidRPr="006709FF">
        <w:rPr>
          <w:rFonts w:ascii="Calibri" w:hAnsi="Calibri" w:cs="Calibri"/>
        </w:rPr>
        <w:t>отработка навыков ведения дискуссии и аргументации своей позиции.</w:t>
      </w:r>
    </w:p>
    <w:p w:rsidR="00CB6D4D" w:rsidRPr="006709FF" w:rsidRDefault="00CB6D4D" w:rsidP="00ED2229">
      <w:pPr>
        <w:widowControl w:val="0"/>
        <w:ind w:firstLine="709"/>
        <w:contextualSpacing/>
        <w:jc w:val="both"/>
        <w:rPr>
          <w:rFonts w:ascii="Calibri" w:hAnsi="Calibri" w:cs="Calibri"/>
        </w:rPr>
      </w:pPr>
    </w:p>
    <w:p w:rsidR="00CB6D4D" w:rsidRPr="006709FF" w:rsidRDefault="00CB6D4D" w:rsidP="00ED2229">
      <w:pPr>
        <w:pStyle w:val="a6"/>
        <w:ind w:left="0" w:firstLine="709"/>
        <w:jc w:val="both"/>
        <w:rPr>
          <w:rFonts w:ascii="Calibri" w:hAnsi="Calibri" w:cs="Calibri"/>
        </w:rPr>
      </w:pPr>
      <w:r w:rsidRPr="006709FF">
        <w:rPr>
          <w:rFonts w:ascii="Calibri" w:hAnsi="Calibri" w:cs="Calibri"/>
          <w:b/>
          <w:bCs/>
        </w:rPr>
        <w:t xml:space="preserve">Требования к результатам освоения </w:t>
      </w:r>
      <w:r w:rsidR="00A25081">
        <w:rPr>
          <w:rFonts w:ascii="Calibri" w:hAnsi="Calibri" w:cs="Calibri"/>
          <w:b/>
          <w:bCs/>
        </w:rPr>
        <w:t>раздела:</w:t>
      </w:r>
    </w:p>
    <w:p w:rsidR="00CB6D4D" w:rsidRPr="006709FF" w:rsidRDefault="00CB6D4D" w:rsidP="00ED2229">
      <w:pPr>
        <w:ind w:firstLine="709"/>
        <w:jc w:val="both"/>
        <w:rPr>
          <w:rFonts w:ascii="Calibri" w:hAnsi="Calibri" w:cs="Calibri"/>
          <w:bCs/>
          <w:u w:val="single"/>
        </w:rPr>
      </w:pPr>
      <w:r w:rsidRPr="006709FF">
        <w:rPr>
          <w:rFonts w:ascii="Calibri" w:hAnsi="Calibri" w:cs="Calibri"/>
          <w:i/>
        </w:rPr>
        <w:t xml:space="preserve"> В результате изучения данной учебной дисциплины должны быть сформированы следующие компетенции</w:t>
      </w:r>
      <w:r w:rsidRPr="006709FF">
        <w:rPr>
          <w:rFonts w:ascii="Calibri" w:hAnsi="Calibri" w:cs="Calibri"/>
        </w:rPr>
        <w:t>:</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ОК–1 - способность и готовность анализировать социально-значимые проблемы и процессы, использовать на практике методы гуманитарных наук в различных видах профессиональной и социальной деятельности;</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ОК–5 - 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ОК–8 - способность и готовность осуществлять свою деятельность с учетом принятых в обществе моральных и правовых норм, соблюдать правила этики, законы и нормативные правовые акты по работе;</w:t>
      </w:r>
    </w:p>
    <w:p w:rsidR="00CB6D4D" w:rsidRPr="006709FF" w:rsidRDefault="00CB6D4D" w:rsidP="00ED2229">
      <w:pPr>
        <w:widowControl w:val="0"/>
        <w:autoSpaceDE w:val="0"/>
        <w:autoSpaceDN w:val="0"/>
        <w:adjustRightInd w:val="0"/>
        <w:ind w:firstLine="709"/>
        <w:jc w:val="both"/>
        <w:rPr>
          <w:rFonts w:ascii="Calibri" w:hAnsi="Calibri" w:cs="Calibri"/>
        </w:rPr>
      </w:pPr>
      <w:r w:rsidRPr="006709FF">
        <w:rPr>
          <w:rFonts w:ascii="Calibri" w:hAnsi="Calibri" w:cs="Calibri"/>
        </w:rPr>
        <w:t>ПК–1 - способность и готовность реализовать этические аспекты деятельности в общении с коллегами, родителями и детьми;</w:t>
      </w:r>
    </w:p>
    <w:p w:rsidR="00CB6D4D" w:rsidRPr="006709FF" w:rsidRDefault="00CB6D4D" w:rsidP="00ED2229">
      <w:pPr>
        <w:widowControl w:val="0"/>
        <w:autoSpaceDE w:val="0"/>
        <w:autoSpaceDN w:val="0"/>
        <w:adjustRightInd w:val="0"/>
        <w:ind w:firstLine="709"/>
        <w:jc w:val="both"/>
        <w:rPr>
          <w:rFonts w:ascii="Calibri" w:hAnsi="Calibri" w:cs="Calibri"/>
        </w:rPr>
      </w:pPr>
    </w:p>
    <w:p w:rsidR="00CB6D4D" w:rsidRPr="006709FF" w:rsidRDefault="00CB6D4D" w:rsidP="00ED2229">
      <w:pPr>
        <w:ind w:firstLine="709"/>
        <w:jc w:val="both"/>
        <w:rPr>
          <w:rFonts w:ascii="Calibri" w:hAnsi="Calibri" w:cs="Calibri"/>
          <w:i/>
        </w:rPr>
      </w:pPr>
      <w:r w:rsidRPr="006709FF">
        <w:rPr>
          <w:rFonts w:ascii="Calibri" w:hAnsi="Calibri" w:cs="Calibri"/>
          <w:i/>
        </w:rPr>
        <w:t>В результате изучения модуля слушатель должен:</w:t>
      </w:r>
    </w:p>
    <w:p w:rsidR="00CB6D4D" w:rsidRPr="006709FF" w:rsidRDefault="00CB6D4D" w:rsidP="00ED2229">
      <w:pPr>
        <w:ind w:firstLine="709"/>
        <w:jc w:val="both"/>
        <w:rPr>
          <w:rFonts w:ascii="Calibri" w:hAnsi="Calibri" w:cs="Calibri"/>
          <w:b/>
        </w:rPr>
      </w:pPr>
      <w:r w:rsidRPr="006709FF">
        <w:rPr>
          <w:rFonts w:ascii="Calibri" w:hAnsi="Calibri" w:cs="Calibri"/>
          <w:b/>
        </w:rPr>
        <w:t>знать:</w:t>
      </w:r>
    </w:p>
    <w:p w:rsidR="00CB6D4D" w:rsidRPr="006709FF" w:rsidRDefault="00CB6D4D" w:rsidP="00ED2229">
      <w:pPr>
        <w:ind w:firstLine="709"/>
        <w:jc w:val="both"/>
        <w:rPr>
          <w:rFonts w:ascii="Calibri" w:hAnsi="Calibri" w:cs="Calibri"/>
        </w:rPr>
      </w:pPr>
      <w:r w:rsidRPr="006709FF">
        <w:rPr>
          <w:rFonts w:ascii="Calibri" w:hAnsi="Calibri" w:cs="Calibri"/>
        </w:rPr>
        <w:t>-основные принципы, законы и понятия общей психологии; </w:t>
      </w:r>
    </w:p>
    <w:p w:rsidR="00CB6D4D" w:rsidRPr="006709FF" w:rsidRDefault="00CB6D4D" w:rsidP="00ED2229">
      <w:pPr>
        <w:ind w:firstLine="709"/>
        <w:jc w:val="both"/>
        <w:rPr>
          <w:rFonts w:ascii="Calibri" w:hAnsi="Calibri" w:cs="Calibri"/>
        </w:rPr>
      </w:pPr>
      <w:r w:rsidRPr="006709FF">
        <w:rPr>
          <w:rFonts w:ascii="Calibri" w:hAnsi="Calibri" w:cs="Calibri"/>
        </w:rPr>
        <w:t>-теоретические подходы к определению и изучению основных вопросов общей психологии;</w:t>
      </w:r>
    </w:p>
    <w:p w:rsidR="00CB6D4D" w:rsidRPr="006709FF" w:rsidRDefault="00CB6D4D" w:rsidP="00ED2229">
      <w:pPr>
        <w:ind w:firstLine="709"/>
        <w:jc w:val="both"/>
        <w:rPr>
          <w:rFonts w:ascii="Calibri" w:hAnsi="Calibri" w:cs="Calibri"/>
        </w:rPr>
      </w:pPr>
      <w:r w:rsidRPr="006709FF">
        <w:rPr>
          <w:rFonts w:ascii="Calibri" w:hAnsi="Calibri" w:cs="Calibri"/>
        </w:rPr>
        <w:t>-законы возникновения и становления психических процессов ребёнка на каждом возрастном этапе;</w:t>
      </w:r>
    </w:p>
    <w:p w:rsidR="00CB6D4D" w:rsidRPr="006709FF" w:rsidRDefault="00CB6D4D" w:rsidP="00ED2229">
      <w:pPr>
        <w:ind w:firstLine="709"/>
        <w:jc w:val="both"/>
        <w:rPr>
          <w:rFonts w:ascii="Calibri" w:hAnsi="Calibri" w:cs="Calibri"/>
        </w:rPr>
      </w:pPr>
      <w:r w:rsidRPr="006709FF">
        <w:rPr>
          <w:rFonts w:ascii="Calibri" w:hAnsi="Calibri" w:cs="Calibri"/>
        </w:rPr>
        <w:t>-способы психологического изучения воспитанников;</w:t>
      </w:r>
    </w:p>
    <w:p w:rsidR="00CB6D4D" w:rsidRPr="006709FF" w:rsidRDefault="00CB6D4D" w:rsidP="00ED2229">
      <w:pPr>
        <w:ind w:firstLine="709"/>
        <w:jc w:val="both"/>
        <w:rPr>
          <w:rFonts w:ascii="Calibri" w:hAnsi="Calibri" w:cs="Calibri"/>
        </w:rPr>
      </w:pPr>
      <w:r w:rsidRPr="006709FF">
        <w:rPr>
          <w:rFonts w:ascii="Calibri" w:hAnsi="Calibri" w:cs="Calibri"/>
        </w:rPr>
        <w:t>-способы построения межличностных отношений в группах разного возраста;</w:t>
      </w:r>
    </w:p>
    <w:p w:rsidR="00CB6D4D" w:rsidRPr="006709FF" w:rsidRDefault="00CB6D4D" w:rsidP="00ED2229">
      <w:pPr>
        <w:ind w:firstLine="709"/>
        <w:jc w:val="both"/>
        <w:rPr>
          <w:rFonts w:ascii="Calibri" w:hAnsi="Calibri" w:cs="Calibri"/>
        </w:rPr>
      </w:pPr>
      <w:r w:rsidRPr="006709FF">
        <w:rPr>
          <w:rFonts w:ascii="Calibri" w:hAnsi="Calibri" w:cs="Calibri"/>
        </w:rPr>
        <w:t>-закономерности развития специальных образовательных потребностей детей с особенностями развития;</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p>
    <w:p w:rsidR="00CB6D4D" w:rsidRPr="006709FF" w:rsidRDefault="00CB6D4D" w:rsidP="00ED2229">
      <w:pPr>
        <w:ind w:firstLine="709"/>
        <w:jc w:val="both"/>
        <w:rPr>
          <w:rFonts w:ascii="Calibri" w:hAnsi="Calibri" w:cs="Calibri"/>
        </w:rPr>
      </w:pPr>
      <w:r w:rsidRPr="006709FF">
        <w:rPr>
          <w:rFonts w:ascii="Calibri" w:hAnsi="Calibri" w:cs="Calibri"/>
        </w:rPr>
        <w:t>-разрабатывать развивающие программы психологического сопровождения детей с особыми образовательными потребностями;</w:t>
      </w:r>
    </w:p>
    <w:p w:rsidR="00CB6D4D" w:rsidRPr="006709FF" w:rsidRDefault="00CB6D4D" w:rsidP="00ED2229">
      <w:pPr>
        <w:ind w:firstLine="709"/>
        <w:jc w:val="both"/>
        <w:rPr>
          <w:rFonts w:ascii="Calibri" w:hAnsi="Calibri" w:cs="Calibri"/>
        </w:rPr>
      </w:pPr>
      <w:r w:rsidRPr="006709FF">
        <w:rPr>
          <w:rFonts w:ascii="Calibri" w:hAnsi="Calibri" w:cs="Calibri"/>
        </w:rPr>
        <w:t>создавать психологически безопасную образовательную среду;</w:t>
      </w:r>
    </w:p>
    <w:p w:rsidR="00CB6D4D" w:rsidRPr="006709FF" w:rsidRDefault="00CB6D4D" w:rsidP="00ED2229">
      <w:pPr>
        <w:ind w:firstLine="709"/>
        <w:jc w:val="both"/>
        <w:rPr>
          <w:rFonts w:ascii="Calibri" w:hAnsi="Calibri" w:cs="Calibri"/>
        </w:rPr>
      </w:pPr>
      <w:r w:rsidRPr="006709FF">
        <w:rPr>
          <w:rFonts w:ascii="Calibri" w:hAnsi="Calibri" w:cs="Calibri"/>
          <w:b/>
          <w:bCs/>
        </w:rPr>
        <w:t>владеть:</w:t>
      </w:r>
    </w:p>
    <w:p w:rsidR="00CB6D4D" w:rsidRPr="006709FF" w:rsidRDefault="00CB6D4D" w:rsidP="00ED2229">
      <w:pPr>
        <w:ind w:firstLine="709"/>
        <w:jc w:val="both"/>
        <w:rPr>
          <w:rFonts w:ascii="Calibri" w:hAnsi="Calibri" w:cs="Calibri"/>
        </w:rPr>
      </w:pPr>
      <w:r w:rsidRPr="006709FF">
        <w:rPr>
          <w:rFonts w:ascii="Calibri" w:hAnsi="Calibri" w:cs="Calibri"/>
        </w:rPr>
        <w:t>-способами осуществления психолого-педагогической поддержки и сопровождения.</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Содержание </w:t>
      </w:r>
      <w:r w:rsidR="00A25081">
        <w:rPr>
          <w:rFonts w:ascii="Calibri" w:hAnsi="Calibri" w:cs="Calibri"/>
          <w:b/>
        </w:rPr>
        <w:t>раздела</w:t>
      </w:r>
    </w:p>
    <w:p w:rsidR="00CB6D4D" w:rsidRPr="006709FF" w:rsidRDefault="00CB6D4D" w:rsidP="00ED2229">
      <w:pPr>
        <w:ind w:firstLine="709"/>
        <w:jc w:val="both"/>
        <w:rPr>
          <w:rFonts w:ascii="Calibri" w:hAnsi="Calibri" w:cs="Calibri"/>
          <w:b/>
        </w:rPr>
      </w:pP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Предмет психологии. </w:t>
      </w:r>
      <w:r w:rsidRPr="006709FF">
        <w:rPr>
          <w:rFonts w:ascii="Calibri" w:hAnsi="Calibri" w:cs="Calibri"/>
        </w:rPr>
        <w:t>Область изучаемых явлений. Природа психологического знания. Объект, предмет и задачи психологии. Человек как субъект и объект исследования. Место психологии в системе наук. История развития психологического знания, основные направления в психологии. Соотношение житейской и научной психологии.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Основы общей психологии. </w:t>
      </w:r>
      <w:r w:rsidRPr="006709FF">
        <w:rPr>
          <w:rFonts w:ascii="Calibri" w:hAnsi="Calibri" w:cs="Calibri"/>
        </w:rPr>
        <w:t>Общая психология в структуре психологической науки: цели и задачи. Структура сознания. Бессознательное в психике человека. Теория деятельности. Психология познавательных процессов. Психология личности (мотивы, потребности, эмоции, воля, я-концепция, личность в критических ситуациях). Индивидуальные особенности человека (темперамент, характер, способности).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Принципы и методы психологии</w:t>
      </w:r>
      <w:r w:rsidRPr="006709FF">
        <w:rPr>
          <w:rFonts w:ascii="Calibri" w:hAnsi="Calibri" w:cs="Calibri"/>
          <w:b/>
          <w:bCs/>
          <w:i/>
          <w:iCs/>
        </w:rPr>
        <w:t xml:space="preserve">. </w:t>
      </w:r>
      <w:r w:rsidRPr="006709FF">
        <w:rPr>
          <w:rFonts w:ascii="Calibri" w:hAnsi="Calibri" w:cs="Calibri"/>
        </w:rPr>
        <w:t>Принципы психологии. Структура психологии. Предмет и задачи отраслей психологии. Основные этапы психологического исследования. Методы психологии: классификация методов, их преимущества, недостатки.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Психология развития.</w:t>
      </w:r>
      <w:r w:rsidRPr="006709FF">
        <w:rPr>
          <w:rFonts w:ascii="Calibri" w:hAnsi="Calibri" w:cs="Calibri"/>
        </w:rPr>
        <w:t xml:space="preserve"> Предмет и задачи возрастной психологии. Проблема возраста и возрастная периодизация. Психическое развитие: условия, источники, предпосылки, факторы, характеристики, механизмы. </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Дошкольный возраст: кризисы и ведущие деятельности. Особенности мотивов поведения, эмоциональной сферы, самосознания, мышления дошкольника.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Младший школьный возраст. Кризис семи лет. Учебная деятельность как ведущая, как источник психического развития личности младшего школьника.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Подростковый возраст. Чувство взрослости. Самосознание подростка. Потребность в самоутверждении. Трудности подросткового возраста. Период юности. Ранняя юность. Формирование мировоззрения. Профессиональное самоопределение.</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Этапы взрослости. Кризисы на этапе взрослости. Пожилой возраст. Старость как социальная и психологическая проблема.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lastRenderedPageBreak/>
        <w:t>Личность как социальное явление.</w:t>
      </w:r>
      <w:r w:rsidRPr="006709FF">
        <w:rPr>
          <w:rFonts w:ascii="Calibri" w:hAnsi="Calibri" w:cs="Calibri"/>
        </w:rPr>
        <w:t xml:space="preserve"> Общее и особенное в трактовке понятия «личность» в теориях личности З. Фрейда, А. Адлера, К. Юнга, Э. Эриксона, К. </w:t>
      </w:r>
      <w:proofErr w:type="spellStart"/>
      <w:r w:rsidRPr="006709FF">
        <w:rPr>
          <w:rFonts w:ascii="Calibri" w:hAnsi="Calibri" w:cs="Calibri"/>
        </w:rPr>
        <w:t>Хорни</w:t>
      </w:r>
      <w:proofErr w:type="spellEnd"/>
      <w:r w:rsidRPr="006709FF">
        <w:rPr>
          <w:rFonts w:ascii="Calibri" w:hAnsi="Calibri" w:cs="Calibri"/>
        </w:rPr>
        <w:t xml:space="preserve">, А. </w:t>
      </w:r>
      <w:proofErr w:type="spellStart"/>
      <w:r w:rsidRPr="006709FF">
        <w:rPr>
          <w:rFonts w:ascii="Calibri" w:hAnsi="Calibri" w:cs="Calibri"/>
        </w:rPr>
        <w:t>Маслоу</w:t>
      </w:r>
      <w:proofErr w:type="spellEnd"/>
      <w:r w:rsidRPr="006709FF">
        <w:rPr>
          <w:rFonts w:ascii="Calibri" w:hAnsi="Calibri" w:cs="Calibri"/>
        </w:rPr>
        <w:t xml:space="preserve">, </w:t>
      </w:r>
      <w:proofErr w:type="spellStart"/>
      <w:r w:rsidRPr="006709FF">
        <w:rPr>
          <w:rFonts w:ascii="Calibri" w:hAnsi="Calibri" w:cs="Calibri"/>
        </w:rPr>
        <w:t>К.Роджерас</w:t>
      </w:r>
      <w:proofErr w:type="spellEnd"/>
      <w:r w:rsidRPr="006709FF">
        <w:rPr>
          <w:rFonts w:ascii="Calibri" w:hAnsi="Calibri" w:cs="Calibri"/>
        </w:rPr>
        <w:t>.</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Психология развития личности с точки зрения отечественных ученых (Л. С. Выготский, А. Н. Леонтьев, А. Р. </w:t>
      </w:r>
      <w:proofErr w:type="spellStart"/>
      <w:r w:rsidRPr="006709FF">
        <w:rPr>
          <w:rFonts w:ascii="Calibri" w:hAnsi="Calibri" w:cs="Calibri"/>
        </w:rPr>
        <w:t>Лурия</w:t>
      </w:r>
      <w:proofErr w:type="spellEnd"/>
      <w:r w:rsidRPr="006709FF">
        <w:rPr>
          <w:rFonts w:ascii="Calibri" w:hAnsi="Calibri" w:cs="Calibri"/>
        </w:rPr>
        <w:t xml:space="preserve">, Л. И. </w:t>
      </w:r>
      <w:proofErr w:type="spellStart"/>
      <w:r w:rsidRPr="006709FF">
        <w:rPr>
          <w:rFonts w:ascii="Calibri" w:hAnsi="Calibri" w:cs="Calibri"/>
        </w:rPr>
        <w:t>Божович</w:t>
      </w:r>
      <w:proofErr w:type="spellEnd"/>
      <w:r w:rsidRPr="006709FF">
        <w:rPr>
          <w:rFonts w:ascii="Calibri" w:hAnsi="Calibri" w:cs="Calibri"/>
        </w:rPr>
        <w:t xml:space="preserve">, П. Я. Гальперин, Б. В. Зейгарник, Д. Б. </w:t>
      </w:r>
      <w:proofErr w:type="spellStart"/>
      <w:r w:rsidRPr="006709FF">
        <w:rPr>
          <w:rFonts w:ascii="Calibri" w:hAnsi="Calibri" w:cs="Calibri"/>
        </w:rPr>
        <w:t>Эльконин</w:t>
      </w:r>
      <w:proofErr w:type="spellEnd"/>
      <w:r w:rsidRPr="006709FF">
        <w:rPr>
          <w:rFonts w:ascii="Calibri" w:hAnsi="Calibri" w:cs="Calibri"/>
        </w:rPr>
        <w:t>).</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Темперамент как природная предпосылка индивидуальности. Соотношение понятий "характер" и "темперамент"; "характер" и "личность"; "характер" и "индивидуальность".</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Проблема воспитания характера. Взаимосвязь черт характера с волевой, эмоциональной сферой и интеллектом человека.</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rPr>
        <w:t xml:space="preserve">Психология смысла и психология переживания (Б. С. </w:t>
      </w:r>
      <w:proofErr w:type="spellStart"/>
      <w:r w:rsidRPr="006709FF">
        <w:rPr>
          <w:rFonts w:ascii="Calibri" w:hAnsi="Calibri" w:cs="Calibri"/>
        </w:rPr>
        <w:t>Братусь</w:t>
      </w:r>
      <w:proofErr w:type="spellEnd"/>
      <w:r w:rsidRPr="006709FF">
        <w:rPr>
          <w:rFonts w:ascii="Calibri" w:hAnsi="Calibri" w:cs="Calibri"/>
        </w:rPr>
        <w:t xml:space="preserve">, Ф. Е. </w:t>
      </w:r>
      <w:proofErr w:type="spellStart"/>
      <w:r w:rsidRPr="006709FF">
        <w:rPr>
          <w:rFonts w:ascii="Calibri" w:hAnsi="Calibri" w:cs="Calibri"/>
        </w:rPr>
        <w:t>Василюк</w:t>
      </w:r>
      <w:proofErr w:type="spellEnd"/>
      <w:r w:rsidRPr="006709FF">
        <w:rPr>
          <w:rFonts w:ascii="Calibri" w:hAnsi="Calibri" w:cs="Calibri"/>
        </w:rPr>
        <w:t>, В. Д. А. Леонтьев, В. В. Николаева, В. А. Петровский, В. Ф. Петренко, и др.).</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Познавательные процессы. </w:t>
      </w:r>
      <w:r w:rsidRPr="006709FF">
        <w:rPr>
          <w:rFonts w:ascii="Calibri" w:hAnsi="Calibri" w:cs="Calibri"/>
        </w:rPr>
        <w:t>Понятие о внимании. Виды внимания. Свойства внимания: устойчивость, сосредоточенность, переключаемость, распределение, объем. Роль внимания в деятельности и общении. Особенности исследования внимания. Понятие о памяти. Психологические теории памяти. Общая характеристика мнемонических процессов. Запоминание, сохранение, воспроизведение, узнавание, забывание. Виды памяти: по характеру психической активности (двигательная, эмоциональная, образная, словесно-логическая); по способу запоминания (произвольная, непроизвольная, механическая, логическая); по срокам хранения информации (кратковременная, оперативная, долговременная, генетическая); по материалу, сохраняемому памятью (когнитивную, эмоциональную, личностную). Индивидуальные различия памяти. Роль памяти в учебной и трудовой деятельности. </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Социальная психология и социализация личности. </w:t>
      </w:r>
      <w:r w:rsidRPr="006709FF">
        <w:rPr>
          <w:rFonts w:ascii="Calibri" w:hAnsi="Calibri" w:cs="Calibri"/>
        </w:rPr>
        <w:t>Место социальной психологии в системе научного знания. Закономерности общения и взаимодействия. Факторы, влияющие на восприятие человека человеком. Большие и малые группы. Динамика малой группы. Социальная установка. Социализация ребенка в образовательной организации и семье. Этапы и условия социализации.</w:t>
      </w:r>
    </w:p>
    <w:p w:rsidR="00CB6D4D" w:rsidRPr="006709FF" w:rsidRDefault="00CB6D4D" w:rsidP="005A0BCF">
      <w:pPr>
        <w:pStyle w:val="a8"/>
        <w:spacing w:before="0" w:beforeAutospacing="0" w:after="0" w:afterAutospacing="0"/>
        <w:ind w:firstLine="709"/>
        <w:jc w:val="both"/>
        <w:rPr>
          <w:rFonts w:ascii="Calibri" w:hAnsi="Calibri" w:cs="Calibri"/>
        </w:rPr>
      </w:pPr>
      <w:r w:rsidRPr="006709FF">
        <w:rPr>
          <w:rFonts w:ascii="Calibri" w:hAnsi="Calibri" w:cs="Calibri"/>
          <w:b/>
        </w:rPr>
        <w:t xml:space="preserve">Основы педагогической психологии. </w:t>
      </w:r>
      <w:r w:rsidRPr="006709FF">
        <w:rPr>
          <w:rFonts w:ascii="Calibri" w:hAnsi="Calibri" w:cs="Calibri"/>
        </w:rPr>
        <w:t>Предмет, задачи, структура и методы исследования педагогической психологии. Практическое использование методов исследования в педагогической психологии. Психологическая сущность и структура процесса учения. Методы исследования в педагогической психологии. Проблема соотношения развития и обучения. Общие и частные цели обучения. Цели как фактор управления в обучении Параллельные и последовательные цели. Содержательное обобщение в обучении. Развитие основных видов умственных действий.</w:t>
      </w:r>
    </w:p>
    <w:p w:rsidR="00CB6D4D" w:rsidRPr="006709FF" w:rsidRDefault="00CB6D4D" w:rsidP="005A0BCF">
      <w:pPr>
        <w:jc w:val="both"/>
        <w:rPr>
          <w:rFonts w:ascii="Calibri" w:hAnsi="Calibri" w:cs="Calibri"/>
        </w:rPr>
      </w:pPr>
      <w:r w:rsidRPr="006709FF">
        <w:rPr>
          <w:rFonts w:ascii="Calibri" w:hAnsi="Calibri" w:cs="Calibri"/>
        </w:rPr>
        <w:t xml:space="preserve">Психологические проблемы школьной отметки и оценки. Дифференциация понятий оценка и отметка. Средства стимулирования обучения и воспитания. Программа формирования учебной мотивации А.К.Марковой. Психологические причины школьной неуспеваемости. </w:t>
      </w:r>
    </w:p>
    <w:p w:rsidR="00CB6D4D" w:rsidRPr="006709FF" w:rsidRDefault="00CB6D4D" w:rsidP="005A0BCF">
      <w:pPr>
        <w:ind w:firstLine="709"/>
        <w:jc w:val="both"/>
        <w:rPr>
          <w:rFonts w:ascii="Calibri" w:hAnsi="Calibri" w:cs="Calibri"/>
          <w:b/>
        </w:rPr>
      </w:pPr>
      <w:r w:rsidRPr="006709FF">
        <w:rPr>
          <w:rFonts w:ascii="Calibri" w:hAnsi="Calibri" w:cs="Calibri"/>
          <w:b/>
        </w:rPr>
        <w:t xml:space="preserve">Психологическая сущность воспитания, его критерии. </w:t>
      </w:r>
      <w:r w:rsidRPr="006709FF">
        <w:rPr>
          <w:rFonts w:ascii="Calibri" w:hAnsi="Calibri" w:cs="Calibri"/>
        </w:rPr>
        <w:t>Психологическая сущность воспитания, его критерии Проблема воспитания с точки зрения психологии. Закономерности и технологии воспитания. Критерии воспитания.</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ED2229">
      <w:pPr>
        <w:ind w:firstLine="709"/>
        <w:jc w:val="both"/>
        <w:rPr>
          <w:rFonts w:ascii="Calibri" w:hAnsi="Calibri" w:cs="Calibri"/>
          <w:b/>
          <w:iCs/>
        </w:rPr>
      </w:pPr>
    </w:p>
    <w:p w:rsidR="00CB6D4D" w:rsidRPr="006709FF" w:rsidRDefault="00CB6D4D" w:rsidP="00ED2229">
      <w:pPr>
        <w:ind w:firstLine="709"/>
        <w:jc w:val="both"/>
        <w:rPr>
          <w:rFonts w:ascii="Calibri" w:hAnsi="Calibri" w:cs="Calibri"/>
          <w:b/>
          <w:iCs/>
        </w:rPr>
      </w:pPr>
      <w:r w:rsidRPr="006709FF">
        <w:rPr>
          <w:rFonts w:ascii="Calibri" w:hAnsi="Calibri" w:cs="Calibri"/>
          <w:b/>
          <w:iCs/>
        </w:rPr>
        <w:t>Практическое задание: подготовка эссе</w:t>
      </w:r>
    </w:p>
    <w:p w:rsidR="00CB6D4D" w:rsidRPr="006709FF" w:rsidRDefault="00CB6D4D" w:rsidP="00ED2229">
      <w:pPr>
        <w:shd w:val="clear" w:color="auto" w:fill="FFFFFF"/>
        <w:ind w:firstLine="709"/>
        <w:jc w:val="both"/>
        <w:outlineLvl w:val="1"/>
        <w:rPr>
          <w:rFonts w:ascii="Calibri" w:hAnsi="Calibri" w:cs="Calibri"/>
          <w:b/>
          <w:bCs/>
        </w:rPr>
      </w:pPr>
      <w:r w:rsidRPr="006709FF">
        <w:rPr>
          <w:rFonts w:ascii="Calibri" w:hAnsi="Calibri" w:cs="Calibri"/>
          <w:b/>
          <w:bCs/>
        </w:rPr>
        <w:t>Список примерных тем, предлагаемых для написания эссе по модулю «Психология»</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lastRenderedPageBreak/>
        <w:t>Становление психологии как науки. Место психологии в системе наук, различие</w:t>
      </w:r>
      <w:r w:rsidRPr="006709FF">
        <w:rPr>
          <w:rFonts w:ascii="Calibri" w:hAnsi="Calibri" w:cs="Calibri"/>
        </w:rPr>
        <w:br/>
      </w:r>
      <w:r w:rsidRPr="006709FF">
        <w:rPr>
          <w:rFonts w:ascii="Calibri" w:hAnsi="Calibri" w:cs="Calibri"/>
          <w:shd w:val="clear" w:color="auto" w:fill="FFFFFF"/>
        </w:rPr>
        <w:t>житейской и научной психологии, академическая и практическая психология,</w:t>
      </w:r>
      <w:r w:rsidRPr="006709FF">
        <w:rPr>
          <w:rFonts w:ascii="Calibri" w:hAnsi="Calibri" w:cs="Calibri"/>
        </w:rPr>
        <w:br/>
      </w:r>
      <w:r w:rsidRPr="006709FF">
        <w:rPr>
          <w:rFonts w:ascii="Calibri" w:hAnsi="Calibri" w:cs="Calibri"/>
          <w:shd w:val="clear" w:color="auto" w:fill="FFFFFF"/>
        </w:rPr>
        <w:t>современное состояние психологии, основная парадигма.</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Методы психологической науки. Интроспекция, наблюдение, эксперимент, опрос,</w:t>
      </w:r>
      <w:r w:rsidRPr="006709FF">
        <w:rPr>
          <w:rFonts w:ascii="Calibri" w:hAnsi="Calibri" w:cs="Calibri"/>
        </w:rPr>
        <w:br/>
      </w:r>
      <w:r w:rsidRPr="006709FF">
        <w:rPr>
          <w:rFonts w:ascii="Calibri" w:hAnsi="Calibri" w:cs="Calibri"/>
          <w:shd w:val="clear" w:color="auto" w:fill="FFFFFF"/>
        </w:rPr>
        <w:t>тестирование.</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История развития психологической науки. Развитие взглядов о предмете</w:t>
      </w:r>
      <w:r w:rsidRPr="006709FF">
        <w:rPr>
          <w:rFonts w:ascii="Calibri" w:hAnsi="Calibri" w:cs="Calibri"/>
        </w:rPr>
        <w:br/>
      </w:r>
      <w:r w:rsidRPr="006709FF">
        <w:rPr>
          <w:rFonts w:ascii="Calibri" w:hAnsi="Calibri" w:cs="Calibri"/>
          <w:shd w:val="clear" w:color="auto" w:fill="FFFFFF"/>
        </w:rPr>
        <w:t>психологии. Сознание как предмет научной психологии, психология как наука о</w:t>
      </w:r>
      <w:r w:rsidRPr="006709FF">
        <w:rPr>
          <w:rFonts w:ascii="Calibri" w:hAnsi="Calibri" w:cs="Calibri"/>
        </w:rPr>
        <w:br/>
      </w:r>
      <w:r w:rsidRPr="006709FF">
        <w:rPr>
          <w:rFonts w:ascii="Calibri" w:hAnsi="Calibri" w:cs="Calibri"/>
          <w:shd w:val="clear" w:color="auto" w:fill="FFFFFF"/>
        </w:rPr>
        <w:t>поведении, психология как наука о бессознательном.</w:t>
      </w:r>
    </w:p>
    <w:p w:rsidR="00CB6D4D" w:rsidRPr="006709FF" w:rsidRDefault="00CB6D4D" w:rsidP="000F5EC1">
      <w:pPr>
        <w:numPr>
          <w:ilvl w:val="0"/>
          <w:numId w:val="14"/>
        </w:numPr>
        <w:tabs>
          <w:tab w:val="left" w:pos="1134"/>
        </w:tabs>
        <w:suppressAutoHyphens/>
        <w:ind w:hanging="11"/>
        <w:jc w:val="both"/>
        <w:rPr>
          <w:rFonts w:ascii="Calibri" w:hAnsi="Calibri" w:cs="Calibri"/>
          <w:iCs/>
        </w:rPr>
      </w:pPr>
      <w:r w:rsidRPr="006709FF">
        <w:rPr>
          <w:rFonts w:ascii="Calibri" w:hAnsi="Calibri" w:cs="Calibri"/>
        </w:rPr>
        <w:t>Методы психологии.</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iCs/>
        </w:rPr>
        <w:t xml:space="preserve">Становление человека и возникновение сознания. </w:t>
      </w:r>
      <w:r w:rsidRPr="006709FF">
        <w:rPr>
          <w:rFonts w:ascii="Calibri" w:hAnsi="Calibri" w:cs="Calibri"/>
        </w:rPr>
        <w:t xml:space="preserve">Развитие речи. </w:t>
      </w:r>
    </w:p>
    <w:p w:rsidR="00CB6D4D" w:rsidRPr="006709FF" w:rsidRDefault="00CB6D4D" w:rsidP="000F5EC1">
      <w:pPr>
        <w:numPr>
          <w:ilvl w:val="0"/>
          <w:numId w:val="14"/>
        </w:numPr>
        <w:tabs>
          <w:tab w:val="left" w:pos="1134"/>
        </w:tabs>
        <w:suppressAutoHyphens/>
        <w:ind w:hanging="11"/>
        <w:jc w:val="both"/>
        <w:rPr>
          <w:rFonts w:ascii="Calibri" w:hAnsi="Calibri" w:cs="Calibri"/>
          <w:iCs/>
        </w:rPr>
      </w:pPr>
      <w:r w:rsidRPr="006709FF">
        <w:rPr>
          <w:rFonts w:ascii="Calibri" w:hAnsi="Calibri" w:cs="Calibri"/>
        </w:rPr>
        <w:t xml:space="preserve">Самосознание. Бессознательное. </w:t>
      </w:r>
    </w:p>
    <w:p w:rsidR="00CB6D4D" w:rsidRPr="006709FF" w:rsidRDefault="00CB6D4D" w:rsidP="000F5EC1">
      <w:pPr>
        <w:numPr>
          <w:ilvl w:val="0"/>
          <w:numId w:val="14"/>
        </w:numPr>
        <w:tabs>
          <w:tab w:val="left" w:pos="1134"/>
        </w:tabs>
        <w:suppressAutoHyphens/>
        <w:ind w:hanging="11"/>
        <w:jc w:val="both"/>
        <w:rPr>
          <w:rFonts w:ascii="Calibri" w:hAnsi="Calibri" w:cs="Calibri"/>
          <w:iCs/>
        </w:rPr>
      </w:pPr>
      <w:r w:rsidRPr="006709FF">
        <w:rPr>
          <w:rFonts w:ascii="Calibri" w:hAnsi="Calibri" w:cs="Calibri"/>
          <w:iCs/>
        </w:rPr>
        <w:t>Ощущение как психический процесс.</w:t>
      </w:r>
      <w:r w:rsidRPr="006709FF">
        <w:rPr>
          <w:rFonts w:ascii="Calibri" w:hAnsi="Calibri" w:cs="Calibri"/>
        </w:rPr>
        <w:t> </w:t>
      </w:r>
    </w:p>
    <w:p w:rsidR="00CB6D4D" w:rsidRPr="006709FF" w:rsidRDefault="00CB6D4D" w:rsidP="000F5EC1">
      <w:pPr>
        <w:numPr>
          <w:ilvl w:val="0"/>
          <w:numId w:val="14"/>
        </w:numPr>
        <w:tabs>
          <w:tab w:val="left" w:pos="1134"/>
        </w:tabs>
        <w:suppressAutoHyphens/>
        <w:ind w:hanging="11"/>
        <w:jc w:val="both"/>
        <w:rPr>
          <w:rFonts w:ascii="Calibri" w:hAnsi="Calibri" w:cs="Calibri"/>
          <w:iCs/>
        </w:rPr>
      </w:pPr>
      <w:r w:rsidRPr="006709FF">
        <w:rPr>
          <w:rFonts w:ascii="Calibri" w:hAnsi="Calibri" w:cs="Calibri"/>
          <w:iCs/>
        </w:rPr>
        <w:t>Внимание как психический процесс.</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iCs/>
        </w:rPr>
        <w:t>Мышление как психический процесс</w:t>
      </w:r>
    </w:p>
    <w:p w:rsidR="00CB6D4D" w:rsidRPr="006709FF" w:rsidRDefault="00CB6D4D" w:rsidP="000F5EC1">
      <w:pPr>
        <w:numPr>
          <w:ilvl w:val="0"/>
          <w:numId w:val="14"/>
        </w:numPr>
        <w:tabs>
          <w:tab w:val="left" w:pos="1134"/>
        </w:tabs>
        <w:suppressAutoHyphens/>
        <w:ind w:hanging="11"/>
        <w:jc w:val="both"/>
        <w:rPr>
          <w:rFonts w:ascii="Calibri" w:hAnsi="Calibri" w:cs="Calibri"/>
          <w:iCs/>
        </w:rPr>
      </w:pPr>
      <w:r w:rsidRPr="006709FF">
        <w:rPr>
          <w:rFonts w:ascii="Calibri" w:hAnsi="Calibri" w:cs="Calibri"/>
        </w:rPr>
        <w:t xml:space="preserve">Эмоции и чувства. Теории возникновения эмоций: </w:t>
      </w:r>
      <w:proofErr w:type="spellStart"/>
      <w:r w:rsidRPr="006709FF">
        <w:rPr>
          <w:rFonts w:ascii="Calibri" w:hAnsi="Calibri" w:cs="Calibri"/>
        </w:rPr>
        <w:t>Джеймса-Ланге</w:t>
      </w:r>
      <w:proofErr w:type="spellEnd"/>
      <w:r w:rsidRPr="006709FF">
        <w:rPr>
          <w:rFonts w:ascii="Calibri" w:hAnsi="Calibri" w:cs="Calibri"/>
        </w:rPr>
        <w:t xml:space="preserve">, </w:t>
      </w:r>
      <w:proofErr w:type="spellStart"/>
      <w:r w:rsidRPr="006709FF">
        <w:rPr>
          <w:rFonts w:ascii="Calibri" w:hAnsi="Calibri" w:cs="Calibri"/>
        </w:rPr>
        <w:t>Кеннона-Барда</w:t>
      </w:r>
      <w:proofErr w:type="spellEnd"/>
      <w:r w:rsidRPr="006709FF">
        <w:rPr>
          <w:rFonts w:ascii="Calibri" w:hAnsi="Calibri" w:cs="Calibri"/>
        </w:rPr>
        <w:t xml:space="preserve">, К. </w:t>
      </w:r>
      <w:proofErr w:type="spellStart"/>
      <w:r w:rsidRPr="006709FF">
        <w:rPr>
          <w:rFonts w:ascii="Calibri" w:hAnsi="Calibri" w:cs="Calibri"/>
        </w:rPr>
        <w:t>Изарда</w:t>
      </w:r>
      <w:proofErr w:type="spellEnd"/>
      <w:r w:rsidRPr="006709FF">
        <w:rPr>
          <w:rFonts w:ascii="Calibri" w:hAnsi="Calibri" w:cs="Calibri"/>
        </w:rPr>
        <w:t>, Симонова В.П.</w:t>
      </w:r>
    </w:p>
    <w:p w:rsidR="00CB6D4D" w:rsidRPr="006709FF" w:rsidRDefault="00CB6D4D" w:rsidP="000F5EC1">
      <w:pPr>
        <w:numPr>
          <w:ilvl w:val="0"/>
          <w:numId w:val="14"/>
        </w:numPr>
        <w:tabs>
          <w:tab w:val="left" w:pos="1134"/>
        </w:tabs>
        <w:suppressAutoHyphens/>
        <w:ind w:hanging="11"/>
        <w:jc w:val="both"/>
        <w:rPr>
          <w:rFonts w:ascii="Calibri" w:hAnsi="Calibri" w:cs="Calibri"/>
          <w:iCs/>
        </w:rPr>
      </w:pPr>
      <w:r w:rsidRPr="006709FF">
        <w:rPr>
          <w:rFonts w:ascii="Calibri" w:hAnsi="Calibri" w:cs="Calibri"/>
          <w:iCs/>
        </w:rPr>
        <w:t xml:space="preserve">Темперамент. </w:t>
      </w:r>
      <w:r w:rsidRPr="006709FF">
        <w:rPr>
          <w:rFonts w:ascii="Calibri" w:hAnsi="Calibri" w:cs="Calibri"/>
        </w:rPr>
        <w:t>Основные компоненты и свойства темперамента.</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iCs/>
        </w:rPr>
        <w:t>Психология личности (направленность личности, самооценка, мотивы, я-концепция).</w:t>
      </w:r>
      <w:r w:rsidRPr="006709FF">
        <w:rPr>
          <w:rFonts w:ascii="Calibri" w:hAnsi="Calibri" w:cs="Calibri"/>
        </w:rPr>
        <w:t xml:space="preserve"> </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rPr>
        <w:t>Возрастная психология: предмет, задачи, основные понятия (рост, развитие, ведущая деятельность, кризисы, возрастная периодизация).</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rPr>
        <w:t>Возрастные особенности детей младшего школьного возраста (дошкольного возраста, подростков)</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rPr>
        <w:t>Социальная психология: предмет, задачи, основные понятия.</w:t>
      </w:r>
    </w:p>
    <w:p w:rsidR="00CB6D4D" w:rsidRPr="006709FF" w:rsidRDefault="00CB6D4D" w:rsidP="000F5EC1">
      <w:pPr>
        <w:numPr>
          <w:ilvl w:val="0"/>
          <w:numId w:val="14"/>
        </w:numPr>
        <w:tabs>
          <w:tab w:val="left" w:pos="1134"/>
        </w:tabs>
        <w:suppressAutoHyphens/>
        <w:ind w:hanging="11"/>
        <w:jc w:val="both"/>
        <w:rPr>
          <w:rFonts w:ascii="Calibri" w:hAnsi="Calibri" w:cs="Calibri"/>
        </w:rPr>
      </w:pPr>
      <w:r w:rsidRPr="006709FF">
        <w:rPr>
          <w:rFonts w:ascii="Calibri" w:hAnsi="Calibri" w:cs="Calibri"/>
        </w:rPr>
        <w:t>Социализация личности: этапы, условия, институты социализации.</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Сознание как высшая стадия развития психики. Свойства сознания, общественно -</w:t>
      </w:r>
      <w:r w:rsidRPr="006709FF">
        <w:rPr>
          <w:rFonts w:ascii="Calibri" w:hAnsi="Calibri" w:cs="Calibri"/>
        </w:rPr>
        <w:br/>
      </w:r>
      <w:r w:rsidRPr="006709FF">
        <w:rPr>
          <w:rFonts w:ascii="Calibri" w:hAnsi="Calibri" w:cs="Calibri"/>
          <w:shd w:val="clear" w:color="auto" w:fill="FFFFFF"/>
        </w:rPr>
        <w:t>историческая природа сознания.</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Ощущение. Современные концепции ощущения.</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Восприятие. Принципы организации восприятия. Современные теории восприятия.</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Внимание. Современные теории внимания. Развитие внимания в онтогенезе.</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Память. Виды памяти. Теории памяти в психологии.</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Психология творческого мышления. Личностные особенности творческого</w:t>
      </w:r>
      <w:r w:rsidRPr="006709FF">
        <w:rPr>
          <w:rFonts w:ascii="Calibri" w:hAnsi="Calibri" w:cs="Calibri"/>
        </w:rPr>
        <w:br/>
      </w:r>
      <w:r w:rsidRPr="006709FF">
        <w:rPr>
          <w:rFonts w:ascii="Calibri" w:hAnsi="Calibri" w:cs="Calibri"/>
          <w:shd w:val="clear" w:color="auto" w:fill="FFFFFF"/>
        </w:rPr>
        <w:t>мышления.</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Направленность личности.</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Природа индивидуальных различий в способностях людей.</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Генотип, свойства нервной системы и способности человека.</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Гендерные различия способностей.</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Влияние темперамента на индивидуальный стиль деятельности.</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Место характера в структуре личности. Формирование характера.</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Теории мотивации.</w:t>
      </w:r>
    </w:p>
    <w:p w:rsidR="00CB6D4D" w:rsidRPr="006709FF" w:rsidRDefault="00CB6D4D" w:rsidP="000F5EC1">
      <w:pPr>
        <w:pStyle w:val="a6"/>
        <w:numPr>
          <w:ilvl w:val="0"/>
          <w:numId w:val="14"/>
        </w:numPr>
        <w:tabs>
          <w:tab w:val="left" w:pos="1134"/>
        </w:tabs>
        <w:ind w:left="0" w:firstLine="709"/>
        <w:jc w:val="both"/>
        <w:rPr>
          <w:rFonts w:ascii="Calibri" w:hAnsi="Calibri" w:cs="Calibri"/>
        </w:rPr>
      </w:pPr>
      <w:r w:rsidRPr="006709FF">
        <w:rPr>
          <w:rFonts w:ascii="Calibri" w:hAnsi="Calibri" w:cs="Calibri"/>
          <w:shd w:val="clear" w:color="auto" w:fill="FFFFFF"/>
        </w:rPr>
        <w:t xml:space="preserve"> Личность. Определения личности. Формирование личности. Теории личности.</w:t>
      </w:r>
    </w:p>
    <w:p w:rsidR="00CB6D4D" w:rsidRPr="006709FF" w:rsidRDefault="00CB6D4D" w:rsidP="005A0BCF">
      <w:pPr>
        <w:ind w:firstLine="709"/>
        <w:jc w:val="both"/>
        <w:rPr>
          <w:rFonts w:ascii="Calibri" w:hAnsi="Calibri" w:cs="Calibri"/>
        </w:rPr>
      </w:pPr>
    </w:p>
    <w:p w:rsidR="00CB6D4D" w:rsidRPr="006709FF" w:rsidRDefault="00CB6D4D" w:rsidP="00ED2229">
      <w:pPr>
        <w:ind w:firstLine="709"/>
        <w:jc w:val="both"/>
        <w:rPr>
          <w:rFonts w:ascii="Calibri" w:hAnsi="Calibri" w:cs="Calibri"/>
          <w:b/>
          <w:lang w:val="en-US"/>
        </w:rPr>
      </w:pPr>
      <w:r w:rsidRPr="006709FF">
        <w:rPr>
          <w:rFonts w:ascii="Calibri" w:hAnsi="Calibri" w:cs="Calibri"/>
          <w:b/>
        </w:rPr>
        <w:t>Литература к модулю</w:t>
      </w:r>
    </w:p>
    <w:p w:rsidR="00CB6D4D" w:rsidRPr="006709FF" w:rsidRDefault="00CB6D4D" w:rsidP="00ED2229">
      <w:pPr>
        <w:ind w:firstLine="709"/>
        <w:jc w:val="both"/>
        <w:rPr>
          <w:rFonts w:ascii="Calibri" w:hAnsi="Calibri" w:cs="Calibri"/>
          <w:b/>
          <w:lang w:val="en-US"/>
        </w:rPr>
      </w:pP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sz w:val="24"/>
          <w:szCs w:val="24"/>
        </w:rPr>
        <w:t>Асмолов</w:t>
      </w:r>
      <w:proofErr w:type="spellEnd"/>
      <w:r w:rsidRPr="006709FF">
        <w:rPr>
          <w:rFonts w:ascii="Calibri" w:hAnsi="Calibri" w:cs="Calibri"/>
          <w:b w:val="0"/>
          <w:sz w:val="24"/>
          <w:szCs w:val="24"/>
        </w:rPr>
        <w:t xml:space="preserve"> А.Г. Психология личности: культурно-историческое понимание развития человека. - М., Академия, 2010</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Болотова</w:t>
      </w:r>
      <w:proofErr w:type="spellEnd"/>
      <w:r w:rsidRPr="006709FF">
        <w:rPr>
          <w:rFonts w:ascii="Calibri" w:hAnsi="Calibri" w:cs="Calibri"/>
          <w:b w:val="0"/>
          <w:bCs w:val="0"/>
          <w:sz w:val="24"/>
          <w:szCs w:val="24"/>
        </w:rPr>
        <w:t xml:space="preserve">, А.К. Психология развития и возрастная психология: Учебное пособие / А.К. </w:t>
      </w:r>
      <w:proofErr w:type="spellStart"/>
      <w:r w:rsidRPr="006709FF">
        <w:rPr>
          <w:rFonts w:ascii="Calibri" w:hAnsi="Calibri" w:cs="Calibri"/>
          <w:b w:val="0"/>
          <w:bCs w:val="0"/>
          <w:sz w:val="24"/>
          <w:szCs w:val="24"/>
        </w:rPr>
        <w:t>Болотова</w:t>
      </w:r>
      <w:proofErr w:type="spellEnd"/>
      <w:r w:rsidRPr="006709FF">
        <w:rPr>
          <w:rFonts w:ascii="Calibri" w:hAnsi="Calibri" w:cs="Calibri"/>
          <w:b w:val="0"/>
          <w:bCs w:val="0"/>
          <w:sz w:val="24"/>
          <w:szCs w:val="24"/>
        </w:rPr>
        <w:t>, О.Н. Молчанова. - М.: ИД ГУ ВШЭ, 2012. - 526 c.</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lastRenderedPageBreak/>
        <w:t>Немов</w:t>
      </w:r>
      <w:proofErr w:type="spellEnd"/>
      <w:r w:rsidRPr="006709FF">
        <w:rPr>
          <w:rFonts w:ascii="Calibri" w:hAnsi="Calibri" w:cs="Calibri"/>
          <w:b w:val="0"/>
          <w:bCs w:val="0"/>
          <w:sz w:val="24"/>
          <w:szCs w:val="24"/>
        </w:rPr>
        <w:t xml:space="preserve"> Р.С. Общая психология. В 3 т. / Р. С. </w:t>
      </w:r>
      <w:proofErr w:type="spellStart"/>
      <w:r w:rsidRPr="006709FF">
        <w:rPr>
          <w:rFonts w:ascii="Calibri" w:hAnsi="Calibri" w:cs="Calibri"/>
          <w:b w:val="0"/>
          <w:bCs w:val="0"/>
          <w:sz w:val="24"/>
          <w:szCs w:val="24"/>
        </w:rPr>
        <w:t>Немов</w:t>
      </w:r>
      <w:proofErr w:type="spellEnd"/>
      <w:r w:rsidRPr="006709FF">
        <w:rPr>
          <w:rFonts w:ascii="Calibri" w:hAnsi="Calibri" w:cs="Calibri"/>
          <w:b w:val="0"/>
          <w:bCs w:val="0"/>
          <w:sz w:val="24"/>
          <w:szCs w:val="24"/>
        </w:rPr>
        <w:t xml:space="preserve">. — 6-е изд., </w:t>
      </w:r>
      <w:proofErr w:type="spellStart"/>
      <w:r w:rsidRPr="006709FF">
        <w:rPr>
          <w:rFonts w:ascii="Calibri" w:hAnsi="Calibri" w:cs="Calibri"/>
          <w:b w:val="0"/>
          <w:bCs w:val="0"/>
          <w:sz w:val="24"/>
          <w:szCs w:val="24"/>
        </w:rPr>
        <w:t>перераб</w:t>
      </w:r>
      <w:proofErr w:type="spellEnd"/>
      <w:r w:rsidRPr="006709FF">
        <w:rPr>
          <w:rFonts w:ascii="Calibri" w:hAnsi="Calibri" w:cs="Calibri"/>
          <w:b w:val="0"/>
          <w:bCs w:val="0"/>
          <w:sz w:val="24"/>
          <w:szCs w:val="24"/>
        </w:rPr>
        <w:t xml:space="preserve">. и доп. - М.: Издательство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xml:space="preserve">, 2014. </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Обухова, Л.Ф. Возрастная психология: Учебник для бакалавров / Л.Ф. Обухова.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2013. - 460 c.</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Педагогическая психология: учеб. для вузов/ И. А. Зимняя. 3-е изд., пересмотр. – М.: МПСИ; Воронеж: МОДЭК, 2010. – 448 с.</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Психологическая теория образовательного процесса и технология гарантированного обучения. Ивашкин В.С.Учебные пособия Владимир: Изд-во </w:t>
      </w:r>
      <w:proofErr w:type="spellStart"/>
      <w:r w:rsidRPr="006709FF">
        <w:rPr>
          <w:rFonts w:ascii="Calibri" w:hAnsi="Calibri" w:cs="Calibri"/>
          <w:b w:val="0"/>
          <w:bCs w:val="0"/>
          <w:sz w:val="24"/>
          <w:szCs w:val="24"/>
        </w:rPr>
        <w:t>ВлГУ</w:t>
      </w:r>
      <w:proofErr w:type="spellEnd"/>
      <w:r w:rsidRPr="006709FF">
        <w:rPr>
          <w:rFonts w:ascii="Calibri" w:hAnsi="Calibri" w:cs="Calibri"/>
          <w:b w:val="0"/>
          <w:bCs w:val="0"/>
          <w:sz w:val="24"/>
          <w:szCs w:val="24"/>
        </w:rPr>
        <w:t xml:space="preserve">, 2013. – 122с. </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Самыгин, С.И. Психология развития, возрастная психология для студентов вузов / С.И. Самыгин; Под общ. ред. Л.И. Щербакова. - </w:t>
      </w:r>
      <w:proofErr w:type="spellStart"/>
      <w:r w:rsidRPr="006709FF">
        <w:rPr>
          <w:rFonts w:ascii="Calibri" w:hAnsi="Calibri" w:cs="Calibri"/>
          <w:b w:val="0"/>
          <w:bCs w:val="0"/>
          <w:sz w:val="24"/>
          <w:szCs w:val="24"/>
        </w:rPr>
        <w:t>Рн</w:t>
      </w:r>
      <w:proofErr w:type="spellEnd"/>
      <w:r w:rsidRPr="006709FF">
        <w:rPr>
          <w:rFonts w:ascii="Calibri" w:hAnsi="Calibri" w:cs="Calibri"/>
          <w:b w:val="0"/>
          <w:bCs w:val="0"/>
          <w:sz w:val="24"/>
          <w:szCs w:val="24"/>
        </w:rPr>
        <w:t>/Д: Феникс, 2013. - 220 c.</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Свенцицкий А. Л. Социальная психология - М.: Издательство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2014.</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Хухлаева</w:t>
      </w:r>
      <w:proofErr w:type="spellEnd"/>
      <w:r w:rsidRPr="006709FF">
        <w:rPr>
          <w:rFonts w:ascii="Calibri" w:hAnsi="Calibri" w:cs="Calibri"/>
          <w:b w:val="0"/>
          <w:bCs w:val="0"/>
          <w:sz w:val="24"/>
          <w:szCs w:val="24"/>
        </w:rPr>
        <w:t xml:space="preserve">, О.В. Психология развития и возрастная психология: Учебник для бакалавров / О.В. </w:t>
      </w:r>
      <w:proofErr w:type="spellStart"/>
      <w:r w:rsidRPr="006709FF">
        <w:rPr>
          <w:rFonts w:ascii="Calibri" w:hAnsi="Calibri" w:cs="Calibri"/>
          <w:b w:val="0"/>
          <w:bCs w:val="0"/>
          <w:sz w:val="24"/>
          <w:szCs w:val="24"/>
        </w:rPr>
        <w:t>Хухлаева</w:t>
      </w:r>
      <w:proofErr w:type="spellEnd"/>
      <w:r w:rsidRPr="006709FF">
        <w:rPr>
          <w:rFonts w:ascii="Calibri" w:hAnsi="Calibri" w:cs="Calibri"/>
          <w:b w:val="0"/>
          <w:bCs w:val="0"/>
          <w:sz w:val="24"/>
          <w:szCs w:val="24"/>
        </w:rPr>
        <w:t xml:space="preserve">, Е.В. Зыков, Г.В. </w:t>
      </w:r>
      <w:proofErr w:type="spellStart"/>
      <w:r w:rsidRPr="006709FF">
        <w:rPr>
          <w:rFonts w:ascii="Calibri" w:hAnsi="Calibri" w:cs="Calibri"/>
          <w:b w:val="0"/>
          <w:bCs w:val="0"/>
          <w:sz w:val="24"/>
          <w:szCs w:val="24"/>
        </w:rPr>
        <w:t>Бубнова</w:t>
      </w:r>
      <w:proofErr w:type="spellEnd"/>
      <w:r w:rsidRPr="006709FF">
        <w:rPr>
          <w:rFonts w:ascii="Calibri" w:hAnsi="Calibri" w:cs="Calibri"/>
          <w:b w:val="0"/>
          <w:bCs w:val="0"/>
          <w:sz w:val="24"/>
          <w:szCs w:val="24"/>
        </w:rPr>
        <w:t xml:space="preserve">.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2013. - 367 c.</w:t>
      </w:r>
    </w:p>
    <w:p w:rsidR="00CB6D4D" w:rsidRPr="006709FF" w:rsidRDefault="00CB6D4D" w:rsidP="000F5EC1">
      <w:pPr>
        <w:pStyle w:val="FR5"/>
        <w:numPr>
          <w:ilvl w:val="0"/>
          <w:numId w:val="43"/>
        </w:numPr>
        <w:tabs>
          <w:tab w:val="left" w:pos="540"/>
        </w:tabs>
        <w:spacing w:before="0"/>
        <w:jc w:val="both"/>
        <w:rPr>
          <w:rFonts w:ascii="Calibri" w:hAnsi="Calibri" w:cs="Calibri"/>
          <w:b w:val="0"/>
          <w:bCs w:val="0"/>
          <w:sz w:val="24"/>
          <w:szCs w:val="24"/>
        </w:rPr>
      </w:pPr>
      <w:r w:rsidRPr="006709FF">
        <w:rPr>
          <w:rFonts w:ascii="Calibri" w:hAnsi="Calibri" w:cs="Calibri"/>
          <w:b w:val="0"/>
          <w:bCs w:val="0"/>
          <w:sz w:val="24"/>
          <w:szCs w:val="24"/>
        </w:rPr>
        <w:t xml:space="preserve">Шаповаленко, И.В. Психология развития и возрастная психология: Учебник для бакалавров / И.В. Шаповаленко. - М.: </w:t>
      </w:r>
      <w:proofErr w:type="spellStart"/>
      <w:r w:rsidRPr="006709FF">
        <w:rPr>
          <w:rFonts w:ascii="Calibri" w:hAnsi="Calibri" w:cs="Calibri"/>
          <w:b w:val="0"/>
          <w:bCs w:val="0"/>
          <w:sz w:val="24"/>
          <w:szCs w:val="24"/>
        </w:rPr>
        <w:t>Юрайт</w:t>
      </w:r>
      <w:proofErr w:type="spellEnd"/>
      <w:r w:rsidRPr="006709FF">
        <w:rPr>
          <w:rFonts w:ascii="Calibri" w:hAnsi="Calibri" w:cs="Calibri"/>
          <w:b w:val="0"/>
          <w:bCs w:val="0"/>
          <w:sz w:val="24"/>
          <w:szCs w:val="24"/>
        </w:rPr>
        <w:t>, 2013. - 567 c.</w:t>
      </w:r>
    </w:p>
    <w:p w:rsidR="00CB6D4D" w:rsidRPr="006709FF" w:rsidRDefault="00CB6D4D" w:rsidP="00D000C2">
      <w:pPr>
        <w:pStyle w:val="FR5"/>
        <w:tabs>
          <w:tab w:val="left" w:pos="540"/>
        </w:tabs>
        <w:spacing w:before="0"/>
        <w:jc w:val="both"/>
        <w:rPr>
          <w:rFonts w:ascii="Calibri" w:hAnsi="Calibri" w:cs="Calibri"/>
          <w:b w:val="0"/>
          <w:bCs w:val="0"/>
          <w:sz w:val="24"/>
          <w:szCs w:val="24"/>
        </w:rPr>
      </w:pPr>
    </w:p>
    <w:p w:rsidR="00CB6D4D" w:rsidRPr="006709FF" w:rsidRDefault="00CB6D4D" w:rsidP="00BD72F0">
      <w:pPr>
        <w:pStyle w:val="FR5"/>
        <w:tabs>
          <w:tab w:val="left" w:pos="540"/>
        </w:tabs>
        <w:spacing w:before="0"/>
        <w:jc w:val="both"/>
        <w:rPr>
          <w:rFonts w:ascii="Calibri" w:hAnsi="Calibri" w:cs="Calibri"/>
          <w:bCs w:val="0"/>
          <w:sz w:val="24"/>
          <w:szCs w:val="24"/>
        </w:rPr>
      </w:pPr>
      <w:r w:rsidRPr="006709FF">
        <w:rPr>
          <w:rFonts w:ascii="Calibri" w:hAnsi="Calibri" w:cs="Calibri"/>
          <w:bCs w:val="0"/>
          <w:sz w:val="24"/>
          <w:szCs w:val="24"/>
        </w:rPr>
        <w:t>Дополнительная литература</w:t>
      </w:r>
    </w:p>
    <w:p w:rsidR="00CB6D4D" w:rsidRPr="006709FF" w:rsidRDefault="00CB6D4D" w:rsidP="00BD72F0">
      <w:pPr>
        <w:pStyle w:val="FR5"/>
        <w:tabs>
          <w:tab w:val="left" w:pos="540"/>
        </w:tabs>
        <w:spacing w:before="0"/>
        <w:jc w:val="both"/>
        <w:rPr>
          <w:rFonts w:ascii="Calibri" w:hAnsi="Calibri" w:cs="Calibri"/>
          <w:b w:val="0"/>
          <w:bCs w:val="0"/>
          <w:sz w:val="24"/>
          <w:szCs w:val="24"/>
        </w:rPr>
      </w:pPr>
    </w:p>
    <w:p w:rsidR="00CB6D4D" w:rsidRPr="006709FF" w:rsidRDefault="00CB6D4D" w:rsidP="000F5EC1">
      <w:pPr>
        <w:pStyle w:val="a6"/>
        <w:widowControl w:val="0"/>
        <w:numPr>
          <w:ilvl w:val="0"/>
          <w:numId w:val="24"/>
        </w:numPr>
        <w:tabs>
          <w:tab w:val="left" w:pos="540"/>
        </w:tabs>
        <w:adjustRightInd w:val="0"/>
        <w:jc w:val="both"/>
        <w:rPr>
          <w:rFonts w:ascii="Calibri" w:hAnsi="Calibri" w:cs="Calibri"/>
          <w:bCs/>
        </w:rPr>
      </w:pPr>
      <w:r w:rsidRPr="006709FF">
        <w:rPr>
          <w:rStyle w:val="a7"/>
          <w:rFonts w:ascii="Calibri" w:hAnsi="Calibri" w:cs="Calibri"/>
          <w:b w:val="0"/>
        </w:rPr>
        <w:t>Педагогическая психология (основные проблемы): Учеб. пособие / И. С. </w:t>
      </w:r>
      <w:proofErr w:type="spellStart"/>
      <w:r w:rsidRPr="006709FF">
        <w:rPr>
          <w:rStyle w:val="a7"/>
          <w:rFonts w:ascii="Calibri" w:hAnsi="Calibri" w:cs="Calibri"/>
          <w:b w:val="0"/>
        </w:rPr>
        <w:t>Якиманская</w:t>
      </w:r>
      <w:proofErr w:type="spellEnd"/>
      <w:r w:rsidRPr="006709FF">
        <w:rPr>
          <w:rStyle w:val="a7"/>
          <w:rFonts w:ascii="Calibri" w:hAnsi="Calibri" w:cs="Calibri"/>
          <w:b w:val="0"/>
        </w:rPr>
        <w:t>. — М.: Издательство Московского психолого-социального института; Воронеж: Издательство НПО «МОДЭК», 2008. — 648 с.</w:t>
      </w:r>
    </w:p>
    <w:p w:rsidR="00CB6D4D" w:rsidRPr="006709FF" w:rsidRDefault="00CB6D4D" w:rsidP="000F5EC1">
      <w:pPr>
        <w:pStyle w:val="FR5"/>
        <w:numPr>
          <w:ilvl w:val="0"/>
          <w:numId w:val="24"/>
        </w:numPr>
        <w:tabs>
          <w:tab w:val="left" w:pos="540"/>
        </w:tabs>
        <w:spacing w:before="0"/>
        <w:jc w:val="both"/>
        <w:rPr>
          <w:rFonts w:ascii="Calibri" w:hAnsi="Calibri" w:cs="Calibri"/>
          <w:b w:val="0"/>
          <w:bCs w:val="0"/>
          <w:sz w:val="24"/>
          <w:szCs w:val="24"/>
        </w:rPr>
      </w:pPr>
      <w:proofErr w:type="spellStart"/>
      <w:r w:rsidRPr="006709FF">
        <w:rPr>
          <w:rFonts w:ascii="Calibri" w:hAnsi="Calibri" w:cs="Calibri"/>
          <w:b w:val="0"/>
          <w:bCs w:val="0"/>
          <w:sz w:val="24"/>
          <w:szCs w:val="24"/>
        </w:rPr>
        <w:t>СластенинВ.А</w:t>
      </w:r>
      <w:proofErr w:type="spellEnd"/>
      <w:r w:rsidRPr="006709FF">
        <w:rPr>
          <w:rFonts w:ascii="Calibri" w:hAnsi="Calibri" w:cs="Calibri"/>
          <w:b w:val="0"/>
          <w:bCs w:val="0"/>
          <w:sz w:val="24"/>
          <w:szCs w:val="24"/>
        </w:rPr>
        <w:t xml:space="preserve">. Психология и педагогика Учебные пособия М.: Издательский центр Академия., 2011. - 480 с. </w:t>
      </w:r>
    </w:p>
    <w:p w:rsidR="00CB6D4D" w:rsidRPr="006709FF" w:rsidRDefault="00CB6D4D" w:rsidP="000F5EC1">
      <w:pPr>
        <w:pStyle w:val="FR5"/>
        <w:numPr>
          <w:ilvl w:val="0"/>
          <w:numId w:val="24"/>
        </w:numPr>
        <w:tabs>
          <w:tab w:val="left" w:pos="540"/>
        </w:tabs>
        <w:spacing w:before="0"/>
        <w:jc w:val="both"/>
        <w:rPr>
          <w:rFonts w:ascii="Calibri" w:hAnsi="Calibri" w:cs="Calibri"/>
          <w:b w:val="0"/>
          <w:bCs w:val="0"/>
          <w:sz w:val="24"/>
          <w:szCs w:val="24"/>
        </w:rPr>
      </w:pPr>
      <w:r w:rsidRPr="006709FF">
        <w:rPr>
          <w:rFonts w:ascii="Calibri" w:hAnsi="Calibri" w:cs="Calibri"/>
          <w:b w:val="0"/>
          <w:bCs w:val="0"/>
          <w:i/>
          <w:sz w:val="24"/>
          <w:szCs w:val="24"/>
        </w:rPr>
        <w:t>Рубинштейн С. Л.</w:t>
      </w:r>
      <w:r w:rsidRPr="006709FF">
        <w:rPr>
          <w:rFonts w:ascii="Calibri" w:hAnsi="Calibri" w:cs="Calibri"/>
          <w:b w:val="0"/>
          <w:bCs w:val="0"/>
          <w:sz w:val="24"/>
          <w:szCs w:val="24"/>
        </w:rPr>
        <w:t xml:space="preserve"> Основы общей психологии. – СПб.: Питер, 2009. – 713 с.</w:t>
      </w:r>
    </w:p>
    <w:p w:rsidR="00CB6D4D" w:rsidRPr="006709FF" w:rsidRDefault="00CB6D4D" w:rsidP="000F5EC1">
      <w:pPr>
        <w:pStyle w:val="a6"/>
        <w:widowControl w:val="0"/>
        <w:numPr>
          <w:ilvl w:val="0"/>
          <w:numId w:val="24"/>
        </w:numPr>
        <w:tabs>
          <w:tab w:val="left" w:pos="540"/>
        </w:tabs>
        <w:adjustRightInd w:val="0"/>
        <w:jc w:val="both"/>
        <w:rPr>
          <w:rFonts w:ascii="Calibri" w:hAnsi="Calibri" w:cs="Calibri"/>
          <w:bCs/>
        </w:rPr>
      </w:pPr>
      <w:r w:rsidRPr="006709FF">
        <w:rPr>
          <w:rFonts w:ascii="Calibri" w:hAnsi="Calibri" w:cs="Calibri"/>
          <w:bCs/>
          <w:i/>
        </w:rPr>
        <w:t>Симановский А. Э.</w:t>
      </w:r>
      <w:r w:rsidRPr="006709FF">
        <w:rPr>
          <w:rFonts w:ascii="Calibri" w:hAnsi="Calibri" w:cs="Calibri"/>
          <w:bCs/>
        </w:rPr>
        <w:t xml:space="preserve"> Педагогическая психология: Учеб. пособие / А. Э. Симановский. – М.: Издательство Московского психолого-социального института; Воронеж: Издательство НПО «МОДЭК», 2008. – 304 с</w:t>
      </w:r>
    </w:p>
    <w:p w:rsidR="00CB6D4D" w:rsidRPr="006709FF" w:rsidRDefault="00CB6D4D" w:rsidP="00BD72F0">
      <w:pPr>
        <w:pStyle w:val="FR5"/>
        <w:tabs>
          <w:tab w:val="left" w:pos="540"/>
        </w:tabs>
        <w:spacing w:before="0"/>
        <w:jc w:val="both"/>
        <w:rPr>
          <w:rFonts w:ascii="Calibri" w:hAnsi="Calibri"/>
          <w:b w:val="0"/>
          <w:bCs w:val="0"/>
          <w:szCs w:val="20"/>
        </w:rPr>
      </w:pPr>
    </w:p>
    <w:p w:rsidR="00001643" w:rsidRPr="00014017" w:rsidRDefault="00001643" w:rsidP="00001643">
      <w:pPr>
        <w:pStyle w:val="3"/>
        <w:numPr>
          <w:ilvl w:val="0"/>
          <w:numId w:val="0"/>
        </w:numPr>
        <w:spacing w:before="0"/>
        <w:ind w:firstLine="709"/>
        <w:jc w:val="both"/>
        <w:rPr>
          <w:rFonts w:ascii="Calibri" w:hAnsi="Calibri" w:cs="Calibri"/>
          <w:color w:val="auto"/>
          <w:sz w:val="24"/>
          <w:szCs w:val="24"/>
          <w:u w:val="none"/>
        </w:rPr>
      </w:pPr>
      <w:r w:rsidRPr="00014017">
        <w:rPr>
          <w:rFonts w:ascii="Calibri" w:hAnsi="Calibri" w:cs="Calibri"/>
          <w:iCs/>
          <w:color w:val="auto"/>
          <w:sz w:val="24"/>
          <w:szCs w:val="24"/>
          <w:u w:val="none"/>
        </w:rPr>
        <w:t>7.2.</w:t>
      </w:r>
      <w:r>
        <w:rPr>
          <w:rFonts w:ascii="Calibri" w:hAnsi="Calibri" w:cs="Calibri"/>
          <w:iCs/>
          <w:color w:val="auto"/>
          <w:sz w:val="24"/>
          <w:szCs w:val="24"/>
          <w:u w:val="none"/>
        </w:rPr>
        <w:t>2(д)</w:t>
      </w:r>
      <w:r w:rsidRPr="00014017">
        <w:rPr>
          <w:rFonts w:ascii="Calibri" w:hAnsi="Calibri" w:cs="Calibri"/>
          <w:iCs/>
          <w:color w:val="auto"/>
          <w:sz w:val="24"/>
          <w:szCs w:val="24"/>
          <w:u w:val="none"/>
        </w:rPr>
        <w:t>. Рабочая программа модуля «</w:t>
      </w:r>
      <w:r w:rsidRPr="00014017">
        <w:rPr>
          <w:rFonts w:ascii="Calibri" w:hAnsi="Calibri" w:cs="Calibri"/>
          <w:color w:val="auto"/>
          <w:sz w:val="24"/>
          <w:szCs w:val="24"/>
          <w:u w:val="none"/>
        </w:rPr>
        <w:t>Педагогика</w:t>
      </w:r>
      <w:r>
        <w:rPr>
          <w:rFonts w:ascii="Calibri" w:hAnsi="Calibri" w:cs="Calibri"/>
          <w:color w:val="auto"/>
          <w:sz w:val="24"/>
          <w:szCs w:val="24"/>
          <w:u w:val="none"/>
        </w:rPr>
        <w:t xml:space="preserve"> и психология</w:t>
      </w:r>
      <w:r w:rsidRPr="00014017">
        <w:rPr>
          <w:rFonts w:ascii="Calibri" w:hAnsi="Calibri" w:cs="Calibri"/>
          <w:color w:val="auto"/>
          <w:sz w:val="24"/>
          <w:szCs w:val="24"/>
          <w:u w:val="none"/>
        </w:rPr>
        <w:t xml:space="preserve"> в дошкольном образовании».</w:t>
      </w:r>
    </w:p>
    <w:p w:rsidR="00001643" w:rsidRPr="00014017" w:rsidRDefault="00001643" w:rsidP="00001643"/>
    <w:p w:rsidR="00001643" w:rsidRPr="00014017" w:rsidRDefault="00001643" w:rsidP="00001643">
      <w:pPr>
        <w:ind w:firstLine="709"/>
        <w:jc w:val="both"/>
        <w:rPr>
          <w:rFonts w:ascii="Calibri" w:hAnsi="Calibri" w:cs="Calibri"/>
        </w:rPr>
      </w:pPr>
      <w:r w:rsidRPr="00014017">
        <w:rPr>
          <w:rFonts w:ascii="Calibri" w:hAnsi="Calibri" w:cs="Calibri"/>
          <w:b/>
          <w:i/>
          <w:iCs/>
        </w:rPr>
        <w:t>Цель освоения дисциплины</w:t>
      </w:r>
      <w:r w:rsidRPr="00014017">
        <w:rPr>
          <w:rFonts w:ascii="Calibri" w:hAnsi="Calibri" w:cs="Calibri"/>
          <w:b/>
          <w:bCs/>
        </w:rPr>
        <w:t xml:space="preserve">: </w:t>
      </w:r>
      <w:r w:rsidRPr="00014017">
        <w:rPr>
          <w:rFonts w:ascii="Calibri" w:hAnsi="Calibri" w:cs="Calibri"/>
        </w:rPr>
        <w:t>формирование системных представлений о дошкольной педагогике как науке; ее актуальных проблемах и способах их решения в теории и практике дошкольного образования</w:t>
      </w:r>
      <w:r>
        <w:rPr>
          <w:rFonts w:ascii="Calibri" w:hAnsi="Calibri" w:cs="Calibri"/>
        </w:rPr>
        <w:t>;</w:t>
      </w:r>
      <w:r w:rsidRPr="00001643">
        <w:rPr>
          <w:rFonts w:ascii="Calibri" w:hAnsi="Calibri" w:cs="Calibri"/>
        </w:rPr>
        <w:t xml:space="preserve"> </w:t>
      </w:r>
      <w:r w:rsidRPr="00014017">
        <w:rPr>
          <w:rFonts w:ascii="Calibri" w:hAnsi="Calibri" w:cs="Calibri"/>
        </w:rPr>
        <w:t>формирование представлений об основных методах детской психологии и об общих закономерностях и условиях психического развития  ребёнка в первые семь лет жизни.</w:t>
      </w:r>
      <w:r w:rsidRPr="00014017">
        <w:rPr>
          <w:rFonts w:ascii="Calibri" w:hAnsi="Calibri" w:cs="Calibri"/>
          <w:b/>
          <w:bCs/>
        </w:rPr>
        <w:t> </w:t>
      </w:r>
    </w:p>
    <w:p w:rsidR="00001643" w:rsidRPr="00014017" w:rsidRDefault="00001643" w:rsidP="00001643">
      <w:pPr>
        <w:ind w:firstLine="709"/>
        <w:jc w:val="both"/>
        <w:rPr>
          <w:rFonts w:ascii="Calibri" w:hAnsi="Calibri" w:cs="Calibri"/>
          <w:b/>
        </w:rPr>
      </w:pPr>
      <w:r w:rsidRPr="00014017">
        <w:rPr>
          <w:rFonts w:ascii="Calibri" w:hAnsi="Calibri" w:cs="Calibri"/>
          <w:b/>
        </w:rPr>
        <w:t>Задачи дисциплины:</w:t>
      </w:r>
    </w:p>
    <w:p w:rsidR="00001643" w:rsidRPr="00014017" w:rsidRDefault="00001643" w:rsidP="00001643">
      <w:pPr>
        <w:ind w:firstLine="709"/>
        <w:jc w:val="both"/>
        <w:rPr>
          <w:rFonts w:ascii="Calibri" w:hAnsi="Calibri" w:cs="Calibri"/>
        </w:rPr>
      </w:pPr>
      <w:r w:rsidRPr="00014017">
        <w:rPr>
          <w:rFonts w:ascii="Calibri" w:hAnsi="Calibri" w:cs="Calibri"/>
        </w:rPr>
        <w:t xml:space="preserve">сформировать системные представления о дошкольной педагогике как науке о воспитании, обучении, развитии детей в условиях дошкольных образовательных </w:t>
      </w:r>
      <w:r>
        <w:rPr>
          <w:rFonts w:ascii="Calibri" w:hAnsi="Calibri" w:cs="Calibri"/>
          <w:sz w:val="22"/>
          <w:szCs w:val="22"/>
        </w:rPr>
        <w:t>организаций</w:t>
      </w:r>
      <w:r w:rsidRPr="00014017">
        <w:rPr>
          <w:rFonts w:ascii="Calibri" w:hAnsi="Calibri" w:cs="Calibri"/>
        </w:rPr>
        <w:t>.</w:t>
      </w:r>
    </w:p>
    <w:p w:rsidR="00001643" w:rsidRPr="00014017" w:rsidRDefault="00001643" w:rsidP="00001643">
      <w:pPr>
        <w:ind w:firstLine="709"/>
        <w:jc w:val="both"/>
        <w:rPr>
          <w:rFonts w:ascii="Calibri" w:hAnsi="Calibri" w:cs="Calibri"/>
        </w:rPr>
      </w:pPr>
      <w:r w:rsidRPr="00014017">
        <w:rPr>
          <w:rFonts w:ascii="Calibri" w:hAnsi="Calibri" w:cs="Calibri"/>
        </w:rPr>
        <w:t>подготовить слушателя к организации воспитательно-образовательного процесса в дошкольно</w:t>
      </w:r>
      <w:r>
        <w:rPr>
          <w:rFonts w:ascii="Calibri" w:hAnsi="Calibri" w:cs="Calibri"/>
        </w:rPr>
        <w:t>й</w:t>
      </w:r>
      <w:r w:rsidRPr="00014017">
        <w:rPr>
          <w:rFonts w:ascii="Calibri" w:hAnsi="Calibri" w:cs="Calibri"/>
        </w:rPr>
        <w:t xml:space="preserve"> </w:t>
      </w:r>
      <w:r>
        <w:rPr>
          <w:rFonts w:ascii="Calibri" w:hAnsi="Calibri" w:cs="Calibri"/>
          <w:sz w:val="22"/>
          <w:szCs w:val="22"/>
        </w:rPr>
        <w:t>организаци</w:t>
      </w:r>
      <w:r w:rsidRPr="00014017">
        <w:rPr>
          <w:rFonts w:ascii="Calibri" w:hAnsi="Calibri" w:cs="Calibri"/>
        </w:rPr>
        <w:t xml:space="preserve">и с учетом особенностей детей раннего возраста </w:t>
      </w:r>
    </w:p>
    <w:p w:rsidR="00001643" w:rsidRPr="00014017" w:rsidRDefault="00001643" w:rsidP="00001643">
      <w:pPr>
        <w:ind w:firstLine="709"/>
        <w:jc w:val="both"/>
        <w:rPr>
          <w:rFonts w:ascii="Calibri" w:hAnsi="Calibri" w:cs="Calibri"/>
        </w:rPr>
      </w:pPr>
      <w:r w:rsidRPr="00014017">
        <w:rPr>
          <w:rFonts w:ascii="Calibri" w:hAnsi="Calibri" w:cs="Calibri"/>
        </w:rPr>
        <w:t>сформировать готовность к решению задач физического, умственного, нравственного, художественно - эстетического и трудового воспитания детей дошкольного возраста.</w:t>
      </w:r>
    </w:p>
    <w:p w:rsidR="00001643" w:rsidRPr="00014017" w:rsidRDefault="00001643" w:rsidP="00001643">
      <w:pPr>
        <w:ind w:firstLine="709"/>
        <w:jc w:val="both"/>
        <w:rPr>
          <w:rFonts w:ascii="Calibri" w:hAnsi="Calibri" w:cs="Calibri"/>
        </w:rPr>
      </w:pPr>
    </w:p>
    <w:p w:rsidR="00001643" w:rsidRPr="00014017" w:rsidRDefault="00001643" w:rsidP="00001643">
      <w:pPr>
        <w:ind w:firstLine="709"/>
        <w:jc w:val="both"/>
        <w:rPr>
          <w:rFonts w:ascii="Calibri" w:hAnsi="Calibri" w:cs="Calibri"/>
        </w:rPr>
      </w:pPr>
      <w:r w:rsidRPr="00014017">
        <w:rPr>
          <w:rFonts w:ascii="Calibri" w:hAnsi="Calibri" w:cs="Calibri"/>
          <w:b/>
          <w:bCs/>
        </w:rPr>
        <w:t>Требования к результатам освоения модуля:</w:t>
      </w:r>
    </w:p>
    <w:p w:rsidR="00001643" w:rsidRPr="00014017" w:rsidRDefault="00001643" w:rsidP="00001643">
      <w:pPr>
        <w:ind w:firstLine="709"/>
        <w:jc w:val="both"/>
        <w:rPr>
          <w:rFonts w:ascii="Calibri" w:hAnsi="Calibri" w:cs="Calibri"/>
        </w:rPr>
      </w:pPr>
      <w:r w:rsidRPr="00014017">
        <w:rPr>
          <w:rFonts w:ascii="Calibri" w:hAnsi="Calibri" w:cs="Calibri"/>
        </w:rPr>
        <w:t>Процесс изучения модуля направлен на формирование следующих компетенций:</w:t>
      </w:r>
    </w:p>
    <w:p w:rsidR="00001643" w:rsidRPr="00014017" w:rsidRDefault="00001643" w:rsidP="00001643">
      <w:pPr>
        <w:ind w:firstLine="709"/>
        <w:jc w:val="both"/>
        <w:rPr>
          <w:rFonts w:ascii="Calibri" w:hAnsi="Calibri" w:cs="Calibri"/>
        </w:rPr>
      </w:pPr>
      <w:r w:rsidRPr="00014017">
        <w:rPr>
          <w:rFonts w:ascii="Calibri" w:hAnsi="Calibri" w:cs="Calibri"/>
        </w:rPr>
        <w:lastRenderedPageBreak/>
        <w:t>- способен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001643" w:rsidRPr="00014017" w:rsidRDefault="00001643" w:rsidP="00001643">
      <w:pPr>
        <w:ind w:firstLine="709"/>
        <w:jc w:val="both"/>
        <w:rPr>
          <w:rFonts w:ascii="Calibri" w:hAnsi="Calibri" w:cs="Calibri"/>
        </w:rPr>
      </w:pPr>
      <w:r w:rsidRPr="00014017">
        <w:rPr>
          <w:rFonts w:ascii="Calibri" w:hAnsi="Calibri" w:cs="Calibri"/>
        </w:rPr>
        <w:t>- способен ориентироваться в концепциях основ дошкольной психологии как части возрастной психологии; в принципах психологии развития (ОПК-2).</w:t>
      </w:r>
    </w:p>
    <w:p w:rsidR="00001643" w:rsidRPr="00014017" w:rsidRDefault="00001643" w:rsidP="00001643">
      <w:pPr>
        <w:ind w:firstLine="709"/>
        <w:jc w:val="both"/>
        <w:rPr>
          <w:rFonts w:ascii="Calibri" w:hAnsi="Calibri" w:cs="Calibri"/>
        </w:rPr>
      </w:pPr>
      <w:r w:rsidRPr="00014017">
        <w:rPr>
          <w:rFonts w:ascii="Calibri" w:hAnsi="Calibri" w:cs="Calibri"/>
          <w:sz w:val="22"/>
          <w:szCs w:val="22"/>
        </w:rPr>
        <w:t>способность использовать современные методы и технологии обучения и диагностики</w:t>
      </w:r>
      <w:r w:rsidRPr="00014017">
        <w:rPr>
          <w:rFonts w:ascii="Calibri" w:hAnsi="Calibri" w:cs="Calibri"/>
        </w:rPr>
        <w:t xml:space="preserve"> -способен ориентироваться в отечественных и зарубежных концепциях образования и  развития детей раннего и дошкольного возраста (ПК-2);</w:t>
      </w:r>
    </w:p>
    <w:p w:rsidR="00001643" w:rsidRPr="00014017" w:rsidRDefault="00001643" w:rsidP="00001643">
      <w:pPr>
        <w:ind w:firstLine="709"/>
        <w:jc w:val="both"/>
        <w:rPr>
          <w:rFonts w:ascii="Calibri" w:hAnsi="Calibri" w:cs="Calibri"/>
        </w:rPr>
      </w:pPr>
      <w:r w:rsidRPr="00014017">
        <w:rPr>
          <w:rFonts w:ascii="Calibri" w:hAnsi="Calibri" w:cs="Calibri"/>
          <w:sz w:val="22"/>
          <w:szCs w:val="22"/>
        </w:rPr>
        <w:t>Способность осуществлять педагогическое сопровождение социализации (ПК-5);</w:t>
      </w:r>
    </w:p>
    <w:p w:rsidR="00001643" w:rsidRPr="00014017" w:rsidRDefault="00001643" w:rsidP="00001643">
      <w:pPr>
        <w:pStyle w:val="af2"/>
        <w:spacing w:after="0"/>
        <w:ind w:firstLine="709"/>
        <w:jc w:val="both"/>
        <w:rPr>
          <w:rFonts w:ascii="Calibri" w:hAnsi="Calibri" w:cs="Calibri"/>
          <w:bCs/>
        </w:rPr>
      </w:pPr>
    </w:p>
    <w:p w:rsidR="00001643" w:rsidRPr="00014017" w:rsidRDefault="00001643" w:rsidP="00001643">
      <w:pPr>
        <w:ind w:firstLine="709"/>
        <w:jc w:val="both"/>
        <w:rPr>
          <w:rFonts w:ascii="Calibri" w:hAnsi="Calibri" w:cs="Calibri"/>
        </w:rPr>
      </w:pPr>
      <w:r w:rsidRPr="00014017">
        <w:rPr>
          <w:rFonts w:ascii="Calibri" w:hAnsi="Calibri" w:cs="Calibri"/>
        </w:rPr>
        <w:t>В результате изучения дисциплины слушатель должен:</w:t>
      </w:r>
    </w:p>
    <w:p w:rsidR="00001643" w:rsidRPr="00014017" w:rsidRDefault="00001643" w:rsidP="00001643">
      <w:pPr>
        <w:pStyle w:val="a4"/>
        <w:ind w:right="0" w:firstLine="709"/>
        <w:jc w:val="both"/>
        <w:rPr>
          <w:rFonts w:ascii="Calibri" w:hAnsi="Calibri" w:cs="Calibri"/>
          <w:sz w:val="24"/>
          <w:szCs w:val="24"/>
        </w:rPr>
      </w:pPr>
      <w:r w:rsidRPr="00014017">
        <w:rPr>
          <w:rFonts w:ascii="Calibri" w:hAnsi="Calibri" w:cs="Calibri"/>
          <w:sz w:val="24"/>
          <w:szCs w:val="24"/>
        </w:rPr>
        <w:t>Знать:</w:t>
      </w:r>
    </w:p>
    <w:p w:rsidR="00001643" w:rsidRPr="00014017" w:rsidRDefault="00001643" w:rsidP="00EE4F36">
      <w:pPr>
        <w:pStyle w:val="a4"/>
        <w:numPr>
          <w:ilvl w:val="0"/>
          <w:numId w:val="48"/>
        </w:numPr>
        <w:ind w:left="0" w:right="0" w:firstLine="709"/>
        <w:jc w:val="both"/>
        <w:rPr>
          <w:rFonts w:ascii="Calibri" w:hAnsi="Calibri" w:cs="Calibri"/>
          <w:sz w:val="24"/>
          <w:szCs w:val="24"/>
        </w:rPr>
      </w:pPr>
      <w:r w:rsidRPr="00014017">
        <w:rPr>
          <w:rFonts w:ascii="Calibri" w:hAnsi="Calibri" w:cs="Calibri"/>
          <w:sz w:val="24"/>
          <w:szCs w:val="24"/>
        </w:rPr>
        <w:t>знать признаки ведущей деятельности, новообразования;</w:t>
      </w:r>
    </w:p>
    <w:p w:rsidR="00001643" w:rsidRPr="00014017" w:rsidRDefault="00001643" w:rsidP="00001643">
      <w:pPr>
        <w:pStyle w:val="a6"/>
        <w:tabs>
          <w:tab w:val="left" w:pos="851"/>
        </w:tabs>
        <w:ind w:left="0" w:firstLine="709"/>
        <w:jc w:val="both"/>
        <w:rPr>
          <w:rFonts w:ascii="Calibri" w:hAnsi="Calibri" w:cs="Calibri"/>
        </w:rPr>
      </w:pPr>
      <w:r w:rsidRPr="00014017">
        <w:rPr>
          <w:rFonts w:ascii="Calibri" w:hAnsi="Calibri" w:cs="Calibri"/>
        </w:rPr>
        <w:t>-    знать категориальный аппарат и основные проблемы дисциплины;</w:t>
      </w:r>
    </w:p>
    <w:p w:rsidR="00001643" w:rsidRPr="00001643" w:rsidRDefault="00001643" w:rsidP="00EE4F36">
      <w:pPr>
        <w:pStyle w:val="a4"/>
        <w:numPr>
          <w:ilvl w:val="0"/>
          <w:numId w:val="48"/>
        </w:numPr>
        <w:ind w:left="0" w:right="0" w:firstLine="709"/>
        <w:jc w:val="both"/>
        <w:rPr>
          <w:rFonts w:ascii="Calibri" w:hAnsi="Calibri" w:cs="Calibri"/>
          <w:sz w:val="24"/>
          <w:szCs w:val="24"/>
        </w:rPr>
      </w:pPr>
      <w:r w:rsidRPr="00014017">
        <w:rPr>
          <w:rFonts w:ascii="Calibri" w:hAnsi="Calibri" w:cs="Calibri"/>
          <w:sz w:val="24"/>
          <w:szCs w:val="24"/>
        </w:rPr>
        <w:t>знать разнообразие приемов и методов диагностики и обучения детей дошкольного возраста с учетом их  психического развития</w:t>
      </w:r>
      <w:r w:rsidRPr="00001643">
        <w:rPr>
          <w:rFonts w:ascii="Calibri" w:hAnsi="Calibri" w:cs="Calibri"/>
        </w:rPr>
        <w:t xml:space="preserve"> </w:t>
      </w:r>
    </w:p>
    <w:p w:rsidR="00001643" w:rsidRPr="00014017" w:rsidRDefault="00001643" w:rsidP="00EE4F36">
      <w:pPr>
        <w:pStyle w:val="a4"/>
        <w:numPr>
          <w:ilvl w:val="0"/>
          <w:numId w:val="48"/>
        </w:numPr>
        <w:ind w:left="0" w:right="0" w:firstLine="709"/>
        <w:jc w:val="both"/>
        <w:rPr>
          <w:rFonts w:ascii="Calibri" w:hAnsi="Calibri" w:cs="Calibri"/>
          <w:sz w:val="24"/>
          <w:szCs w:val="24"/>
        </w:rPr>
      </w:pPr>
      <w:r w:rsidRPr="00001643">
        <w:rPr>
          <w:rFonts w:ascii="Calibri" w:hAnsi="Calibri" w:cs="Calibri"/>
          <w:sz w:val="24"/>
          <w:szCs w:val="24"/>
        </w:rPr>
        <w:t xml:space="preserve">основные понятия курса, знать закономерности физического, нравственного, психического, умственного развития ребенка дошкольного возраста, понимать </w:t>
      </w:r>
      <w:proofErr w:type="spellStart"/>
      <w:r w:rsidRPr="00001643">
        <w:rPr>
          <w:rFonts w:ascii="Calibri" w:hAnsi="Calibri" w:cs="Calibri"/>
          <w:sz w:val="24"/>
          <w:szCs w:val="24"/>
        </w:rPr>
        <w:t>самоценность</w:t>
      </w:r>
      <w:proofErr w:type="spellEnd"/>
      <w:r w:rsidRPr="00001643">
        <w:rPr>
          <w:rFonts w:ascii="Calibri" w:hAnsi="Calibri" w:cs="Calibri"/>
          <w:sz w:val="24"/>
          <w:szCs w:val="24"/>
        </w:rPr>
        <w:t xml:space="preserve"> дошкольного детства как особого периода в развитии человека, принципы и методы педагогической деятельности.</w:t>
      </w:r>
    </w:p>
    <w:p w:rsidR="00001643" w:rsidRPr="00014017" w:rsidRDefault="00001643" w:rsidP="00001643">
      <w:pPr>
        <w:pStyle w:val="a4"/>
        <w:ind w:right="0" w:firstLine="709"/>
        <w:jc w:val="both"/>
        <w:rPr>
          <w:rFonts w:ascii="Calibri" w:hAnsi="Calibri" w:cs="Calibri"/>
          <w:sz w:val="24"/>
          <w:szCs w:val="24"/>
        </w:rPr>
      </w:pPr>
      <w:r w:rsidRPr="00014017">
        <w:rPr>
          <w:rFonts w:ascii="Calibri" w:hAnsi="Calibri" w:cs="Calibri"/>
          <w:sz w:val="24"/>
          <w:szCs w:val="24"/>
        </w:rPr>
        <w:t>Уметь:</w:t>
      </w:r>
    </w:p>
    <w:p w:rsidR="00001643" w:rsidRPr="00014017" w:rsidRDefault="00001643" w:rsidP="00EE4F36">
      <w:pPr>
        <w:pStyle w:val="a4"/>
        <w:numPr>
          <w:ilvl w:val="0"/>
          <w:numId w:val="48"/>
        </w:numPr>
        <w:ind w:left="0" w:right="0" w:firstLine="709"/>
        <w:jc w:val="both"/>
        <w:rPr>
          <w:rFonts w:ascii="Calibri" w:hAnsi="Calibri" w:cs="Calibri"/>
          <w:sz w:val="24"/>
          <w:szCs w:val="24"/>
        </w:rPr>
      </w:pPr>
      <w:r w:rsidRPr="00014017">
        <w:rPr>
          <w:rFonts w:ascii="Calibri" w:hAnsi="Calibri" w:cs="Calibri"/>
          <w:sz w:val="24"/>
          <w:szCs w:val="24"/>
        </w:rPr>
        <w:t>использовать основные психологические понятия;</w:t>
      </w:r>
    </w:p>
    <w:p w:rsidR="00001643" w:rsidRPr="00014017" w:rsidRDefault="00001643" w:rsidP="00EE4F36">
      <w:pPr>
        <w:pStyle w:val="a4"/>
        <w:numPr>
          <w:ilvl w:val="0"/>
          <w:numId w:val="48"/>
        </w:numPr>
        <w:ind w:left="0" w:right="0" w:firstLine="709"/>
        <w:jc w:val="both"/>
        <w:rPr>
          <w:rFonts w:ascii="Calibri" w:hAnsi="Calibri" w:cs="Calibri"/>
          <w:sz w:val="24"/>
          <w:szCs w:val="24"/>
        </w:rPr>
      </w:pPr>
      <w:r w:rsidRPr="00014017">
        <w:rPr>
          <w:rFonts w:ascii="Calibri" w:hAnsi="Calibri" w:cs="Calibri"/>
          <w:sz w:val="24"/>
          <w:szCs w:val="24"/>
        </w:rPr>
        <w:t>определять возрастные психологические особенности  детей дошкольного возраста;</w:t>
      </w:r>
    </w:p>
    <w:p w:rsidR="00001643" w:rsidRPr="00014017" w:rsidRDefault="00001643" w:rsidP="00EE4F36">
      <w:pPr>
        <w:pStyle w:val="a4"/>
        <w:numPr>
          <w:ilvl w:val="0"/>
          <w:numId w:val="48"/>
        </w:numPr>
        <w:ind w:left="0" w:right="0" w:firstLine="709"/>
        <w:jc w:val="both"/>
        <w:rPr>
          <w:rFonts w:ascii="Calibri" w:hAnsi="Calibri" w:cs="Calibri"/>
          <w:sz w:val="24"/>
          <w:szCs w:val="24"/>
        </w:rPr>
      </w:pPr>
      <w:r w:rsidRPr="00014017">
        <w:rPr>
          <w:rFonts w:ascii="Calibri" w:hAnsi="Calibri" w:cs="Calibri"/>
          <w:sz w:val="24"/>
          <w:szCs w:val="24"/>
        </w:rPr>
        <w:t>уметь охарактеризовать социальную ситуацию развитию в различные периоды дошкольного детства;</w:t>
      </w:r>
    </w:p>
    <w:p w:rsidR="00001643" w:rsidRPr="00001643" w:rsidRDefault="00001643" w:rsidP="00EE4F36">
      <w:pPr>
        <w:pStyle w:val="a4"/>
        <w:numPr>
          <w:ilvl w:val="0"/>
          <w:numId w:val="48"/>
        </w:numPr>
        <w:ind w:left="0" w:right="0" w:firstLine="709"/>
        <w:jc w:val="both"/>
        <w:rPr>
          <w:rFonts w:ascii="Calibri" w:hAnsi="Calibri" w:cs="Calibri"/>
          <w:sz w:val="24"/>
          <w:szCs w:val="24"/>
        </w:rPr>
      </w:pPr>
      <w:r w:rsidRPr="00014017">
        <w:rPr>
          <w:rFonts w:ascii="Calibri" w:hAnsi="Calibri" w:cs="Calibri"/>
          <w:sz w:val="24"/>
          <w:szCs w:val="24"/>
        </w:rPr>
        <w:t>выделять признаки развития психических процессов детей дошкольного возраста</w:t>
      </w:r>
      <w:r w:rsidRPr="00001643">
        <w:rPr>
          <w:rFonts w:ascii="Calibri" w:hAnsi="Calibri" w:cs="Calibri"/>
        </w:rPr>
        <w:t xml:space="preserve"> </w:t>
      </w:r>
    </w:p>
    <w:p w:rsidR="00001643" w:rsidRPr="00014017" w:rsidRDefault="00001643" w:rsidP="00EE4F36">
      <w:pPr>
        <w:pStyle w:val="a4"/>
        <w:numPr>
          <w:ilvl w:val="0"/>
          <w:numId w:val="48"/>
        </w:numPr>
        <w:ind w:left="0" w:right="0" w:firstLine="709"/>
        <w:jc w:val="both"/>
        <w:rPr>
          <w:rFonts w:ascii="Calibri" w:hAnsi="Calibri" w:cs="Calibri"/>
          <w:sz w:val="24"/>
          <w:szCs w:val="24"/>
        </w:rPr>
      </w:pPr>
      <w:r w:rsidRPr="00001643">
        <w:rPr>
          <w:rFonts w:ascii="Calibri" w:hAnsi="Calibri" w:cs="Calibri"/>
          <w:sz w:val="24"/>
          <w:szCs w:val="24"/>
        </w:rPr>
        <w:t>осуществлять педагогическое сопровождение процесса воспитания и развития ребенка в разных моделях дошкольного образования, выбирать наиболее рациональные формы организации детской деятельности в зависимости от конкретной педагогической ситуации, определять перспективные направления развития педагогической деятельности и прогнозировать ее результат, обеспечивать преемственность дошкольного и начального общего образования.</w:t>
      </w:r>
    </w:p>
    <w:p w:rsidR="00001643" w:rsidRPr="00014017" w:rsidRDefault="00001643" w:rsidP="00001643">
      <w:pPr>
        <w:widowControl w:val="0"/>
        <w:autoSpaceDE w:val="0"/>
        <w:autoSpaceDN w:val="0"/>
        <w:adjustRightInd w:val="0"/>
        <w:ind w:firstLine="709"/>
        <w:jc w:val="both"/>
        <w:rPr>
          <w:rFonts w:ascii="Calibri" w:hAnsi="Calibri" w:cs="Calibri"/>
        </w:rPr>
      </w:pPr>
      <w:r w:rsidRPr="00014017">
        <w:rPr>
          <w:rFonts w:ascii="Calibri" w:hAnsi="Calibri" w:cs="Calibri"/>
        </w:rPr>
        <w:t>Владеть:</w:t>
      </w:r>
    </w:p>
    <w:p w:rsidR="00001643" w:rsidRPr="00014017" w:rsidRDefault="00001643" w:rsidP="00001643">
      <w:pPr>
        <w:pStyle w:val="a6"/>
        <w:tabs>
          <w:tab w:val="left" w:pos="851"/>
        </w:tabs>
        <w:ind w:left="0" w:firstLine="709"/>
        <w:jc w:val="both"/>
        <w:rPr>
          <w:rFonts w:ascii="Calibri" w:hAnsi="Calibri" w:cs="Calibri"/>
        </w:rPr>
      </w:pPr>
      <w:r w:rsidRPr="00014017">
        <w:rPr>
          <w:rFonts w:ascii="Calibri" w:hAnsi="Calibri" w:cs="Calibri"/>
        </w:rPr>
        <w:t>- навыками разработки индивидуальной траектории развития ребенка;</w:t>
      </w:r>
    </w:p>
    <w:p w:rsidR="00001643" w:rsidRPr="00014017" w:rsidRDefault="00001643" w:rsidP="00001643">
      <w:pPr>
        <w:widowControl w:val="0"/>
        <w:autoSpaceDE w:val="0"/>
        <w:autoSpaceDN w:val="0"/>
        <w:adjustRightInd w:val="0"/>
        <w:ind w:firstLine="709"/>
        <w:jc w:val="both"/>
        <w:rPr>
          <w:rFonts w:ascii="Calibri" w:hAnsi="Calibri" w:cs="Calibri"/>
        </w:rPr>
      </w:pPr>
      <w:r w:rsidRPr="00014017">
        <w:rPr>
          <w:rFonts w:ascii="Calibri" w:hAnsi="Calibri" w:cs="Calibri"/>
        </w:rPr>
        <w:t>- навыками конструирования содержание образования детей раннего и  дошкольного возраста с учетом возрастных и индивидуальных особенностей;</w:t>
      </w:r>
    </w:p>
    <w:p w:rsidR="00001643" w:rsidRPr="00014017" w:rsidRDefault="00001643" w:rsidP="00001643">
      <w:pPr>
        <w:widowControl w:val="0"/>
        <w:autoSpaceDE w:val="0"/>
        <w:autoSpaceDN w:val="0"/>
        <w:adjustRightInd w:val="0"/>
        <w:ind w:firstLine="709"/>
        <w:jc w:val="both"/>
        <w:rPr>
          <w:rFonts w:ascii="Calibri" w:hAnsi="Calibri" w:cs="Calibri"/>
        </w:rPr>
      </w:pPr>
      <w:r w:rsidRPr="00014017">
        <w:rPr>
          <w:rFonts w:ascii="Calibri" w:hAnsi="Calibri" w:cs="Calibri"/>
        </w:rPr>
        <w:t>- навыками ориентации в отечественных и зарубежных концепциях воспитания, развития, обучения детей раннего и дошкольного возраста;</w:t>
      </w:r>
    </w:p>
    <w:p w:rsidR="00001643" w:rsidRDefault="00001643" w:rsidP="00001643">
      <w:pPr>
        <w:tabs>
          <w:tab w:val="left" w:pos="62"/>
          <w:tab w:val="left" w:pos="292"/>
          <w:tab w:val="left" w:pos="436"/>
        </w:tabs>
        <w:ind w:firstLine="709"/>
        <w:jc w:val="both"/>
        <w:rPr>
          <w:rFonts w:ascii="Calibri" w:hAnsi="Calibri" w:cs="Calibri"/>
        </w:rPr>
      </w:pPr>
      <w:r w:rsidRPr="00014017">
        <w:rPr>
          <w:rFonts w:ascii="Calibri" w:hAnsi="Calibri" w:cs="Calibri"/>
        </w:rPr>
        <w:t>-  навыками преобразования научной информации в учебную, умением структурировать и методически грамотно осуществляет отбор диагностического материала для  сопровождения процессов социализации детей дошкольного возраста</w:t>
      </w:r>
      <w:r w:rsidRPr="00001643">
        <w:rPr>
          <w:rFonts w:ascii="Calibri" w:hAnsi="Calibri" w:cs="Calibri"/>
        </w:rPr>
        <w:t xml:space="preserve"> </w:t>
      </w:r>
    </w:p>
    <w:p w:rsidR="00001643" w:rsidRPr="00014017" w:rsidRDefault="00001643" w:rsidP="00001643">
      <w:pPr>
        <w:tabs>
          <w:tab w:val="left" w:pos="62"/>
          <w:tab w:val="left" w:pos="292"/>
          <w:tab w:val="left" w:pos="436"/>
        </w:tabs>
        <w:ind w:firstLine="709"/>
        <w:jc w:val="both"/>
        <w:rPr>
          <w:rFonts w:ascii="Calibri" w:hAnsi="Calibri" w:cs="Calibri"/>
        </w:rPr>
      </w:pPr>
      <w:r>
        <w:rPr>
          <w:rFonts w:ascii="Calibri" w:hAnsi="Calibri" w:cs="Calibri"/>
        </w:rPr>
        <w:t xml:space="preserve">- </w:t>
      </w:r>
      <w:r w:rsidRPr="00014017">
        <w:rPr>
          <w:rFonts w:ascii="Calibri" w:hAnsi="Calibri" w:cs="Calibri"/>
        </w:rPr>
        <w:t xml:space="preserve">определять перспективные направления развития педагогической деятельности и прогнозировать ее результаты, </w:t>
      </w:r>
      <w:r w:rsidRPr="00014017">
        <w:rPr>
          <w:rFonts w:ascii="Calibri" w:hAnsi="Calibri" w:cs="Calibri"/>
          <w:bCs/>
        </w:rPr>
        <w:t xml:space="preserve">диагностировать уровень развития, воспитанности и </w:t>
      </w:r>
      <w:proofErr w:type="spellStart"/>
      <w:r w:rsidRPr="00014017">
        <w:rPr>
          <w:rFonts w:ascii="Calibri" w:hAnsi="Calibri" w:cs="Calibri"/>
          <w:bCs/>
        </w:rPr>
        <w:t>обученности</w:t>
      </w:r>
      <w:proofErr w:type="spellEnd"/>
      <w:r w:rsidRPr="00014017">
        <w:rPr>
          <w:rFonts w:ascii="Calibri" w:hAnsi="Calibri" w:cs="Calibri"/>
          <w:bCs/>
        </w:rPr>
        <w:t xml:space="preserve"> дошкольников, оценивать методическую оснащенность педагогического процесса, вносить конкретные предложения по его совершенствованию; </w:t>
      </w:r>
      <w:r w:rsidRPr="00014017">
        <w:rPr>
          <w:rFonts w:ascii="Calibri" w:hAnsi="Calibri" w:cs="Calibri"/>
        </w:rPr>
        <w:t xml:space="preserve"> </w:t>
      </w:r>
      <w:r w:rsidRPr="00014017">
        <w:rPr>
          <w:rFonts w:ascii="Calibri" w:hAnsi="Calibri" w:cs="Calibri"/>
          <w:bCs/>
        </w:rPr>
        <w:t xml:space="preserve">владеть системой </w:t>
      </w:r>
      <w:r w:rsidRPr="00014017">
        <w:rPr>
          <w:rFonts w:ascii="Calibri" w:hAnsi="Calibri" w:cs="Calibri"/>
          <w:bCs/>
        </w:rPr>
        <w:lastRenderedPageBreak/>
        <w:t>практических умений и навыков, обеспечивающих правильную организацию педагогического процесса в детском саду.</w:t>
      </w:r>
    </w:p>
    <w:p w:rsidR="00001643" w:rsidRPr="00014017" w:rsidRDefault="00001643" w:rsidP="00001643">
      <w:pPr>
        <w:ind w:firstLine="709"/>
        <w:jc w:val="both"/>
        <w:rPr>
          <w:rFonts w:ascii="Calibri" w:hAnsi="Calibri" w:cs="Calibri"/>
          <w:b/>
          <w:bCs/>
        </w:rPr>
      </w:pPr>
    </w:p>
    <w:p w:rsidR="00001643" w:rsidRPr="00014017" w:rsidRDefault="00001643" w:rsidP="00001643">
      <w:pPr>
        <w:pStyle w:val="a6"/>
        <w:ind w:left="0" w:firstLine="709"/>
        <w:jc w:val="both"/>
        <w:rPr>
          <w:rFonts w:ascii="Calibri" w:hAnsi="Calibri" w:cs="Calibri"/>
          <w:b/>
          <w:i/>
        </w:rPr>
      </w:pPr>
      <w:r w:rsidRPr="00014017">
        <w:rPr>
          <w:rFonts w:ascii="Calibri" w:hAnsi="Calibri" w:cs="Calibri"/>
          <w:b/>
          <w:i/>
        </w:rPr>
        <w:t xml:space="preserve">Содержание разделов </w:t>
      </w:r>
    </w:p>
    <w:p w:rsidR="00001643" w:rsidRPr="00014017" w:rsidRDefault="00001643" w:rsidP="00001643">
      <w:pPr>
        <w:pStyle w:val="a6"/>
        <w:ind w:left="0" w:firstLine="709"/>
        <w:jc w:val="both"/>
        <w:rPr>
          <w:rFonts w:ascii="Calibri" w:hAnsi="Calibri" w:cs="Calibri"/>
          <w:b/>
          <w:i/>
        </w:rPr>
      </w:pPr>
    </w:p>
    <w:p w:rsidR="00001643" w:rsidRPr="00014017" w:rsidRDefault="00001643" w:rsidP="00001643">
      <w:pPr>
        <w:ind w:firstLine="709"/>
        <w:jc w:val="both"/>
        <w:rPr>
          <w:rFonts w:ascii="Calibri" w:hAnsi="Calibri" w:cs="Calibri"/>
          <w:b/>
          <w:i/>
        </w:rPr>
      </w:pPr>
      <w:r w:rsidRPr="00014017">
        <w:rPr>
          <w:rStyle w:val="Bodytext11pt"/>
          <w:rFonts w:ascii="Calibri" w:hAnsi="Calibri" w:cs="Calibri"/>
          <w:b/>
          <w:sz w:val="24"/>
        </w:rPr>
        <w:t xml:space="preserve">Дошкольная педагогика – отрасль педагогической науки. </w:t>
      </w:r>
      <w:r w:rsidRPr="00014017">
        <w:rPr>
          <w:rFonts w:ascii="Calibri" w:hAnsi="Calibri" w:cs="Calibri"/>
          <w:b/>
        </w:rPr>
        <w:t>Цели, задачи, предмет дошкольной педагогики. Современные проблемы дошкольного образования.</w:t>
      </w:r>
    </w:p>
    <w:p w:rsidR="00001643" w:rsidRPr="00014017" w:rsidRDefault="00001643" w:rsidP="00001643">
      <w:pPr>
        <w:ind w:firstLine="709"/>
        <w:jc w:val="both"/>
        <w:rPr>
          <w:rFonts w:ascii="Calibri" w:hAnsi="Calibri" w:cs="Calibri"/>
        </w:rPr>
      </w:pPr>
      <w:r w:rsidRPr="00014017">
        <w:rPr>
          <w:rFonts w:ascii="Calibri" w:hAnsi="Calibri" w:cs="Calibri"/>
        </w:rPr>
        <w:t xml:space="preserve">Дошкольная педагогика  - наука о воспитании и развитии детей. Предмет и задачи курса «Дошкольная педагогика». Дошкольная педагогика как педагогическая наука. Основные педагогические понятия. Связь дошкольной педагогики с другими науками. Особенности научно-педагогического знания в дошкольной педагогике. «Я-концепция» ребенка дошкольного возраста. Развитие детских садов в России. Задачи, проблемы, тенденции развития дошкольного образования. </w:t>
      </w:r>
    </w:p>
    <w:p w:rsidR="00001643" w:rsidRPr="00014017" w:rsidRDefault="00001643" w:rsidP="00001643">
      <w:pPr>
        <w:ind w:firstLine="709"/>
        <w:contextualSpacing/>
        <w:jc w:val="both"/>
        <w:rPr>
          <w:rFonts w:ascii="Calibri" w:hAnsi="Calibri" w:cs="Calibri"/>
        </w:rPr>
      </w:pPr>
      <w:r w:rsidRPr="00014017">
        <w:rPr>
          <w:rFonts w:ascii="Calibri" w:hAnsi="Calibri" w:cs="Calibri"/>
          <w:b/>
        </w:rPr>
        <w:t xml:space="preserve">Целостный педагогический процесс в ДОО. </w:t>
      </w:r>
      <w:r w:rsidRPr="00014017">
        <w:rPr>
          <w:rFonts w:ascii="Calibri" w:hAnsi="Calibri" w:cs="Calibri"/>
        </w:rPr>
        <w:t>Понятие и сущность целостного педагогического процесса. Этапы педагогического процесса. Принципы построения педагогического процесса.</w:t>
      </w:r>
    </w:p>
    <w:p w:rsidR="00001643" w:rsidRPr="00014017" w:rsidRDefault="00001643" w:rsidP="00001643">
      <w:pPr>
        <w:pStyle w:val="13"/>
        <w:tabs>
          <w:tab w:val="left" w:pos="360"/>
          <w:tab w:val="left" w:pos="426"/>
        </w:tabs>
        <w:ind w:firstLine="709"/>
        <w:contextualSpacing/>
        <w:jc w:val="both"/>
        <w:rPr>
          <w:rFonts w:ascii="Calibri" w:hAnsi="Calibri" w:cs="Calibri"/>
          <w:sz w:val="24"/>
          <w:szCs w:val="24"/>
        </w:rPr>
      </w:pPr>
      <w:r w:rsidRPr="00014017">
        <w:rPr>
          <w:rFonts w:ascii="Calibri" w:hAnsi="Calibri" w:cs="Calibri"/>
          <w:sz w:val="24"/>
          <w:szCs w:val="24"/>
        </w:rPr>
        <w:t>Задачи учебно-воспитательного процесса и их специфика в связи с возрастом детей-дошкольников. Закономерность и принципы воспитания. Целостный подход к формированию личности.</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bCs/>
        </w:rPr>
        <w:t xml:space="preserve">Основы целостного педагогического процесса в дошкольной образовательной организации. </w:t>
      </w:r>
      <w:r w:rsidRPr="00014017">
        <w:rPr>
          <w:rFonts w:ascii="Calibri" w:hAnsi="Calibri" w:cs="Calibri"/>
          <w:bCs/>
        </w:rPr>
        <w:t xml:space="preserve">Особенности развития, воспитания и обучения детей раннего возраста. </w:t>
      </w:r>
      <w:r w:rsidRPr="00014017">
        <w:rPr>
          <w:rFonts w:ascii="Calibri" w:hAnsi="Calibri" w:cs="Calibri"/>
        </w:rPr>
        <w:t>Факторы развития ребенка. Сущность развития. Значение этапа раннего детства в развитии личности. Ребенок как объект педагогической науки. Понятие «детство». Ведущие комплексные исследования в области педагогики раннего детства. Особенности периода раннего детства. Предпосылки и педагогические условия развития личности в раннем возрасте. Задачи воспитания и обучения детей от 0 до 3 лет. Основные принципы организации жизни детей в группах раннего возраста. Семья в развитии личности ребенка раннего возраста.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Style w:val="a7"/>
          <w:rFonts w:ascii="Calibri" w:hAnsi="Calibri" w:cs="Calibri"/>
        </w:rPr>
        <w:t>В</w:t>
      </w:r>
      <w:r w:rsidRPr="00014017">
        <w:rPr>
          <w:rFonts w:ascii="Calibri" w:hAnsi="Calibri" w:cs="Calibri"/>
          <w:b/>
          <w:bCs/>
        </w:rPr>
        <w:t xml:space="preserve">оспитание </w:t>
      </w:r>
      <w:r w:rsidRPr="00014017">
        <w:rPr>
          <w:rFonts w:ascii="Calibri" w:hAnsi="Calibri" w:cs="Calibri"/>
          <w:b/>
          <w:iCs/>
        </w:rPr>
        <w:t xml:space="preserve">целостном </w:t>
      </w:r>
      <w:r w:rsidRPr="00014017">
        <w:rPr>
          <w:rFonts w:ascii="Calibri" w:hAnsi="Calibri" w:cs="Calibri"/>
          <w:b/>
          <w:bCs/>
        </w:rPr>
        <w:t xml:space="preserve">в педагогическом процессе ДОО. </w:t>
      </w:r>
      <w:r w:rsidRPr="00014017">
        <w:rPr>
          <w:rFonts w:ascii="Calibri" w:hAnsi="Calibri" w:cs="Calibri"/>
        </w:rPr>
        <w:t>Содержание понятий «воспитание», «самовоспитание», «</w:t>
      </w:r>
      <w:proofErr w:type="spellStart"/>
      <w:r w:rsidRPr="00014017">
        <w:rPr>
          <w:rFonts w:ascii="Calibri" w:hAnsi="Calibri" w:cs="Calibri"/>
        </w:rPr>
        <w:t>взаимовоспитание</w:t>
      </w:r>
      <w:proofErr w:type="spellEnd"/>
      <w:r w:rsidRPr="00014017">
        <w:rPr>
          <w:rFonts w:ascii="Calibri" w:hAnsi="Calibri" w:cs="Calibri"/>
        </w:rPr>
        <w:t>», «перевоспитание». Структура и функции воспитания дошкольников. Цели и задачи воспитания детей в дошкольный период. Содержание воспитательного процесса в дошкольно</w:t>
      </w:r>
      <w:r>
        <w:rPr>
          <w:rFonts w:ascii="Calibri" w:hAnsi="Calibri" w:cs="Calibri"/>
        </w:rPr>
        <w:t>й</w:t>
      </w:r>
      <w:r w:rsidRPr="00014017">
        <w:rPr>
          <w:rFonts w:ascii="Calibri" w:hAnsi="Calibri" w:cs="Calibri"/>
        </w:rPr>
        <w:t xml:space="preserve"> образовательно</w:t>
      </w:r>
      <w:r>
        <w:rPr>
          <w:rFonts w:ascii="Calibri" w:hAnsi="Calibri" w:cs="Calibri"/>
        </w:rPr>
        <w:t>й</w:t>
      </w:r>
      <w:r w:rsidRPr="00014017">
        <w:rPr>
          <w:rFonts w:ascii="Calibri" w:hAnsi="Calibri" w:cs="Calibri"/>
        </w:rPr>
        <w:t xml:space="preserve"> </w:t>
      </w:r>
      <w:r>
        <w:rPr>
          <w:rFonts w:ascii="Calibri" w:hAnsi="Calibri" w:cs="Calibri"/>
          <w:sz w:val="22"/>
          <w:szCs w:val="22"/>
        </w:rPr>
        <w:t>организаци</w:t>
      </w:r>
      <w:r w:rsidRPr="00014017">
        <w:rPr>
          <w:rFonts w:ascii="Calibri" w:hAnsi="Calibri" w:cs="Calibri"/>
        </w:rPr>
        <w:t>и. Основные формы, методы и средства, результаты воспитания дошкольников. Особенности воспитания дошкольников. Роль семьи, ДОО и других факторов в воспитании ребенка-дошкольника. Личностно-ориентированный подход в воспитании и обучении детей.</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 xml:space="preserve">Воспитание ребенка в игре. Игра в человеческом обществе: теории и концепции. Характеристика игровой деятельности. Социальный характер детской игры. Игра и воображение. Игра - ведущий вид деятельности дошкольника. Игра - средство воспитания (К.Д.Ушинский, Р.И. Жуковская, </w:t>
      </w:r>
      <w:proofErr w:type="spellStart"/>
      <w:r w:rsidRPr="00014017">
        <w:rPr>
          <w:rFonts w:ascii="Calibri" w:hAnsi="Calibri" w:cs="Calibri"/>
        </w:rPr>
        <w:t>Д.В.Менджерицкая</w:t>
      </w:r>
      <w:proofErr w:type="spellEnd"/>
      <w:r w:rsidRPr="00014017">
        <w:rPr>
          <w:rFonts w:ascii="Calibri" w:hAnsi="Calibri" w:cs="Calibri"/>
        </w:rPr>
        <w:t xml:space="preserve">). Игра - форма организации жизни (А.П. Усова). Игра как деятельность и условия ее формирования (Д.Б. </w:t>
      </w:r>
      <w:proofErr w:type="spellStart"/>
      <w:r w:rsidRPr="00014017">
        <w:rPr>
          <w:rFonts w:ascii="Calibri" w:hAnsi="Calibri" w:cs="Calibri"/>
        </w:rPr>
        <w:t>Эльконин</w:t>
      </w:r>
      <w:proofErr w:type="spellEnd"/>
      <w:r w:rsidRPr="00014017">
        <w:rPr>
          <w:rFonts w:ascii="Calibri" w:hAnsi="Calibri" w:cs="Calibri"/>
        </w:rPr>
        <w:t xml:space="preserve">, Н.Я. </w:t>
      </w:r>
      <w:proofErr w:type="spellStart"/>
      <w:r w:rsidRPr="00014017">
        <w:rPr>
          <w:rFonts w:ascii="Calibri" w:hAnsi="Calibri" w:cs="Calibri"/>
        </w:rPr>
        <w:t>Михайленко</w:t>
      </w:r>
      <w:proofErr w:type="spellEnd"/>
      <w:r w:rsidRPr="00014017">
        <w:rPr>
          <w:rFonts w:ascii="Calibri" w:hAnsi="Calibri" w:cs="Calibri"/>
        </w:rPr>
        <w:t xml:space="preserve">. Н.А.Короткова). </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iCs/>
        </w:rPr>
        <w:t>Обучение в целостном педагогическом процессе дошкольной образовательной организации</w:t>
      </w:r>
      <w:r w:rsidRPr="00014017">
        <w:rPr>
          <w:rFonts w:ascii="Calibri" w:hAnsi="Calibri" w:cs="Calibri"/>
          <w:b/>
          <w:bCs/>
        </w:rPr>
        <w:t xml:space="preserve">. </w:t>
      </w:r>
      <w:r w:rsidRPr="00014017">
        <w:rPr>
          <w:rFonts w:ascii="Calibri" w:hAnsi="Calibri" w:cs="Calibri"/>
        </w:rPr>
        <w:t xml:space="preserve">Содержание понятия «обучение». Особенности обучения детей дошкольного возраста. Закономерности и принципы обучения дошкольников. Структура, функции, движущие силы процесса обучения детей дошкольного возраста. Цели и задачи обучения детей в дошкольный период. Содержание, формы, методы, средства, результаты процесса обучения в ДОО. Педагог в системе обучения дошкольников. Функции и позиция в разных </w:t>
      </w:r>
      <w:r w:rsidRPr="00014017">
        <w:rPr>
          <w:rFonts w:ascii="Calibri" w:hAnsi="Calibri" w:cs="Calibri"/>
        </w:rPr>
        <w:lastRenderedPageBreak/>
        <w:t xml:space="preserve">возрастных группах ДОО. Индивидуальный и дифференцированный подход к детям в процессе обучения. </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rPr>
        <w:t xml:space="preserve">Достижение целевых ориентиров возможных результатов как основания преемственности дошкольного и начального общего образования. </w:t>
      </w:r>
      <w:r w:rsidRPr="00014017">
        <w:rPr>
          <w:rFonts w:ascii="Calibri" w:hAnsi="Calibri" w:cs="Calibri"/>
        </w:rPr>
        <w:t>Требования к результатам освоения основной образовательной программы дошкольного и начального общего образования. Целевые ориентиры как социально-нормативные возрастные характеристики возможных достижений ребёнка на ступенях дошкольного и начального общего образования. Подготовка к обучению к школе на современном этапе.</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Проблема создания условий формирования у детей личностных, регулятивных, познавательных и коммуникативных универсальных учебных действий на ступени начального общего образования.</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rPr>
        <w:t>Взаимодействие ДОО и семьи в воспитании дошкольника</w:t>
      </w:r>
      <w:r w:rsidRPr="00014017">
        <w:rPr>
          <w:rFonts w:ascii="Calibri" w:hAnsi="Calibri" w:cs="Calibri"/>
        </w:rPr>
        <w:t>. Роль взрослого в развитии ребенка: принятие, признание и поддержка ребенка, забота, любовь, ласка, сочувствие и сопереживание. Взрослый как источник новых знаний и организатор деятельности, носитель образцов деятельности, поведения; эксперт и носитель оценки.</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Создание условий для развития дошкольника в семье. Пути взаимодействия ДОО и семьи в воспитании дошкольника. Формы и методы взаимодействия семьи и дошкольно</w:t>
      </w:r>
      <w:r>
        <w:rPr>
          <w:rFonts w:ascii="Calibri" w:hAnsi="Calibri" w:cs="Calibri"/>
        </w:rPr>
        <w:t>й</w:t>
      </w:r>
      <w:r w:rsidRPr="00014017">
        <w:rPr>
          <w:rFonts w:ascii="Calibri" w:hAnsi="Calibri" w:cs="Calibri"/>
        </w:rPr>
        <w:t xml:space="preserve"> </w:t>
      </w:r>
      <w:r>
        <w:rPr>
          <w:rFonts w:ascii="Calibri" w:hAnsi="Calibri" w:cs="Calibri"/>
          <w:sz w:val="22"/>
          <w:szCs w:val="22"/>
        </w:rPr>
        <w:t>организаци</w:t>
      </w:r>
      <w:r w:rsidRPr="00014017">
        <w:rPr>
          <w:rFonts w:ascii="Calibri" w:hAnsi="Calibri" w:cs="Calibri"/>
        </w:rPr>
        <w:t>и.</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Style w:val="a7"/>
          <w:rFonts w:ascii="Calibri" w:hAnsi="Calibri" w:cs="Calibri"/>
        </w:rPr>
        <w:t>Введение. Предмет и задачи детской психологии.</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Детская психология — наука о психическом развитии ребенка. Специфика детского развития. Детство как социокультурный феномен. Детская психология в системе наук.</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bCs/>
        </w:rPr>
        <w:t>Психологические особенности младенца.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 xml:space="preserve">Общая характеристика новорожденности. Морфологические особенности коры больших полушарий. Развитие рецепторов к моменту рождения. Характер ранних реакций. Безусловные рефлексы младенца: пищевые, защитные, ориентировочные. Развитие условных рефлексов. Основные закономерности развития сенсорных процессов в младенческом возрасте. Особенности соотношения развития </w:t>
      </w:r>
      <w:proofErr w:type="spellStart"/>
      <w:r w:rsidRPr="00014017">
        <w:rPr>
          <w:rFonts w:ascii="Calibri" w:hAnsi="Calibri" w:cs="Calibri"/>
        </w:rPr>
        <w:t>сенсорики</w:t>
      </w:r>
      <w:proofErr w:type="spellEnd"/>
      <w:r w:rsidRPr="00014017">
        <w:rPr>
          <w:rFonts w:ascii="Calibri" w:hAnsi="Calibri" w:cs="Calibri"/>
        </w:rPr>
        <w:t xml:space="preserve"> и моторики в период раннего и позднего младенчества. Формирование зрительного и слухового восприятия в процессе развития форм общения ребенка с взрослым. Значение эмоционального общения с взрослым и опосредованных форм общения по поводу предмета для развития речи ребенка. Особенности развития предпосылок к пассивной речи. Особенности развития предпосылок активной речи (</w:t>
      </w:r>
      <w:proofErr w:type="spellStart"/>
      <w:r w:rsidRPr="00014017">
        <w:rPr>
          <w:rFonts w:ascii="Calibri" w:hAnsi="Calibri" w:cs="Calibri"/>
        </w:rPr>
        <w:t>гуканье</w:t>
      </w:r>
      <w:proofErr w:type="spellEnd"/>
      <w:r w:rsidRPr="00014017">
        <w:rPr>
          <w:rFonts w:ascii="Calibri" w:hAnsi="Calibri" w:cs="Calibri"/>
        </w:rPr>
        <w:t xml:space="preserve">, </w:t>
      </w:r>
      <w:proofErr w:type="spellStart"/>
      <w:r w:rsidRPr="00014017">
        <w:rPr>
          <w:rFonts w:ascii="Calibri" w:hAnsi="Calibri" w:cs="Calibri"/>
        </w:rPr>
        <w:t>гуление</w:t>
      </w:r>
      <w:proofErr w:type="spellEnd"/>
      <w:r w:rsidRPr="00014017">
        <w:rPr>
          <w:rFonts w:ascii="Calibri" w:hAnsi="Calibri" w:cs="Calibri"/>
        </w:rPr>
        <w:t>, лепет). Возникновение и развитие памяти, в младенческом возрасте. Психологические особенности младенца к концу первого года жизни.</w:t>
      </w:r>
    </w:p>
    <w:p w:rsidR="00001643" w:rsidRPr="00014017" w:rsidRDefault="008D6FB3" w:rsidP="00001643">
      <w:pPr>
        <w:pStyle w:val="a8"/>
        <w:spacing w:before="0" w:beforeAutospacing="0" w:after="0" w:afterAutospacing="0"/>
        <w:ind w:firstLine="709"/>
        <w:jc w:val="both"/>
        <w:rPr>
          <w:rFonts w:ascii="Calibri" w:hAnsi="Calibri" w:cs="Calibri"/>
        </w:rPr>
      </w:pPr>
      <w:hyperlink r:id="rId22" w:tooltip="Тема 2. Развитие психики в раннем детстве." w:history="1">
        <w:r w:rsidR="00001643" w:rsidRPr="00014017">
          <w:rPr>
            <w:rStyle w:val="aa"/>
            <w:rFonts w:ascii="Calibri" w:hAnsi="Calibri" w:cs="Calibri"/>
            <w:b/>
            <w:bCs/>
            <w:color w:val="auto"/>
            <w:u w:val="none"/>
          </w:rPr>
          <w:t>Развитие психики в раннем детстве.</w:t>
        </w:r>
      </w:hyperlink>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Общая характеристика условий психического развития в раннем детстве. Усложнение видов деятельности ребенка и форм его общения с окружающими людьми. Предметная деятельность – ведущая деятельность ребенка раннего возраста. Основные закономерности и стадии развития предметных действий в раннем возрасте.</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Характеристика игровой деятельности в раннем возрасте. Этапы развития игровой деятельности (Ф.И.Фрадкина, А.П.Усова).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Основные закономерности развития восприятия. Ранние формы наглядно-действенного мышления. Особенности и закономерности развития первых детских обобщений и суждений (</w:t>
      </w:r>
      <w:proofErr w:type="spellStart"/>
      <w:r w:rsidRPr="00014017">
        <w:rPr>
          <w:rFonts w:ascii="Calibri" w:hAnsi="Calibri" w:cs="Calibri"/>
        </w:rPr>
        <w:t>Л.С.Выготский</w:t>
      </w:r>
      <w:proofErr w:type="spellEnd"/>
      <w:r w:rsidRPr="00014017">
        <w:rPr>
          <w:rFonts w:ascii="Calibri" w:hAnsi="Calibri" w:cs="Calibri"/>
        </w:rPr>
        <w:t xml:space="preserve">, И.Х. </w:t>
      </w:r>
      <w:proofErr w:type="spellStart"/>
      <w:r w:rsidRPr="00014017">
        <w:rPr>
          <w:rFonts w:ascii="Calibri" w:hAnsi="Calibri" w:cs="Calibri"/>
        </w:rPr>
        <w:t>Швачкин</w:t>
      </w:r>
      <w:proofErr w:type="spellEnd"/>
      <w:r w:rsidRPr="00014017">
        <w:rPr>
          <w:rFonts w:ascii="Calibri" w:hAnsi="Calibri" w:cs="Calibri"/>
        </w:rPr>
        <w:t>). Развитие речи. Особенности развития пассивной речи ребенка.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Особенности развития активной речи ребенка в переходный период (до 1,6 – 1,8 г.) и основной период овладения речью – ее семантической, лексической, фонематической, грамматической сторонами.</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lastRenderedPageBreak/>
        <w:t>Развитие памяти в раннем детстве. Особенности развитие эмоций и высших чувств. Начальные формы развития личности ребенка раннего возраста. Переход от "полевого" к "волевому" поведению (К.Левин). Общая характеристика психологических особенностей ребенка раннего возраста. Индивидуальные и половые различия в поведении. Понятие о "кризисе трех лет".</w:t>
      </w:r>
    </w:p>
    <w:p w:rsidR="00001643" w:rsidRPr="00014017" w:rsidRDefault="008D6FB3" w:rsidP="00001643">
      <w:pPr>
        <w:pStyle w:val="a8"/>
        <w:spacing w:before="0" w:beforeAutospacing="0" w:after="0" w:afterAutospacing="0"/>
        <w:ind w:firstLine="709"/>
        <w:jc w:val="both"/>
        <w:rPr>
          <w:rFonts w:ascii="Calibri" w:hAnsi="Calibri" w:cs="Calibri"/>
        </w:rPr>
      </w:pPr>
      <w:hyperlink r:id="rId23" w:tooltip="Тема 3. Развитие психики в дошкольном возрасте." w:history="1">
        <w:r w:rsidR="00001643" w:rsidRPr="00014017">
          <w:rPr>
            <w:rStyle w:val="aa"/>
            <w:rFonts w:ascii="Calibri" w:hAnsi="Calibri" w:cs="Calibri"/>
            <w:b/>
            <w:bCs/>
            <w:color w:val="auto"/>
            <w:u w:val="none"/>
          </w:rPr>
          <w:t>Развитие психики в дошкольном возрасте.</w:t>
        </w:r>
      </w:hyperlink>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Общая характеристика условий психического развитии в дошкольном возрасте, особенности развития видов деятельности и форм общения со взрослыми и сверстниками (</w:t>
      </w:r>
      <w:proofErr w:type="spellStart"/>
      <w:r w:rsidRPr="00014017">
        <w:rPr>
          <w:rFonts w:ascii="Calibri" w:hAnsi="Calibri" w:cs="Calibri"/>
        </w:rPr>
        <w:t>М.И.Лисина</w:t>
      </w:r>
      <w:proofErr w:type="spellEnd"/>
      <w:r w:rsidRPr="00014017">
        <w:rPr>
          <w:rFonts w:ascii="Calibri" w:hAnsi="Calibri" w:cs="Calibri"/>
        </w:rPr>
        <w:t>). Игра как ведущая деятельность дошкольника.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Проблема игровой деятельности в зарубежной и отечественной психологии. Значение игры для психического развития и формирования личности ребенка. Сюжетно-ролевые игры и игры с правилами.</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Другие виды деятельности дошкольника. Изобразительная деятельность; конструктивная деятельность, бытовая деятельность, учебная деятельность.</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Их роль в развитии познавательных процессов и личности дошкольника. Формирование детского коллектива и его роль в развитии личности ребенка.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 xml:space="preserve">Развитие ощущений и восприятия у дошкольников. Зависимость развития восприятия от видов деятельности ребенка. Проблема сенсорного воспитания. Овладение общественно-выработанными эталонами и мерами. Значение целенаправленного формирование сенсорных процессов для психического развития ребенка (А.В. Запорожец, В.П. Зинченко, Л.А. </w:t>
      </w:r>
      <w:proofErr w:type="spellStart"/>
      <w:r w:rsidRPr="00014017">
        <w:rPr>
          <w:rFonts w:ascii="Calibri" w:hAnsi="Calibri" w:cs="Calibri"/>
        </w:rPr>
        <w:t>Венгер</w:t>
      </w:r>
      <w:proofErr w:type="spellEnd"/>
      <w:r w:rsidRPr="00014017">
        <w:rPr>
          <w:rFonts w:ascii="Calibri" w:hAnsi="Calibri" w:cs="Calibri"/>
        </w:rPr>
        <w:t>).</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 xml:space="preserve">Развитие мышления дошкольника. Взаимодействие видов мышления в дошкольном возрасте. Особенности развития наглядно-действенного мышления (Н.Н. </w:t>
      </w:r>
      <w:proofErr w:type="spellStart"/>
      <w:r w:rsidRPr="00014017">
        <w:rPr>
          <w:rFonts w:ascii="Calibri" w:hAnsi="Calibri" w:cs="Calibri"/>
        </w:rPr>
        <w:t>Поддьяков</w:t>
      </w:r>
      <w:proofErr w:type="spellEnd"/>
      <w:r w:rsidRPr="00014017">
        <w:rPr>
          <w:rFonts w:ascii="Calibri" w:hAnsi="Calibri" w:cs="Calibri"/>
        </w:rPr>
        <w:t>). Наглядно-образное мышление как основное новообразование дошкольного возраста. Развитие рассуждающего мышления у дошкольника. Особенности его обобщений и рассуждений. Проблема формирования умственных действий и понятий.</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Развитие памяти. Проблема формирования произвольной и опосредствованной памяти. Соотношение непроизвольной и произвольной памяти. Особенности внимания. Соотношение непроизвольного и произвольного внимания.</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Развитие речи как средства общения, познания и регулирования поведения дошкольника. Проблема овладения формами и функциями речи в разных видах деятельности дошкольника.</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Развитие воли. Виды деятельности и личностные новообразования в дошкольном возрасте. Возникновение простейших форм общественных мотивов поведения. Установление иерархии мотивов.</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Развитие эмоций. Особенности развития нравственных, эстетических и интеллектуальных чувств. Формирование характера и способностей. Индивидуальные и половые различия в поведении. Особенности ребенка шести лет.</w:t>
      </w:r>
    </w:p>
    <w:p w:rsidR="00001643" w:rsidRPr="00014017" w:rsidRDefault="00001643" w:rsidP="00001643">
      <w:pPr>
        <w:pStyle w:val="a8"/>
        <w:spacing w:before="0" w:beforeAutospacing="0" w:after="0" w:afterAutospacing="0"/>
        <w:ind w:firstLine="709"/>
        <w:jc w:val="both"/>
        <w:rPr>
          <w:rFonts w:ascii="Calibri" w:hAnsi="Calibri" w:cs="Calibri"/>
        </w:rPr>
      </w:pPr>
    </w:p>
    <w:p w:rsidR="00001643" w:rsidRPr="00014017" w:rsidRDefault="00001643" w:rsidP="00001643">
      <w:pPr>
        <w:ind w:firstLine="709"/>
        <w:jc w:val="both"/>
        <w:rPr>
          <w:rFonts w:ascii="Calibri" w:hAnsi="Calibri" w:cs="Calibri"/>
          <w:b/>
          <w:iCs/>
        </w:rPr>
      </w:pPr>
      <w:r w:rsidRPr="00014017">
        <w:rPr>
          <w:rFonts w:ascii="Calibri" w:hAnsi="Calibri" w:cs="Calibri"/>
          <w:b/>
          <w:iCs/>
        </w:rPr>
        <w:t>Оценка качества освоения дисциплины.</w:t>
      </w:r>
    </w:p>
    <w:p w:rsidR="00001643" w:rsidRPr="00014017" w:rsidRDefault="00001643" w:rsidP="00001643">
      <w:pPr>
        <w:ind w:firstLine="709"/>
        <w:jc w:val="both"/>
        <w:rPr>
          <w:rFonts w:ascii="Calibri" w:hAnsi="Calibri" w:cs="Calibri"/>
          <w:b/>
          <w:iCs/>
        </w:rPr>
      </w:pPr>
    </w:p>
    <w:p w:rsidR="00001643" w:rsidRPr="00014017" w:rsidRDefault="00001643" w:rsidP="00001643">
      <w:pPr>
        <w:ind w:firstLine="709"/>
        <w:jc w:val="both"/>
        <w:rPr>
          <w:rFonts w:ascii="Calibri" w:hAnsi="Calibri" w:cs="Calibri"/>
          <w:b/>
          <w:iCs/>
        </w:rPr>
      </w:pPr>
      <w:r w:rsidRPr="00014017">
        <w:rPr>
          <w:rFonts w:ascii="Calibri" w:hAnsi="Calibri" w:cs="Calibri"/>
          <w:b/>
          <w:iCs/>
        </w:rPr>
        <w:t>Практическое задание: подготовка эссе.</w:t>
      </w:r>
    </w:p>
    <w:p w:rsidR="00001643" w:rsidRPr="00014017" w:rsidRDefault="00001643" w:rsidP="00001643">
      <w:pPr>
        <w:ind w:firstLine="709"/>
        <w:jc w:val="both"/>
        <w:rPr>
          <w:rFonts w:ascii="Calibri" w:hAnsi="Calibri" w:cs="Calibri"/>
          <w:iCs/>
        </w:rPr>
      </w:pPr>
    </w:p>
    <w:p w:rsidR="00001643" w:rsidRPr="00014017" w:rsidRDefault="00001643" w:rsidP="00001643">
      <w:pPr>
        <w:pStyle w:val="13"/>
        <w:ind w:firstLine="709"/>
        <w:jc w:val="both"/>
        <w:rPr>
          <w:rFonts w:ascii="Calibri" w:hAnsi="Calibri" w:cs="Calibri"/>
          <w:b/>
          <w:sz w:val="24"/>
          <w:szCs w:val="24"/>
        </w:rPr>
      </w:pPr>
      <w:r w:rsidRPr="00014017">
        <w:rPr>
          <w:rFonts w:ascii="Calibri" w:hAnsi="Calibri" w:cs="Calibri"/>
          <w:b/>
          <w:sz w:val="24"/>
          <w:szCs w:val="24"/>
        </w:rPr>
        <w:t>Примерные темы для написания эссе</w:t>
      </w:r>
    </w:p>
    <w:p w:rsidR="00001643" w:rsidRPr="00014017" w:rsidRDefault="00001643" w:rsidP="00001643">
      <w:pPr>
        <w:pStyle w:val="13"/>
        <w:tabs>
          <w:tab w:val="left" w:pos="360"/>
          <w:tab w:val="left" w:pos="426"/>
        </w:tabs>
        <w:ind w:firstLine="709"/>
        <w:jc w:val="both"/>
        <w:rPr>
          <w:rFonts w:ascii="Calibri" w:hAnsi="Calibri" w:cs="Calibri"/>
          <w:sz w:val="24"/>
          <w:szCs w:val="24"/>
        </w:rPr>
      </w:pP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1.Цели и задачи дошкольной педагогики. Предмет и функции дошкольной педагогики.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2.Современные концепции дошкольного образования.</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lastRenderedPageBreak/>
        <w:t>3.Современные зарубежные и советские педагогические теории воспитания и развития ребенка.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4.Становление и развитие дошкольного образования в России.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5.Факторы, влияющие на развитие личности.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6.Физическое воспитание дошкольников. Задачи, средства, методы физического воспитания.</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7.Задачи, средства, методы умственного воспитания дошкольников.</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8.Задачи, средства, методы нравственного воспитания дошкольников.</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9.Задачи, средства, методы эстетического воспитания дошкольников.</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10.Связь физического и нервно-психического развития детей первого года жизни.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11.Краткая характеристика и задачи развития детей 2-го и 3-го года жизни. Кризис 3-х лет.</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12.Воспитание и развитие детей 2-го и 3-го года жизни.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13.Значение игры в жизни дошкольника. Классификация игр.</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14.Задачи, средства, методы трудового воспитания детей в дошкольно</w:t>
      </w:r>
      <w:r>
        <w:rPr>
          <w:rFonts w:ascii="Calibri" w:hAnsi="Calibri" w:cs="Calibri"/>
          <w:sz w:val="24"/>
          <w:szCs w:val="24"/>
        </w:rPr>
        <w:t>й</w:t>
      </w:r>
      <w:r w:rsidRPr="00014017">
        <w:rPr>
          <w:rFonts w:ascii="Calibri" w:hAnsi="Calibri" w:cs="Calibri"/>
          <w:sz w:val="24"/>
          <w:szCs w:val="24"/>
        </w:rPr>
        <w:t xml:space="preserve"> </w:t>
      </w:r>
      <w:r>
        <w:rPr>
          <w:rFonts w:ascii="Calibri" w:hAnsi="Calibri" w:cs="Calibri"/>
          <w:sz w:val="22"/>
          <w:szCs w:val="22"/>
        </w:rPr>
        <w:t>организаци</w:t>
      </w:r>
      <w:r w:rsidRPr="00014017">
        <w:rPr>
          <w:rFonts w:ascii="Calibri" w:hAnsi="Calibri" w:cs="Calibri"/>
          <w:sz w:val="24"/>
          <w:szCs w:val="24"/>
        </w:rPr>
        <w:t>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15.Содержание работы с детьми по формированию навыков самообслуживания в разных возрастных группах.</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16.Содержание работы с детьми дошкольного возраста по формированию хозяйственно-бытового и ручного труда.</w:t>
      </w:r>
    </w:p>
    <w:p w:rsidR="00001643" w:rsidRPr="00014017" w:rsidRDefault="00001643" w:rsidP="00001643">
      <w:pPr>
        <w:pStyle w:val="13"/>
        <w:tabs>
          <w:tab w:val="left" w:pos="426"/>
        </w:tabs>
        <w:ind w:firstLine="709"/>
        <w:jc w:val="both"/>
        <w:rPr>
          <w:rFonts w:ascii="Calibri" w:hAnsi="Calibri" w:cs="Calibri"/>
          <w:sz w:val="24"/>
          <w:szCs w:val="24"/>
        </w:rPr>
      </w:pPr>
      <w:r w:rsidRPr="00014017">
        <w:rPr>
          <w:rFonts w:ascii="Calibri" w:hAnsi="Calibri" w:cs="Calibri"/>
          <w:sz w:val="24"/>
          <w:szCs w:val="24"/>
        </w:rPr>
        <w:t>17.Деятельностный и личностный подход в воспитании дошкольников.</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18.Воспитание – ведущая функция дошкольной педагогики.</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19.Обучение дошкольников – сущностная сторона образовательного процесса. Специфика обучения дошкольников.</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20.Психолого-педагогические особенности детей раннего возраста.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21.Психолого-педагогические особенности детей младшего дошкольного возраста.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22.Психолого-педагогические особенности детей среднего дошкольного возраста.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23.Психолого-педагогические особенности детей старшего дошкольного возраста.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24.Технологии обучения и развития дошкольников.</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25.Теоретические основы и сущность целостного педагогического процесса. Целостный педагогический процесс в дошкольно</w:t>
      </w:r>
      <w:r>
        <w:rPr>
          <w:rFonts w:ascii="Calibri" w:hAnsi="Calibri" w:cs="Calibri"/>
          <w:sz w:val="24"/>
          <w:szCs w:val="24"/>
        </w:rPr>
        <w:t>й</w:t>
      </w:r>
      <w:r w:rsidRPr="00014017">
        <w:rPr>
          <w:rFonts w:ascii="Calibri" w:hAnsi="Calibri" w:cs="Calibri"/>
          <w:sz w:val="24"/>
          <w:szCs w:val="24"/>
        </w:rPr>
        <w:t xml:space="preserve"> </w:t>
      </w:r>
      <w:r>
        <w:rPr>
          <w:rFonts w:ascii="Calibri" w:hAnsi="Calibri" w:cs="Calibri"/>
          <w:sz w:val="22"/>
          <w:szCs w:val="22"/>
        </w:rPr>
        <w:t>организаци</w:t>
      </w:r>
      <w:r w:rsidRPr="00014017">
        <w:rPr>
          <w:rFonts w:ascii="Calibri" w:hAnsi="Calibri" w:cs="Calibri"/>
          <w:sz w:val="24"/>
          <w:szCs w:val="24"/>
        </w:rPr>
        <w:t>и, его компоненты.</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26.Проблема выбора программ развития и воспитания в ДОО. Вариативные и альтернативные программы. Федеральные государственные требования к основной общеобразовательной программе дошкольного образования.</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27.Художественно-эстетическая деятельность дошкольника. Детское творчество.</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28.Познавательная деятельность дошкольника. Сенсорное воспитание детей дошкольного возраста.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29.Современные отечественные педагогические теории воспитания и развития ребенка.</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30. Формы работы воспитателя с семьей.</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31. Преемственность ДОО и школы.</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32. Среда развития дошкольника: проблемы и перспективы. Построение предметно-развивающей среды в ДОО.</w:t>
      </w:r>
    </w:p>
    <w:p w:rsidR="00001643" w:rsidRPr="00014017" w:rsidRDefault="00001643" w:rsidP="00001643">
      <w:pPr>
        <w:pStyle w:val="13"/>
        <w:tabs>
          <w:tab w:val="left" w:pos="360"/>
          <w:tab w:val="left" w:pos="426"/>
        </w:tabs>
        <w:ind w:firstLine="709"/>
        <w:jc w:val="both"/>
        <w:rPr>
          <w:rFonts w:ascii="Calibri" w:hAnsi="Calibri" w:cs="Calibri"/>
          <w:sz w:val="24"/>
          <w:szCs w:val="24"/>
        </w:rPr>
      </w:pPr>
      <w:r w:rsidRPr="00014017">
        <w:rPr>
          <w:rFonts w:ascii="Calibri" w:hAnsi="Calibri" w:cs="Calibri"/>
          <w:sz w:val="24"/>
          <w:szCs w:val="24"/>
        </w:rPr>
        <w:t>33.Готовность детей к школьному обучению. Виды готовности.</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 xml:space="preserve">Развитие психики в </w:t>
      </w:r>
      <w:proofErr w:type="spellStart"/>
      <w:r w:rsidRPr="00014017">
        <w:rPr>
          <w:rFonts w:ascii="Calibri" w:hAnsi="Calibri" w:cs="Calibri"/>
        </w:rPr>
        <w:t>пренатальный</w:t>
      </w:r>
      <w:proofErr w:type="spellEnd"/>
      <w:r w:rsidRPr="00014017">
        <w:rPr>
          <w:rFonts w:ascii="Calibri" w:hAnsi="Calibri" w:cs="Calibri"/>
        </w:rPr>
        <w:t xml:space="preserve"> период.</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Родовой кризис.</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Психологическая характеристика периода  новорожденности.</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Социальная ситуация развития в младенческом периоде.</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Психологическая характеристика младенческого возраста.</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lastRenderedPageBreak/>
        <w:t>Психологический смысл  кризиса 1 года.</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Характеристика ведущего вида деятельности в младенческом возрасте.</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Особенности развития мышления детей первого года жизни.</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Особенности развития речи детей младенческого возраста.</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Психологическая характеристика детей раннего возраста</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Психологический смысл  кризиса 3-х лет.</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Характеристика ведущего вида деятельности в раннем возрасте.</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Особенности развитие и речи в раннем возрасте.</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Начальные формы развития личности ребенка раннего возраста.</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Развитие познавательных процессов в раннем возрасте.</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Психологическая характеристика дошкольного возраста.</w:t>
      </w:r>
    </w:p>
    <w:p w:rsidR="00001643" w:rsidRPr="00014017" w:rsidRDefault="00001643" w:rsidP="00EE4F36">
      <w:pPr>
        <w:numPr>
          <w:ilvl w:val="0"/>
          <w:numId w:val="49"/>
        </w:numPr>
        <w:tabs>
          <w:tab w:val="left" w:pos="1134"/>
        </w:tabs>
        <w:overflowPunct w:val="0"/>
        <w:autoSpaceDE w:val="0"/>
        <w:autoSpaceDN w:val="0"/>
        <w:adjustRightInd w:val="0"/>
        <w:ind w:left="0" w:firstLine="709"/>
        <w:contextualSpacing/>
        <w:jc w:val="both"/>
        <w:textAlignment w:val="baseline"/>
        <w:rPr>
          <w:rFonts w:ascii="Calibri" w:hAnsi="Calibri" w:cs="Calibri"/>
        </w:rPr>
      </w:pPr>
      <w:r w:rsidRPr="00014017">
        <w:rPr>
          <w:rFonts w:ascii="Calibri" w:hAnsi="Calibri" w:cs="Calibri"/>
        </w:rPr>
        <w:t>Психологический смысл кризиса  7 лет.</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18.  Характеристика ведущего вида деятельности в дошкольном возрасте.</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19. Особенности  общения детей дошкольного возраста со сверстниками и взрослыми.</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20. Развитие личности в дошкольном возрасте.</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21. Особенности развития внимания в дошкольном возрасте.</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22. Особенности развития памяти в дошкольном возрасте.</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23. Особенности развития мышления в дошкольном возрасте.</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24. Особенности развития воображения в дошкольном возрасте.</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r w:rsidRPr="00014017">
        <w:rPr>
          <w:rFonts w:ascii="Calibri" w:hAnsi="Calibri" w:cs="Calibri"/>
        </w:rPr>
        <w:t>25. Особенности развития речи в дошкольном возрасте.</w:t>
      </w:r>
    </w:p>
    <w:p w:rsidR="00001643" w:rsidRPr="00014017" w:rsidRDefault="00001643" w:rsidP="00001643">
      <w:pPr>
        <w:pStyle w:val="13"/>
        <w:tabs>
          <w:tab w:val="left" w:pos="360"/>
          <w:tab w:val="left" w:pos="426"/>
        </w:tabs>
        <w:ind w:firstLine="709"/>
        <w:jc w:val="both"/>
        <w:rPr>
          <w:rFonts w:ascii="Calibri" w:hAnsi="Calibri" w:cs="Calibri"/>
          <w:sz w:val="24"/>
          <w:szCs w:val="24"/>
        </w:rPr>
      </w:pPr>
    </w:p>
    <w:p w:rsidR="00001643" w:rsidRPr="00014017" w:rsidRDefault="00001643" w:rsidP="00001643">
      <w:pPr>
        <w:pStyle w:val="13"/>
        <w:tabs>
          <w:tab w:val="left" w:pos="360"/>
          <w:tab w:val="left" w:pos="426"/>
        </w:tabs>
        <w:ind w:firstLine="709"/>
        <w:jc w:val="both"/>
        <w:rPr>
          <w:rFonts w:ascii="Calibri" w:hAnsi="Calibri" w:cs="Calibri"/>
          <w:b/>
          <w:sz w:val="24"/>
          <w:szCs w:val="24"/>
        </w:rPr>
      </w:pPr>
      <w:r w:rsidRPr="00014017">
        <w:rPr>
          <w:rFonts w:ascii="Calibri" w:hAnsi="Calibri" w:cs="Calibri"/>
          <w:b/>
          <w:sz w:val="24"/>
          <w:szCs w:val="24"/>
        </w:rPr>
        <w:t>Литература к модулю</w:t>
      </w:r>
    </w:p>
    <w:p w:rsidR="00001643" w:rsidRPr="00014017" w:rsidRDefault="00001643" w:rsidP="00001643">
      <w:pPr>
        <w:pStyle w:val="13"/>
        <w:tabs>
          <w:tab w:val="left" w:pos="360"/>
          <w:tab w:val="left" w:pos="426"/>
        </w:tabs>
        <w:ind w:firstLine="709"/>
        <w:jc w:val="both"/>
        <w:rPr>
          <w:rFonts w:ascii="Calibri" w:hAnsi="Calibri" w:cs="Calibri"/>
          <w:b/>
          <w:sz w:val="24"/>
          <w:szCs w:val="24"/>
        </w:rPr>
      </w:pPr>
    </w:p>
    <w:p w:rsidR="00001643" w:rsidRPr="00014017" w:rsidRDefault="00001643" w:rsidP="00EE4F36">
      <w:pPr>
        <w:numPr>
          <w:ilvl w:val="0"/>
          <w:numId w:val="52"/>
        </w:numPr>
        <w:ind w:left="0" w:firstLine="357"/>
        <w:rPr>
          <w:rFonts w:ascii="Calibri" w:hAnsi="Calibri" w:cs="Calibri"/>
        </w:rPr>
      </w:pPr>
      <w:r w:rsidRPr="00014017">
        <w:rPr>
          <w:rFonts w:ascii="Calibri" w:hAnsi="Calibri" w:cs="Calibri"/>
        </w:rPr>
        <w:t>Дошкольная педагогика с основами методик воспитания и обучения: Учебник для вузов. 2-е изд. Стандарт третьего поколения/ Под ред. А. Г. Гогоберидзе, О. В. Солнцевой. – СПб.: Питер, 2015. – 464 с.</w:t>
      </w:r>
    </w:p>
    <w:p w:rsidR="00001643" w:rsidRPr="00014017" w:rsidRDefault="00001643" w:rsidP="00EE4F36">
      <w:pPr>
        <w:numPr>
          <w:ilvl w:val="0"/>
          <w:numId w:val="52"/>
        </w:numPr>
        <w:ind w:left="0" w:firstLine="357"/>
        <w:rPr>
          <w:rFonts w:ascii="Calibri" w:hAnsi="Calibri" w:cs="Calibri"/>
        </w:rPr>
      </w:pPr>
      <w:r w:rsidRPr="00014017">
        <w:rPr>
          <w:rFonts w:ascii="Calibri" w:hAnsi="Calibri" w:cs="Calibri"/>
        </w:rPr>
        <w:t xml:space="preserve">Дошкольная педагогика: учебник для академического </w:t>
      </w:r>
      <w:proofErr w:type="spellStart"/>
      <w:r w:rsidRPr="00014017">
        <w:rPr>
          <w:rFonts w:ascii="Calibri" w:hAnsi="Calibri" w:cs="Calibri"/>
        </w:rPr>
        <w:t>бакалавриата</w:t>
      </w:r>
      <w:proofErr w:type="spellEnd"/>
      <w:r w:rsidRPr="00014017">
        <w:rPr>
          <w:rFonts w:ascii="Calibri" w:hAnsi="Calibri" w:cs="Calibri"/>
        </w:rPr>
        <w:t xml:space="preserve">  / Н. В. </w:t>
      </w:r>
      <w:proofErr w:type="spellStart"/>
      <w:r w:rsidRPr="00014017">
        <w:rPr>
          <w:rFonts w:ascii="Calibri" w:hAnsi="Calibri" w:cs="Calibri"/>
        </w:rPr>
        <w:t>Микляева</w:t>
      </w:r>
      <w:proofErr w:type="spellEnd"/>
      <w:r w:rsidRPr="00014017">
        <w:rPr>
          <w:rFonts w:ascii="Calibri" w:hAnsi="Calibri" w:cs="Calibri"/>
        </w:rPr>
        <w:t>, Ю. В. </w:t>
      </w:r>
      <w:proofErr w:type="spellStart"/>
      <w:r w:rsidRPr="00014017">
        <w:rPr>
          <w:rFonts w:ascii="Calibri" w:hAnsi="Calibri" w:cs="Calibri"/>
        </w:rPr>
        <w:t>Микляева</w:t>
      </w:r>
      <w:proofErr w:type="spellEnd"/>
      <w:r w:rsidRPr="00014017">
        <w:rPr>
          <w:rFonts w:ascii="Calibri" w:hAnsi="Calibri" w:cs="Calibri"/>
        </w:rPr>
        <w:t xml:space="preserve">, Н. А. Виноградова: под общ. ред. Н.В. </w:t>
      </w:r>
      <w:proofErr w:type="spellStart"/>
      <w:r w:rsidRPr="00014017">
        <w:rPr>
          <w:rFonts w:ascii="Calibri" w:hAnsi="Calibri" w:cs="Calibri"/>
        </w:rPr>
        <w:t>Микляевой</w:t>
      </w:r>
      <w:proofErr w:type="spellEnd"/>
      <w:r w:rsidRPr="00014017">
        <w:rPr>
          <w:rFonts w:ascii="Calibri" w:hAnsi="Calibri" w:cs="Calibri"/>
        </w:rPr>
        <w:t xml:space="preserve">.  – М.: </w:t>
      </w:r>
      <w:proofErr w:type="spellStart"/>
      <w:r w:rsidRPr="00014017">
        <w:rPr>
          <w:rFonts w:ascii="Calibri" w:hAnsi="Calibri" w:cs="Calibri"/>
        </w:rPr>
        <w:t>Юрайт</w:t>
      </w:r>
      <w:proofErr w:type="spellEnd"/>
      <w:r w:rsidRPr="00014017">
        <w:rPr>
          <w:rFonts w:ascii="Calibri" w:hAnsi="Calibri" w:cs="Calibri"/>
        </w:rPr>
        <w:t>, 2015.  – 496 с.</w:t>
      </w:r>
    </w:p>
    <w:p w:rsidR="00001643" w:rsidRPr="00014017" w:rsidRDefault="00001643" w:rsidP="00EE4F36">
      <w:pPr>
        <w:numPr>
          <w:ilvl w:val="0"/>
          <w:numId w:val="52"/>
        </w:numPr>
        <w:ind w:left="0" w:firstLine="357"/>
        <w:rPr>
          <w:rFonts w:ascii="Calibri" w:hAnsi="Calibri" w:cs="Calibri"/>
        </w:rPr>
      </w:pPr>
      <w:r w:rsidRPr="00014017">
        <w:rPr>
          <w:rFonts w:ascii="Calibri" w:hAnsi="Calibri" w:cs="Calibri"/>
          <w:i/>
        </w:rPr>
        <w:t xml:space="preserve">Козлова С. А. </w:t>
      </w:r>
      <w:r w:rsidRPr="00014017">
        <w:rPr>
          <w:rFonts w:ascii="Calibri" w:hAnsi="Calibri" w:cs="Calibri"/>
        </w:rPr>
        <w:t>Дошкольная педагогика : учебник для студ. Учреждений сред. Проф. Образования / С. А. Козлова, Т. А. Куликова. -  М. : Издательский центр «Академия», 2013. – 416 с.</w:t>
      </w:r>
    </w:p>
    <w:p w:rsidR="00001643" w:rsidRPr="00014017" w:rsidRDefault="00001643" w:rsidP="00EE4F36">
      <w:pPr>
        <w:numPr>
          <w:ilvl w:val="0"/>
          <w:numId w:val="52"/>
        </w:numPr>
        <w:tabs>
          <w:tab w:val="left" w:pos="1134"/>
          <w:tab w:val="left" w:pos="1276"/>
        </w:tabs>
        <w:ind w:left="0" w:firstLine="357"/>
        <w:jc w:val="both"/>
        <w:rPr>
          <w:rFonts w:ascii="Calibri" w:hAnsi="Calibri" w:cs="Calibri"/>
        </w:rPr>
      </w:pPr>
      <w:r w:rsidRPr="00014017">
        <w:rPr>
          <w:rFonts w:ascii="Calibri" w:hAnsi="Calibri" w:cs="Calibri"/>
        </w:rPr>
        <w:t>Современный образовательный процесс в ДОУ: тезаурус педагога /Л. Л. Тимофеева, О. В. </w:t>
      </w:r>
      <w:proofErr w:type="spellStart"/>
      <w:r w:rsidRPr="00014017">
        <w:rPr>
          <w:rFonts w:ascii="Calibri" w:hAnsi="Calibri" w:cs="Calibri"/>
        </w:rPr>
        <w:t>Бережнова</w:t>
      </w:r>
      <w:proofErr w:type="spellEnd"/>
      <w:r w:rsidRPr="00014017">
        <w:rPr>
          <w:rFonts w:ascii="Calibri" w:hAnsi="Calibri" w:cs="Calibri"/>
        </w:rPr>
        <w:t xml:space="preserve"> // Управление Дошкольным Образовательным Учреждением. – 2013. – № 3. – С. 70–81.</w:t>
      </w:r>
    </w:p>
    <w:p w:rsidR="00001643" w:rsidRPr="00014017" w:rsidRDefault="00001643" w:rsidP="00EE4F36">
      <w:pPr>
        <w:widowControl w:val="0"/>
        <w:numPr>
          <w:ilvl w:val="0"/>
          <w:numId w:val="52"/>
        </w:numPr>
        <w:tabs>
          <w:tab w:val="left" w:pos="1082"/>
        </w:tabs>
        <w:ind w:left="0" w:firstLine="357"/>
        <w:jc w:val="both"/>
        <w:rPr>
          <w:rFonts w:ascii="Calibri" w:hAnsi="Calibri" w:cs="Calibri"/>
        </w:rPr>
      </w:pPr>
      <w:r w:rsidRPr="00014017">
        <w:rPr>
          <w:rFonts w:ascii="Calibri" w:hAnsi="Calibri" w:cs="Calibri"/>
        </w:rPr>
        <w:t xml:space="preserve">Воспитательно-образовательный процесс: планирование на каждый день по программе "От рождения до школы" под ред. Н.Е. </w:t>
      </w:r>
      <w:proofErr w:type="spellStart"/>
      <w:r w:rsidRPr="00014017">
        <w:rPr>
          <w:rFonts w:ascii="Calibri" w:hAnsi="Calibri" w:cs="Calibri"/>
        </w:rPr>
        <w:t>Вераксы</w:t>
      </w:r>
      <w:proofErr w:type="spellEnd"/>
      <w:r w:rsidRPr="00014017">
        <w:rPr>
          <w:rFonts w:ascii="Calibri" w:hAnsi="Calibri" w:cs="Calibri"/>
        </w:rPr>
        <w:t xml:space="preserve">, Т.С. Комаровой, М.А. Васильевой / авт.-сост. Н. Н. </w:t>
      </w:r>
      <w:proofErr w:type="spellStart"/>
      <w:r w:rsidRPr="00014017">
        <w:rPr>
          <w:rFonts w:ascii="Calibri" w:hAnsi="Calibri" w:cs="Calibri"/>
        </w:rPr>
        <w:t>Черноиванова</w:t>
      </w:r>
      <w:proofErr w:type="spellEnd"/>
      <w:r w:rsidRPr="00014017">
        <w:rPr>
          <w:rFonts w:ascii="Calibri" w:hAnsi="Calibri" w:cs="Calibri"/>
        </w:rPr>
        <w:t>. - Волгоград: Учитель, 2014.</w:t>
      </w:r>
    </w:p>
    <w:p w:rsidR="00001643" w:rsidRPr="00014017" w:rsidRDefault="00001643" w:rsidP="00EE4F36">
      <w:pPr>
        <w:widowControl w:val="0"/>
        <w:numPr>
          <w:ilvl w:val="0"/>
          <w:numId w:val="52"/>
        </w:numPr>
        <w:tabs>
          <w:tab w:val="left" w:pos="1093"/>
        </w:tabs>
        <w:ind w:left="0" w:firstLine="357"/>
        <w:jc w:val="both"/>
        <w:rPr>
          <w:rFonts w:ascii="Calibri" w:hAnsi="Calibri" w:cs="Calibri"/>
        </w:rPr>
      </w:pPr>
      <w:r w:rsidRPr="00014017">
        <w:rPr>
          <w:rFonts w:ascii="Calibri" w:hAnsi="Calibri" w:cs="Calibri"/>
        </w:rPr>
        <w:t>Современные технологии обучения дошкольников. - Волгоград: Учитель, 2013.</w:t>
      </w:r>
    </w:p>
    <w:p w:rsidR="00001643" w:rsidRPr="00014017" w:rsidRDefault="00001643" w:rsidP="00EE4F36">
      <w:pPr>
        <w:pStyle w:val="a6"/>
        <w:numPr>
          <w:ilvl w:val="0"/>
          <w:numId w:val="52"/>
        </w:numPr>
        <w:tabs>
          <w:tab w:val="left" w:pos="993"/>
        </w:tabs>
        <w:jc w:val="both"/>
        <w:rPr>
          <w:rFonts w:ascii="Calibri" w:hAnsi="Calibri" w:cs="Calibri"/>
        </w:rPr>
      </w:pPr>
      <w:proofErr w:type="spellStart"/>
      <w:r w:rsidRPr="00014017">
        <w:rPr>
          <w:rStyle w:val="a7"/>
          <w:rFonts w:ascii="Calibri" w:hAnsi="Calibri" w:cs="Calibri"/>
          <w:b w:val="0"/>
        </w:rPr>
        <w:t>Веракса</w:t>
      </w:r>
      <w:proofErr w:type="spellEnd"/>
      <w:r w:rsidRPr="00014017">
        <w:rPr>
          <w:rStyle w:val="a7"/>
          <w:rFonts w:ascii="Calibri" w:hAnsi="Calibri" w:cs="Calibri"/>
          <w:b w:val="0"/>
        </w:rPr>
        <w:t xml:space="preserve"> Н.Е., </w:t>
      </w:r>
      <w:proofErr w:type="spellStart"/>
      <w:r w:rsidRPr="00014017">
        <w:rPr>
          <w:rStyle w:val="a7"/>
          <w:rFonts w:ascii="Calibri" w:hAnsi="Calibri" w:cs="Calibri"/>
          <w:b w:val="0"/>
        </w:rPr>
        <w:t>Веракса</w:t>
      </w:r>
      <w:proofErr w:type="spellEnd"/>
      <w:r w:rsidRPr="00014017">
        <w:rPr>
          <w:rStyle w:val="a7"/>
          <w:rFonts w:ascii="Calibri" w:hAnsi="Calibri" w:cs="Calibri"/>
          <w:b w:val="0"/>
        </w:rPr>
        <w:t xml:space="preserve"> А.Н. </w:t>
      </w:r>
      <w:r w:rsidRPr="00014017">
        <w:rPr>
          <w:rFonts w:ascii="Calibri" w:hAnsi="Calibri" w:cs="Calibri"/>
        </w:rPr>
        <w:t xml:space="preserve">Детская психология. Учебник место издания </w:t>
      </w:r>
      <w:proofErr w:type="spellStart"/>
      <w:r w:rsidRPr="00014017">
        <w:rPr>
          <w:rFonts w:ascii="Calibri" w:hAnsi="Calibri" w:cs="Calibri"/>
        </w:rPr>
        <w:t>Юрайт</w:t>
      </w:r>
      <w:proofErr w:type="spellEnd"/>
      <w:r w:rsidRPr="00014017">
        <w:rPr>
          <w:rFonts w:ascii="Calibri" w:hAnsi="Calibri" w:cs="Calibri"/>
        </w:rPr>
        <w:t xml:space="preserve"> -  Москва, 2014, 446 с.</w:t>
      </w:r>
    </w:p>
    <w:p w:rsidR="00001643" w:rsidRPr="00014017" w:rsidRDefault="00001643" w:rsidP="00EE4F36">
      <w:pPr>
        <w:pStyle w:val="a6"/>
        <w:numPr>
          <w:ilvl w:val="0"/>
          <w:numId w:val="52"/>
        </w:numPr>
        <w:tabs>
          <w:tab w:val="left" w:pos="993"/>
        </w:tabs>
        <w:jc w:val="both"/>
        <w:rPr>
          <w:rFonts w:ascii="Calibri" w:hAnsi="Calibri" w:cs="Calibri"/>
        </w:rPr>
      </w:pPr>
      <w:proofErr w:type="spellStart"/>
      <w:r w:rsidRPr="00014017">
        <w:rPr>
          <w:rStyle w:val="a7"/>
          <w:rFonts w:ascii="Calibri" w:hAnsi="Calibri" w:cs="Calibri"/>
          <w:b w:val="0"/>
        </w:rPr>
        <w:t>Веракса</w:t>
      </w:r>
      <w:proofErr w:type="spellEnd"/>
      <w:r w:rsidRPr="00014017">
        <w:rPr>
          <w:rStyle w:val="a7"/>
          <w:rFonts w:ascii="Calibri" w:hAnsi="Calibri" w:cs="Calibri"/>
          <w:b w:val="0"/>
        </w:rPr>
        <w:t xml:space="preserve"> Н.Е., </w:t>
      </w:r>
      <w:proofErr w:type="spellStart"/>
      <w:r w:rsidRPr="00014017">
        <w:rPr>
          <w:rStyle w:val="a7"/>
          <w:rFonts w:ascii="Calibri" w:hAnsi="Calibri" w:cs="Calibri"/>
          <w:b w:val="0"/>
        </w:rPr>
        <w:t>Веракса</w:t>
      </w:r>
      <w:proofErr w:type="spellEnd"/>
      <w:r w:rsidRPr="00014017">
        <w:rPr>
          <w:rStyle w:val="a7"/>
          <w:rFonts w:ascii="Calibri" w:hAnsi="Calibri" w:cs="Calibri"/>
          <w:b w:val="0"/>
        </w:rPr>
        <w:t xml:space="preserve"> А.Н. </w:t>
      </w:r>
      <w:r w:rsidRPr="00014017">
        <w:rPr>
          <w:rFonts w:ascii="Calibri" w:hAnsi="Calibri" w:cs="Calibri"/>
        </w:rPr>
        <w:t xml:space="preserve">Дошкольная педагогика и психология. Хрестоматия. Мозаика-Синтез. - Москва, 2014. 554 с. </w:t>
      </w:r>
    </w:p>
    <w:p w:rsidR="00001643" w:rsidRPr="00014017" w:rsidRDefault="00001643" w:rsidP="00EE4F36">
      <w:pPr>
        <w:pStyle w:val="a6"/>
        <w:numPr>
          <w:ilvl w:val="0"/>
          <w:numId w:val="52"/>
        </w:numPr>
        <w:tabs>
          <w:tab w:val="left" w:pos="993"/>
          <w:tab w:val="left" w:pos="1080"/>
          <w:tab w:val="left" w:pos="1134"/>
        </w:tabs>
        <w:jc w:val="both"/>
        <w:rPr>
          <w:rFonts w:ascii="Calibri" w:hAnsi="Calibri" w:cs="Calibri"/>
          <w:lang w:bidi="he-IL"/>
        </w:rPr>
      </w:pPr>
      <w:proofErr w:type="spellStart"/>
      <w:r w:rsidRPr="00014017">
        <w:rPr>
          <w:rFonts w:ascii="Calibri" w:hAnsi="Calibri" w:cs="Calibri"/>
          <w:lang w:bidi="he-IL"/>
        </w:rPr>
        <w:t>Гонина</w:t>
      </w:r>
      <w:proofErr w:type="spellEnd"/>
      <w:r w:rsidRPr="00014017">
        <w:rPr>
          <w:rFonts w:ascii="Calibri" w:hAnsi="Calibri" w:cs="Calibri"/>
          <w:lang w:bidi="he-IL"/>
        </w:rPr>
        <w:t xml:space="preserve"> О.О. Психология дошкольного возраста [Текст]: учебник и практикум для прикладного </w:t>
      </w:r>
      <w:proofErr w:type="spellStart"/>
      <w:r w:rsidRPr="00014017">
        <w:rPr>
          <w:rFonts w:ascii="Calibri" w:hAnsi="Calibri" w:cs="Calibri"/>
          <w:lang w:bidi="he-IL"/>
        </w:rPr>
        <w:t>бакалавриата</w:t>
      </w:r>
      <w:proofErr w:type="spellEnd"/>
      <w:r w:rsidRPr="00014017">
        <w:rPr>
          <w:rFonts w:ascii="Calibri" w:hAnsi="Calibri" w:cs="Calibri"/>
          <w:lang w:bidi="he-IL"/>
        </w:rPr>
        <w:t xml:space="preserve"> /О.О. </w:t>
      </w:r>
      <w:proofErr w:type="spellStart"/>
      <w:r w:rsidRPr="00014017">
        <w:rPr>
          <w:rFonts w:ascii="Calibri" w:hAnsi="Calibri" w:cs="Calibri"/>
          <w:lang w:bidi="he-IL"/>
        </w:rPr>
        <w:t>Гонина</w:t>
      </w:r>
      <w:proofErr w:type="spellEnd"/>
      <w:r w:rsidRPr="00014017">
        <w:rPr>
          <w:rFonts w:ascii="Calibri" w:hAnsi="Calibri" w:cs="Calibri"/>
          <w:lang w:bidi="he-IL"/>
        </w:rPr>
        <w:t xml:space="preserve">. – М.: Издательство </w:t>
      </w:r>
      <w:proofErr w:type="spellStart"/>
      <w:r w:rsidRPr="00014017">
        <w:rPr>
          <w:rFonts w:ascii="Calibri" w:hAnsi="Calibri" w:cs="Calibri"/>
          <w:lang w:bidi="he-IL"/>
        </w:rPr>
        <w:t>Юрайт</w:t>
      </w:r>
      <w:proofErr w:type="spellEnd"/>
      <w:r w:rsidRPr="00014017">
        <w:rPr>
          <w:rFonts w:ascii="Calibri" w:hAnsi="Calibri" w:cs="Calibri"/>
          <w:lang w:bidi="he-IL"/>
        </w:rPr>
        <w:t>, 2015. – 465 с.</w:t>
      </w:r>
    </w:p>
    <w:p w:rsidR="00001643" w:rsidRPr="00014017" w:rsidRDefault="00001643" w:rsidP="00EE4F36">
      <w:pPr>
        <w:pStyle w:val="a6"/>
        <w:widowControl w:val="0"/>
        <w:numPr>
          <w:ilvl w:val="0"/>
          <w:numId w:val="52"/>
        </w:numPr>
        <w:tabs>
          <w:tab w:val="left" w:pos="993"/>
          <w:tab w:val="left" w:pos="1079"/>
        </w:tabs>
        <w:jc w:val="both"/>
        <w:rPr>
          <w:rFonts w:ascii="Calibri" w:hAnsi="Calibri" w:cs="Calibri"/>
        </w:rPr>
      </w:pPr>
      <w:r w:rsidRPr="00014017">
        <w:rPr>
          <w:rFonts w:ascii="Calibri" w:hAnsi="Calibri" w:cs="Calibri"/>
        </w:rPr>
        <w:t>Диагностика эмоционально - личностного развития дошкольников 3 - 7 лет / сост. Н.Д. Денисова. - Волгоград: Учитель, 2013.</w:t>
      </w:r>
    </w:p>
    <w:p w:rsidR="00001643" w:rsidRPr="00014017" w:rsidRDefault="00001643" w:rsidP="00EE4F36">
      <w:pPr>
        <w:pStyle w:val="42"/>
        <w:numPr>
          <w:ilvl w:val="0"/>
          <w:numId w:val="52"/>
        </w:numPr>
        <w:tabs>
          <w:tab w:val="left" w:pos="993"/>
          <w:tab w:val="left" w:pos="1080"/>
          <w:tab w:val="left" w:pos="1134"/>
        </w:tabs>
        <w:spacing w:line="240" w:lineRule="auto"/>
        <w:jc w:val="both"/>
        <w:rPr>
          <w:rStyle w:val="14"/>
          <w:rFonts w:ascii="Calibri" w:hAnsi="Calibri" w:cs="Calibri"/>
          <w:b w:val="0"/>
          <w:bCs w:val="0"/>
          <w:sz w:val="24"/>
          <w:szCs w:val="24"/>
        </w:rPr>
      </w:pPr>
      <w:r w:rsidRPr="00014017">
        <w:rPr>
          <w:rStyle w:val="14"/>
          <w:rFonts w:ascii="Calibri" w:hAnsi="Calibri" w:cs="Calibri"/>
          <w:b w:val="0"/>
          <w:sz w:val="24"/>
          <w:szCs w:val="24"/>
        </w:rPr>
        <w:t xml:space="preserve">Мухина, В.С. Возрастная психология: Феноменология развития </w:t>
      </w:r>
      <w:r w:rsidRPr="00014017">
        <w:rPr>
          <w:rFonts w:ascii="Calibri" w:hAnsi="Calibri" w:cs="Calibri"/>
          <w:b w:val="0"/>
          <w:sz w:val="24"/>
          <w:szCs w:val="24"/>
        </w:rPr>
        <w:t>[Текст]</w:t>
      </w:r>
      <w:r w:rsidRPr="00014017">
        <w:rPr>
          <w:rFonts w:ascii="Calibri" w:hAnsi="Calibri" w:cs="Calibri"/>
          <w:b w:val="0"/>
          <w:sz w:val="24"/>
          <w:szCs w:val="24"/>
          <w:lang w:bidi="he-IL"/>
        </w:rPr>
        <w:t>:</w:t>
      </w:r>
      <w:r w:rsidRPr="00014017">
        <w:rPr>
          <w:rStyle w:val="14"/>
          <w:rFonts w:ascii="Calibri" w:hAnsi="Calibri" w:cs="Calibri"/>
          <w:b w:val="0"/>
          <w:sz w:val="24"/>
          <w:szCs w:val="24"/>
        </w:rPr>
        <w:t xml:space="preserve"> учеб. для </w:t>
      </w:r>
      <w:r w:rsidRPr="00014017">
        <w:rPr>
          <w:rStyle w:val="14"/>
          <w:rFonts w:ascii="Calibri" w:hAnsi="Calibri" w:cs="Calibri"/>
          <w:b w:val="0"/>
          <w:sz w:val="24"/>
          <w:szCs w:val="24"/>
        </w:rPr>
        <w:lastRenderedPageBreak/>
        <w:t xml:space="preserve">студентов вузов, обучающихся по спец. "Педагогика и психология", "Психология", "Социальная педагогика", "Педагогика" / В. С. Мухина. – 14-е изд., стер. – М.: Академия, 2012. – 656 с. </w:t>
      </w:r>
    </w:p>
    <w:p w:rsidR="00001643" w:rsidRPr="00014017" w:rsidRDefault="00001643" w:rsidP="00EE4F36">
      <w:pPr>
        <w:pStyle w:val="a6"/>
        <w:numPr>
          <w:ilvl w:val="0"/>
          <w:numId w:val="52"/>
        </w:numPr>
        <w:tabs>
          <w:tab w:val="left" w:pos="993"/>
          <w:tab w:val="left" w:pos="1080"/>
          <w:tab w:val="left" w:pos="1134"/>
        </w:tabs>
        <w:jc w:val="both"/>
        <w:rPr>
          <w:rFonts w:ascii="Calibri" w:hAnsi="Calibri" w:cs="Calibri"/>
          <w:lang w:bidi="he-IL"/>
        </w:rPr>
      </w:pPr>
      <w:r w:rsidRPr="00014017">
        <w:rPr>
          <w:rFonts w:ascii="Calibri" w:hAnsi="Calibri" w:cs="Calibri"/>
          <w:lang w:bidi="he-IL"/>
        </w:rPr>
        <w:t xml:space="preserve">Обухова, Л.Ф. Возрастная психология </w:t>
      </w:r>
      <w:r w:rsidRPr="00014017">
        <w:rPr>
          <w:rFonts w:ascii="Calibri" w:hAnsi="Calibri" w:cs="Calibri"/>
        </w:rPr>
        <w:t>[Текст]</w:t>
      </w:r>
      <w:r w:rsidRPr="00014017">
        <w:rPr>
          <w:rFonts w:ascii="Calibri" w:hAnsi="Calibri" w:cs="Calibri"/>
          <w:lang w:bidi="he-IL"/>
        </w:rPr>
        <w:t xml:space="preserve">: учебник по дисциплине "Возраст. психология" для студентов вузов / Л.Ф. Обухова. – М.: </w:t>
      </w:r>
      <w:proofErr w:type="spellStart"/>
      <w:r w:rsidRPr="00014017">
        <w:rPr>
          <w:rFonts w:ascii="Calibri" w:hAnsi="Calibri" w:cs="Calibri"/>
          <w:lang w:bidi="he-IL"/>
        </w:rPr>
        <w:t>Юрайт</w:t>
      </w:r>
      <w:proofErr w:type="spellEnd"/>
      <w:r w:rsidRPr="00014017">
        <w:rPr>
          <w:rFonts w:ascii="Calibri" w:hAnsi="Calibri" w:cs="Calibri"/>
          <w:lang w:bidi="he-IL"/>
        </w:rPr>
        <w:t xml:space="preserve">: МГППУ, 2010. – 460 с. </w:t>
      </w:r>
    </w:p>
    <w:p w:rsidR="00001643" w:rsidRPr="00014017" w:rsidRDefault="00001643" w:rsidP="00EE4F36">
      <w:pPr>
        <w:pStyle w:val="a6"/>
        <w:widowControl w:val="0"/>
        <w:numPr>
          <w:ilvl w:val="0"/>
          <w:numId w:val="52"/>
        </w:numPr>
        <w:tabs>
          <w:tab w:val="left" w:pos="993"/>
          <w:tab w:val="left" w:pos="1079"/>
        </w:tabs>
        <w:jc w:val="both"/>
        <w:rPr>
          <w:rFonts w:ascii="Calibri" w:hAnsi="Calibri" w:cs="Calibri"/>
        </w:rPr>
      </w:pPr>
      <w:r w:rsidRPr="00014017">
        <w:rPr>
          <w:rFonts w:ascii="Calibri" w:hAnsi="Calibri" w:cs="Calibri"/>
        </w:rPr>
        <w:t xml:space="preserve">Сиротюк А.Л. Закономерности психического развития детей от рождения до 9 лет / А.Л. Сиротюк, А.С. Сиротюк. - М.: </w:t>
      </w:r>
      <w:proofErr w:type="spellStart"/>
      <w:r w:rsidRPr="00014017">
        <w:rPr>
          <w:rFonts w:ascii="Calibri" w:hAnsi="Calibri" w:cs="Calibri"/>
        </w:rPr>
        <w:t>Директ-Медиа</w:t>
      </w:r>
      <w:proofErr w:type="spellEnd"/>
      <w:r w:rsidRPr="00014017">
        <w:rPr>
          <w:rFonts w:ascii="Calibri" w:hAnsi="Calibri" w:cs="Calibri"/>
        </w:rPr>
        <w:t>, 2014.</w:t>
      </w:r>
    </w:p>
    <w:p w:rsidR="00001643" w:rsidRPr="00014017" w:rsidRDefault="00001643" w:rsidP="00EE4F36">
      <w:pPr>
        <w:pStyle w:val="a6"/>
        <w:widowControl w:val="0"/>
        <w:numPr>
          <w:ilvl w:val="0"/>
          <w:numId w:val="52"/>
        </w:numPr>
        <w:tabs>
          <w:tab w:val="left" w:pos="993"/>
          <w:tab w:val="left" w:pos="1102"/>
        </w:tabs>
        <w:jc w:val="both"/>
        <w:rPr>
          <w:rFonts w:ascii="Calibri" w:hAnsi="Calibri" w:cs="Calibri"/>
        </w:rPr>
      </w:pPr>
      <w:proofErr w:type="spellStart"/>
      <w:r w:rsidRPr="00014017">
        <w:rPr>
          <w:rFonts w:ascii="Calibri" w:hAnsi="Calibri" w:cs="Calibri"/>
        </w:rPr>
        <w:t>Урунтаева</w:t>
      </w:r>
      <w:proofErr w:type="spellEnd"/>
      <w:r w:rsidRPr="00014017">
        <w:rPr>
          <w:rFonts w:ascii="Calibri" w:hAnsi="Calibri" w:cs="Calibri"/>
        </w:rPr>
        <w:t xml:space="preserve"> Г.А. Детская практическая психология. - М.: Академия, 2015.</w:t>
      </w:r>
    </w:p>
    <w:p w:rsidR="00001643" w:rsidRPr="00014017" w:rsidRDefault="00001643" w:rsidP="00EE4F36">
      <w:pPr>
        <w:pStyle w:val="a6"/>
        <w:numPr>
          <w:ilvl w:val="0"/>
          <w:numId w:val="52"/>
        </w:numPr>
        <w:tabs>
          <w:tab w:val="left" w:pos="993"/>
          <w:tab w:val="left" w:pos="1080"/>
          <w:tab w:val="left" w:pos="1134"/>
        </w:tabs>
        <w:jc w:val="both"/>
        <w:rPr>
          <w:rFonts w:ascii="Calibri" w:hAnsi="Calibri" w:cs="Calibri"/>
          <w:lang w:bidi="he-IL"/>
        </w:rPr>
      </w:pPr>
      <w:proofErr w:type="spellStart"/>
      <w:r w:rsidRPr="00014017">
        <w:rPr>
          <w:rFonts w:ascii="Calibri" w:hAnsi="Calibri" w:cs="Calibri"/>
          <w:lang w:bidi="he-IL"/>
        </w:rPr>
        <w:t>Урунтаева</w:t>
      </w:r>
      <w:proofErr w:type="spellEnd"/>
      <w:r w:rsidRPr="00014017">
        <w:rPr>
          <w:rFonts w:ascii="Calibri" w:hAnsi="Calibri" w:cs="Calibri"/>
          <w:lang w:bidi="he-IL"/>
        </w:rPr>
        <w:t xml:space="preserve"> Г.А. Психология дошкольного возраста: учебник для студ. учреждений </w:t>
      </w:r>
      <w:proofErr w:type="spellStart"/>
      <w:r w:rsidRPr="00014017">
        <w:rPr>
          <w:rFonts w:ascii="Calibri" w:hAnsi="Calibri" w:cs="Calibri"/>
          <w:lang w:bidi="he-IL"/>
        </w:rPr>
        <w:t>высш</w:t>
      </w:r>
      <w:proofErr w:type="spellEnd"/>
      <w:r w:rsidRPr="00014017">
        <w:rPr>
          <w:rFonts w:ascii="Calibri" w:hAnsi="Calibri" w:cs="Calibri"/>
          <w:lang w:bidi="he-IL"/>
        </w:rPr>
        <w:t xml:space="preserve">. проф. Образования /Г.А. </w:t>
      </w:r>
      <w:proofErr w:type="spellStart"/>
      <w:r w:rsidRPr="00014017">
        <w:rPr>
          <w:rFonts w:ascii="Calibri" w:hAnsi="Calibri" w:cs="Calibri"/>
          <w:lang w:bidi="he-IL"/>
        </w:rPr>
        <w:t>Урунтаева</w:t>
      </w:r>
      <w:proofErr w:type="spellEnd"/>
      <w:r w:rsidRPr="00014017">
        <w:rPr>
          <w:rFonts w:ascii="Calibri" w:hAnsi="Calibri" w:cs="Calibri"/>
          <w:lang w:bidi="he-IL"/>
        </w:rPr>
        <w:t>. – М.: Академия, 2014. – 272 с.</w:t>
      </w:r>
    </w:p>
    <w:p w:rsidR="00001643" w:rsidRPr="00014017" w:rsidRDefault="00001643" w:rsidP="00EE4F36">
      <w:pPr>
        <w:pStyle w:val="a6"/>
        <w:numPr>
          <w:ilvl w:val="0"/>
          <w:numId w:val="52"/>
        </w:numPr>
        <w:tabs>
          <w:tab w:val="left" w:pos="993"/>
          <w:tab w:val="left" w:pos="1080"/>
          <w:tab w:val="left" w:pos="1134"/>
        </w:tabs>
        <w:jc w:val="both"/>
        <w:rPr>
          <w:rStyle w:val="14"/>
          <w:rFonts w:ascii="Calibri" w:hAnsi="Calibri" w:cs="Calibri"/>
        </w:rPr>
      </w:pPr>
      <w:r w:rsidRPr="00014017">
        <w:rPr>
          <w:rStyle w:val="14"/>
          <w:rFonts w:ascii="Calibri" w:hAnsi="Calibri" w:cs="Calibri"/>
          <w:bCs/>
        </w:rPr>
        <w:t xml:space="preserve">Шаповаленко, И.В. Психология развития и возрастная психология </w:t>
      </w:r>
      <w:r w:rsidRPr="00014017">
        <w:rPr>
          <w:rFonts w:ascii="Calibri" w:hAnsi="Calibri" w:cs="Calibri"/>
        </w:rPr>
        <w:t>[Текст]</w:t>
      </w:r>
      <w:r w:rsidRPr="00014017">
        <w:rPr>
          <w:rFonts w:ascii="Calibri" w:hAnsi="Calibri" w:cs="Calibri"/>
          <w:lang w:bidi="he-IL"/>
        </w:rPr>
        <w:t>:</w:t>
      </w:r>
      <w:r w:rsidRPr="00014017">
        <w:rPr>
          <w:rStyle w:val="14"/>
          <w:rFonts w:ascii="Calibri" w:hAnsi="Calibri" w:cs="Calibri"/>
          <w:bCs/>
        </w:rPr>
        <w:t xml:space="preserve"> учебник / И. В. Шаповаленко. – 2-е изд., </w:t>
      </w:r>
      <w:proofErr w:type="spellStart"/>
      <w:r w:rsidRPr="00014017">
        <w:rPr>
          <w:rStyle w:val="14"/>
          <w:rFonts w:ascii="Calibri" w:hAnsi="Calibri" w:cs="Calibri"/>
          <w:bCs/>
        </w:rPr>
        <w:t>перераб</w:t>
      </w:r>
      <w:proofErr w:type="spellEnd"/>
      <w:r w:rsidRPr="00014017">
        <w:rPr>
          <w:rStyle w:val="14"/>
          <w:rFonts w:ascii="Calibri" w:hAnsi="Calibri" w:cs="Calibri"/>
          <w:bCs/>
        </w:rPr>
        <w:t xml:space="preserve">. и доп. – М.: </w:t>
      </w:r>
      <w:proofErr w:type="spellStart"/>
      <w:r w:rsidRPr="00014017">
        <w:rPr>
          <w:rStyle w:val="14"/>
          <w:rFonts w:ascii="Calibri" w:hAnsi="Calibri" w:cs="Calibri"/>
          <w:bCs/>
        </w:rPr>
        <w:t>Юрайт</w:t>
      </w:r>
      <w:proofErr w:type="spellEnd"/>
      <w:r w:rsidRPr="00014017">
        <w:rPr>
          <w:rStyle w:val="14"/>
          <w:rFonts w:ascii="Calibri" w:hAnsi="Calibri" w:cs="Calibri"/>
          <w:bCs/>
        </w:rPr>
        <w:t>, 2012. – 567 с.</w:t>
      </w:r>
    </w:p>
    <w:p w:rsidR="00001643" w:rsidRPr="00014017" w:rsidRDefault="00001643" w:rsidP="00001643">
      <w:pPr>
        <w:ind w:firstLine="709"/>
        <w:jc w:val="both"/>
        <w:rPr>
          <w:rFonts w:ascii="Calibri" w:hAnsi="Calibri" w:cs="Calibri"/>
          <w:b/>
          <w:bCs/>
        </w:rPr>
      </w:pPr>
    </w:p>
    <w:p w:rsidR="00001643" w:rsidRPr="00014017" w:rsidRDefault="00001643" w:rsidP="00001643">
      <w:pPr>
        <w:ind w:firstLine="709"/>
        <w:jc w:val="both"/>
        <w:rPr>
          <w:rFonts w:ascii="Calibri" w:hAnsi="Calibri" w:cs="Calibri"/>
          <w:b/>
        </w:rPr>
      </w:pPr>
      <w:r w:rsidRPr="00014017">
        <w:rPr>
          <w:rFonts w:ascii="Calibri" w:hAnsi="Calibri" w:cs="Calibri"/>
          <w:b/>
        </w:rPr>
        <w:t>Дополнительная литература к модулю</w:t>
      </w:r>
    </w:p>
    <w:p w:rsidR="00001643" w:rsidRPr="00014017" w:rsidRDefault="00001643" w:rsidP="00001643">
      <w:pPr>
        <w:ind w:firstLine="709"/>
        <w:jc w:val="both"/>
        <w:rPr>
          <w:rFonts w:ascii="Calibri" w:hAnsi="Calibri" w:cs="Calibri"/>
          <w:b/>
        </w:rPr>
      </w:pPr>
    </w:p>
    <w:p w:rsidR="00001643" w:rsidRPr="00014017" w:rsidRDefault="00001643" w:rsidP="00EE4F36">
      <w:pPr>
        <w:pStyle w:val="a6"/>
        <w:numPr>
          <w:ilvl w:val="0"/>
          <w:numId w:val="50"/>
        </w:numPr>
        <w:tabs>
          <w:tab w:val="left" w:pos="567"/>
        </w:tabs>
        <w:ind w:left="0" w:firstLine="357"/>
        <w:contextualSpacing w:val="0"/>
        <w:jc w:val="both"/>
        <w:rPr>
          <w:rFonts w:ascii="Calibri" w:hAnsi="Calibri" w:cs="Calibri"/>
        </w:rPr>
      </w:pPr>
      <w:proofErr w:type="spellStart"/>
      <w:r w:rsidRPr="00014017">
        <w:rPr>
          <w:rFonts w:ascii="Calibri" w:hAnsi="Calibri" w:cs="Calibri"/>
        </w:rPr>
        <w:t>Богина</w:t>
      </w:r>
      <w:proofErr w:type="spellEnd"/>
      <w:r w:rsidRPr="00014017">
        <w:rPr>
          <w:rFonts w:ascii="Calibri" w:hAnsi="Calibri" w:cs="Calibri"/>
        </w:rPr>
        <w:t xml:space="preserve"> Т.Л.Режим дня в детском саду/Т.Л. </w:t>
      </w:r>
      <w:proofErr w:type="spellStart"/>
      <w:r w:rsidRPr="00014017">
        <w:rPr>
          <w:rFonts w:ascii="Calibri" w:hAnsi="Calibri" w:cs="Calibri"/>
        </w:rPr>
        <w:t>Богина</w:t>
      </w:r>
      <w:proofErr w:type="spellEnd"/>
      <w:r w:rsidRPr="00014017">
        <w:rPr>
          <w:rFonts w:ascii="Calibri" w:hAnsi="Calibri" w:cs="Calibri"/>
        </w:rPr>
        <w:t>, Н.Т.Терехова –</w:t>
      </w:r>
      <w:proofErr w:type="spellStart"/>
      <w:r w:rsidRPr="00014017">
        <w:rPr>
          <w:rFonts w:ascii="Calibri" w:hAnsi="Calibri" w:cs="Calibri"/>
        </w:rPr>
        <w:t>М.:Просвещение</w:t>
      </w:r>
      <w:proofErr w:type="spellEnd"/>
      <w:r w:rsidRPr="00014017">
        <w:rPr>
          <w:rFonts w:ascii="Calibri" w:hAnsi="Calibri" w:cs="Calibri"/>
        </w:rPr>
        <w:t>, 2010</w:t>
      </w:r>
    </w:p>
    <w:p w:rsidR="00001643" w:rsidRPr="00014017" w:rsidRDefault="00001643" w:rsidP="00EE4F36">
      <w:pPr>
        <w:pStyle w:val="a6"/>
        <w:numPr>
          <w:ilvl w:val="0"/>
          <w:numId w:val="50"/>
        </w:numPr>
        <w:tabs>
          <w:tab w:val="left" w:pos="567"/>
        </w:tabs>
        <w:ind w:left="0" w:firstLine="357"/>
        <w:contextualSpacing w:val="0"/>
        <w:jc w:val="both"/>
        <w:rPr>
          <w:rFonts w:ascii="Calibri" w:hAnsi="Calibri" w:cs="Calibri"/>
        </w:rPr>
      </w:pPr>
      <w:r w:rsidRPr="00014017">
        <w:rPr>
          <w:rFonts w:ascii="Calibri" w:hAnsi="Calibri" w:cs="Calibri"/>
        </w:rPr>
        <w:t xml:space="preserve">Евдокимова Е.С., </w:t>
      </w:r>
      <w:proofErr w:type="spellStart"/>
      <w:r w:rsidRPr="00014017">
        <w:rPr>
          <w:rFonts w:ascii="Calibri" w:hAnsi="Calibri" w:cs="Calibri"/>
        </w:rPr>
        <w:t>Додокина</w:t>
      </w:r>
      <w:proofErr w:type="spellEnd"/>
      <w:r w:rsidRPr="00014017">
        <w:rPr>
          <w:rFonts w:ascii="Calibri" w:hAnsi="Calibri" w:cs="Calibri"/>
        </w:rPr>
        <w:t xml:space="preserve"> Н.В., Кудрявцева Е.А. Детский сад и семья: совместное воспитание дошкольников. - Ростов </w:t>
      </w:r>
      <w:proofErr w:type="spellStart"/>
      <w:r w:rsidRPr="00014017">
        <w:rPr>
          <w:rFonts w:ascii="Calibri" w:hAnsi="Calibri" w:cs="Calibri"/>
        </w:rPr>
        <w:t>н</w:t>
      </w:r>
      <w:proofErr w:type="spellEnd"/>
      <w:r w:rsidRPr="00014017">
        <w:rPr>
          <w:rFonts w:ascii="Calibri" w:hAnsi="Calibri" w:cs="Calibri"/>
        </w:rPr>
        <w:t>/</w:t>
      </w:r>
      <w:proofErr w:type="spellStart"/>
      <w:r w:rsidRPr="00014017">
        <w:rPr>
          <w:rFonts w:ascii="Calibri" w:hAnsi="Calibri" w:cs="Calibri"/>
        </w:rPr>
        <w:t>Д.:Феникс</w:t>
      </w:r>
      <w:proofErr w:type="spellEnd"/>
      <w:r w:rsidRPr="00014017">
        <w:rPr>
          <w:rFonts w:ascii="Calibri" w:hAnsi="Calibri" w:cs="Calibri"/>
        </w:rPr>
        <w:t>. 2011.-с.17-39</w:t>
      </w:r>
    </w:p>
    <w:p w:rsidR="00001643" w:rsidRPr="00014017" w:rsidRDefault="00001643" w:rsidP="00EE4F36">
      <w:pPr>
        <w:pStyle w:val="a8"/>
        <w:numPr>
          <w:ilvl w:val="0"/>
          <w:numId w:val="50"/>
        </w:numPr>
        <w:tabs>
          <w:tab w:val="left" w:pos="567"/>
        </w:tabs>
        <w:spacing w:before="0" w:beforeAutospacing="0" w:after="0" w:afterAutospacing="0"/>
        <w:ind w:left="0" w:firstLine="357"/>
        <w:jc w:val="both"/>
        <w:rPr>
          <w:rFonts w:ascii="Calibri" w:hAnsi="Calibri" w:cs="Calibri"/>
        </w:rPr>
      </w:pPr>
      <w:r w:rsidRPr="00014017">
        <w:rPr>
          <w:rFonts w:ascii="Calibri" w:hAnsi="Calibri" w:cs="Calibri"/>
        </w:rPr>
        <w:t xml:space="preserve">Специальная дошкольная педагогика: Уч. пос./ Е.А. </w:t>
      </w:r>
      <w:proofErr w:type="spellStart"/>
      <w:r w:rsidRPr="00014017">
        <w:rPr>
          <w:rFonts w:ascii="Calibri" w:hAnsi="Calibri" w:cs="Calibri"/>
        </w:rPr>
        <w:t>Стребелева</w:t>
      </w:r>
      <w:proofErr w:type="spellEnd"/>
      <w:r w:rsidRPr="00014017">
        <w:rPr>
          <w:rFonts w:ascii="Calibri" w:hAnsi="Calibri" w:cs="Calibri"/>
        </w:rPr>
        <w:t xml:space="preserve">, А.Л. </w:t>
      </w:r>
      <w:proofErr w:type="spellStart"/>
      <w:r w:rsidRPr="00014017">
        <w:rPr>
          <w:rFonts w:ascii="Calibri" w:hAnsi="Calibri" w:cs="Calibri"/>
        </w:rPr>
        <w:t>Венгер</w:t>
      </w:r>
      <w:proofErr w:type="spellEnd"/>
      <w:r w:rsidRPr="00014017">
        <w:rPr>
          <w:rFonts w:ascii="Calibri" w:hAnsi="Calibri" w:cs="Calibri"/>
        </w:rPr>
        <w:t xml:space="preserve"> и др. Под ред. Е.А. </w:t>
      </w:r>
      <w:proofErr w:type="spellStart"/>
      <w:r w:rsidRPr="00014017">
        <w:rPr>
          <w:rFonts w:ascii="Calibri" w:hAnsi="Calibri" w:cs="Calibri"/>
        </w:rPr>
        <w:t>Стребелевой</w:t>
      </w:r>
      <w:proofErr w:type="spellEnd"/>
      <w:r w:rsidRPr="00014017">
        <w:rPr>
          <w:rFonts w:ascii="Calibri" w:hAnsi="Calibri" w:cs="Calibri"/>
        </w:rPr>
        <w:t>. - М.: ИЦ «Академия», 2001.-312 с.</w:t>
      </w:r>
    </w:p>
    <w:p w:rsidR="00001643" w:rsidRPr="00014017" w:rsidRDefault="00001643" w:rsidP="00EE4F36">
      <w:pPr>
        <w:pStyle w:val="a8"/>
        <w:numPr>
          <w:ilvl w:val="0"/>
          <w:numId w:val="50"/>
        </w:numPr>
        <w:tabs>
          <w:tab w:val="left" w:pos="567"/>
        </w:tabs>
        <w:spacing w:before="0" w:beforeAutospacing="0" w:after="0" w:afterAutospacing="0"/>
        <w:ind w:left="0" w:firstLine="357"/>
        <w:jc w:val="both"/>
        <w:rPr>
          <w:rFonts w:ascii="Calibri" w:hAnsi="Calibri" w:cs="Calibri"/>
        </w:rPr>
      </w:pPr>
      <w:proofErr w:type="spellStart"/>
      <w:r w:rsidRPr="00014017">
        <w:rPr>
          <w:rFonts w:ascii="Calibri" w:hAnsi="Calibri" w:cs="Calibri"/>
        </w:rPr>
        <w:t>Штрайсмер</w:t>
      </w:r>
      <w:proofErr w:type="spellEnd"/>
      <w:r w:rsidRPr="00014017">
        <w:rPr>
          <w:rFonts w:ascii="Calibri" w:hAnsi="Calibri" w:cs="Calibri"/>
        </w:rPr>
        <w:t xml:space="preserve"> В. Обучение и развитие ребенка раннего возраста: Уч. </w:t>
      </w:r>
      <w:proofErr w:type="spellStart"/>
      <w:r w:rsidRPr="00014017">
        <w:rPr>
          <w:rFonts w:ascii="Calibri" w:hAnsi="Calibri" w:cs="Calibri"/>
        </w:rPr>
        <w:t>пособ</w:t>
      </w:r>
      <w:proofErr w:type="spellEnd"/>
      <w:r w:rsidRPr="00014017">
        <w:rPr>
          <w:rFonts w:ascii="Calibri" w:hAnsi="Calibri" w:cs="Calibri"/>
        </w:rPr>
        <w:t xml:space="preserve">. для студ. </w:t>
      </w:r>
      <w:proofErr w:type="spellStart"/>
      <w:r w:rsidRPr="00014017">
        <w:rPr>
          <w:rFonts w:ascii="Calibri" w:hAnsi="Calibri" w:cs="Calibri"/>
        </w:rPr>
        <w:t>высш</w:t>
      </w:r>
      <w:proofErr w:type="spellEnd"/>
      <w:r w:rsidRPr="00014017">
        <w:rPr>
          <w:rFonts w:ascii="Calibri" w:hAnsi="Calibri" w:cs="Calibri"/>
        </w:rPr>
        <w:t xml:space="preserve">. и сред. </w:t>
      </w:r>
      <w:proofErr w:type="spellStart"/>
      <w:r w:rsidRPr="00014017">
        <w:rPr>
          <w:rFonts w:ascii="Calibri" w:hAnsi="Calibri" w:cs="Calibri"/>
        </w:rPr>
        <w:t>пед</w:t>
      </w:r>
      <w:proofErr w:type="spellEnd"/>
      <w:r w:rsidRPr="00014017">
        <w:rPr>
          <w:rFonts w:ascii="Calibri" w:hAnsi="Calibri" w:cs="Calibri"/>
        </w:rPr>
        <w:t xml:space="preserve">. уч. зав. перевод с немец. А.А. </w:t>
      </w:r>
      <w:proofErr w:type="spellStart"/>
      <w:r w:rsidRPr="00014017">
        <w:rPr>
          <w:rFonts w:ascii="Calibri" w:hAnsi="Calibri" w:cs="Calibri"/>
        </w:rPr>
        <w:t>Михлина</w:t>
      </w:r>
      <w:proofErr w:type="spellEnd"/>
      <w:r w:rsidRPr="00014017">
        <w:rPr>
          <w:rFonts w:ascii="Calibri" w:hAnsi="Calibri" w:cs="Calibri"/>
        </w:rPr>
        <w:t>, Н.М. Назаровой.- М.: ИЦ «Академия», 2002.-240 с.</w:t>
      </w:r>
    </w:p>
    <w:p w:rsidR="00001643" w:rsidRPr="00014017" w:rsidRDefault="00001643" w:rsidP="00EE4F36">
      <w:pPr>
        <w:widowControl w:val="0"/>
        <w:numPr>
          <w:ilvl w:val="0"/>
          <w:numId w:val="50"/>
        </w:numPr>
        <w:tabs>
          <w:tab w:val="left" w:pos="567"/>
          <w:tab w:val="left" w:pos="1085"/>
        </w:tabs>
        <w:ind w:left="0" w:firstLine="357"/>
        <w:jc w:val="both"/>
        <w:rPr>
          <w:rFonts w:ascii="Calibri" w:hAnsi="Calibri" w:cs="Calibri"/>
        </w:rPr>
      </w:pPr>
      <w:proofErr w:type="spellStart"/>
      <w:r w:rsidRPr="00014017">
        <w:rPr>
          <w:rFonts w:ascii="Calibri" w:hAnsi="Calibri" w:cs="Calibri"/>
        </w:rPr>
        <w:t>Бабунова</w:t>
      </w:r>
      <w:proofErr w:type="spellEnd"/>
      <w:r w:rsidRPr="00014017">
        <w:rPr>
          <w:rFonts w:ascii="Calibri" w:hAnsi="Calibri" w:cs="Calibri"/>
        </w:rPr>
        <w:t xml:space="preserve"> Т.М. Дошкольная педагогика: учебное пособие. - М.: ТЦ Сфера,</w:t>
      </w:r>
    </w:p>
    <w:p w:rsidR="00001643" w:rsidRPr="00014017" w:rsidRDefault="00001643" w:rsidP="00001643">
      <w:pPr>
        <w:tabs>
          <w:tab w:val="left" w:pos="567"/>
        </w:tabs>
        <w:ind w:firstLine="357"/>
        <w:rPr>
          <w:rFonts w:ascii="Calibri" w:hAnsi="Calibri" w:cs="Calibri"/>
        </w:rPr>
      </w:pPr>
      <w:r w:rsidRPr="00014017">
        <w:rPr>
          <w:rFonts w:ascii="Calibri" w:hAnsi="Calibri" w:cs="Calibri"/>
        </w:rPr>
        <w:t>2007.</w:t>
      </w:r>
    </w:p>
    <w:p w:rsidR="00001643" w:rsidRPr="00014017" w:rsidRDefault="00001643" w:rsidP="00EE4F36">
      <w:pPr>
        <w:widowControl w:val="0"/>
        <w:numPr>
          <w:ilvl w:val="0"/>
          <w:numId w:val="50"/>
        </w:numPr>
        <w:tabs>
          <w:tab w:val="left" w:pos="567"/>
          <w:tab w:val="left" w:pos="1085"/>
        </w:tabs>
        <w:ind w:left="0" w:firstLine="357"/>
        <w:jc w:val="both"/>
        <w:rPr>
          <w:rFonts w:ascii="Calibri" w:hAnsi="Calibri" w:cs="Calibri"/>
        </w:rPr>
      </w:pPr>
      <w:proofErr w:type="spellStart"/>
      <w:r w:rsidRPr="00014017">
        <w:rPr>
          <w:rFonts w:ascii="Calibri" w:hAnsi="Calibri" w:cs="Calibri"/>
        </w:rPr>
        <w:t>Божович</w:t>
      </w:r>
      <w:proofErr w:type="spellEnd"/>
      <w:r w:rsidRPr="00014017">
        <w:rPr>
          <w:rFonts w:ascii="Calibri" w:hAnsi="Calibri" w:cs="Calibri"/>
        </w:rPr>
        <w:t xml:space="preserve"> Л.И. Личность и её формирование в детском возрасте. - СПб.: Питер, 2009.</w:t>
      </w:r>
    </w:p>
    <w:p w:rsidR="00001643" w:rsidRPr="00014017" w:rsidRDefault="00001643" w:rsidP="00EE4F36">
      <w:pPr>
        <w:widowControl w:val="0"/>
        <w:numPr>
          <w:ilvl w:val="0"/>
          <w:numId w:val="50"/>
        </w:numPr>
        <w:tabs>
          <w:tab w:val="left" w:pos="567"/>
          <w:tab w:val="left" w:pos="1085"/>
        </w:tabs>
        <w:ind w:left="0" w:firstLine="357"/>
        <w:jc w:val="both"/>
        <w:rPr>
          <w:rFonts w:ascii="Calibri" w:hAnsi="Calibri" w:cs="Calibri"/>
        </w:rPr>
      </w:pPr>
      <w:proofErr w:type="spellStart"/>
      <w:r w:rsidRPr="00014017">
        <w:rPr>
          <w:rFonts w:ascii="Calibri" w:hAnsi="Calibri" w:cs="Calibri"/>
        </w:rPr>
        <w:t>Выготский</w:t>
      </w:r>
      <w:proofErr w:type="spellEnd"/>
      <w:r w:rsidRPr="00014017">
        <w:rPr>
          <w:rFonts w:ascii="Calibri" w:hAnsi="Calibri" w:cs="Calibri"/>
        </w:rPr>
        <w:t xml:space="preserve"> Л.С.Игра и ее роль в психическом развитии ребенка. - М.,2002.</w:t>
      </w:r>
    </w:p>
    <w:p w:rsidR="00001643" w:rsidRPr="00014017" w:rsidRDefault="00001643" w:rsidP="00EE4F36">
      <w:pPr>
        <w:widowControl w:val="0"/>
        <w:numPr>
          <w:ilvl w:val="0"/>
          <w:numId w:val="50"/>
        </w:numPr>
        <w:tabs>
          <w:tab w:val="left" w:pos="567"/>
          <w:tab w:val="left" w:pos="1085"/>
        </w:tabs>
        <w:ind w:left="0" w:firstLine="357"/>
        <w:jc w:val="both"/>
        <w:rPr>
          <w:rFonts w:ascii="Calibri" w:hAnsi="Calibri" w:cs="Calibri"/>
        </w:rPr>
      </w:pPr>
      <w:proofErr w:type="spellStart"/>
      <w:r w:rsidRPr="00014017">
        <w:rPr>
          <w:rFonts w:ascii="Calibri" w:hAnsi="Calibri" w:cs="Calibri"/>
        </w:rPr>
        <w:t>Галигузова</w:t>
      </w:r>
      <w:proofErr w:type="spellEnd"/>
      <w:r w:rsidRPr="00014017">
        <w:rPr>
          <w:rFonts w:ascii="Calibri" w:hAnsi="Calibri" w:cs="Calibri"/>
        </w:rPr>
        <w:t xml:space="preserve"> Л.Н. Педагогика детей раннего возраста: учебное пособие. - М.:ВЛАДОС, 2007.</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proofErr w:type="spellStart"/>
      <w:r w:rsidRPr="00014017">
        <w:rPr>
          <w:rStyle w:val="afe"/>
          <w:rFonts w:ascii="Calibri" w:hAnsi="Calibri" w:cs="Calibri"/>
        </w:rPr>
        <w:t>Асмолов</w:t>
      </w:r>
      <w:proofErr w:type="spellEnd"/>
      <w:r w:rsidRPr="00014017">
        <w:rPr>
          <w:rStyle w:val="afe"/>
          <w:rFonts w:ascii="Calibri" w:hAnsi="Calibri" w:cs="Calibri"/>
        </w:rPr>
        <w:t xml:space="preserve"> А.Г.</w:t>
      </w:r>
      <w:r w:rsidRPr="00014017">
        <w:rPr>
          <w:rFonts w:ascii="Calibri" w:hAnsi="Calibri" w:cs="Calibri"/>
        </w:rPr>
        <w:t xml:space="preserve"> Психология личности: культурно-историческое понимание развития человека. М.: Смысл. 2007 - 528 с.</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proofErr w:type="spellStart"/>
      <w:r w:rsidRPr="00014017">
        <w:rPr>
          <w:rStyle w:val="afe"/>
          <w:rFonts w:ascii="Calibri" w:hAnsi="Calibri" w:cs="Calibri"/>
        </w:rPr>
        <w:t>Асмолов</w:t>
      </w:r>
      <w:proofErr w:type="spellEnd"/>
      <w:r w:rsidRPr="00014017">
        <w:rPr>
          <w:rStyle w:val="afe"/>
          <w:rFonts w:ascii="Calibri" w:hAnsi="Calibri" w:cs="Calibri"/>
        </w:rPr>
        <w:t xml:space="preserve"> А.Г.</w:t>
      </w:r>
      <w:r w:rsidRPr="00014017">
        <w:rPr>
          <w:rFonts w:ascii="Calibri" w:hAnsi="Calibri" w:cs="Calibri"/>
        </w:rPr>
        <w:t xml:space="preserve"> Психология личности: принципы общепсихологического анализа. — М.: «Смысл», ИЦ «Академия», 2002.</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 xml:space="preserve">Вахрушева Л.Н. Познавательные сказки для детей 4-7 лет: </w:t>
      </w:r>
      <w:proofErr w:type="spellStart"/>
      <w:r w:rsidRPr="00014017">
        <w:rPr>
          <w:rFonts w:ascii="Calibri" w:hAnsi="Calibri" w:cs="Calibri"/>
        </w:rPr>
        <w:t>метод.пособие</w:t>
      </w:r>
      <w:proofErr w:type="spellEnd"/>
      <w:r w:rsidRPr="00014017">
        <w:rPr>
          <w:rFonts w:ascii="Calibri" w:hAnsi="Calibri" w:cs="Calibri"/>
        </w:rPr>
        <w:t>. - М.: ТЦ Сфера, 2015.</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proofErr w:type="spellStart"/>
      <w:r w:rsidRPr="00014017">
        <w:rPr>
          <w:rFonts w:ascii="Calibri" w:hAnsi="Calibri" w:cs="Calibri"/>
        </w:rPr>
        <w:t>Веракса</w:t>
      </w:r>
      <w:proofErr w:type="spellEnd"/>
      <w:r w:rsidRPr="00014017">
        <w:rPr>
          <w:rFonts w:ascii="Calibri" w:hAnsi="Calibri" w:cs="Calibri"/>
        </w:rPr>
        <w:t xml:space="preserve"> Н.Е. Диагностическая методика «Необычное дерево» // Современное дошкольное образование. Теория и практика №2 2008.</w:t>
      </w:r>
    </w:p>
    <w:p w:rsidR="00001643" w:rsidRPr="00014017" w:rsidRDefault="00001643" w:rsidP="00EE4F36">
      <w:pPr>
        <w:pStyle w:val="a6"/>
        <w:numPr>
          <w:ilvl w:val="0"/>
          <w:numId w:val="51"/>
        </w:numPr>
        <w:tabs>
          <w:tab w:val="left" w:pos="709"/>
        </w:tabs>
        <w:adjustRightInd w:val="0"/>
        <w:ind w:left="0" w:firstLine="357"/>
        <w:rPr>
          <w:rFonts w:ascii="Calibri" w:hAnsi="Calibri" w:cs="Calibri"/>
        </w:rPr>
      </w:pPr>
      <w:proofErr w:type="spellStart"/>
      <w:r w:rsidRPr="00014017">
        <w:rPr>
          <w:rStyle w:val="a7"/>
          <w:rFonts w:ascii="Calibri" w:hAnsi="Calibri" w:cs="Calibri"/>
          <w:b w:val="0"/>
        </w:rPr>
        <w:t>Веракса</w:t>
      </w:r>
      <w:proofErr w:type="spellEnd"/>
      <w:r w:rsidRPr="00014017">
        <w:rPr>
          <w:rStyle w:val="a7"/>
          <w:rFonts w:ascii="Calibri" w:hAnsi="Calibri" w:cs="Calibri"/>
          <w:b w:val="0"/>
        </w:rPr>
        <w:t xml:space="preserve"> Н.Е., </w:t>
      </w:r>
      <w:proofErr w:type="spellStart"/>
      <w:r w:rsidRPr="00014017">
        <w:rPr>
          <w:rStyle w:val="a7"/>
          <w:rFonts w:ascii="Calibri" w:hAnsi="Calibri" w:cs="Calibri"/>
          <w:b w:val="0"/>
        </w:rPr>
        <w:t>Веракса</w:t>
      </w:r>
      <w:proofErr w:type="spellEnd"/>
      <w:r w:rsidRPr="00014017">
        <w:rPr>
          <w:rStyle w:val="a7"/>
          <w:rFonts w:ascii="Calibri" w:hAnsi="Calibri" w:cs="Calibri"/>
          <w:b w:val="0"/>
        </w:rPr>
        <w:t xml:space="preserve"> А.Н.</w:t>
      </w:r>
      <w:r w:rsidRPr="00014017">
        <w:rPr>
          <w:rStyle w:val="a7"/>
          <w:rFonts w:ascii="Calibri" w:hAnsi="Calibri" w:cs="Calibri"/>
          <w:color w:val="993300"/>
        </w:rPr>
        <w:t xml:space="preserve"> </w:t>
      </w:r>
      <w:r w:rsidRPr="00014017">
        <w:rPr>
          <w:rFonts w:ascii="Calibri" w:hAnsi="Calibri" w:cs="Calibri"/>
        </w:rPr>
        <w:t xml:space="preserve">Познавательное развитие в дошкольном детстве. Учебное пособие. </w:t>
      </w:r>
      <w:r w:rsidRPr="00014017">
        <w:rPr>
          <w:rStyle w:val="name"/>
          <w:rFonts w:ascii="Calibri" w:hAnsi="Calibri" w:cs="Calibri"/>
        </w:rPr>
        <w:t xml:space="preserve">Гриф УМО по классическому университетскому образованию. </w:t>
      </w:r>
      <w:r w:rsidRPr="00014017">
        <w:rPr>
          <w:rFonts w:ascii="Calibri" w:hAnsi="Calibri" w:cs="Calibri"/>
        </w:rPr>
        <w:t>– М.: Мозаика-Синтез, 2012. – 336 С.</w:t>
      </w:r>
    </w:p>
    <w:p w:rsidR="00001643" w:rsidRPr="00014017" w:rsidRDefault="00001643" w:rsidP="00EE4F36">
      <w:pPr>
        <w:pStyle w:val="42"/>
        <w:numPr>
          <w:ilvl w:val="0"/>
          <w:numId w:val="51"/>
        </w:numPr>
        <w:tabs>
          <w:tab w:val="left" w:pos="709"/>
          <w:tab w:val="left" w:pos="993"/>
          <w:tab w:val="left" w:pos="1134"/>
        </w:tabs>
        <w:spacing w:line="240" w:lineRule="auto"/>
        <w:ind w:left="0" w:firstLine="357"/>
        <w:jc w:val="both"/>
        <w:rPr>
          <w:rFonts w:ascii="Calibri" w:hAnsi="Calibri" w:cs="Calibri"/>
          <w:b w:val="0"/>
          <w:bCs w:val="0"/>
          <w:sz w:val="24"/>
          <w:szCs w:val="24"/>
        </w:rPr>
      </w:pPr>
      <w:proofErr w:type="spellStart"/>
      <w:r w:rsidRPr="00014017">
        <w:rPr>
          <w:rFonts w:ascii="Calibri" w:hAnsi="Calibri" w:cs="Calibri"/>
          <w:b w:val="0"/>
          <w:bCs w:val="0"/>
          <w:sz w:val="24"/>
          <w:szCs w:val="24"/>
        </w:rPr>
        <w:t>Веракса</w:t>
      </w:r>
      <w:proofErr w:type="spellEnd"/>
      <w:r w:rsidRPr="00014017">
        <w:rPr>
          <w:rFonts w:ascii="Calibri" w:hAnsi="Calibri" w:cs="Calibri"/>
          <w:b w:val="0"/>
          <w:bCs w:val="0"/>
          <w:sz w:val="24"/>
          <w:szCs w:val="24"/>
        </w:rPr>
        <w:t xml:space="preserve"> Н.Е.</w:t>
      </w:r>
      <w:r w:rsidRPr="00014017">
        <w:rPr>
          <w:rFonts w:ascii="Calibri" w:hAnsi="Calibri" w:cs="Calibri"/>
          <w:b w:val="0"/>
          <w:sz w:val="24"/>
          <w:szCs w:val="24"/>
        </w:rPr>
        <w:t xml:space="preserve"> Репрезентация объективных ситуаций детьми дошкольного возраста // Культурно-историческая психология. 2015. Т.11. №3. С.110–119.</w:t>
      </w:r>
    </w:p>
    <w:p w:rsidR="00001643" w:rsidRPr="00014017" w:rsidRDefault="00001643" w:rsidP="00EE4F36">
      <w:pPr>
        <w:pStyle w:val="22"/>
        <w:numPr>
          <w:ilvl w:val="0"/>
          <w:numId w:val="51"/>
        </w:numPr>
        <w:tabs>
          <w:tab w:val="left" w:pos="709"/>
          <w:tab w:val="left" w:pos="1134"/>
        </w:tabs>
        <w:spacing w:before="0" w:after="0" w:line="240" w:lineRule="auto"/>
        <w:ind w:left="0" w:firstLine="357"/>
        <w:jc w:val="both"/>
        <w:outlineLvl w:val="9"/>
        <w:rPr>
          <w:rStyle w:val="14"/>
          <w:rFonts w:ascii="Calibri" w:hAnsi="Calibri" w:cs="Calibri"/>
          <w:b w:val="0"/>
          <w:bCs w:val="0"/>
          <w:sz w:val="24"/>
          <w:szCs w:val="24"/>
        </w:rPr>
      </w:pPr>
      <w:r w:rsidRPr="00014017">
        <w:rPr>
          <w:rStyle w:val="14"/>
          <w:rFonts w:ascii="Calibri" w:hAnsi="Calibri" w:cs="Calibri"/>
          <w:b w:val="0"/>
          <w:sz w:val="24"/>
          <w:szCs w:val="24"/>
        </w:rPr>
        <w:t xml:space="preserve">Волков Б.С., Волкова Н.В. Практические вопросы детской психологии </w:t>
      </w:r>
      <w:r w:rsidRPr="00014017">
        <w:rPr>
          <w:rFonts w:ascii="Calibri" w:hAnsi="Calibri" w:cs="Calibri"/>
          <w:b w:val="0"/>
          <w:sz w:val="24"/>
          <w:szCs w:val="24"/>
        </w:rPr>
        <w:t>[Текст] / Б.С. Волков -</w:t>
      </w:r>
      <w:r w:rsidRPr="00014017">
        <w:rPr>
          <w:rStyle w:val="14"/>
          <w:rFonts w:ascii="Calibri" w:hAnsi="Calibri" w:cs="Calibri"/>
          <w:b w:val="0"/>
          <w:sz w:val="24"/>
          <w:szCs w:val="24"/>
        </w:rPr>
        <w:t>. 4-е изд. – СПб.: Питер, 2009. – 208 с.</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Занятия с детьми 3-7 лет по развитию эмоционально-коммуникативной и познавательной сфер средствами песочной терапии / авт.-сост. М.А. Федосеева. - Волгоград: Учитель, 2015.</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 xml:space="preserve">Как проектировать универсальные учебные действия в начальной школе. От действия к </w:t>
      </w:r>
      <w:r w:rsidRPr="00014017">
        <w:rPr>
          <w:rFonts w:ascii="Calibri" w:hAnsi="Calibri" w:cs="Calibri"/>
        </w:rPr>
        <w:lastRenderedPageBreak/>
        <w:t xml:space="preserve">мысли: пособие для учителя / под ред. </w:t>
      </w:r>
      <w:proofErr w:type="spellStart"/>
      <w:r w:rsidRPr="00014017">
        <w:rPr>
          <w:rFonts w:ascii="Calibri" w:hAnsi="Calibri" w:cs="Calibri"/>
        </w:rPr>
        <w:t>А.Г.Асмолова</w:t>
      </w:r>
      <w:proofErr w:type="spellEnd"/>
      <w:r w:rsidRPr="00014017">
        <w:rPr>
          <w:rFonts w:ascii="Calibri" w:hAnsi="Calibri" w:cs="Calibri"/>
        </w:rPr>
        <w:t>. - М.: Просвещение, 2011.</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 xml:space="preserve">Кулагина И.Ю., </w:t>
      </w:r>
      <w:proofErr w:type="spellStart"/>
      <w:r w:rsidRPr="00014017">
        <w:rPr>
          <w:rFonts w:ascii="Calibri" w:hAnsi="Calibri" w:cs="Calibri"/>
        </w:rPr>
        <w:t>Колюцкий</w:t>
      </w:r>
      <w:proofErr w:type="spellEnd"/>
      <w:r w:rsidRPr="00014017">
        <w:rPr>
          <w:rFonts w:ascii="Calibri" w:hAnsi="Calibri" w:cs="Calibri"/>
        </w:rPr>
        <w:t xml:space="preserve"> В.Н. Возрастная психология: Полный жизненный цикл развития человека. - М.: ТЦ Сфера, 2004.</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 xml:space="preserve">Примерная общеобразовательная программа дошкольного образования «От рождения до школы» /Под ред. </w:t>
      </w:r>
      <w:proofErr w:type="spellStart"/>
      <w:r w:rsidRPr="00014017">
        <w:rPr>
          <w:rFonts w:ascii="Calibri" w:hAnsi="Calibri" w:cs="Calibri"/>
        </w:rPr>
        <w:t>Н.Е.Вераксы</w:t>
      </w:r>
      <w:proofErr w:type="spellEnd"/>
      <w:r w:rsidRPr="00014017">
        <w:rPr>
          <w:rFonts w:ascii="Calibri" w:hAnsi="Calibri" w:cs="Calibri"/>
        </w:rPr>
        <w:t>, Т.С. Комаровой, М.А.Васильевой). - М.: «Мозаика-Синтез»», 2014.</w:t>
      </w:r>
    </w:p>
    <w:p w:rsidR="00001643" w:rsidRPr="00014017" w:rsidRDefault="00001643" w:rsidP="00EE4F36">
      <w:pPr>
        <w:pStyle w:val="22"/>
        <w:numPr>
          <w:ilvl w:val="0"/>
          <w:numId w:val="51"/>
        </w:numPr>
        <w:tabs>
          <w:tab w:val="left" w:pos="709"/>
          <w:tab w:val="left" w:pos="1134"/>
        </w:tabs>
        <w:spacing w:before="0" w:after="0" w:line="240" w:lineRule="auto"/>
        <w:ind w:left="0" w:firstLine="357"/>
        <w:jc w:val="both"/>
        <w:outlineLvl w:val="9"/>
        <w:rPr>
          <w:rStyle w:val="14"/>
          <w:rFonts w:ascii="Calibri" w:hAnsi="Calibri" w:cs="Calibri"/>
          <w:b w:val="0"/>
          <w:bCs w:val="0"/>
          <w:sz w:val="24"/>
          <w:szCs w:val="24"/>
        </w:rPr>
      </w:pPr>
      <w:r w:rsidRPr="00014017">
        <w:rPr>
          <w:rStyle w:val="14"/>
          <w:rFonts w:ascii="Calibri" w:hAnsi="Calibri" w:cs="Calibri"/>
          <w:b w:val="0"/>
          <w:i/>
          <w:sz w:val="24"/>
          <w:szCs w:val="24"/>
        </w:rPr>
        <w:t>Психология</w:t>
      </w:r>
      <w:r w:rsidRPr="00014017">
        <w:rPr>
          <w:rStyle w:val="14"/>
          <w:rFonts w:ascii="Calibri" w:hAnsi="Calibri" w:cs="Calibri"/>
          <w:b w:val="0"/>
          <w:sz w:val="24"/>
          <w:szCs w:val="24"/>
        </w:rPr>
        <w:t xml:space="preserve"> развития, возрастная психология </w:t>
      </w:r>
      <w:r w:rsidRPr="00014017">
        <w:rPr>
          <w:rFonts w:ascii="Calibri" w:hAnsi="Calibri" w:cs="Calibri"/>
          <w:b w:val="0"/>
          <w:sz w:val="24"/>
          <w:szCs w:val="24"/>
        </w:rPr>
        <w:t>[Текст]</w:t>
      </w:r>
      <w:r w:rsidRPr="00014017">
        <w:rPr>
          <w:rFonts w:ascii="Calibri" w:hAnsi="Calibri" w:cs="Calibri"/>
          <w:b w:val="0"/>
          <w:sz w:val="24"/>
          <w:szCs w:val="24"/>
          <w:lang w:bidi="he-IL"/>
        </w:rPr>
        <w:t>:</w:t>
      </w:r>
      <w:r w:rsidRPr="00014017">
        <w:rPr>
          <w:rStyle w:val="14"/>
          <w:rFonts w:ascii="Calibri" w:hAnsi="Calibri" w:cs="Calibri"/>
          <w:b w:val="0"/>
          <w:sz w:val="24"/>
          <w:szCs w:val="24"/>
        </w:rPr>
        <w:t xml:space="preserve"> для студентов вузов / С. И. Самыгин [и др.]. – Ростов н /Д: Феникс, 2013. – 221 с. </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 xml:space="preserve">Смирнова Е.О. Детская психология. - М.: </w:t>
      </w:r>
      <w:proofErr w:type="spellStart"/>
      <w:r w:rsidRPr="00014017">
        <w:rPr>
          <w:rFonts w:ascii="Calibri" w:hAnsi="Calibri" w:cs="Calibri"/>
        </w:rPr>
        <w:t>Гуманит</w:t>
      </w:r>
      <w:proofErr w:type="spellEnd"/>
      <w:r w:rsidRPr="00014017">
        <w:rPr>
          <w:rFonts w:ascii="Calibri" w:hAnsi="Calibri" w:cs="Calibri"/>
        </w:rPr>
        <w:t>. Изд. Центр ВЛАДОС, 2003.</w:t>
      </w:r>
    </w:p>
    <w:p w:rsidR="00001643" w:rsidRPr="00014017" w:rsidRDefault="00001643" w:rsidP="00EE4F36">
      <w:pPr>
        <w:pStyle w:val="22"/>
        <w:numPr>
          <w:ilvl w:val="0"/>
          <w:numId w:val="51"/>
        </w:numPr>
        <w:tabs>
          <w:tab w:val="left" w:pos="709"/>
          <w:tab w:val="left" w:pos="1134"/>
        </w:tabs>
        <w:spacing w:before="0" w:after="0" w:line="240" w:lineRule="auto"/>
        <w:ind w:left="0" w:firstLine="357"/>
        <w:jc w:val="both"/>
        <w:outlineLvl w:val="9"/>
        <w:rPr>
          <w:rStyle w:val="14"/>
          <w:rFonts w:ascii="Calibri" w:hAnsi="Calibri" w:cs="Calibri"/>
          <w:b w:val="0"/>
          <w:bCs w:val="0"/>
          <w:sz w:val="24"/>
          <w:szCs w:val="24"/>
        </w:rPr>
      </w:pPr>
      <w:proofErr w:type="spellStart"/>
      <w:r w:rsidRPr="00014017">
        <w:rPr>
          <w:rStyle w:val="14"/>
          <w:rFonts w:ascii="Calibri" w:hAnsi="Calibri" w:cs="Calibri"/>
          <w:b w:val="0"/>
          <w:i/>
          <w:sz w:val="24"/>
          <w:szCs w:val="24"/>
        </w:rPr>
        <w:t>Урунтаева</w:t>
      </w:r>
      <w:proofErr w:type="spellEnd"/>
      <w:r w:rsidRPr="00014017">
        <w:rPr>
          <w:rStyle w:val="14"/>
          <w:rFonts w:ascii="Calibri" w:hAnsi="Calibri" w:cs="Calibri"/>
          <w:b w:val="0"/>
          <w:i/>
          <w:sz w:val="24"/>
          <w:szCs w:val="24"/>
        </w:rPr>
        <w:t>, Г.А.</w:t>
      </w:r>
      <w:r w:rsidRPr="00014017">
        <w:rPr>
          <w:rStyle w:val="14"/>
          <w:rFonts w:ascii="Calibri" w:hAnsi="Calibri" w:cs="Calibri"/>
          <w:b w:val="0"/>
          <w:sz w:val="24"/>
          <w:szCs w:val="24"/>
        </w:rPr>
        <w:t xml:space="preserve">  Практикум по психологии дошкольника </w:t>
      </w:r>
      <w:r w:rsidRPr="00014017">
        <w:rPr>
          <w:rFonts w:ascii="Calibri" w:hAnsi="Calibri" w:cs="Calibri"/>
          <w:b w:val="0"/>
          <w:sz w:val="24"/>
          <w:szCs w:val="24"/>
        </w:rPr>
        <w:t>[Текст]</w:t>
      </w:r>
      <w:r w:rsidRPr="00014017">
        <w:rPr>
          <w:rFonts w:ascii="Calibri" w:hAnsi="Calibri" w:cs="Calibri"/>
          <w:b w:val="0"/>
          <w:sz w:val="24"/>
          <w:szCs w:val="24"/>
          <w:lang w:bidi="he-IL"/>
        </w:rPr>
        <w:t>:</w:t>
      </w:r>
      <w:r w:rsidRPr="00014017">
        <w:rPr>
          <w:rStyle w:val="14"/>
          <w:rFonts w:ascii="Calibri" w:hAnsi="Calibri" w:cs="Calibri"/>
          <w:b w:val="0"/>
          <w:sz w:val="24"/>
          <w:szCs w:val="24"/>
        </w:rPr>
        <w:t xml:space="preserve"> учеб. пособие для студ. учреждений </w:t>
      </w:r>
      <w:proofErr w:type="spellStart"/>
      <w:r w:rsidRPr="00014017">
        <w:rPr>
          <w:rStyle w:val="14"/>
          <w:rFonts w:ascii="Calibri" w:hAnsi="Calibri" w:cs="Calibri"/>
          <w:b w:val="0"/>
          <w:sz w:val="24"/>
          <w:szCs w:val="24"/>
        </w:rPr>
        <w:t>высш</w:t>
      </w:r>
      <w:proofErr w:type="spellEnd"/>
      <w:r w:rsidRPr="00014017">
        <w:rPr>
          <w:rStyle w:val="14"/>
          <w:rFonts w:ascii="Calibri" w:hAnsi="Calibri" w:cs="Calibri"/>
          <w:b w:val="0"/>
          <w:sz w:val="24"/>
          <w:szCs w:val="24"/>
        </w:rPr>
        <w:t xml:space="preserve">. проф. образования. – 2-е изд., </w:t>
      </w:r>
      <w:proofErr w:type="spellStart"/>
      <w:r w:rsidRPr="00014017">
        <w:rPr>
          <w:rStyle w:val="14"/>
          <w:rFonts w:ascii="Calibri" w:hAnsi="Calibri" w:cs="Calibri"/>
          <w:b w:val="0"/>
          <w:sz w:val="24"/>
          <w:szCs w:val="24"/>
        </w:rPr>
        <w:t>испр</w:t>
      </w:r>
      <w:proofErr w:type="spellEnd"/>
      <w:r w:rsidRPr="00014017">
        <w:rPr>
          <w:rStyle w:val="14"/>
          <w:rFonts w:ascii="Calibri" w:hAnsi="Calibri" w:cs="Calibri"/>
          <w:b w:val="0"/>
          <w:sz w:val="24"/>
          <w:szCs w:val="24"/>
        </w:rPr>
        <w:t>. – М.: Издательский центр «Академия», 2012. – 368 с.</w:t>
      </w:r>
    </w:p>
    <w:p w:rsidR="00001643" w:rsidRPr="00014017" w:rsidRDefault="00001643" w:rsidP="00EE4F36">
      <w:pPr>
        <w:pStyle w:val="a6"/>
        <w:widowControl w:val="0"/>
        <w:numPr>
          <w:ilvl w:val="0"/>
          <w:numId w:val="51"/>
        </w:numPr>
        <w:tabs>
          <w:tab w:val="left" w:pos="709"/>
        </w:tabs>
        <w:ind w:left="0" w:firstLine="357"/>
        <w:jc w:val="both"/>
        <w:rPr>
          <w:rFonts w:ascii="Calibri" w:hAnsi="Calibri" w:cs="Calibri"/>
        </w:rPr>
      </w:pPr>
      <w:r w:rsidRPr="00014017">
        <w:rPr>
          <w:rFonts w:ascii="Calibri" w:hAnsi="Calibri" w:cs="Calibri"/>
        </w:rPr>
        <w:t xml:space="preserve">Формирование коммуникативных навыков у детей 3- 7 лет: модели </w:t>
      </w:r>
      <w:proofErr w:type="spellStart"/>
      <w:r w:rsidRPr="00014017">
        <w:rPr>
          <w:rFonts w:ascii="Calibri" w:hAnsi="Calibri" w:cs="Calibri"/>
        </w:rPr>
        <w:t>комплекс.занятий</w:t>
      </w:r>
      <w:proofErr w:type="spellEnd"/>
      <w:r w:rsidRPr="00014017">
        <w:rPr>
          <w:rFonts w:ascii="Calibri" w:hAnsi="Calibri" w:cs="Calibri"/>
        </w:rPr>
        <w:t xml:space="preserve"> / авт.-сост. Ю. В. </w:t>
      </w:r>
      <w:proofErr w:type="spellStart"/>
      <w:r w:rsidRPr="00014017">
        <w:rPr>
          <w:rFonts w:ascii="Calibri" w:hAnsi="Calibri" w:cs="Calibri"/>
        </w:rPr>
        <w:t>Полякевич</w:t>
      </w:r>
      <w:proofErr w:type="spellEnd"/>
      <w:r w:rsidRPr="00014017">
        <w:rPr>
          <w:rFonts w:ascii="Calibri" w:hAnsi="Calibri" w:cs="Calibri"/>
        </w:rPr>
        <w:t>, Г. Н. Осинина. - Волгоград: Учитель, 2014.</w:t>
      </w:r>
    </w:p>
    <w:p w:rsidR="00001643" w:rsidRPr="00014017" w:rsidRDefault="00001643" w:rsidP="00EE4F36">
      <w:pPr>
        <w:pStyle w:val="42"/>
        <w:numPr>
          <w:ilvl w:val="0"/>
          <w:numId w:val="51"/>
        </w:numPr>
        <w:tabs>
          <w:tab w:val="left" w:pos="709"/>
          <w:tab w:val="left" w:pos="993"/>
          <w:tab w:val="left" w:pos="1134"/>
        </w:tabs>
        <w:spacing w:line="240" w:lineRule="auto"/>
        <w:ind w:left="0" w:firstLine="357"/>
        <w:jc w:val="both"/>
        <w:rPr>
          <w:rStyle w:val="14"/>
          <w:rFonts w:ascii="Calibri" w:hAnsi="Calibri" w:cs="Calibri"/>
          <w:b w:val="0"/>
          <w:bCs w:val="0"/>
          <w:sz w:val="24"/>
          <w:szCs w:val="24"/>
        </w:rPr>
      </w:pPr>
      <w:proofErr w:type="spellStart"/>
      <w:r w:rsidRPr="00014017">
        <w:rPr>
          <w:rStyle w:val="14"/>
          <w:rFonts w:ascii="Calibri" w:hAnsi="Calibri" w:cs="Calibri"/>
          <w:b w:val="0"/>
          <w:i/>
          <w:sz w:val="24"/>
          <w:szCs w:val="24"/>
        </w:rPr>
        <w:t>Эльконин</w:t>
      </w:r>
      <w:proofErr w:type="spellEnd"/>
      <w:r w:rsidRPr="00014017">
        <w:rPr>
          <w:rStyle w:val="14"/>
          <w:rFonts w:ascii="Calibri" w:hAnsi="Calibri" w:cs="Calibri"/>
          <w:b w:val="0"/>
          <w:i/>
          <w:sz w:val="24"/>
          <w:szCs w:val="24"/>
        </w:rPr>
        <w:t>, Б.Д.</w:t>
      </w:r>
      <w:r w:rsidRPr="00014017">
        <w:rPr>
          <w:rStyle w:val="14"/>
          <w:rFonts w:ascii="Calibri" w:hAnsi="Calibri" w:cs="Calibri"/>
          <w:b w:val="0"/>
          <w:sz w:val="24"/>
          <w:szCs w:val="24"/>
        </w:rPr>
        <w:t xml:space="preserve"> Психология развития </w:t>
      </w:r>
      <w:r w:rsidRPr="00014017">
        <w:rPr>
          <w:rFonts w:ascii="Calibri" w:hAnsi="Calibri" w:cs="Calibri"/>
          <w:b w:val="0"/>
          <w:sz w:val="24"/>
          <w:szCs w:val="24"/>
        </w:rPr>
        <w:t>[Текст]</w:t>
      </w:r>
      <w:r w:rsidRPr="00014017">
        <w:rPr>
          <w:rStyle w:val="14"/>
          <w:rFonts w:ascii="Calibri" w:hAnsi="Calibri" w:cs="Calibri"/>
          <w:b w:val="0"/>
          <w:sz w:val="24"/>
          <w:szCs w:val="24"/>
        </w:rPr>
        <w:t xml:space="preserve">: учеб. пособие для студентов вузов, обучающихся по направлению и спец. "Психология" / Б. Д. </w:t>
      </w:r>
      <w:proofErr w:type="spellStart"/>
      <w:r w:rsidRPr="00014017">
        <w:rPr>
          <w:rStyle w:val="14"/>
          <w:rFonts w:ascii="Calibri" w:hAnsi="Calibri" w:cs="Calibri"/>
          <w:b w:val="0"/>
          <w:sz w:val="24"/>
          <w:szCs w:val="24"/>
        </w:rPr>
        <w:t>Эльконин</w:t>
      </w:r>
      <w:proofErr w:type="spellEnd"/>
      <w:r w:rsidRPr="00014017">
        <w:rPr>
          <w:rStyle w:val="14"/>
          <w:rFonts w:ascii="Calibri" w:hAnsi="Calibri" w:cs="Calibri"/>
          <w:b w:val="0"/>
          <w:sz w:val="24"/>
          <w:szCs w:val="24"/>
        </w:rPr>
        <w:t xml:space="preserve">. – 6-е изд., стер. – М.: </w:t>
      </w:r>
      <w:proofErr w:type="spellStart"/>
      <w:r w:rsidRPr="00014017">
        <w:rPr>
          <w:rStyle w:val="14"/>
          <w:rFonts w:ascii="Calibri" w:hAnsi="Calibri" w:cs="Calibri"/>
          <w:b w:val="0"/>
          <w:sz w:val="24"/>
          <w:szCs w:val="24"/>
        </w:rPr>
        <w:t>Academia</w:t>
      </w:r>
      <w:proofErr w:type="spellEnd"/>
      <w:r w:rsidRPr="00014017">
        <w:rPr>
          <w:rStyle w:val="14"/>
          <w:rFonts w:ascii="Calibri" w:hAnsi="Calibri" w:cs="Calibri"/>
          <w:b w:val="0"/>
          <w:sz w:val="24"/>
          <w:szCs w:val="24"/>
        </w:rPr>
        <w:t xml:space="preserve">, 2011. – 383 с. </w:t>
      </w:r>
    </w:p>
    <w:p w:rsidR="00001643" w:rsidRPr="00014017" w:rsidRDefault="00001643" w:rsidP="00001643">
      <w:pPr>
        <w:tabs>
          <w:tab w:val="left" w:pos="1134"/>
        </w:tabs>
        <w:overflowPunct w:val="0"/>
        <w:autoSpaceDE w:val="0"/>
        <w:autoSpaceDN w:val="0"/>
        <w:adjustRightInd w:val="0"/>
        <w:ind w:firstLine="709"/>
        <w:jc w:val="both"/>
        <w:textAlignment w:val="baseline"/>
        <w:rPr>
          <w:rFonts w:ascii="Calibri" w:hAnsi="Calibri" w:cs="Calibri"/>
        </w:rPr>
      </w:pPr>
    </w:p>
    <w:p w:rsidR="00CB6D4D" w:rsidRPr="006709FF" w:rsidRDefault="00CB6D4D" w:rsidP="00942FD7">
      <w:pPr>
        <w:ind w:firstLine="709"/>
        <w:jc w:val="both"/>
        <w:rPr>
          <w:rFonts w:ascii="Calibri" w:hAnsi="Calibri" w:cs="Calibri"/>
          <w:b/>
          <w:bCs/>
        </w:rPr>
      </w:pPr>
      <w:r w:rsidRPr="006709FF">
        <w:rPr>
          <w:rFonts w:ascii="Calibri" w:hAnsi="Calibri" w:cs="Calibri"/>
          <w:b/>
          <w:bCs/>
        </w:rPr>
        <w:t>7.2.</w:t>
      </w:r>
      <w:r w:rsidR="00A25081">
        <w:rPr>
          <w:rFonts w:ascii="Calibri" w:hAnsi="Calibri" w:cs="Calibri"/>
          <w:b/>
          <w:bCs/>
        </w:rPr>
        <w:t>3</w:t>
      </w:r>
      <w:r w:rsidRPr="006709FF">
        <w:rPr>
          <w:rFonts w:ascii="Calibri" w:hAnsi="Calibri" w:cs="Calibri"/>
          <w:b/>
          <w:bCs/>
        </w:rPr>
        <w:t>. Рабочая программа модуля «</w:t>
      </w:r>
      <w:r w:rsidRPr="006709FF">
        <w:rPr>
          <w:rFonts w:ascii="Calibri" w:hAnsi="Calibri"/>
          <w:b/>
          <w:bCs/>
        </w:rPr>
        <w:t>Федеральный государственный образовательный стандарт начального, основного общего и среднего (полного) общего образования: содержание, практические механизмы реализации и организация образовательной деятельности</w:t>
      </w:r>
      <w:r w:rsidRPr="006709FF">
        <w:rPr>
          <w:rFonts w:ascii="Calibri" w:hAnsi="Calibri" w:cs="Calibri"/>
          <w:b/>
          <w:bCs/>
        </w:rPr>
        <w:t>».</w:t>
      </w:r>
    </w:p>
    <w:p w:rsidR="00CB6D4D" w:rsidRPr="006709FF" w:rsidRDefault="00CB6D4D" w:rsidP="00942FD7">
      <w:pPr>
        <w:ind w:firstLine="709"/>
        <w:jc w:val="both"/>
        <w:rPr>
          <w:rFonts w:ascii="Calibri" w:hAnsi="Calibri" w:cs="Calibri"/>
        </w:rPr>
      </w:pPr>
    </w:p>
    <w:p w:rsidR="00CB6D4D" w:rsidRPr="006709FF" w:rsidRDefault="00CB6D4D" w:rsidP="00942FD7">
      <w:pPr>
        <w:pStyle w:val="210"/>
        <w:shd w:val="clear" w:color="auto" w:fill="auto"/>
        <w:spacing w:line="240" w:lineRule="auto"/>
        <w:ind w:firstLine="709"/>
        <w:jc w:val="both"/>
        <w:rPr>
          <w:rFonts w:ascii="Calibri" w:hAnsi="Calibri"/>
          <w:sz w:val="24"/>
          <w:szCs w:val="24"/>
        </w:rPr>
      </w:pPr>
      <w:r w:rsidRPr="006709FF">
        <w:rPr>
          <w:rFonts w:ascii="Calibri" w:hAnsi="Calibri" w:cs="Calibri"/>
          <w:b/>
          <w:bCs/>
          <w:sz w:val="24"/>
          <w:szCs w:val="24"/>
        </w:rPr>
        <w:t>Цель освоения модуля:</w:t>
      </w:r>
      <w:r w:rsidRPr="006709FF">
        <w:rPr>
          <w:rFonts w:ascii="Calibri" w:hAnsi="Calibri" w:cs="Calibri"/>
          <w:sz w:val="24"/>
          <w:szCs w:val="24"/>
        </w:rPr>
        <w:t xml:space="preserve"> формирование целостного представления о сущности педагогического процесса и его специфики в системе общего образования</w:t>
      </w:r>
      <w:r w:rsidRPr="006709FF">
        <w:rPr>
          <w:rStyle w:val="25"/>
          <w:rFonts w:ascii="Calibri" w:hAnsi="Calibri"/>
          <w:color w:val="000000"/>
          <w:sz w:val="24"/>
          <w:szCs w:val="24"/>
        </w:rPr>
        <w:t xml:space="preserve"> в соответствии с требованиями федеральных государственных образовательных стандартов </w:t>
      </w:r>
      <w:r w:rsidRPr="006709FF">
        <w:rPr>
          <w:rFonts w:ascii="Calibri" w:hAnsi="Calibri"/>
          <w:kern w:val="1"/>
          <w:sz w:val="24"/>
          <w:szCs w:val="24"/>
        </w:rPr>
        <w:t>начального общего, основного общего, среднего общего образования</w:t>
      </w:r>
      <w:r w:rsidRPr="006709FF">
        <w:rPr>
          <w:rStyle w:val="25"/>
          <w:rFonts w:ascii="Calibri" w:hAnsi="Calibri"/>
          <w:color w:val="000000"/>
          <w:sz w:val="24"/>
          <w:szCs w:val="24"/>
        </w:rPr>
        <w:t>.</w:t>
      </w:r>
    </w:p>
    <w:p w:rsidR="00CB6D4D" w:rsidRPr="006709FF" w:rsidRDefault="00CB6D4D" w:rsidP="00942FD7">
      <w:pPr>
        <w:ind w:firstLine="709"/>
        <w:jc w:val="both"/>
        <w:rPr>
          <w:rFonts w:ascii="Calibri" w:hAnsi="Calibri" w:cs="Calibri"/>
        </w:rPr>
      </w:pPr>
    </w:p>
    <w:p w:rsidR="00CB6D4D" w:rsidRPr="006709FF" w:rsidRDefault="00CB6D4D" w:rsidP="00942FD7">
      <w:pPr>
        <w:ind w:firstLine="709"/>
        <w:jc w:val="both"/>
        <w:rPr>
          <w:rFonts w:ascii="Calibri" w:hAnsi="Calibri" w:cs="Calibri"/>
        </w:rPr>
      </w:pPr>
      <w:r w:rsidRPr="006709FF">
        <w:rPr>
          <w:rFonts w:ascii="Calibri" w:hAnsi="Calibri" w:cs="Calibri"/>
          <w:b/>
          <w:bCs/>
        </w:rPr>
        <w:t>Требования к результатам освоения модуля:</w:t>
      </w:r>
    </w:p>
    <w:p w:rsidR="00CB6D4D" w:rsidRPr="006709FF" w:rsidRDefault="00CB6D4D" w:rsidP="00942FD7">
      <w:pPr>
        <w:ind w:firstLine="709"/>
        <w:jc w:val="both"/>
        <w:rPr>
          <w:rFonts w:ascii="Calibri" w:hAnsi="Calibri" w:cs="Calibri"/>
        </w:rPr>
      </w:pPr>
      <w:r w:rsidRPr="006709FF">
        <w:rPr>
          <w:rFonts w:ascii="Calibri" w:hAnsi="Calibri" w:cs="Calibri"/>
        </w:rPr>
        <w:t xml:space="preserve">Процесс изучения модуля направлен на формирование следующих компетенций: </w:t>
      </w:r>
    </w:p>
    <w:p w:rsidR="00CB6D4D" w:rsidRPr="006709FF" w:rsidRDefault="00CB6D4D" w:rsidP="00942FD7">
      <w:pPr>
        <w:ind w:firstLine="709"/>
        <w:jc w:val="both"/>
        <w:rPr>
          <w:rFonts w:ascii="Calibri" w:hAnsi="Calibri" w:cs="Calibri"/>
        </w:rPr>
      </w:pPr>
      <w:r w:rsidRPr="006709FF">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CB6D4D" w:rsidRPr="006709FF" w:rsidRDefault="00CB6D4D" w:rsidP="00942FD7">
      <w:pPr>
        <w:ind w:firstLine="709"/>
        <w:jc w:val="both"/>
        <w:rPr>
          <w:rFonts w:ascii="Calibri" w:hAnsi="Calibri" w:cs="Calibri"/>
        </w:rPr>
      </w:pPr>
      <w:r w:rsidRPr="006709FF">
        <w:rPr>
          <w:rFonts w:ascii="Calibri" w:hAnsi="Calibri" w:cs="Calibri"/>
        </w:rPr>
        <w:t>-способен нести ответственность за результаты своей профессиональной деятельности (ОПК-3);</w:t>
      </w:r>
    </w:p>
    <w:p w:rsidR="00CB6D4D" w:rsidRPr="006709FF" w:rsidRDefault="00CB6D4D" w:rsidP="00264A7B">
      <w:pPr>
        <w:ind w:firstLine="709"/>
        <w:jc w:val="both"/>
        <w:rPr>
          <w:rFonts w:ascii="Calibri" w:hAnsi="Calibri" w:cs="Calibri"/>
        </w:rPr>
      </w:pPr>
      <w:r w:rsidRPr="006709FF">
        <w:rPr>
          <w:rFonts w:ascii="Calibri" w:hAnsi="Calibri" w:cs="Calibri"/>
        </w:rPr>
        <w:t>-способен реализовывать учебные программы базовых и элективных курсов в образовательном учреждении (ПК-1);</w:t>
      </w:r>
    </w:p>
    <w:p w:rsidR="00CB6D4D" w:rsidRPr="006709FF" w:rsidRDefault="00CB6D4D" w:rsidP="00264A7B">
      <w:pPr>
        <w:ind w:firstLine="709"/>
        <w:jc w:val="both"/>
        <w:rPr>
          <w:rFonts w:ascii="Calibri" w:hAnsi="Calibri" w:cs="Calibri"/>
        </w:rPr>
      </w:pPr>
      <w:r w:rsidRPr="006709FF">
        <w:rPr>
          <w:rFonts w:ascii="Calibri" w:hAnsi="Calibri" w:cs="Calibri"/>
        </w:rPr>
        <w:t>-готов применять современные методики и технологии, в том числе и информационные, для обеспечения качества образовательного процесса в образовательном учреждении (ПК-2);</w:t>
      </w:r>
    </w:p>
    <w:p w:rsidR="00CB6D4D" w:rsidRPr="006709FF" w:rsidRDefault="00CB6D4D" w:rsidP="00942FD7">
      <w:pPr>
        <w:ind w:firstLine="709"/>
        <w:jc w:val="both"/>
        <w:rPr>
          <w:rFonts w:ascii="Calibri" w:hAnsi="Calibri" w:cs="Calibri"/>
        </w:rPr>
      </w:pPr>
      <w:r w:rsidRPr="006709FF">
        <w:rPr>
          <w:rFonts w:ascii="Calibri" w:hAnsi="Calibri" w:cs="Calibri"/>
        </w:rPr>
        <w:t>-способен использовать возможности образовательной среды, в том числе информационной, для обеспечения качества образовательного процесса (ПК-3);</w:t>
      </w:r>
    </w:p>
    <w:p w:rsidR="00CB6D4D" w:rsidRPr="006709FF" w:rsidRDefault="00CB6D4D" w:rsidP="00942FD7">
      <w:pPr>
        <w:ind w:firstLine="709"/>
        <w:jc w:val="both"/>
        <w:rPr>
          <w:rFonts w:ascii="Calibri" w:hAnsi="Calibri" w:cs="Calibri"/>
        </w:rPr>
      </w:pPr>
      <w:r w:rsidRPr="006709FF">
        <w:rPr>
          <w:rFonts w:ascii="Calibri" w:hAnsi="Calibri" w:cs="Calibri"/>
        </w:rPr>
        <w:t>-готов включаться во взаимодействие с родителями, коллегами, социальными партнерами, заинтересованными в обеспечении качества образовательного процесса (ПК-4);</w:t>
      </w:r>
    </w:p>
    <w:p w:rsidR="00CB6D4D" w:rsidRPr="006709FF" w:rsidRDefault="00CB6D4D" w:rsidP="00942FD7">
      <w:pPr>
        <w:ind w:firstLine="709"/>
        <w:jc w:val="both"/>
        <w:rPr>
          <w:rFonts w:ascii="Calibri" w:hAnsi="Calibri" w:cs="Calibri"/>
        </w:rPr>
      </w:pPr>
      <w:r w:rsidRPr="006709FF">
        <w:rPr>
          <w:rFonts w:ascii="Calibri" w:hAnsi="Calibri" w:cs="Calibri"/>
        </w:rPr>
        <w:t>-готов к обеспечению охраны жизни и здоровья школьников в образовательном процессе (ПК-5);</w:t>
      </w:r>
    </w:p>
    <w:p w:rsidR="00CB6D4D" w:rsidRPr="006709FF" w:rsidRDefault="00CB6D4D" w:rsidP="00942FD7">
      <w:pPr>
        <w:ind w:firstLine="709"/>
        <w:jc w:val="both"/>
        <w:outlineLvl w:val="2"/>
        <w:rPr>
          <w:rFonts w:ascii="Calibri" w:hAnsi="Calibri" w:cs="Calibri"/>
          <w:b/>
          <w:bCs/>
        </w:rPr>
      </w:pPr>
    </w:p>
    <w:p w:rsidR="00CB6D4D" w:rsidRPr="006709FF" w:rsidRDefault="00CB6D4D" w:rsidP="00942FD7">
      <w:pPr>
        <w:ind w:firstLine="709"/>
        <w:jc w:val="both"/>
        <w:outlineLvl w:val="2"/>
        <w:rPr>
          <w:rFonts w:ascii="Calibri" w:hAnsi="Calibri" w:cs="Calibri"/>
        </w:rPr>
      </w:pPr>
      <w:r w:rsidRPr="006709FF">
        <w:rPr>
          <w:rFonts w:ascii="Calibri" w:hAnsi="Calibri" w:cs="Calibri"/>
          <w:b/>
          <w:bCs/>
        </w:rPr>
        <w:t xml:space="preserve">В результате изучения модуля обучающийся должен знать: </w:t>
      </w:r>
    </w:p>
    <w:p w:rsidR="00CB6D4D" w:rsidRPr="006709FF" w:rsidRDefault="00CB6D4D" w:rsidP="00942FD7">
      <w:pPr>
        <w:tabs>
          <w:tab w:val="left" w:pos="1080"/>
        </w:tabs>
        <w:ind w:firstLine="709"/>
        <w:jc w:val="both"/>
        <w:rPr>
          <w:rFonts w:ascii="Calibri" w:hAnsi="Calibri" w:cs="Calibri"/>
        </w:rPr>
      </w:pPr>
      <w:r w:rsidRPr="006709FF">
        <w:rPr>
          <w:rFonts w:ascii="Calibri" w:hAnsi="Calibri" w:cs="Calibri"/>
        </w:rPr>
        <w:t>- основные подходы к процессам образования детей школьного возраста,</w:t>
      </w:r>
    </w:p>
    <w:p w:rsidR="00CB6D4D" w:rsidRPr="006709FF" w:rsidRDefault="00CB6D4D" w:rsidP="00942FD7">
      <w:pPr>
        <w:tabs>
          <w:tab w:val="left" w:pos="1080"/>
        </w:tabs>
        <w:ind w:firstLine="709"/>
        <w:jc w:val="both"/>
        <w:rPr>
          <w:rFonts w:ascii="Calibri" w:hAnsi="Calibri" w:cs="Calibri"/>
        </w:rPr>
      </w:pPr>
      <w:r w:rsidRPr="006709FF">
        <w:rPr>
          <w:rFonts w:ascii="Calibri" w:hAnsi="Calibri" w:cs="Calibri"/>
        </w:rPr>
        <w:lastRenderedPageBreak/>
        <w:t>- требования к ООП, соответствующие методологии и основным положениям Стандарта;</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особенности, назначение и функции Федеральных государственных образовательных стандартов </w:t>
      </w:r>
      <w:r w:rsidRPr="006709FF">
        <w:rPr>
          <w:rFonts w:ascii="Calibri" w:hAnsi="Calibri"/>
          <w:kern w:val="1"/>
        </w:rPr>
        <w:t>начального общего, основного общего, среднего общего образования</w:t>
      </w:r>
      <w:r w:rsidRPr="006709FF">
        <w:rPr>
          <w:rFonts w:ascii="Calibri" w:hAnsi="Calibri"/>
        </w:rPr>
        <w:t xml:space="preserve"> (далее ФГОС) второго поколения;</w:t>
      </w:r>
    </w:p>
    <w:p w:rsidR="00CB6D4D" w:rsidRPr="006709FF" w:rsidRDefault="00CB6D4D" w:rsidP="00942FD7">
      <w:pPr>
        <w:tabs>
          <w:tab w:val="left" w:pos="1080"/>
        </w:tabs>
        <w:ind w:firstLine="709"/>
        <w:jc w:val="both"/>
        <w:rPr>
          <w:rFonts w:ascii="Calibri" w:hAnsi="Calibri"/>
        </w:rPr>
      </w:pPr>
      <w:r w:rsidRPr="006709FF">
        <w:rPr>
          <w:rFonts w:ascii="Calibri" w:hAnsi="Calibri"/>
        </w:rPr>
        <w:t>– структуру и содержание ФГОС;</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w:t>
      </w:r>
      <w:r w:rsidRPr="006709FF">
        <w:rPr>
          <w:rFonts w:ascii="Calibri" w:hAnsi="Calibri"/>
          <w:shd w:val="clear" w:color="auto" w:fill="FFFFFF"/>
        </w:rPr>
        <w:t xml:space="preserve">нормативно-правовое и методическое сопровождение </w:t>
      </w:r>
      <w:r w:rsidRPr="006709FF">
        <w:rPr>
          <w:rFonts w:ascii="Calibri" w:hAnsi="Calibri"/>
        </w:rPr>
        <w:t>ФГОС;</w:t>
      </w:r>
    </w:p>
    <w:p w:rsidR="00CB6D4D" w:rsidRPr="006709FF" w:rsidRDefault="00CB6D4D" w:rsidP="00942FD7">
      <w:pPr>
        <w:tabs>
          <w:tab w:val="left" w:pos="720"/>
          <w:tab w:val="left" w:pos="1080"/>
        </w:tabs>
        <w:ind w:firstLine="709"/>
        <w:jc w:val="both"/>
        <w:rPr>
          <w:rFonts w:ascii="Calibri" w:hAnsi="Calibri"/>
        </w:rPr>
      </w:pPr>
      <w:r w:rsidRPr="006709FF">
        <w:rPr>
          <w:rFonts w:ascii="Calibri" w:hAnsi="Calibri"/>
        </w:rPr>
        <w:t>– механизмы реализации ФГОС: ООП образовательного учреждения, Программа развития УУД, Программа внеурочной деятельности, Технология оценки достижений планируемых результатов в средней школе и пр.;</w:t>
      </w:r>
    </w:p>
    <w:p w:rsidR="00CB6D4D" w:rsidRPr="006709FF" w:rsidRDefault="00CB6D4D" w:rsidP="000F5EC1">
      <w:pPr>
        <w:pStyle w:val="a6"/>
        <w:numPr>
          <w:ilvl w:val="0"/>
          <w:numId w:val="42"/>
        </w:numPr>
        <w:tabs>
          <w:tab w:val="left" w:pos="1080"/>
        </w:tabs>
        <w:ind w:left="0" w:firstLine="709"/>
        <w:jc w:val="both"/>
        <w:rPr>
          <w:rFonts w:ascii="Calibri" w:hAnsi="Calibri"/>
        </w:rPr>
      </w:pPr>
      <w:r w:rsidRPr="006709FF">
        <w:rPr>
          <w:rFonts w:ascii="Calibri" w:hAnsi="Calibri"/>
        </w:rPr>
        <w:t xml:space="preserve">принципы реализации </w:t>
      </w:r>
      <w:proofErr w:type="spellStart"/>
      <w:r w:rsidRPr="006709FF">
        <w:rPr>
          <w:rFonts w:ascii="Calibri" w:hAnsi="Calibri"/>
        </w:rPr>
        <w:t>системно-деятельностного</w:t>
      </w:r>
      <w:proofErr w:type="spellEnd"/>
      <w:r w:rsidRPr="006709FF">
        <w:rPr>
          <w:rFonts w:ascii="Calibri" w:hAnsi="Calibri"/>
        </w:rPr>
        <w:t xml:space="preserve"> и </w:t>
      </w:r>
      <w:proofErr w:type="spellStart"/>
      <w:r w:rsidRPr="006709FF">
        <w:rPr>
          <w:rFonts w:ascii="Calibri" w:hAnsi="Calibri"/>
        </w:rPr>
        <w:t>компетентностного</w:t>
      </w:r>
      <w:proofErr w:type="spellEnd"/>
      <w:r w:rsidRPr="006709FF">
        <w:rPr>
          <w:rFonts w:ascii="Calibri" w:hAnsi="Calibri"/>
        </w:rPr>
        <w:t xml:space="preserve"> подходов как методологической основы ФГОС;</w:t>
      </w:r>
    </w:p>
    <w:p w:rsidR="00CB6D4D" w:rsidRPr="006709FF" w:rsidRDefault="00CB6D4D" w:rsidP="000F5EC1">
      <w:pPr>
        <w:pStyle w:val="a6"/>
        <w:numPr>
          <w:ilvl w:val="0"/>
          <w:numId w:val="42"/>
        </w:numPr>
        <w:tabs>
          <w:tab w:val="left" w:pos="1080"/>
        </w:tabs>
        <w:ind w:left="0" w:firstLine="709"/>
        <w:jc w:val="both"/>
        <w:rPr>
          <w:rFonts w:ascii="Calibri" w:hAnsi="Calibri"/>
        </w:rPr>
      </w:pPr>
      <w:r w:rsidRPr="006709FF">
        <w:rPr>
          <w:rFonts w:ascii="Calibri" w:hAnsi="Calibri"/>
        </w:rPr>
        <w:t>возможности использования индивидуальных образовательных траекторий в обучении одаренных детей и детей с ОВЗ;</w:t>
      </w:r>
    </w:p>
    <w:p w:rsidR="00CB6D4D" w:rsidRPr="006709FF" w:rsidRDefault="00CB6D4D" w:rsidP="00942FD7">
      <w:pPr>
        <w:tabs>
          <w:tab w:val="left" w:pos="1080"/>
        </w:tabs>
        <w:ind w:firstLine="709"/>
        <w:jc w:val="both"/>
        <w:rPr>
          <w:rFonts w:ascii="Calibri" w:hAnsi="Calibri"/>
        </w:rPr>
      </w:pPr>
      <w:r w:rsidRPr="006709FF">
        <w:rPr>
          <w:rFonts w:ascii="Calibri" w:hAnsi="Calibri"/>
        </w:rPr>
        <w:t xml:space="preserve">– общие требования к планированию и оцениванию результатов обучения на основе </w:t>
      </w:r>
      <w:proofErr w:type="spellStart"/>
      <w:r w:rsidRPr="006709FF">
        <w:rPr>
          <w:rFonts w:ascii="Calibri" w:hAnsi="Calibri"/>
        </w:rPr>
        <w:t>системно-деятельностного</w:t>
      </w:r>
      <w:proofErr w:type="spellEnd"/>
      <w:r w:rsidRPr="006709FF">
        <w:rPr>
          <w:rFonts w:ascii="Calibri" w:hAnsi="Calibri"/>
        </w:rPr>
        <w:t xml:space="preserve"> и </w:t>
      </w:r>
      <w:proofErr w:type="spellStart"/>
      <w:r w:rsidRPr="006709FF">
        <w:rPr>
          <w:rFonts w:ascii="Calibri" w:hAnsi="Calibri"/>
        </w:rPr>
        <w:t>компетентностного</w:t>
      </w:r>
      <w:proofErr w:type="spellEnd"/>
      <w:r w:rsidRPr="006709FF">
        <w:rPr>
          <w:rFonts w:ascii="Calibri" w:hAnsi="Calibri"/>
        </w:rPr>
        <w:t xml:space="preserve"> подхода;</w:t>
      </w:r>
    </w:p>
    <w:p w:rsidR="00CB6D4D" w:rsidRPr="006709FF" w:rsidRDefault="00CB6D4D" w:rsidP="000F5EC1">
      <w:pPr>
        <w:pStyle w:val="a6"/>
        <w:numPr>
          <w:ilvl w:val="0"/>
          <w:numId w:val="42"/>
        </w:numPr>
        <w:tabs>
          <w:tab w:val="left" w:pos="1080"/>
        </w:tabs>
        <w:ind w:left="0" w:firstLine="709"/>
        <w:jc w:val="both"/>
        <w:rPr>
          <w:rFonts w:ascii="Calibri" w:hAnsi="Calibri"/>
        </w:rPr>
      </w:pPr>
      <w:r w:rsidRPr="006709FF">
        <w:rPr>
          <w:rFonts w:ascii="Calibri" w:hAnsi="Calibri"/>
        </w:rPr>
        <w:t>Концепцию духовно-нравственного развития и воспитания личности гражданина России;</w:t>
      </w:r>
    </w:p>
    <w:p w:rsidR="00CB6D4D" w:rsidRPr="006709FF" w:rsidRDefault="00CB6D4D" w:rsidP="000F5EC1">
      <w:pPr>
        <w:pStyle w:val="a6"/>
        <w:numPr>
          <w:ilvl w:val="0"/>
          <w:numId w:val="42"/>
        </w:numPr>
        <w:tabs>
          <w:tab w:val="left" w:pos="1080"/>
        </w:tabs>
        <w:ind w:left="0" w:firstLine="709"/>
        <w:jc w:val="both"/>
        <w:rPr>
          <w:rFonts w:ascii="Calibri" w:hAnsi="Calibri"/>
        </w:rPr>
      </w:pPr>
      <w:r w:rsidRPr="006709FF">
        <w:rPr>
          <w:rFonts w:ascii="Calibri" w:hAnsi="Calibri"/>
        </w:rPr>
        <w:t>основные формы организации педагогической поддержки социализации обучающихся.</w:t>
      </w:r>
    </w:p>
    <w:p w:rsidR="00CB6D4D" w:rsidRPr="006709FF" w:rsidRDefault="00CB6D4D" w:rsidP="00942FD7">
      <w:pPr>
        <w:ind w:firstLine="709"/>
        <w:jc w:val="both"/>
        <w:rPr>
          <w:rFonts w:ascii="Calibri" w:hAnsi="Calibri" w:cs="Calibri"/>
        </w:rPr>
      </w:pPr>
      <w:r w:rsidRPr="006709FF">
        <w:rPr>
          <w:rFonts w:ascii="Calibri" w:hAnsi="Calibri" w:cs="Calibri"/>
          <w:b/>
          <w:bCs/>
        </w:rPr>
        <w:t xml:space="preserve">уметь: </w:t>
      </w:r>
    </w:p>
    <w:p w:rsidR="00CB6D4D" w:rsidRPr="006709FF" w:rsidRDefault="00CB6D4D" w:rsidP="00942FD7">
      <w:pPr>
        <w:ind w:firstLine="709"/>
        <w:jc w:val="both"/>
        <w:rPr>
          <w:rFonts w:ascii="Calibri" w:hAnsi="Calibri" w:cs="Calibri"/>
        </w:rPr>
      </w:pPr>
      <w:r w:rsidRPr="006709FF">
        <w:rPr>
          <w:rFonts w:ascii="Calibri" w:hAnsi="Calibri" w:cs="Calibri"/>
        </w:rPr>
        <w:t>- использовать современные научно обоснованные методы, приемы и средства образования детей школьного возраста,</w:t>
      </w:r>
    </w:p>
    <w:p w:rsidR="00CB6D4D" w:rsidRPr="006709FF" w:rsidRDefault="00CB6D4D" w:rsidP="00942FD7">
      <w:pPr>
        <w:ind w:firstLine="709"/>
        <w:jc w:val="both"/>
        <w:rPr>
          <w:rFonts w:ascii="Calibri" w:hAnsi="Calibri" w:cs="Calibri"/>
        </w:rPr>
      </w:pPr>
      <w:r w:rsidRPr="006709FF">
        <w:rPr>
          <w:rFonts w:ascii="Calibri" w:hAnsi="Calibri" w:cs="Calibri"/>
        </w:rPr>
        <w:t>- оценивать личностные достижения ребенка и разрабатывать индивидуальную траекторию его развития;</w:t>
      </w:r>
    </w:p>
    <w:p w:rsidR="00CB6D4D" w:rsidRPr="006709FF" w:rsidRDefault="00CB6D4D" w:rsidP="00942FD7">
      <w:pPr>
        <w:ind w:firstLine="709"/>
        <w:jc w:val="both"/>
        <w:rPr>
          <w:rFonts w:ascii="Calibri" w:hAnsi="Calibri" w:cs="Calibri"/>
        </w:rPr>
      </w:pPr>
      <w:r w:rsidRPr="006709FF">
        <w:rPr>
          <w:rFonts w:ascii="Calibri" w:hAnsi="Calibri" w:cs="Calibri"/>
        </w:rPr>
        <w:t>- осуществлять анализ методического сопровождения образовательных программ.</w:t>
      </w:r>
    </w:p>
    <w:p w:rsidR="00CB6D4D" w:rsidRPr="006709FF" w:rsidRDefault="00CB6D4D" w:rsidP="00942FD7">
      <w:pPr>
        <w:tabs>
          <w:tab w:val="left" w:pos="-416"/>
        </w:tabs>
        <w:ind w:firstLine="709"/>
        <w:jc w:val="both"/>
        <w:rPr>
          <w:rFonts w:ascii="Calibri" w:hAnsi="Calibri"/>
        </w:rPr>
      </w:pPr>
      <w:r w:rsidRPr="006709FF">
        <w:rPr>
          <w:rFonts w:ascii="Calibri" w:hAnsi="Calibri"/>
          <w:b/>
          <w:i/>
        </w:rPr>
        <w:t>–</w:t>
      </w:r>
      <w:r w:rsidRPr="006709FF">
        <w:rPr>
          <w:rFonts w:ascii="Calibri" w:hAnsi="Calibri"/>
        </w:rPr>
        <w:t xml:space="preserve"> </w:t>
      </w:r>
      <w:r w:rsidRPr="006709FF">
        <w:rPr>
          <w:rFonts w:ascii="Calibri" w:hAnsi="Calibri"/>
          <w:shd w:val="clear" w:color="auto" w:fill="FFFFFF"/>
        </w:rPr>
        <w:t>проектировать учебные занятия в условиях реализации ФГОС;</w:t>
      </w:r>
    </w:p>
    <w:p w:rsidR="00CB6D4D" w:rsidRPr="006709FF" w:rsidRDefault="00CB6D4D" w:rsidP="00942FD7">
      <w:pPr>
        <w:tabs>
          <w:tab w:val="left" w:pos="-416"/>
        </w:tabs>
        <w:ind w:firstLine="709"/>
        <w:jc w:val="both"/>
        <w:rPr>
          <w:rFonts w:ascii="Calibri" w:hAnsi="Calibri"/>
        </w:rPr>
      </w:pPr>
      <w:r w:rsidRPr="006709FF">
        <w:rPr>
          <w:rFonts w:ascii="Calibri" w:hAnsi="Calibri"/>
        </w:rPr>
        <w:t>– осуществлять планирование внеурочной деятельности школьников;</w:t>
      </w:r>
    </w:p>
    <w:p w:rsidR="00CB6D4D" w:rsidRPr="006709FF" w:rsidRDefault="00CB6D4D" w:rsidP="00942FD7">
      <w:pPr>
        <w:tabs>
          <w:tab w:val="left" w:pos="-416"/>
        </w:tabs>
        <w:ind w:firstLine="709"/>
        <w:jc w:val="both"/>
        <w:rPr>
          <w:rFonts w:ascii="Calibri" w:hAnsi="Calibri"/>
        </w:rPr>
      </w:pPr>
      <w:r w:rsidRPr="006709FF">
        <w:rPr>
          <w:rFonts w:ascii="Calibri" w:hAnsi="Calibri"/>
        </w:rPr>
        <w:t>– проектировать универсальные учебные действия школьников в учебной и внеурочной деятельности;</w:t>
      </w:r>
    </w:p>
    <w:p w:rsidR="00CB6D4D" w:rsidRPr="006709FF" w:rsidRDefault="00CB6D4D" w:rsidP="00942FD7">
      <w:pPr>
        <w:pStyle w:val="a6"/>
        <w:ind w:left="0" w:firstLine="709"/>
        <w:jc w:val="both"/>
        <w:rPr>
          <w:rFonts w:ascii="Calibri" w:hAnsi="Calibri"/>
        </w:rPr>
      </w:pPr>
      <w:r w:rsidRPr="006709FF">
        <w:rPr>
          <w:rFonts w:ascii="Calibri" w:hAnsi="Calibri"/>
        </w:rPr>
        <w:t xml:space="preserve"> – планировать результаты обучения на основе </w:t>
      </w:r>
      <w:proofErr w:type="spellStart"/>
      <w:r w:rsidRPr="006709FF">
        <w:rPr>
          <w:rFonts w:ascii="Calibri" w:hAnsi="Calibri"/>
        </w:rPr>
        <w:t>компетентностного</w:t>
      </w:r>
      <w:proofErr w:type="spellEnd"/>
      <w:r w:rsidRPr="006709FF">
        <w:rPr>
          <w:rFonts w:ascii="Calibri" w:hAnsi="Calibri"/>
        </w:rPr>
        <w:t xml:space="preserve"> подхода и разрабатывать в соответствии с ними оценочные средства; </w:t>
      </w:r>
    </w:p>
    <w:p w:rsidR="00CB6D4D" w:rsidRPr="006709FF" w:rsidRDefault="00CB6D4D" w:rsidP="00942FD7">
      <w:pPr>
        <w:pStyle w:val="a6"/>
        <w:ind w:left="0" w:firstLine="709"/>
        <w:jc w:val="both"/>
        <w:rPr>
          <w:rFonts w:ascii="Calibri" w:hAnsi="Calibri"/>
        </w:rPr>
      </w:pPr>
      <w:r w:rsidRPr="006709FF">
        <w:rPr>
          <w:rFonts w:ascii="Calibri" w:hAnsi="Calibri"/>
        </w:rPr>
        <w:t xml:space="preserve"> – минимизировать риски введения инклюзивного образования в условиях реализации ФГОС;</w:t>
      </w:r>
    </w:p>
    <w:p w:rsidR="00CB6D4D" w:rsidRPr="006709FF" w:rsidRDefault="00CB6D4D" w:rsidP="00942FD7">
      <w:pPr>
        <w:pStyle w:val="a6"/>
        <w:tabs>
          <w:tab w:val="left" w:pos="900"/>
        </w:tabs>
        <w:ind w:left="0" w:firstLine="709"/>
        <w:jc w:val="both"/>
        <w:rPr>
          <w:rFonts w:ascii="Calibri" w:hAnsi="Calibri"/>
        </w:rPr>
      </w:pPr>
      <w:r w:rsidRPr="006709FF">
        <w:rPr>
          <w:rFonts w:ascii="Calibri" w:hAnsi="Calibri"/>
          <w:bCs/>
        </w:rPr>
        <w:t xml:space="preserve"> – планировать результаты воспитания и социализации учащихся</w:t>
      </w:r>
      <w:r w:rsidRPr="006709FF">
        <w:rPr>
          <w:rFonts w:ascii="Calibri" w:hAnsi="Calibri"/>
        </w:rPr>
        <w:t>;</w:t>
      </w:r>
    </w:p>
    <w:p w:rsidR="00CB6D4D" w:rsidRPr="006709FF" w:rsidRDefault="00CB6D4D" w:rsidP="00942FD7">
      <w:pPr>
        <w:tabs>
          <w:tab w:val="left" w:pos="-416"/>
        </w:tabs>
        <w:ind w:firstLine="709"/>
        <w:jc w:val="both"/>
        <w:rPr>
          <w:rFonts w:ascii="Calibri" w:hAnsi="Calibri"/>
        </w:rPr>
      </w:pPr>
      <w:r w:rsidRPr="006709FF">
        <w:rPr>
          <w:rFonts w:ascii="Calibri" w:hAnsi="Calibri"/>
        </w:rPr>
        <w:t xml:space="preserve"> – производить оценивание достижений планируемых результатов в средней школе на основе инновационных технологий.</w:t>
      </w:r>
    </w:p>
    <w:p w:rsidR="00CB6D4D" w:rsidRPr="006709FF" w:rsidRDefault="00CB6D4D" w:rsidP="00942FD7">
      <w:pPr>
        <w:pStyle w:val="a6"/>
        <w:ind w:left="0" w:firstLine="709"/>
        <w:jc w:val="both"/>
        <w:rPr>
          <w:rFonts w:ascii="Calibri" w:hAnsi="Calibri"/>
          <w:b/>
          <w:i/>
        </w:rPr>
      </w:pPr>
      <w:r w:rsidRPr="006709FF">
        <w:rPr>
          <w:rFonts w:ascii="Calibri" w:hAnsi="Calibri"/>
          <w:b/>
          <w:i/>
        </w:rPr>
        <w:t>Владеть:</w:t>
      </w:r>
    </w:p>
    <w:p w:rsidR="00CB6D4D" w:rsidRPr="006709FF" w:rsidRDefault="00CB6D4D" w:rsidP="00942FD7">
      <w:pPr>
        <w:ind w:firstLine="709"/>
        <w:jc w:val="both"/>
        <w:rPr>
          <w:rFonts w:ascii="Calibri" w:hAnsi="Calibri"/>
        </w:rPr>
      </w:pPr>
      <w:r w:rsidRPr="006709FF">
        <w:rPr>
          <w:rFonts w:ascii="Calibri" w:hAnsi="Calibri"/>
        </w:rPr>
        <w:t>– методикой организации учебного процесса в условиях введения ФГОС;</w:t>
      </w:r>
    </w:p>
    <w:p w:rsidR="00CB6D4D" w:rsidRPr="006709FF" w:rsidRDefault="00CB6D4D" w:rsidP="00942FD7">
      <w:pPr>
        <w:ind w:firstLine="709"/>
        <w:jc w:val="both"/>
        <w:rPr>
          <w:rFonts w:ascii="Calibri" w:hAnsi="Calibri"/>
          <w:shd w:val="clear" w:color="auto" w:fill="FFFFFF"/>
        </w:rPr>
      </w:pPr>
      <w:r w:rsidRPr="006709FF">
        <w:rPr>
          <w:rFonts w:ascii="Calibri" w:hAnsi="Calibri"/>
          <w:shd w:val="clear" w:color="auto" w:fill="FFFFFF"/>
        </w:rPr>
        <w:t>– технологиями проектирования программ по предмету и программ реализации предметной внеурочной деятельности;</w:t>
      </w:r>
    </w:p>
    <w:p w:rsidR="00CB6D4D" w:rsidRPr="006709FF" w:rsidRDefault="00CB6D4D" w:rsidP="000F5EC1">
      <w:pPr>
        <w:pStyle w:val="a6"/>
        <w:numPr>
          <w:ilvl w:val="0"/>
          <w:numId w:val="41"/>
        </w:numPr>
        <w:ind w:left="0" w:firstLine="709"/>
        <w:jc w:val="both"/>
        <w:rPr>
          <w:rFonts w:ascii="Calibri" w:hAnsi="Calibri"/>
        </w:rPr>
      </w:pPr>
      <w:r w:rsidRPr="006709FF">
        <w:rPr>
          <w:rFonts w:ascii="Calibri" w:hAnsi="Calibri"/>
        </w:rPr>
        <w:t>методами включения ребенка в социально и личностно значимые виды деятельности в общественной организации</w:t>
      </w:r>
      <w:r w:rsidRPr="006709FF">
        <w:rPr>
          <w:rFonts w:ascii="Calibri" w:hAnsi="Calibri"/>
          <w:bCs/>
        </w:rPr>
        <w:t>;</w:t>
      </w:r>
    </w:p>
    <w:p w:rsidR="00CB6D4D" w:rsidRPr="006709FF" w:rsidRDefault="00CB6D4D" w:rsidP="000F5EC1">
      <w:pPr>
        <w:pStyle w:val="a6"/>
        <w:numPr>
          <w:ilvl w:val="0"/>
          <w:numId w:val="41"/>
        </w:numPr>
        <w:ind w:left="0" w:firstLine="709"/>
        <w:jc w:val="both"/>
        <w:rPr>
          <w:rFonts w:ascii="Calibri" w:hAnsi="Calibri"/>
        </w:rPr>
      </w:pPr>
      <w:r w:rsidRPr="006709FF">
        <w:rPr>
          <w:rFonts w:ascii="Calibri" w:hAnsi="Calibri"/>
          <w:bCs/>
        </w:rPr>
        <w:t>технологией организации совместной деятельности школы, семьи и общественности по воспитанию и социализации учащихся</w:t>
      </w:r>
      <w:r w:rsidRPr="006709FF">
        <w:rPr>
          <w:rFonts w:ascii="Calibri" w:hAnsi="Calibri"/>
        </w:rPr>
        <w:t>.</w:t>
      </w:r>
    </w:p>
    <w:p w:rsidR="00CB6D4D" w:rsidRPr="006709FF" w:rsidRDefault="00CB6D4D" w:rsidP="00942FD7">
      <w:pPr>
        <w:ind w:firstLine="709"/>
        <w:jc w:val="both"/>
        <w:rPr>
          <w:rFonts w:ascii="Calibri" w:hAnsi="Calibri"/>
        </w:rPr>
      </w:pPr>
      <w:r w:rsidRPr="006709FF">
        <w:rPr>
          <w:rFonts w:ascii="Calibri" w:hAnsi="Calibri"/>
        </w:rPr>
        <w:t>– навыками работы с электронными образовательными ресурсами при организации учебного процесса;</w:t>
      </w:r>
    </w:p>
    <w:p w:rsidR="00CB6D4D" w:rsidRPr="006709FF" w:rsidRDefault="00CB6D4D" w:rsidP="00942FD7">
      <w:pPr>
        <w:ind w:firstLine="709"/>
        <w:jc w:val="both"/>
        <w:rPr>
          <w:rFonts w:ascii="Calibri" w:hAnsi="Calibri" w:cs="Calibri"/>
        </w:rPr>
      </w:pPr>
      <w:r w:rsidRPr="006709FF">
        <w:rPr>
          <w:rFonts w:ascii="Calibri" w:hAnsi="Calibri" w:cs="Calibri"/>
        </w:rPr>
        <w:lastRenderedPageBreak/>
        <w:t>-навыками анализа и систематизации образовательных программ для по различным критериям;</w:t>
      </w:r>
    </w:p>
    <w:p w:rsidR="00CB6D4D" w:rsidRPr="006709FF" w:rsidRDefault="00CB6D4D" w:rsidP="00942FD7">
      <w:pPr>
        <w:ind w:firstLine="709"/>
        <w:jc w:val="both"/>
        <w:rPr>
          <w:rFonts w:ascii="Calibri" w:hAnsi="Calibri" w:cs="Calibri"/>
        </w:rPr>
      </w:pPr>
      <w:r w:rsidRPr="006709FF">
        <w:rPr>
          <w:rFonts w:ascii="Calibri" w:hAnsi="Calibri" w:cs="Calibri"/>
        </w:rPr>
        <w:t>- технологиями разработки ООП и шагами по ее реализации;</w:t>
      </w:r>
    </w:p>
    <w:p w:rsidR="00CB6D4D" w:rsidRPr="006709FF" w:rsidRDefault="00CB6D4D" w:rsidP="00942FD7">
      <w:pPr>
        <w:ind w:firstLine="709"/>
        <w:jc w:val="both"/>
        <w:rPr>
          <w:rFonts w:ascii="Calibri" w:hAnsi="Calibri" w:cs="Calibri"/>
        </w:rPr>
      </w:pPr>
      <w:r w:rsidRPr="006709FF">
        <w:rPr>
          <w:rFonts w:ascii="Calibri" w:hAnsi="Calibri" w:cs="Calibri"/>
        </w:rPr>
        <w:t>-методами организации педагогического процесса в образовательной организации.</w:t>
      </w:r>
    </w:p>
    <w:p w:rsidR="00CB6D4D" w:rsidRPr="006709FF" w:rsidRDefault="00CB6D4D" w:rsidP="00942FD7">
      <w:pPr>
        <w:pStyle w:val="a8"/>
        <w:spacing w:before="0" w:beforeAutospacing="0" w:after="0" w:afterAutospacing="0"/>
        <w:ind w:firstLine="709"/>
        <w:jc w:val="both"/>
        <w:rPr>
          <w:rFonts w:ascii="Calibri" w:hAnsi="Calibri" w:cs="Calibri"/>
          <w:b/>
          <w:bCs/>
        </w:rPr>
      </w:pPr>
    </w:p>
    <w:p w:rsidR="00CB6D4D" w:rsidRPr="006709FF" w:rsidRDefault="00CB6D4D" w:rsidP="00942FD7">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942FD7">
      <w:pPr>
        <w:pStyle w:val="aff8"/>
        <w:keepNext/>
        <w:spacing w:line="240" w:lineRule="auto"/>
        <w:ind w:firstLine="709"/>
        <w:rPr>
          <w:rFonts w:ascii="Calibri" w:hAnsi="Calibri" w:cs="Calibri"/>
          <w:b/>
          <w:sz w:val="24"/>
        </w:rPr>
      </w:pPr>
      <w:r w:rsidRPr="006709FF">
        <w:rPr>
          <w:rFonts w:ascii="Calibri" w:hAnsi="Calibri" w:cs="Calibri"/>
          <w:b/>
          <w:bCs/>
          <w:sz w:val="24"/>
        </w:rPr>
        <w:t>Нормативно-правовые основания реализации ФГОС</w:t>
      </w:r>
      <w:r w:rsidRPr="006709FF">
        <w:rPr>
          <w:rFonts w:ascii="Calibri" w:hAnsi="Calibri" w:cs="Calibri"/>
          <w:b/>
          <w:sz w:val="24"/>
        </w:rPr>
        <w:t xml:space="preserve"> </w:t>
      </w:r>
      <w:r w:rsidRPr="006709FF">
        <w:rPr>
          <w:rFonts w:ascii="Calibri" w:hAnsi="Calibri" w:cs="Calibri"/>
          <w:b/>
          <w:bCs/>
          <w:sz w:val="24"/>
        </w:rPr>
        <w:t xml:space="preserve">(федеральный, региональный, муниципальный, школьный уровни). </w:t>
      </w:r>
    </w:p>
    <w:p w:rsidR="00CB6D4D" w:rsidRPr="006709FF" w:rsidRDefault="00CB6D4D" w:rsidP="00942FD7">
      <w:pPr>
        <w:pStyle w:val="37"/>
        <w:spacing w:after="0"/>
        <w:ind w:left="0" w:firstLine="709"/>
        <w:jc w:val="both"/>
        <w:rPr>
          <w:rFonts w:ascii="Calibri" w:hAnsi="Calibri" w:cs="Calibri"/>
          <w:sz w:val="24"/>
          <w:szCs w:val="24"/>
        </w:rPr>
      </w:pPr>
      <w:r w:rsidRPr="006709FF">
        <w:rPr>
          <w:rFonts w:ascii="Calibri" w:hAnsi="Calibri" w:cs="Calibri"/>
          <w:sz w:val="24"/>
          <w:szCs w:val="24"/>
        </w:rPr>
        <w:t xml:space="preserve">Основные понятия, используемые в ФЗ от 29.12.2012 N 273-ФЗ «Об образовании в Российской Федерации». Федеральный государственный образовательный стандарт основного общего образования: совокупность требований, обязательных при реализации образовательными учреждениями ООП ОО. Цели и структура федеральных государственных образовательных стандартов общего образования второго поколения. </w:t>
      </w:r>
    </w:p>
    <w:p w:rsidR="00CB6D4D" w:rsidRPr="006709FF" w:rsidRDefault="00CB6D4D" w:rsidP="00942FD7">
      <w:pPr>
        <w:pStyle w:val="aff8"/>
        <w:keepNext/>
        <w:spacing w:line="240" w:lineRule="auto"/>
        <w:ind w:firstLine="709"/>
        <w:rPr>
          <w:rFonts w:ascii="Calibri" w:hAnsi="Calibri"/>
          <w:b/>
          <w:sz w:val="24"/>
        </w:rPr>
      </w:pPr>
      <w:r w:rsidRPr="006709FF">
        <w:rPr>
          <w:rFonts w:ascii="Calibri" w:hAnsi="Calibri"/>
          <w:b/>
          <w:sz w:val="24"/>
        </w:rPr>
        <w:t>Теоретико-методологические основы достижения образовательных результатов в соответствии ФГОС</w:t>
      </w:r>
    </w:p>
    <w:p w:rsidR="00CB6D4D" w:rsidRPr="006709FF" w:rsidRDefault="00CB6D4D" w:rsidP="00942FD7">
      <w:pPr>
        <w:pStyle w:val="af2"/>
        <w:spacing w:after="0"/>
        <w:ind w:firstLine="709"/>
        <w:jc w:val="both"/>
        <w:rPr>
          <w:rFonts w:ascii="Calibri" w:hAnsi="Calibri"/>
        </w:rPr>
      </w:pPr>
      <w:r w:rsidRPr="006709FF">
        <w:rPr>
          <w:rFonts w:ascii="Calibri" w:hAnsi="Calibri"/>
        </w:rPr>
        <w:t xml:space="preserve">Культурологический, личностно-ориентированный, </w:t>
      </w:r>
      <w:proofErr w:type="spellStart"/>
      <w:r w:rsidRPr="006709FF">
        <w:rPr>
          <w:rFonts w:ascii="Calibri" w:hAnsi="Calibri"/>
        </w:rPr>
        <w:t>компетентностный</w:t>
      </w:r>
      <w:proofErr w:type="spellEnd"/>
      <w:r w:rsidRPr="006709FF">
        <w:rPr>
          <w:rFonts w:ascii="Calibri" w:hAnsi="Calibri"/>
        </w:rPr>
        <w:t xml:space="preserve">, </w:t>
      </w:r>
      <w:proofErr w:type="spellStart"/>
      <w:r w:rsidRPr="006709FF">
        <w:rPr>
          <w:rFonts w:ascii="Calibri" w:hAnsi="Calibri"/>
        </w:rPr>
        <w:t>системно-деятельностный</w:t>
      </w:r>
      <w:proofErr w:type="spellEnd"/>
      <w:r w:rsidRPr="006709FF">
        <w:rPr>
          <w:rFonts w:ascii="Calibri" w:hAnsi="Calibri"/>
        </w:rPr>
        <w:t xml:space="preserve"> подходы как методологическая основа ФГОС. Проектирование адаптивной образовательной среды – основная </w:t>
      </w:r>
      <w:proofErr w:type="spellStart"/>
      <w:r w:rsidRPr="006709FF">
        <w:rPr>
          <w:rFonts w:ascii="Calibri" w:hAnsi="Calibri"/>
        </w:rPr>
        <w:t>компетентностная</w:t>
      </w:r>
      <w:proofErr w:type="spellEnd"/>
      <w:r w:rsidRPr="006709FF">
        <w:rPr>
          <w:rFonts w:ascii="Calibri" w:hAnsi="Calibri"/>
        </w:rPr>
        <w:t xml:space="preserve"> составляющая в профессиональной деятельности современного учителя. Особенности организации образовательного процесса в условиях использования педагогических технологий,</w:t>
      </w:r>
      <w:r w:rsidRPr="006709FF">
        <w:rPr>
          <w:rStyle w:val="Bodytext11pt"/>
          <w:rFonts w:ascii="Calibri" w:hAnsi="Calibri"/>
          <w:sz w:val="24"/>
        </w:rPr>
        <w:t xml:space="preserve"> направленные на достижение образовательных результатов ФГОС</w:t>
      </w:r>
      <w:r w:rsidRPr="006709FF">
        <w:rPr>
          <w:rFonts w:ascii="Calibri" w:hAnsi="Calibri"/>
        </w:rPr>
        <w:t xml:space="preserve">. </w:t>
      </w:r>
    </w:p>
    <w:p w:rsidR="00CB6D4D" w:rsidRPr="006709FF" w:rsidRDefault="00CB6D4D" w:rsidP="00942FD7">
      <w:pPr>
        <w:pStyle w:val="a6"/>
        <w:tabs>
          <w:tab w:val="left" w:pos="1134"/>
        </w:tabs>
        <w:ind w:left="0" w:firstLine="709"/>
        <w:jc w:val="both"/>
        <w:rPr>
          <w:rFonts w:ascii="Calibri" w:hAnsi="Calibri" w:cs="Calibri"/>
        </w:rPr>
      </w:pPr>
      <w:proofErr w:type="spellStart"/>
      <w:r w:rsidRPr="006709FF">
        <w:rPr>
          <w:rFonts w:ascii="Calibri" w:hAnsi="Calibri" w:cs="Calibri"/>
        </w:rPr>
        <w:t>Системно-деятельностный</w:t>
      </w:r>
      <w:proofErr w:type="spellEnd"/>
      <w:r w:rsidRPr="006709FF">
        <w:rPr>
          <w:rFonts w:ascii="Calibri" w:hAnsi="Calibri" w:cs="Calibri"/>
        </w:rPr>
        <w:t xml:space="preserve"> подход как методологическая основа ФГОС. </w:t>
      </w:r>
      <w:proofErr w:type="spellStart"/>
      <w:r w:rsidRPr="006709FF">
        <w:rPr>
          <w:rFonts w:ascii="Calibri" w:hAnsi="Calibri" w:cs="Calibri"/>
        </w:rPr>
        <w:t>Компетентностный</w:t>
      </w:r>
      <w:proofErr w:type="spellEnd"/>
      <w:r w:rsidRPr="006709FF">
        <w:rPr>
          <w:rFonts w:ascii="Calibri" w:hAnsi="Calibri" w:cs="Calibri"/>
        </w:rPr>
        <w:t xml:space="preserve"> подход в преподавании. Понятие компетенции. Ключевые компетенции: определение, классификация, структура и содержание. Структура и этапы развития компетенции. Направления реализации </w:t>
      </w:r>
      <w:proofErr w:type="spellStart"/>
      <w:r w:rsidRPr="006709FF">
        <w:rPr>
          <w:rFonts w:ascii="Calibri" w:hAnsi="Calibri" w:cs="Calibri"/>
        </w:rPr>
        <w:t>компетентностного</w:t>
      </w:r>
      <w:proofErr w:type="spellEnd"/>
      <w:r w:rsidRPr="006709FF">
        <w:rPr>
          <w:rFonts w:ascii="Calibri" w:hAnsi="Calibri" w:cs="Calibri"/>
        </w:rPr>
        <w:t xml:space="preserve"> подхода в современном образовании.</w:t>
      </w:r>
    </w:p>
    <w:p w:rsidR="00CB6D4D" w:rsidRPr="006709FF" w:rsidRDefault="00CB6D4D" w:rsidP="00942FD7">
      <w:pPr>
        <w:pStyle w:val="a6"/>
        <w:ind w:left="0" w:firstLine="709"/>
        <w:jc w:val="both"/>
        <w:rPr>
          <w:rFonts w:ascii="Calibri" w:hAnsi="Calibri" w:cs="Calibri"/>
          <w:b/>
          <w:bCs/>
        </w:rPr>
      </w:pPr>
      <w:r w:rsidRPr="006709FF">
        <w:rPr>
          <w:rFonts w:ascii="Calibri" w:hAnsi="Calibri" w:cs="Calibri"/>
          <w:b/>
          <w:bCs/>
        </w:rPr>
        <w:t>Структура ФГОС. Основные понятия и компоненты ФГОС</w:t>
      </w:r>
    </w:p>
    <w:p w:rsidR="00CB6D4D" w:rsidRPr="006709FF" w:rsidRDefault="00CB6D4D" w:rsidP="00942FD7">
      <w:pPr>
        <w:ind w:firstLine="709"/>
        <w:jc w:val="both"/>
        <w:rPr>
          <w:rFonts w:ascii="Calibri" w:hAnsi="Calibri"/>
        </w:rPr>
      </w:pPr>
      <w:r w:rsidRPr="006709FF">
        <w:rPr>
          <w:rFonts w:ascii="Calibri" w:hAnsi="Calibri"/>
        </w:rPr>
        <w:t xml:space="preserve">Основная образовательная программа начального, основного общего образования. Требования к структуре основной образовательной программы. Требования к условиям реализации основной образовательной программы. Требования к результатам освоения основной образовательной программы. Универсальные учебные действия и их формирование в основной школе. </w:t>
      </w:r>
      <w:r w:rsidRPr="006709FF">
        <w:rPr>
          <w:rFonts w:ascii="Calibri" w:hAnsi="Calibri"/>
          <w:bCs/>
          <w:iCs/>
        </w:rPr>
        <w:t>Урочная и внеурочная деятельность.</w:t>
      </w:r>
      <w:r w:rsidRPr="006709FF">
        <w:rPr>
          <w:rFonts w:ascii="Calibri" w:hAnsi="Calibri"/>
          <w:bCs/>
        </w:rPr>
        <w:t xml:space="preserve"> Планируемые результаты освоения учебных и междисциплинарных программ. </w:t>
      </w:r>
      <w:r w:rsidRPr="006709FF">
        <w:rPr>
          <w:rFonts w:ascii="Calibri" w:hAnsi="Calibri"/>
          <w:bCs/>
          <w:iCs/>
        </w:rPr>
        <w:t xml:space="preserve">Система оценки достижения планируемых результатов. </w:t>
      </w:r>
      <w:r w:rsidRPr="006709FF">
        <w:rPr>
          <w:rFonts w:ascii="Calibri" w:hAnsi="Calibri"/>
        </w:rPr>
        <w:t xml:space="preserve">Предметные, </w:t>
      </w:r>
      <w:proofErr w:type="spellStart"/>
      <w:r w:rsidRPr="006709FF">
        <w:rPr>
          <w:rFonts w:ascii="Calibri" w:hAnsi="Calibri"/>
        </w:rPr>
        <w:t>метапредметные</w:t>
      </w:r>
      <w:proofErr w:type="spellEnd"/>
      <w:r w:rsidRPr="006709FF">
        <w:rPr>
          <w:rFonts w:ascii="Calibri" w:hAnsi="Calibri"/>
        </w:rPr>
        <w:t xml:space="preserve"> и личностные результаты. Технологии личностно ориентированного обучения. Методы и средства достижения </w:t>
      </w:r>
      <w:proofErr w:type="spellStart"/>
      <w:r w:rsidRPr="006709FF">
        <w:rPr>
          <w:rFonts w:ascii="Calibri" w:hAnsi="Calibri"/>
        </w:rPr>
        <w:t>метапредметных</w:t>
      </w:r>
      <w:proofErr w:type="spellEnd"/>
      <w:r w:rsidRPr="006709FF">
        <w:rPr>
          <w:rFonts w:ascii="Calibri" w:hAnsi="Calibri"/>
        </w:rPr>
        <w:t xml:space="preserve"> результатов освоения ООП. Особенности формирования </w:t>
      </w:r>
      <w:proofErr w:type="spellStart"/>
      <w:r w:rsidRPr="006709FF">
        <w:rPr>
          <w:rFonts w:ascii="Calibri" w:hAnsi="Calibri"/>
        </w:rPr>
        <w:t>метапредметных</w:t>
      </w:r>
      <w:proofErr w:type="spellEnd"/>
      <w:r w:rsidRPr="006709FF">
        <w:rPr>
          <w:rFonts w:ascii="Calibri" w:hAnsi="Calibri"/>
        </w:rPr>
        <w:t xml:space="preserve"> результатов обучения в урочной и внеурочной деятельности.</w:t>
      </w:r>
    </w:p>
    <w:p w:rsidR="00CB6D4D" w:rsidRPr="006709FF" w:rsidRDefault="00CB6D4D" w:rsidP="00942FD7">
      <w:pPr>
        <w:pStyle w:val="19"/>
        <w:spacing w:after="0" w:line="240" w:lineRule="auto"/>
        <w:ind w:left="0" w:firstLine="709"/>
        <w:jc w:val="both"/>
        <w:rPr>
          <w:sz w:val="24"/>
          <w:szCs w:val="24"/>
        </w:rPr>
      </w:pPr>
      <w:r w:rsidRPr="006709FF">
        <w:rPr>
          <w:sz w:val="24"/>
          <w:szCs w:val="24"/>
        </w:rPr>
        <w:t>Проектирование современных уроков в условиях реализации ФГОС ООО. Методическая структура урока. Дидактическая структура. Логико-психологическая структура. Коммуникативная структура. Концепт современного урока. Возможности современного урока. Планирование, типы урока и их содержание. Организация работы в классе.</w:t>
      </w:r>
    </w:p>
    <w:p w:rsidR="00CB6D4D" w:rsidRPr="006709FF" w:rsidRDefault="00CB6D4D" w:rsidP="00942FD7">
      <w:pPr>
        <w:ind w:firstLine="709"/>
        <w:jc w:val="both"/>
        <w:rPr>
          <w:rFonts w:ascii="Calibri" w:hAnsi="Calibri"/>
        </w:rPr>
      </w:pPr>
      <w:r w:rsidRPr="006709FF">
        <w:rPr>
          <w:rFonts w:ascii="Calibri" w:hAnsi="Calibri"/>
        </w:rPr>
        <w:t xml:space="preserve">Технологии обучения, реализующие </w:t>
      </w:r>
      <w:proofErr w:type="spellStart"/>
      <w:r w:rsidRPr="006709FF">
        <w:rPr>
          <w:rFonts w:ascii="Calibri" w:hAnsi="Calibri"/>
        </w:rPr>
        <w:t>системно-деятельностный</w:t>
      </w:r>
      <w:proofErr w:type="spellEnd"/>
      <w:r w:rsidRPr="006709FF">
        <w:rPr>
          <w:rFonts w:ascii="Calibri" w:hAnsi="Calibri"/>
        </w:rPr>
        <w:t xml:space="preserve"> подход. Сущность и способы реализации технологического подхода в образовании. Требования к учебно-методическому, материально-техническому и информационному обеспечению образовательного процесса в рамках ФГОС (направленность, доступность, степень оснащенности). Система УМК, обеспечивающая реализацию ФГОС. </w:t>
      </w:r>
    </w:p>
    <w:p w:rsidR="00CB6D4D" w:rsidRPr="006709FF" w:rsidRDefault="00CB6D4D" w:rsidP="00942FD7">
      <w:pPr>
        <w:ind w:firstLine="709"/>
        <w:jc w:val="both"/>
        <w:rPr>
          <w:rFonts w:ascii="Calibri" w:hAnsi="Calibri"/>
          <w:b/>
          <w:bCs/>
          <w:iCs/>
        </w:rPr>
      </w:pPr>
      <w:r w:rsidRPr="006709FF">
        <w:rPr>
          <w:rFonts w:ascii="Calibri" w:hAnsi="Calibri"/>
          <w:b/>
          <w:bCs/>
          <w:iCs/>
        </w:rPr>
        <w:lastRenderedPageBreak/>
        <w:t>Формирование универсальных учебных действий и их место в образовательной программе школы.</w:t>
      </w:r>
    </w:p>
    <w:p w:rsidR="00CB6D4D" w:rsidRPr="006709FF" w:rsidRDefault="00CB6D4D" w:rsidP="00942FD7">
      <w:pPr>
        <w:ind w:firstLine="709"/>
        <w:jc w:val="both"/>
        <w:rPr>
          <w:rFonts w:ascii="Calibri" w:hAnsi="Calibri"/>
          <w:b/>
          <w:bCs/>
          <w:i/>
        </w:rPr>
      </w:pPr>
      <w:r w:rsidRPr="006709FF">
        <w:rPr>
          <w:rFonts w:ascii="Calibri" w:hAnsi="Calibri"/>
        </w:rPr>
        <w:t xml:space="preserve">Универсальные учебные действия (УУД) как главный результат освоения ООП. </w:t>
      </w:r>
    </w:p>
    <w:p w:rsidR="00CB6D4D" w:rsidRPr="006709FF" w:rsidRDefault="00CB6D4D" w:rsidP="00942FD7">
      <w:pPr>
        <w:ind w:firstLine="709"/>
        <w:jc w:val="both"/>
        <w:rPr>
          <w:rFonts w:ascii="Calibri" w:hAnsi="Calibri"/>
        </w:rPr>
      </w:pPr>
      <w:proofErr w:type="spellStart"/>
      <w:r w:rsidRPr="006709FF">
        <w:rPr>
          <w:rFonts w:ascii="Calibri" w:hAnsi="Calibri"/>
        </w:rPr>
        <w:t>Гинезис</w:t>
      </w:r>
      <w:proofErr w:type="spellEnd"/>
      <w:r w:rsidRPr="006709FF">
        <w:rPr>
          <w:rFonts w:ascii="Calibri" w:hAnsi="Calibri"/>
        </w:rPr>
        <w:t xml:space="preserve"> понятия УУД (в узком и широком смысле слова). </w:t>
      </w:r>
      <w:r w:rsidRPr="006709FF">
        <w:rPr>
          <w:rFonts w:ascii="Calibri" w:hAnsi="Calibri"/>
          <w:bCs/>
        </w:rPr>
        <w:t>Технология формирования и оценки универсальных учебных достижений учащихся в образовательном процессе.</w:t>
      </w:r>
    </w:p>
    <w:p w:rsidR="00CB6D4D" w:rsidRPr="006709FF" w:rsidRDefault="00CB6D4D" w:rsidP="00942FD7">
      <w:pPr>
        <w:pStyle w:val="19"/>
        <w:tabs>
          <w:tab w:val="left" w:pos="1134"/>
        </w:tabs>
        <w:spacing w:after="0" w:line="240" w:lineRule="auto"/>
        <w:ind w:left="0" w:firstLine="709"/>
        <w:jc w:val="both"/>
        <w:rPr>
          <w:sz w:val="24"/>
          <w:szCs w:val="24"/>
        </w:rPr>
      </w:pPr>
      <w:r w:rsidRPr="006709FF">
        <w:rPr>
          <w:sz w:val="24"/>
          <w:szCs w:val="24"/>
        </w:rPr>
        <w:t xml:space="preserve">Функции УУД. Виды УУД: личностные, познавательные, </w:t>
      </w:r>
      <w:proofErr w:type="spellStart"/>
      <w:r w:rsidRPr="006709FF">
        <w:rPr>
          <w:sz w:val="24"/>
          <w:szCs w:val="24"/>
        </w:rPr>
        <w:t>общеучебные</w:t>
      </w:r>
      <w:proofErr w:type="spellEnd"/>
      <w:r w:rsidRPr="006709FF">
        <w:rPr>
          <w:sz w:val="24"/>
          <w:szCs w:val="24"/>
        </w:rPr>
        <w:t>, логические, постановка и решение проблемы, коммуникативные, регулятивные (целеполагание, планирование). Понятие универсальных учебных действий как способности субъекта к саморазвитию и самосовершенствованию путем сознательного и активного присвоения социального нового опыта. Логика формирования УУД в процессе урочной и внеурочной деятельности.</w:t>
      </w:r>
    </w:p>
    <w:p w:rsidR="00CB6D4D" w:rsidRPr="006709FF" w:rsidRDefault="00CB6D4D" w:rsidP="00942FD7">
      <w:pPr>
        <w:pStyle w:val="a6"/>
        <w:ind w:left="0" w:firstLine="709"/>
        <w:jc w:val="both"/>
        <w:rPr>
          <w:rFonts w:ascii="Calibri" w:hAnsi="Calibri"/>
        </w:rPr>
      </w:pPr>
      <w:r w:rsidRPr="006709FF">
        <w:rPr>
          <w:rFonts w:ascii="Calibri" w:hAnsi="Calibri"/>
        </w:rPr>
        <w:t>Методология</w:t>
      </w:r>
      <w:r w:rsidRPr="006709FF">
        <w:rPr>
          <w:rFonts w:ascii="Calibri" w:hAnsi="Calibri" w:cs="Arial"/>
        </w:rPr>
        <w:t xml:space="preserve"> </w:t>
      </w:r>
      <w:r w:rsidRPr="006709FF">
        <w:rPr>
          <w:rFonts w:ascii="Calibri" w:hAnsi="Calibri"/>
        </w:rPr>
        <w:t>проектирования Программы</w:t>
      </w:r>
      <w:r w:rsidRPr="006709FF">
        <w:rPr>
          <w:rFonts w:ascii="Calibri" w:hAnsi="Calibri" w:cs="Arial"/>
        </w:rPr>
        <w:t xml:space="preserve"> </w:t>
      </w:r>
      <w:r w:rsidRPr="006709FF">
        <w:rPr>
          <w:rFonts w:ascii="Calibri" w:hAnsi="Calibri"/>
        </w:rPr>
        <w:t>развития</w:t>
      </w:r>
      <w:r w:rsidRPr="006709FF">
        <w:rPr>
          <w:rFonts w:ascii="Calibri" w:hAnsi="Calibri" w:cs="Arial"/>
        </w:rPr>
        <w:t xml:space="preserve"> </w:t>
      </w:r>
      <w:r w:rsidRPr="006709FF">
        <w:rPr>
          <w:rFonts w:ascii="Calibri" w:hAnsi="Calibri"/>
        </w:rPr>
        <w:t>универсальных учебных</w:t>
      </w:r>
      <w:r w:rsidRPr="006709FF">
        <w:rPr>
          <w:rFonts w:ascii="Calibri" w:hAnsi="Calibri" w:cs="Arial"/>
        </w:rPr>
        <w:t xml:space="preserve"> </w:t>
      </w:r>
      <w:r w:rsidRPr="006709FF">
        <w:rPr>
          <w:rFonts w:ascii="Calibri" w:hAnsi="Calibri"/>
        </w:rPr>
        <w:t>действий</w:t>
      </w:r>
      <w:r w:rsidRPr="006709FF">
        <w:rPr>
          <w:rFonts w:ascii="Calibri" w:hAnsi="Calibri" w:cs="Arial"/>
        </w:rPr>
        <w:t xml:space="preserve"> </w:t>
      </w:r>
      <w:r w:rsidRPr="006709FF">
        <w:rPr>
          <w:rFonts w:ascii="Calibri" w:hAnsi="Calibri"/>
        </w:rPr>
        <w:t>для</w:t>
      </w:r>
      <w:r w:rsidRPr="006709FF">
        <w:rPr>
          <w:rFonts w:ascii="Calibri" w:hAnsi="Calibri" w:cs="Arial"/>
        </w:rPr>
        <w:t xml:space="preserve"> </w:t>
      </w:r>
      <w:r w:rsidRPr="006709FF">
        <w:rPr>
          <w:rFonts w:ascii="Calibri" w:hAnsi="Calibri"/>
        </w:rPr>
        <w:t>основного</w:t>
      </w:r>
      <w:r w:rsidRPr="006709FF">
        <w:rPr>
          <w:rFonts w:ascii="Calibri" w:hAnsi="Calibri" w:cs="Arial"/>
        </w:rPr>
        <w:t xml:space="preserve"> </w:t>
      </w:r>
      <w:r w:rsidRPr="006709FF">
        <w:rPr>
          <w:rFonts w:ascii="Calibri" w:hAnsi="Calibri"/>
        </w:rPr>
        <w:t>общего образования</w:t>
      </w:r>
      <w:r w:rsidRPr="006709FF">
        <w:rPr>
          <w:rStyle w:val="Bodytext11pt2"/>
          <w:rFonts w:ascii="Calibri" w:hAnsi="Calibri"/>
          <w:sz w:val="24"/>
        </w:rPr>
        <w:t xml:space="preserve">  </w:t>
      </w:r>
      <w:r w:rsidRPr="006709FF">
        <w:rPr>
          <w:rStyle w:val="Bodytext11pt"/>
          <w:rFonts w:ascii="Calibri" w:hAnsi="Calibri"/>
          <w:sz w:val="24"/>
        </w:rPr>
        <w:t>Особенности формирования личностных УУД.</w:t>
      </w:r>
      <w:r w:rsidRPr="006709FF">
        <w:rPr>
          <w:rFonts w:ascii="Calibri" w:hAnsi="Calibri"/>
          <w:b/>
          <w:bCs/>
        </w:rPr>
        <w:t xml:space="preserve"> </w:t>
      </w:r>
      <w:r w:rsidRPr="006709FF">
        <w:rPr>
          <w:rFonts w:ascii="Calibri" w:hAnsi="Calibri"/>
        </w:rPr>
        <w:t xml:space="preserve">Особенности формирования коммуникативных УУД в урочной и внеурочной деятельности. </w:t>
      </w:r>
      <w:r w:rsidRPr="006709FF">
        <w:rPr>
          <w:rStyle w:val="Bodytext11pt"/>
          <w:rFonts w:ascii="Calibri" w:hAnsi="Calibri"/>
          <w:sz w:val="24"/>
        </w:rPr>
        <w:t xml:space="preserve">Особенности формирования познавательных УУД. </w:t>
      </w:r>
      <w:r w:rsidRPr="006709FF">
        <w:rPr>
          <w:rFonts w:ascii="Calibri" w:hAnsi="Calibri"/>
        </w:rPr>
        <w:t>Особенности формирования регулятивных УУД в урочной и внеурочной деятельности. Формирование УУД и компетенций учащихся по предмету. Примеры заданий и видов работ, направленных на формирование конкретных УУД по предмету.</w:t>
      </w:r>
    </w:p>
    <w:p w:rsidR="00CB6D4D" w:rsidRPr="006709FF" w:rsidRDefault="00CB6D4D" w:rsidP="00942FD7">
      <w:pPr>
        <w:tabs>
          <w:tab w:val="left" w:pos="1134"/>
        </w:tabs>
        <w:ind w:firstLine="709"/>
        <w:jc w:val="both"/>
        <w:rPr>
          <w:rFonts w:ascii="Calibri" w:hAnsi="Calibri" w:cs="Calibri"/>
          <w:b/>
        </w:rPr>
      </w:pPr>
      <w:r w:rsidRPr="006709FF">
        <w:rPr>
          <w:rFonts w:ascii="Calibri" w:hAnsi="Calibri" w:cs="Calibri"/>
          <w:b/>
        </w:rPr>
        <w:t>Метод проектного обучения</w:t>
      </w:r>
    </w:p>
    <w:p w:rsidR="00CB6D4D" w:rsidRPr="006709FF" w:rsidRDefault="00CB6D4D" w:rsidP="00942FD7">
      <w:pPr>
        <w:ind w:firstLine="709"/>
        <w:jc w:val="both"/>
        <w:rPr>
          <w:rFonts w:ascii="Calibri" w:hAnsi="Calibri"/>
        </w:rPr>
      </w:pPr>
      <w:r w:rsidRPr="006709FF">
        <w:rPr>
          <w:rFonts w:ascii="Calibri" w:hAnsi="Calibri"/>
        </w:rPr>
        <w:t xml:space="preserve">Проектное обучение, как способ формирования универсальных учебных действий обучающихся. Организация проектной и исследовательской деятельности обучающихся для достижения личностных, </w:t>
      </w:r>
      <w:proofErr w:type="spellStart"/>
      <w:r w:rsidRPr="006709FF">
        <w:rPr>
          <w:rFonts w:ascii="Calibri" w:hAnsi="Calibri"/>
        </w:rPr>
        <w:t>метапредметных</w:t>
      </w:r>
      <w:proofErr w:type="spellEnd"/>
      <w:r w:rsidRPr="006709FF">
        <w:rPr>
          <w:rFonts w:ascii="Calibri" w:hAnsi="Calibri"/>
        </w:rPr>
        <w:t xml:space="preserve"> и предметных результатов освоения ООП по предмету. Специфика оценки проектных работ обучающихся. Характеристика основных трудностей по реализации проектного обучения в системе образования. Проектная деятельность обучающихся как совместная учебно-познавательная, творческая или игровая деятельность учащихся. </w:t>
      </w:r>
      <w:r w:rsidRPr="006709FF">
        <w:rPr>
          <w:rFonts w:ascii="Calibri" w:hAnsi="Calibri" w:cs="Calibri"/>
        </w:rPr>
        <w:t xml:space="preserve">Проектная деятельность обучающихся как совместная учебно-познавательная, творческая или игровая деятельность учащихся. Формы проектных и исследовательских работ учащихся. Типология проектов и исследований. </w:t>
      </w:r>
      <w:r w:rsidRPr="006709FF">
        <w:rPr>
          <w:rFonts w:ascii="Calibri" w:hAnsi="Calibri"/>
        </w:rPr>
        <w:t>Методическое планирование проектной и исследовательской деятельности согласно ФГОС .</w:t>
      </w:r>
    </w:p>
    <w:p w:rsidR="00CB6D4D" w:rsidRPr="006709FF" w:rsidRDefault="00CB6D4D" w:rsidP="00942FD7">
      <w:pPr>
        <w:ind w:firstLine="709"/>
        <w:jc w:val="both"/>
        <w:rPr>
          <w:rFonts w:ascii="Calibri" w:hAnsi="Calibri"/>
          <w:b/>
          <w:bCs/>
        </w:rPr>
      </w:pPr>
      <w:r w:rsidRPr="006709FF">
        <w:rPr>
          <w:rFonts w:ascii="Calibri" w:hAnsi="Calibri"/>
          <w:b/>
          <w:bCs/>
        </w:rPr>
        <w:t>Организация внеурочной и воспитательной работы в рамках ФГОС ООО</w:t>
      </w:r>
    </w:p>
    <w:p w:rsidR="00CB6D4D" w:rsidRPr="006709FF" w:rsidRDefault="00CB6D4D" w:rsidP="00942FD7">
      <w:pPr>
        <w:pStyle w:val="a6"/>
        <w:ind w:left="0" w:firstLine="709"/>
        <w:jc w:val="both"/>
        <w:rPr>
          <w:rFonts w:ascii="Calibri" w:hAnsi="Calibri"/>
          <w:b/>
        </w:rPr>
      </w:pPr>
      <w:r w:rsidRPr="006709FF">
        <w:rPr>
          <w:rFonts w:ascii="Calibri" w:hAnsi="Calibri"/>
          <w:bCs/>
        </w:rPr>
        <w:t>Воспитание как педагогическая категория.</w:t>
      </w:r>
      <w:r w:rsidRPr="006709FF">
        <w:rPr>
          <w:rFonts w:ascii="Calibri" w:hAnsi="Calibri"/>
          <w:b/>
        </w:rPr>
        <w:t xml:space="preserve"> </w:t>
      </w:r>
      <w:r w:rsidRPr="006709FF">
        <w:rPr>
          <w:rFonts w:ascii="Calibri" w:hAnsi="Calibri"/>
        </w:rPr>
        <w:t xml:space="preserve">Назначение и сущность воспитания. Многофакторность процесса воспитания. Вариативность всех элементов воспитательного процесса. Воспитание как формирование отношений воспитанника к окружающему миру, проявляемых в форме рациональной, эмоциональной и </w:t>
      </w:r>
      <w:proofErr w:type="spellStart"/>
      <w:r w:rsidRPr="006709FF">
        <w:rPr>
          <w:rFonts w:ascii="Calibri" w:hAnsi="Calibri"/>
        </w:rPr>
        <w:t>поведенческо-деятельностной</w:t>
      </w:r>
      <w:proofErr w:type="spellEnd"/>
      <w:r w:rsidRPr="006709FF">
        <w:rPr>
          <w:rFonts w:ascii="Calibri" w:hAnsi="Calibri"/>
        </w:rPr>
        <w:t xml:space="preserve">. </w:t>
      </w:r>
    </w:p>
    <w:p w:rsidR="00CB6D4D" w:rsidRPr="006709FF" w:rsidRDefault="00CB6D4D" w:rsidP="00942FD7">
      <w:pPr>
        <w:pStyle w:val="a6"/>
        <w:tabs>
          <w:tab w:val="left" w:pos="1134"/>
        </w:tabs>
        <w:ind w:left="0" w:firstLine="709"/>
        <w:jc w:val="both"/>
        <w:rPr>
          <w:rFonts w:ascii="Calibri" w:hAnsi="Calibri"/>
        </w:rPr>
      </w:pPr>
      <w:r w:rsidRPr="006709FF">
        <w:rPr>
          <w:rFonts w:ascii="Calibri" w:hAnsi="Calibri"/>
        </w:rPr>
        <w:t>Воспитательная система образовательного учреждения в условиях ФГОС. Методы, методики и технологии в воспитании. Планирование процесса воспитания.</w:t>
      </w:r>
    </w:p>
    <w:p w:rsidR="00CB6D4D" w:rsidRPr="006709FF" w:rsidRDefault="00CB6D4D" w:rsidP="00942FD7">
      <w:pPr>
        <w:pStyle w:val="a6"/>
        <w:tabs>
          <w:tab w:val="left" w:pos="1134"/>
        </w:tabs>
        <w:ind w:left="0" w:firstLine="709"/>
        <w:jc w:val="both"/>
        <w:rPr>
          <w:rFonts w:ascii="Calibri" w:hAnsi="Calibri" w:cs="Calibri"/>
        </w:rPr>
      </w:pPr>
      <w:r w:rsidRPr="006709FF">
        <w:rPr>
          <w:rFonts w:ascii="Calibri" w:hAnsi="Calibri" w:cs="Calibri"/>
        </w:rPr>
        <w:t xml:space="preserve">Концепция духовно-нравственного развития и воспитания личности гражданина России как методологическая основа разработки и реализации федерального государственного образовательного стандарта общего образования, ценностно-содержательная основа взаимодействия общеобразовательных </w:t>
      </w:r>
      <w:r>
        <w:rPr>
          <w:rFonts w:ascii="Calibri" w:hAnsi="Calibri" w:cs="Calibri"/>
          <w:sz w:val="22"/>
          <w:szCs w:val="22"/>
        </w:rPr>
        <w:t>организаций</w:t>
      </w:r>
      <w:r w:rsidRPr="006709FF">
        <w:rPr>
          <w:rFonts w:ascii="Calibri" w:hAnsi="Calibri" w:cs="Calibri"/>
        </w:rPr>
        <w:t xml:space="preserve"> с другими субъектами социализации. Национальный воспитательный идеал. Цель и задачи духовно-нравственного развития и воспитания. Базовые национальные ценности.</w:t>
      </w:r>
    </w:p>
    <w:p w:rsidR="00CB6D4D" w:rsidRPr="006709FF" w:rsidRDefault="00CB6D4D" w:rsidP="00942FD7">
      <w:pPr>
        <w:ind w:firstLine="709"/>
        <w:jc w:val="both"/>
        <w:rPr>
          <w:rFonts w:ascii="Calibri" w:hAnsi="Calibri"/>
        </w:rPr>
      </w:pPr>
      <w:r w:rsidRPr="006709FF">
        <w:rPr>
          <w:rFonts w:ascii="Calibri" w:hAnsi="Calibri"/>
        </w:rPr>
        <w:t>Примерная программа воспитания и социализации обучающихся.</w:t>
      </w:r>
      <w:r w:rsidRPr="006709FF">
        <w:rPr>
          <w:rFonts w:ascii="Calibri" w:hAnsi="Calibri"/>
          <w:b/>
          <w:bCs/>
        </w:rPr>
        <w:t xml:space="preserve"> </w:t>
      </w:r>
      <w:r w:rsidRPr="006709FF">
        <w:rPr>
          <w:rFonts w:ascii="Calibri" w:hAnsi="Calibri"/>
          <w:bCs/>
        </w:rPr>
        <w:t xml:space="preserve">Цель и общие задачи воспитания и социализации учащихся. Основные направления и ценностные основы воспитания и социализации детей. </w:t>
      </w:r>
    </w:p>
    <w:p w:rsidR="00CB6D4D" w:rsidRPr="006709FF" w:rsidRDefault="00CB6D4D" w:rsidP="00942FD7">
      <w:pPr>
        <w:ind w:firstLine="709"/>
        <w:jc w:val="both"/>
        <w:rPr>
          <w:rFonts w:ascii="Calibri" w:hAnsi="Calibri"/>
        </w:rPr>
      </w:pPr>
      <w:r w:rsidRPr="006709FF">
        <w:rPr>
          <w:rFonts w:ascii="Calibri" w:hAnsi="Calibri"/>
        </w:rPr>
        <w:t xml:space="preserve">Модели организации и проектирование внеурочной деятельности. </w:t>
      </w:r>
    </w:p>
    <w:p w:rsidR="00CB6D4D" w:rsidRPr="006709FF" w:rsidRDefault="00CB6D4D" w:rsidP="00942FD7">
      <w:pPr>
        <w:ind w:firstLine="709"/>
        <w:jc w:val="both"/>
        <w:rPr>
          <w:rFonts w:ascii="Calibri" w:hAnsi="Calibri"/>
          <w:bCs/>
        </w:rPr>
      </w:pPr>
      <w:r w:rsidRPr="006709FF">
        <w:rPr>
          <w:rFonts w:ascii="Calibri" w:hAnsi="Calibri"/>
        </w:rPr>
        <w:lastRenderedPageBreak/>
        <w:t>Виды деятельности и формы занятий с обучающимися. Организация работы с родителями в рамках внедрения ФГОС.</w:t>
      </w:r>
      <w:r w:rsidRPr="006709FF">
        <w:rPr>
          <w:rFonts w:ascii="Calibri" w:hAnsi="Calibri"/>
          <w:bCs/>
        </w:rPr>
        <w:t xml:space="preserve"> </w:t>
      </w:r>
    </w:p>
    <w:p w:rsidR="00CB6D4D" w:rsidRPr="006709FF" w:rsidRDefault="00CB6D4D" w:rsidP="00942FD7">
      <w:pPr>
        <w:ind w:firstLine="709"/>
        <w:jc w:val="both"/>
        <w:rPr>
          <w:rFonts w:ascii="Calibri" w:hAnsi="Calibri"/>
        </w:rPr>
      </w:pPr>
      <w:r w:rsidRPr="006709FF">
        <w:rPr>
          <w:rFonts w:ascii="Calibri" w:hAnsi="Calibri"/>
          <w:bCs/>
        </w:rPr>
        <w:t xml:space="preserve">Совместная деятельность школы, семьи и общественности по воспитанию и социализации учащихся. </w:t>
      </w:r>
      <w:r w:rsidRPr="006709FF">
        <w:rPr>
          <w:rFonts w:ascii="Calibri" w:hAnsi="Calibri"/>
        </w:rPr>
        <w:t xml:space="preserve">Взаимодействие школы и учреждения дополнительного образования детей. </w:t>
      </w:r>
    </w:p>
    <w:p w:rsidR="00CB6D4D" w:rsidRPr="006709FF" w:rsidRDefault="00CB6D4D" w:rsidP="00942FD7">
      <w:pPr>
        <w:pStyle w:val="a6"/>
        <w:ind w:left="0" w:firstLine="709"/>
        <w:jc w:val="both"/>
        <w:rPr>
          <w:rFonts w:ascii="Calibri" w:hAnsi="Calibri" w:cs="Calibri"/>
        </w:rPr>
      </w:pPr>
    </w:p>
    <w:p w:rsidR="00CB6D4D" w:rsidRPr="006709FF" w:rsidRDefault="00CB6D4D" w:rsidP="00942FD7">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CB6D4D" w:rsidRPr="006709FF" w:rsidRDefault="00CB6D4D" w:rsidP="009B555C">
      <w:pPr>
        <w:pStyle w:val="3a"/>
        <w:shd w:val="clear" w:color="auto" w:fill="auto"/>
        <w:spacing w:after="0" w:line="240" w:lineRule="auto"/>
        <w:ind w:firstLine="709"/>
        <w:jc w:val="both"/>
        <w:rPr>
          <w:sz w:val="24"/>
          <w:szCs w:val="24"/>
        </w:rPr>
      </w:pPr>
      <w:r w:rsidRPr="006709FF">
        <w:rPr>
          <w:sz w:val="24"/>
          <w:szCs w:val="24"/>
        </w:rPr>
        <w:t>Формы контроля:</w:t>
      </w:r>
    </w:p>
    <w:p w:rsidR="00CB6D4D" w:rsidRPr="006709FF" w:rsidRDefault="00CB6D4D" w:rsidP="009B555C">
      <w:pPr>
        <w:pStyle w:val="3a"/>
        <w:shd w:val="clear" w:color="auto" w:fill="auto"/>
        <w:spacing w:after="0" w:line="240" w:lineRule="auto"/>
        <w:ind w:firstLine="709"/>
        <w:jc w:val="both"/>
        <w:rPr>
          <w:sz w:val="24"/>
          <w:szCs w:val="24"/>
        </w:rPr>
      </w:pPr>
      <w:r w:rsidRPr="006709FF">
        <w:rPr>
          <w:sz w:val="24"/>
          <w:szCs w:val="24"/>
        </w:rPr>
        <w:t>1. Тест</w:t>
      </w:r>
    </w:p>
    <w:p w:rsidR="00CB6D4D" w:rsidRPr="006709FF" w:rsidRDefault="00CB6D4D" w:rsidP="000F5EC1">
      <w:pPr>
        <w:pStyle w:val="19"/>
        <w:numPr>
          <w:ilvl w:val="0"/>
          <w:numId w:val="38"/>
        </w:numPr>
        <w:tabs>
          <w:tab w:val="left" w:pos="1080"/>
        </w:tabs>
        <w:spacing w:after="0" w:line="240" w:lineRule="auto"/>
        <w:ind w:left="0" w:firstLine="709"/>
        <w:jc w:val="both"/>
        <w:rPr>
          <w:bCs/>
          <w:sz w:val="24"/>
          <w:szCs w:val="24"/>
          <w:u w:val="single"/>
        </w:rPr>
      </w:pPr>
      <w:r w:rsidRPr="006709FF">
        <w:rPr>
          <w:bCs/>
          <w:sz w:val="24"/>
          <w:szCs w:val="24"/>
        </w:rPr>
        <w:t>Тестирование по теме</w:t>
      </w:r>
      <w:r w:rsidRPr="006709FF">
        <w:rPr>
          <w:bCs/>
          <w:sz w:val="24"/>
          <w:szCs w:val="24"/>
          <w:u w:val="single"/>
        </w:rPr>
        <w:t xml:space="preserve"> «Проектная деятельность, как способ формирования универсальных учебных действий обучающихся»</w:t>
      </w:r>
    </w:p>
    <w:p w:rsidR="00CB6D4D" w:rsidRPr="006709FF" w:rsidRDefault="00CB6D4D" w:rsidP="000F5EC1">
      <w:pPr>
        <w:pStyle w:val="19"/>
        <w:numPr>
          <w:ilvl w:val="0"/>
          <w:numId w:val="39"/>
        </w:numPr>
        <w:tabs>
          <w:tab w:val="left" w:pos="1080"/>
        </w:tabs>
        <w:spacing w:after="0" w:line="240" w:lineRule="auto"/>
        <w:ind w:left="0" w:firstLine="709"/>
        <w:jc w:val="both"/>
        <w:rPr>
          <w:bCs/>
          <w:sz w:val="24"/>
          <w:szCs w:val="24"/>
        </w:rPr>
      </w:pPr>
      <w:r w:rsidRPr="006709FF">
        <w:rPr>
          <w:bCs/>
          <w:sz w:val="24"/>
          <w:szCs w:val="24"/>
        </w:rPr>
        <w:t>Основные подходы к развитию образования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А) </w:t>
      </w:r>
      <w:proofErr w:type="spellStart"/>
      <w:r w:rsidRPr="006709FF">
        <w:rPr>
          <w:rFonts w:ascii="Calibri" w:hAnsi="Calibri"/>
          <w:bCs/>
        </w:rPr>
        <w:t>Компетентностный</w:t>
      </w:r>
      <w:proofErr w:type="spellEnd"/>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Б) </w:t>
      </w:r>
      <w:proofErr w:type="spellStart"/>
      <w:r w:rsidRPr="006709FF">
        <w:rPr>
          <w:rFonts w:ascii="Calibri" w:hAnsi="Calibri"/>
          <w:bCs/>
        </w:rPr>
        <w:t>Деятельностный</w:t>
      </w:r>
      <w:proofErr w:type="spellEnd"/>
      <w:r w:rsidRPr="006709FF">
        <w:rPr>
          <w:rFonts w:ascii="Calibri" w:hAnsi="Calibri"/>
          <w:bCs/>
        </w:rPr>
        <w:t xml:space="preserve">, </w:t>
      </w:r>
      <w:proofErr w:type="spellStart"/>
      <w:r w:rsidRPr="006709FF">
        <w:rPr>
          <w:rFonts w:ascii="Calibri" w:hAnsi="Calibri"/>
          <w:bCs/>
        </w:rPr>
        <w:t>личностно-ориентиванный</w:t>
      </w:r>
      <w:proofErr w:type="spellEnd"/>
    </w:p>
    <w:p w:rsidR="00CB6D4D" w:rsidRPr="006709FF" w:rsidRDefault="00CB6D4D" w:rsidP="009B555C">
      <w:pPr>
        <w:tabs>
          <w:tab w:val="left" w:pos="1080"/>
        </w:tabs>
        <w:ind w:firstLine="709"/>
        <w:jc w:val="both"/>
        <w:rPr>
          <w:rFonts w:ascii="Calibri" w:hAnsi="Calibri"/>
          <w:bCs/>
        </w:rPr>
      </w:pPr>
      <w:r w:rsidRPr="006709FF">
        <w:rPr>
          <w:rFonts w:ascii="Calibri" w:hAnsi="Calibri"/>
          <w:bCs/>
        </w:rPr>
        <w:t>В) Информационный</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2. Универсальные учебные действия это:</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А) результат обучения школьников</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Б)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В) Совместные действия учителя и учащихся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w:t>
      </w:r>
      <w:r w:rsidRPr="006709FF">
        <w:rPr>
          <w:rFonts w:ascii="Calibri" w:hAnsi="Calibri"/>
          <w:bCs/>
          <w:u w:val="single"/>
        </w:rPr>
        <w:t>3. Проект это:</w:t>
      </w:r>
    </w:p>
    <w:p w:rsidR="00CB6D4D" w:rsidRPr="006709FF" w:rsidRDefault="00CB6D4D" w:rsidP="000F5EC1">
      <w:pPr>
        <w:numPr>
          <w:ilvl w:val="0"/>
          <w:numId w:val="30"/>
        </w:numPr>
        <w:tabs>
          <w:tab w:val="left" w:pos="1080"/>
        </w:tabs>
        <w:ind w:left="0" w:firstLine="709"/>
        <w:jc w:val="both"/>
        <w:rPr>
          <w:rFonts w:ascii="Calibri" w:hAnsi="Calibri"/>
          <w:bCs/>
        </w:rPr>
      </w:pPr>
      <w:r w:rsidRPr="006709FF">
        <w:rPr>
          <w:rFonts w:ascii="Calibri" w:hAnsi="Calibri"/>
          <w:bCs/>
        </w:rPr>
        <w:t>А) Завершенный цикл продуктивной деятельности обучающихся</w:t>
      </w:r>
    </w:p>
    <w:p w:rsidR="00CB6D4D" w:rsidRPr="006709FF" w:rsidRDefault="00CB6D4D" w:rsidP="000F5EC1">
      <w:pPr>
        <w:numPr>
          <w:ilvl w:val="0"/>
          <w:numId w:val="30"/>
        </w:numPr>
        <w:tabs>
          <w:tab w:val="left" w:pos="1080"/>
        </w:tabs>
        <w:ind w:left="0" w:firstLine="709"/>
        <w:jc w:val="both"/>
        <w:rPr>
          <w:rFonts w:ascii="Calibri" w:hAnsi="Calibri"/>
          <w:bCs/>
        </w:rPr>
      </w:pPr>
      <w:r w:rsidRPr="006709FF">
        <w:rPr>
          <w:rFonts w:ascii="Calibri" w:hAnsi="Calibri"/>
          <w:bCs/>
        </w:rPr>
        <w:t>Б) Деятельность личности</w:t>
      </w:r>
    </w:p>
    <w:p w:rsidR="00CB6D4D" w:rsidRPr="006709FF" w:rsidRDefault="00CB6D4D" w:rsidP="000F5EC1">
      <w:pPr>
        <w:numPr>
          <w:ilvl w:val="0"/>
          <w:numId w:val="30"/>
        </w:numPr>
        <w:tabs>
          <w:tab w:val="left" w:pos="1080"/>
        </w:tabs>
        <w:ind w:left="0" w:firstLine="709"/>
        <w:jc w:val="both"/>
        <w:rPr>
          <w:rFonts w:ascii="Calibri" w:hAnsi="Calibri"/>
          <w:bCs/>
        </w:rPr>
      </w:pPr>
      <w:r w:rsidRPr="006709FF">
        <w:rPr>
          <w:rFonts w:ascii="Calibri" w:hAnsi="Calibri"/>
          <w:bCs/>
        </w:rPr>
        <w:t>В) Продукт производства</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xml:space="preserve"> </w:t>
      </w:r>
      <w:r w:rsidRPr="006709FF">
        <w:rPr>
          <w:rFonts w:ascii="Calibri" w:hAnsi="Calibri"/>
          <w:bCs/>
          <w:u w:val="single"/>
        </w:rPr>
        <w:t>4. В основе проектирования лежит:</w:t>
      </w:r>
    </w:p>
    <w:p w:rsidR="00CB6D4D" w:rsidRPr="006709FF" w:rsidRDefault="00CB6D4D" w:rsidP="000F5EC1">
      <w:pPr>
        <w:numPr>
          <w:ilvl w:val="0"/>
          <w:numId w:val="31"/>
        </w:numPr>
        <w:tabs>
          <w:tab w:val="left" w:pos="1080"/>
        </w:tabs>
        <w:ind w:left="0" w:firstLine="709"/>
        <w:jc w:val="both"/>
        <w:rPr>
          <w:rFonts w:ascii="Calibri" w:hAnsi="Calibri"/>
          <w:bCs/>
        </w:rPr>
      </w:pPr>
      <w:r w:rsidRPr="006709FF">
        <w:rPr>
          <w:rFonts w:ascii="Calibri" w:hAnsi="Calibri"/>
          <w:bCs/>
        </w:rPr>
        <w:t>А) Изучение действительности</w:t>
      </w:r>
    </w:p>
    <w:p w:rsidR="00CB6D4D" w:rsidRPr="006709FF" w:rsidRDefault="00CB6D4D" w:rsidP="000F5EC1">
      <w:pPr>
        <w:numPr>
          <w:ilvl w:val="0"/>
          <w:numId w:val="31"/>
        </w:numPr>
        <w:tabs>
          <w:tab w:val="left" w:pos="1080"/>
        </w:tabs>
        <w:ind w:left="0" w:firstLine="709"/>
        <w:jc w:val="both"/>
        <w:rPr>
          <w:rFonts w:ascii="Calibri" w:hAnsi="Calibri"/>
          <w:bCs/>
        </w:rPr>
      </w:pPr>
      <w:r w:rsidRPr="006709FF">
        <w:rPr>
          <w:rFonts w:ascii="Calibri" w:hAnsi="Calibri"/>
          <w:bCs/>
        </w:rPr>
        <w:t>Б) Системный анализ</w:t>
      </w:r>
    </w:p>
    <w:p w:rsidR="00CB6D4D" w:rsidRPr="006709FF" w:rsidRDefault="00CB6D4D" w:rsidP="000F5EC1">
      <w:pPr>
        <w:numPr>
          <w:ilvl w:val="0"/>
          <w:numId w:val="31"/>
        </w:numPr>
        <w:tabs>
          <w:tab w:val="left" w:pos="1080"/>
        </w:tabs>
        <w:ind w:left="0" w:firstLine="709"/>
        <w:jc w:val="both"/>
        <w:rPr>
          <w:rFonts w:ascii="Calibri" w:hAnsi="Calibri"/>
          <w:bCs/>
        </w:rPr>
      </w:pPr>
      <w:r w:rsidRPr="006709FF">
        <w:rPr>
          <w:rFonts w:ascii="Calibri" w:hAnsi="Calibri"/>
          <w:bCs/>
        </w:rPr>
        <w:t>В) Анализ ситуации</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5. Процесс проектирования включает (назвать этапы):</w:t>
      </w:r>
    </w:p>
    <w:p w:rsidR="00CB6D4D" w:rsidRPr="006709FF" w:rsidRDefault="00CB6D4D" w:rsidP="000F5EC1">
      <w:pPr>
        <w:numPr>
          <w:ilvl w:val="0"/>
          <w:numId w:val="32"/>
        </w:numPr>
        <w:tabs>
          <w:tab w:val="left" w:pos="1080"/>
        </w:tabs>
        <w:ind w:left="0" w:firstLine="709"/>
        <w:jc w:val="both"/>
        <w:rPr>
          <w:rFonts w:ascii="Calibri" w:hAnsi="Calibri"/>
          <w:bCs/>
        </w:rPr>
      </w:pPr>
      <w:r w:rsidRPr="006709FF">
        <w:rPr>
          <w:rFonts w:ascii="Calibri" w:hAnsi="Calibri"/>
          <w:bCs/>
        </w:rPr>
        <w:t>А) 6 этапов</w:t>
      </w:r>
    </w:p>
    <w:p w:rsidR="00CB6D4D" w:rsidRPr="006709FF" w:rsidRDefault="00CB6D4D" w:rsidP="000F5EC1">
      <w:pPr>
        <w:numPr>
          <w:ilvl w:val="0"/>
          <w:numId w:val="32"/>
        </w:numPr>
        <w:tabs>
          <w:tab w:val="left" w:pos="1080"/>
        </w:tabs>
        <w:ind w:left="0" w:firstLine="709"/>
        <w:jc w:val="both"/>
        <w:rPr>
          <w:rFonts w:ascii="Calibri" w:hAnsi="Calibri"/>
          <w:bCs/>
        </w:rPr>
      </w:pPr>
      <w:r w:rsidRPr="006709FF">
        <w:rPr>
          <w:rFonts w:ascii="Calibri" w:hAnsi="Calibri"/>
          <w:bCs/>
        </w:rPr>
        <w:t>Б) 3 этапа</w:t>
      </w:r>
    </w:p>
    <w:p w:rsidR="00CB6D4D" w:rsidRPr="006709FF" w:rsidRDefault="00CB6D4D" w:rsidP="000F5EC1">
      <w:pPr>
        <w:numPr>
          <w:ilvl w:val="0"/>
          <w:numId w:val="32"/>
        </w:numPr>
        <w:tabs>
          <w:tab w:val="left" w:pos="1080"/>
        </w:tabs>
        <w:ind w:left="0" w:firstLine="709"/>
        <w:jc w:val="both"/>
        <w:rPr>
          <w:rFonts w:ascii="Calibri" w:hAnsi="Calibri"/>
          <w:bCs/>
        </w:rPr>
      </w:pPr>
      <w:r w:rsidRPr="006709FF">
        <w:rPr>
          <w:rFonts w:ascii="Calibri" w:hAnsi="Calibri"/>
          <w:bCs/>
        </w:rPr>
        <w:t>В) 2 этапа</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6. Проектная технология это:</w:t>
      </w:r>
    </w:p>
    <w:p w:rsidR="00CB6D4D" w:rsidRPr="006709FF" w:rsidRDefault="00CB6D4D" w:rsidP="000F5EC1">
      <w:pPr>
        <w:numPr>
          <w:ilvl w:val="0"/>
          <w:numId w:val="33"/>
        </w:numPr>
        <w:tabs>
          <w:tab w:val="left" w:pos="1080"/>
        </w:tabs>
        <w:ind w:left="0" w:firstLine="709"/>
        <w:jc w:val="both"/>
        <w:rPr>
          <w:rFonts w:ascii="Calibri" w:hAnsi="Calibri"/>
          <w:bCs/>
        </w:rPr>
      </w:pPr>
      <w:r w:rsidRPr="006709FF">
        <w:rPr>
          <w:rFonts w:ascii="Calibri" w:hAnsi="Calibri"/>
          <w:bCs/>
        </w:rPr>
        <w:t>А) Технология, направленная на развитие личностных и индивидуальных способностей обучающихся</w:t>
      </w:r>
    </w:p>
    <w:p w:rsidR="00CB6D4D" w:rsidRPr="006709FF" w:rsidRDefault="00CB6D4D" w:rsidP="000F5EC1">
      <w:pPr>
        <w:numPr>
          <w:ilvl w:val="0"/>
          <w:numId w:val="33"/>
        </w:numPr>
        <w:tabs>
          <w:tab w:val="left" w:pos="1080"/>
        </w:tabs>
        <w:ind w:left="0" w:firstLine="709"/>
        <w:jc w:val="both"/>
        <w:rPr>
          <w:rFonts w:ascii="Calibri" w:hAnsi="Calibri"/>
          <w:bCs/>
        </w:rPr>
      </w:pPr>
      <w:r w:rsidRPr="006709FF">
        <w:rPr>
          <w:rFonts w:ascii="Calibri" w:hAnsi="Calibri"/>
          <w:bCs/>
        </w:rPr>
        <w:t>Б) Технология, направленная на достижение результата и позитива.</w:t>
      </w:r>
    </w:p>
    <w:p w:rsidR="00CB6D4D" w:rsidRPr="006709FF" w:rsidRDefault="00CB6D4D" w:rsidP="000F5EC1">
      <w:pPr>
        <w:numPr>
          <w:ilvl w:val="0"/>
          <w:numId w:val="33"/>
        </w:numPr>
        <w:tabs>
          <w:tab w:val="left" w:pos="1080"/>
        </w:tabs>
        <w:ind w:left="0" w:firstLine="709"/>
        <w:jc w:val="both"/>
        <w:rPr>
          <w:rFonts w:ascii="Calibri" w:hAnsi="Calibri"/>
          <w:bCs/>
        </w:rPr>
      </w:pPr>
      <w:r w:rsidRPr="006709FF">
        <w:rPr>
          <w:rFonts w:ascii="Calibri" w:hAnsi="Calibri"/>
          <w:bCs/>
        </w:rPr>
        <w:t>В) Технология деятельности и применения знаний на практике.</w:t>
      </w:r>
      <w:r w:rsidRPr="006709FF">
        <w:rPr>
          <w:rFonts w:ascii="Calibri" w:hAnsi="Calibri"/>
          <w:bCs/>
          <w:u w:val="single"/>
        </w:rPr>
        <w:t xml:space="preserve"> </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7. Назовите основные критерии оценки проектной деятельности обучающихся:</w:t>
      </w:r>
    </w:p>
    <w:p w:rsidR="00CB6D4D" w:rsidRPr="006709FF" w:rsidRDefault="00CB6D4D" w:rsidP="000F5EC1">
      <w:pPr>
        <w:numPr>
          <w:ilvl w:val="0"/>
          <w:numId w:val="34"/>
        </w:numPr>
        <w:tabs>
          <w:tab w:val="left" w:pos="1080"/>
        </w:tabs>
        <w:ind w:left="0" w:firstLine="709"/>
        <w:jc w:val="both"/>
        <w:rPr>
          <w:rFonts w:ascii="Calibri" w:hAnsi="Calibri"/>
          <w:bCs/>
        </w:rPr>
      </w:pPr>
      <w:r w:rsidRPr="006709FF">
        <w:rPr>
          <w:rFonts w:ascii="Calibri" w:hAnsi="Calibri"/>
          <w:bCs/>
        </w:rPr>
        <w:t>А) Наличие учебно-материальной базы.</w:t>
      </w:r>
    </w:p>
    <w:p w:rsidR="00CB6D4D" w:rsidRPr="006709FF" w:rsidRDefault="00CB6D4D" w:rsidP="000F5EC1">
      <w:pPr>
        <w:numPr>
          <w:ilvl w:val="0"/>
          <w:numId w:val="34"/>
        </w:numPr>
        <w:tabs>
          <w:tab w:val="left" w:pos="1080"/>
        </w:tabs>
        <w:ind w:left="0" w:firstLine="709"/>
        <w:jc w:val="both"/>
        <w:rPr>
          <w:rFonts w:ascii="Calibri" w:hAnsi="Calibri"/>
          <w:bCs/>
        </w:rPr>
      </w:pPr>
      <w:r w:rsidRPr="006709FF">
        <w:rPr>
          <w:rFonts w:ascii="Calibri" w:hAnsi="Calibri"/>
          <w:bCs/>
        </w:rPr>
        <w:t>Б) Наличие подготовленного преподавательского состава.</w:t>
      </w:r>
    </w:p>
    <w:p w:rsidR="00CB6D4D" w:rsidRPr="006709FF" w:rsidRDefault="00CB6D4D" w:rsidP="000F5EC1">
      <w:pPr>
        <w:numPr>
          <w:ilvl w:val="0"/>
          <w:numId w:val="34"/>
        </w:numPr>
        <w:tabs>
          <w:tab w:val="left" w:pos="1080"/>
        </w:tabs>
        <w:ind w:left="0" w:firstLine="709"/>
        <w:jc w:val="both"/>
        <w:rPr>
          <w:rFonts w:ascii="Calibri" w:hAnsi="Calibri"/>
          <w:bCs/>
        </w:rPr>
      </w:pPr>
      <w:r w:rsidRPr="006709FF">
        <w:rPr>
          <w:rFonts w:ascii="Calibri" w:hAnsi="Calibri"/>
          <w:bCs/>
        </w:rPr>
        <w:t>В) Актуальность, новизна, значимость, творческая практическая направленность проекта.</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8. Авторы и основоположники проектного обучения:</w:t>
      </w:r>
    </w:p>
    <w:p w:rsidR="00CB6D4D" w:rsidRPr="006709FF" w:rsidRDefault="00CB6D4D" w:rsidP="000F5EC1">
      <w:pPr>
        <w:numPr>
          <w:ilvl w:val="0"/>
          <w:numId w:val="35"/>
        </w:numPr>
        <w:tabs>
          <w:tab w:val="left" w:pos="1080"/>
        </w:tabs>
        <w:ind w:left="0" w:firstLine="709"/>
        <w:jc w:val="both"/>
        <w:rPr>
          <w:rFonts w:ascii="Calibri" w:hAnsi="Calibri"/>
          <w:bCs/>
        </w:rPr>
      </w:pPr>
      <w:r w:rsidRPr="006709FF">
        <w:rPr>
          <w:rFonts w:ascii="Calibri" w:hAnsi="Calibri"/>
          <w:bCs/>
        </w:rPr>
        <w:t xml:space="preserve">А) </w:t>
      </w:r>
      <w:proofErr w:type="spellStart"/>
      <w:r w:rsidRPr="006709FF">
        <w:rPr>
          <w:rFonts w:ascii="Calibri" w:hAnsi="Calibri"/>
          <w:bCs/>
        </w:rPr>
        <w:t>Бабанский</w:t>
      </w:r>
      <w:proofErr w:type="spellEnd"/>
      <w:r w:rsidRPr="006709FF">
        <w:rPr>
          <w:rFonts w:ascii="Calibri" w:hAnsi="Calibri"/>
          <w:bCs/>
        </w:rPr>
        <w:t xml:space="preserve"> Ю.К., П.Я </w:t>
      </w:r>
      <w:proofErr w:type="spellStart"/>
      <w:r w:rsidRPr="006709FF">
        <w:rPr>
          <w:rFonts w:ascii="Calibri" w:hAnsi="Calibri"/>
          <w:bCs/>
        </w:rPr>
        <w:t>Ючавичене</w:t>
      </w:r>
      <w:proofErr w:type="spellEnd"/>
    </w:p>
    <w:p w:rsidR="00CB6D4D" w:rsidRPr="006709FF" w:rsidRDefault="00CB6D4D" w:rsidP="000F5EC1">
      <w:pPr>
        <w:numPr>
          <w:ilvl w:val="0"/>
          <w:numId w:val="35"/>
        </w:numPr>
        <w:tabs>
          <w:tab w:val="left" w:pos="1080"/>
        </w:tabs>
        <w:ind w:left="0" w:firstLine="709"/>
        <w:jc w:val="both"/>
        <w:rPr>
          <w:rFonts w:ascii="Calibri" w:hAnsi="Calibri"/>
          <w:bCs/>
        </w:rPr>
      </w:pPr>
      <w:r w:rsidRPr="006709FF">
        <w:rPr>
          <w:rFonts w:ascii="Calibri" w:hAnsi="Calibri"/>
          <w:bCs/>
        </w:rPr>
        <w:t xml:space="preserve">Б) М.И. </w:t>
      </w:r>
      <w:proofErr w:type="spellStart"/>
      <w:r w:rsidRPr="006709FF">
        <w:rPr>
          <w:rFonts w:ascii="Calibri" w:hAnsi="Calibri"/>
          <w:bCs/>
        </w:rPr>
        <w:t>Махмутов</w:t>
      </w:r>
      <w:proofErr w:type="spellEnd"/>
      <w:r w:rsidRPr="006709FF">
        <w:rPr>
          <w:rFonts w:ascii="Calibri" w:hAnsi="Calibri"/>
          <w:bCs/>
        </w:rPr>
        <w:t>, Н.Ф. Талызина</w:t>
      </w:r>
    </w:p>
    <w:p w:rsidR="00CB6D4D" w:rsidRPr="006709FF" w:rsidRDefault="00CB6D4D" w:rsidP="000F5EC1">
      <w:pPr>
        <w:numPr>
          <w:ilvl w:val="0"/>
          <w:numId w:val="35"/>
        </w:numPr>
        <w:tabs>
          <w:tab w:val="left" w:pos="1080"/>
        </w:tabs>
        <w:ind w:left="0" w:firstLine="709"/>
        <w:jc w:val="both"/>
        <w:rPr>
          <w:rFonts w:ascii="Calibri" w:hAnsi="Calibri"/>
          <w:bCs/>
        </w:rPr>
      </w:pPr>
      <w:r w:rsidRPr="006709FF">
        <w:rPr>
          <w:rFonts w:ascii="Calibri" w:hAnsi="Calibri"/>
          <w:bCs/>
        </w:rPr>
        <w:t xml:space="preserve">В) Дж. </w:t>
      </w:r>
      <w:proofErr w:type="spellStart"/>
      <w:r w:rsidRPr="006709FF">
        <w:rPr>
          <w:rFonts w:ascii="Calibri" w:hAnsi="Calibri"/>
          <w:bCs/>
        </w:rPr>
        <w:t>Дьюи</w:t>
      </w:r>
      <w:proofErr w:type="spellEnd"/>
      <w:r w:rsidRPr="006709FF">
        <w:rPr>
          <w:rFonts w:ascii="Calibri" w:hAnsi="Calibri"/>
          <w:bCs/>
        </w:rPr>
        <w:t xml:space="preserve">, В.Х. </w:t>
      </w:r>
      <w:proofErr w:type="spellStart"/>
      <w:r w:rsidRPr="006709FF">
        <w:rPr>
          <w:rFonts w:ascii="Calibri" w:hAnsi="Calibri"/>
          <w:bCs/>
        </w:rPr>
        <w:t>Килпатрик</w:t>
      </w:r>
      <w:proofErr w:type="spellEnd"/>
      <w:r w:rsidRPr="006709FF">
        <w:rPr>
          <w:rFonts w:ascii="Calibri" w:hAnsi="Calibri"/>
          <w:bCs/>
        </w:rPr>
        <w:t>. </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lastRenderedPageBreak/>
        <w:t>9. Проектное обучение позволяет формировать базовые компетенции:</w:t>
      </w:r>
    </w:p>
    <w:p w:rsidR="00CB6D4D" w:rsidRPr="006709FF" w:rsidRDefault="00CB6D4D" w:rsidP="000F5EC1">
      <w:pPr>
        <w:numPr>
          <w:ilvl w:val="0"/>
          <w:numId w:val="36"/>
        </w:numPr>
        <w:tabs>
          <w:tab w:val="left" w:pos="1080"/>
        </w:tabs>
        <w:ind w:left="0" w:firstLine="709"/>
        <w:jc w:val="both"/>
        <w:rPr>
          <w:rFonts w:ascii="Calibri" w:hAnsi="Calibri"/>
          <w:bCs/>
        </w:rPr>
      </w:pPr>
      <w:r w:rsidRPr="006709FF">
        <w:rPr>
          <w:rFonts w:ascii="Calibri" w:hAnsi="Calibri"/>
          <w:bCs/>
        </w:rPr>
        <w:t>А)Информационную, коммуникативную, самоорганизации.</w:t>
      </w:r>
    </w:p>
    <w:p w:rsidR="00CB6D4D" w:rsidRPr="006709FF" w:rsidRDefault="00CB6D4D" w:rsidP="000F5EC1">
      <w:pPr>
        <w:numPr>
          <w:ilvl w:val="0"/>
          <w:numId w:val="36"/>
        </w:numPr>
        <w:tabs>
          <w:tab w:val="left" w:pos="1080"/>
        </w:tabs>
        <w:ind w:left="0" w:firstLine="709"/>
        <w:jc w:val="both"/>
        <w:rPr>
          <w:rFonts w:ascii="Calibri" w:hAnsi="Calibri"/>
          <w:bCs/>
        </w:rPr>
      </w:pPr>
      <w:r w:rsidRPr="006709FF">
        <w:rPr>
          <w:rFonts w:ascii="Calibri" w:hAnsi="Calibri"/>
          <w:bCs/>
        </w:rPr>
        <w:t>Б) Правовую</w:t>
      </w:r>
    </w:p>
    <w:p w:rsidR="00CB6D4D" w:rsidRPr="006709FF" w:rsidRDefault="00CB6D4D" w:rsidP="000F5EC1">
      <w:pPr>
        <w:numPr>
          <w:ilvl w:val="0"/>
          <w:numId w:val="36"/>
        </w:numPr>
        <w:tabs>
          <w:tab w:val="left" w:pos="1080"/>
        </w:tabs>
        <w:ind w:left="0" w:firstLine="709"/>
        <w:jc w:val="both"/>
        <w:rPr>
          <w:rFonts w:ascii="Calibri" w:hAnsi="Calibri"/>
          <w:bCs/>
        </w:rPr>
      </w:pPr>
      <w:r w:rsidRPr="006709FF">
        <w:rPr>
          <w:rFonts w:ascii="Calibri" w:hAnsi="Calibri"/>
          <w:bCs/>
        </w:rPr>
        <w:t>В) Общеобразовательную</w:t>
      </w:r>
    </w:p>
    <w:p w:rsidR="00CB6D4D" w:rsidRPr="006709FF" w:rsidRDefault="00CB6D4D" w:rsidP="009B555C">
      <w:pPr>
        <w:tabs>
          <w:tab w:val="left" w:pos="1080"/>
        </w:tabs>
        <w:ind w:firstLine="709"/>
        <w:jc w:val="both"/>
        <w:rPr>
          <w:rFonts w:ascii="Calibri" w:hAnsi="Calibri"/>
          <w:bCs/>
        </w:rPr>
      </w:pPr>
      <w:r w:rsidRPr="006709FF">
        <w:rPr>
          <w:rFonts w:ascii="Calibri" w:hAnsi="Calibri"/>
          <w:bCs/>
          <w:u w:val="single"/>
        </w:rPr>
        <w:t>10. Оценка творческого проекта складывается из:</w:t>
      </w:r>
    </w:p>
    <w:p w:rsidR="00CB6D4D" w:rsidRPr="006709FF" w:rsidRDefault="00CB6D4D" w:rsidP="000F5EC1">
      <w:pPr>
        <w:numPr>
          <w:ilvl w:val="0"/>
          <w:numId w:val="37"/>
        </w:numPr>
        <w:tabs>
          <w:tab w:val="left" w:pos="1080"/>
        </w:tabs>
        <w:ind w:left="0" w:firstLine="709"/>
        <w:jc w:val="both"/>
        <w:rPr>
          <w:rFonts w:ascii="Calibri" w:hAnsi="Calibri"/>
          <w:bCs/>
        </w:rPr>
      </w:pPr>
      <w:r w:rsidRPr="006709FF">
        <w:rPr>
          <w:rFonts w:ascii="Calibri" w:hAnsi="Calibri"/>
          <w:bCs/>
        </w:rPr>
        <w:t>А) Из текущих оценок за предмет.</w:t>
      </w:r>
    </w:p>
    <w:p w:rsidR="00CB6D4D" w:rsidRPr="006709FF" w:rsidRDefault="00CB6D4D" w:rsidP="000F5EC1">
      <w:pPr>
        <w:numPr>
          <w:ilvl w:val="0"/>
          <w:numId w:val="37"/>
        </w:numPr>
        <w:tabs>
          <w:tab w:val="left" w:pos="1080"/>
        </w:tabs>
        <w:ind w:left="0" w:firstLine="709"/>
        <w:jc w:val="both"/>
        <w:rPr>
          <w:rFonts w:ascii="Calibri" w:hAnsi="Calibri"/>
          <w:bCs/>
        </w:rPr>
      </w:pPr>
      <w:r w:rsidRPr="006709FF">
        <w:rPr>
          <w:rFonts w:ascii="Calibri" w:hAnsi="Calibri"/>
          <w:bCs/>
        </w:rPr>
        <w:t>Б) Как средний бал</w:t>
      </w:r>
      <w:r>
        <w:rPr>
          <w:rFonts w:ascii="Calibri" w:hAnsi="Calibri"/>
          <w:bCs/>
        </w:rPr>
        <w:t>л</w:t>
      </w:r>
      <w:r w:rsidRPr="006709FF">
        <w:rPr>
          <w:rFonts w:ascii="Calibri" w:hAnsi="Calibri"/>
          <w:bCs/>
        </w:rPr>
        <w:t xml:space="preserve"> за пояснительную записку, защиту и качество изготовления проекта.</w:t>
      </w:r>
    </w:p>
    <w:p w:rsidR="00CB6D4D" w:rsidRPr="006709FF" w:rsidRDefault="00CB6D4D" w:rsidP="000F5EC1">
      <w:pPr>
        <w:numPr>
          <w:ilvl w:val="0"/>
          <w:numId w:val="37"/>
        </w:numPr>
        <w:tabs>
          <w:tab w:val="left" w:pos="1080"/>
        </w:tabs>
        <w:ind w:left="0" w:firstLine="709"/>
        <w:jc w:val="both"/>
        <w:rPr>
          <w:rFonts w:ascii="Calibri" w:hAnsi="Calibri"/>
          <w:bCs/>
        </w:rPr>
      </w:pPr>
      <w:r w:rsidRPr="006709FF">
        <w:rPr>
          <w:rFonts w:ascii="Calibri" w:hAnsi="Calibri"/>
          <w:bCs/>
        </w:rPr>
        <w:t>В) Зависит от субъективного мнения учителя.</w:t>
      </w:r>
    </w:p>
    <w:p w:rsidR="00CB6D4D" w:rsidRPr="006709FF" w:rsidRDefault="00CB6D4D" w:rsidP="009B555C">
      <w:pPr>
        <w:tabs>
          <w:tab w:val="left" w:pos="1080"/>
        </w:tabs>
        <w:ind w:firstLine="709"/>
        <w:jc w:val="both"/>
        <w:rPr>
          <w:rFonts w:ascii="Calibri" w:hAnsi="Calibri"/>
          <w:bCs/>
        </w:rPr>
      </w:pPr>
      <w:r w:rsidRPr="006709FF">
        <w:rPr>
          <w:rFonts w:ascii="Calibri" w:hAnsi="Calibri"/>
          <w:bCs/>
        </w:rPr>
        <w:t> </w:t>
      </w:r>
    </w:p>
    <w:p w:rsidR="00CB6D4D" w:rsidRPr="006709FF" w:rsidRDefault="00CB6D4D" w:rsidP="00F52BFF">
      <w:pPr>
        <w:tabs>
          <w:tab w:val="left" w:pos="1080"/>
        </w:tabs>
        <w:jc w:val="both"/>
        <w:rPr>
          <w:rFonts w:ascii="Calibri" w:hAnsi="Calibri"/>
          <w:bCs/>
        </w:rPr>
      </w:pPr>
      <w:r w:rsidRPr="006709FF">
        <w:rPr>
          <w:rFonts w:ascii="Calibri" w:hAnsi="Calibri"/>
          <w:bCs/>
        </w:rPr>
        <w:t xml:space="preserve">Ответы: </w:t>
      </w:r>
    </w:p>
    <w:p w:rsidR="00CB6D4D" w:rsidRPr="006709FF" w:rsidRDefault="00CB6D4D" w:rsidP="00F52BFF">
      <w:pPr>
        <w:tabs>
          <w:tab w:val="left" w:pos="1080"/>
        </w:tabs>
        <w:jc w:val="both"/>
        <w:rPr>
          <w:rFonts w:ascii="Calibri" w:hAnsi="Calibri"/>
          <w:bCs/>
        </w:rPr>
      </w:pPr>
      <w:r w:rsidRPr="006709FF">
        <w:rPr>
          <w:rFonts w:ascii="Calibri" w:hAnsi="Calibri"/>
          <w:bCs/>
        </w:rPr>
        <w:t>1-а, б. 2-б, 3-а, 4-б, 5-б, 6-а,б,в, 7-в, 8-в, 9-а,б,в, 10-б.</w:t>
      </w:r>
    </w:p>
    <w:p w:rsidR="00CB6D4D" w:rsidRPr="006709FF" w:rsidRDefault="00CB6D4D" w:rsidP="00F52BFF">
      <w:pPr>
        <w:tabs>
          <w:tab w:val="left" w:pos="1080"/>
        </w:tabs>
        <w:jc w:val="both"/>
        <w:rPr>
          <w:rFonts w:ascii="Calibri" w:hAnsi="Calibri"/>
          <w:bCs/>
        </w:rPr>
      </w:pPr>
    </w:p>
    <w:p w:rsidR="00CB6D4D" w:rsidRPr="006709FF" w:rsidRDefault="00CB6D4D" w:rsidP="00F52BFF">
      <w:pPr>
        <w:rPr>
          <w:rFonts w:ascii="Calibri" w:hAnsi="Calibri"/>
          <w:b/>
          <w:bCs/>
        </w:rPr>
      </w:pPr>
      <w:r w:rsidRPr="006709FF">
        <w:rPr>
          <w:rFonts w:ascii="Calibri" w:hAnsi="Calibri"/>
          <w:b/>
          <w:bCs/>
        </w:rPr>
        <w:t>Литература к модулю</w:t>
      </w:r>
    </w:p>
    <w:p w:rsidR="00CB6D4D" w:rsidRPr="006709FF" w:rsidRDefault="00CB6D4D" w:rsidP="000F5EC1">
      <w:pPr>
        <w:numPr>
          <w:ilvl w:val="0"/>
          <w:numId w:val="44"/>
        </w:numPr>
        <w:suppressAutoHyphens/>
        <w:jc w:val="both"/>
        <w:rPr>
          <w:rFonts w:ascii="Calibri" w:hAnsi="Calibri"/>
        </w:rPr>
      </w:pPr>
      <w:proofErr w:type="spellStart"/>
      <w:r w:rsidRPr="006709FF">
        <w:rPr>
          <w:rFonts w:ascii="Calibri" w:hAnsi="Calibri"/>
        </w:rPr>
        <w:t>Асмолов</w:t>
      </w:r>
      <w:proofErr w:type="spellEnd"/>
      <w:r w:rsidRPr="006709FF">
        <w:rPr>
          <w:rFonts w:ascii="Calibri" w:hAnsi="Calibri"/>
        </w:rPr>
        <w:t xml:space="preserve"> А.Г. Оптика просвещения: социокультурные перспективы. – М.: Просвещение, 2012. </w:t>
      </w:r>
    </w:p>
    <w:p w:rsidR="00CB6D4D" w:rsidRPr="006709FF" w:rsidRDefault="00CB6D4D" w:rsidP="000F5EC1">
      <w:pPr>
        <w:widowControl w:val="0"/>
        <w:numPr>
          <w:ilvl w:val="0"/>
          <w:numId w:val="44"/>
        </w:numPr>
        <w:tabs>
          <w:tab w:val="left" w:pos="540"/>
        </w:tabs>
        <w:jc w:val="both"/>
        <w:rPr>
          <w:rFonts w:ascii="Calibri" w:hAnsi="Calibri"/>
        </w:rPr>
      </w:pPr>
      <w:proofErr w:type="spellStart"/>
      <w:r w:rsidRPr="006709FF">
        <w:rPr>
          <w:rFonts w:ascii="Calibri" w:hAnsi="Calibri"/>
        </w:rPr>
        <w:t>Асмолов</w:t>
      </w:r>
      <w:proofErr w:type="spellEnd"/>
      <w:r w:rsidRPr="006709FF">
        <w:rPr>
          <w:rFonts w:ascii="Calibri" w:hAnsi="Calibri"/>
        </w:rPr>
        <w:t xml:space="preserve"> А.Г. </w:t>
      </w:r>
      <w:proofErr w:type="spellStart"/>
      <w:r w:rsidRPr="006709FF">
        <w:rPr>
          <w:rFonts w:ascii="Calibri" w:hAnsi="Calibri"/>
        </w:rPr>
        <w:t>Системно-деятельностный</w:t>
      </w:r>
      <w:proofErr w:type="spellEnd"/>
      <w:r w:rsidRPr="006709FF">
        <w:rPr>
          <w:rFonts w:ascii="Calibri" w:hAnsi="Calibri"/>
        </w:rPr>
        <w:t xml:space="preserve"> подход к разработке стандартов нового поколения // Педагогика. - 2009. - № 4. - С. 18-22.</w:t>
      </w:r>
    </w:p>
    <w:p w:rsidR="00CB6D4D" w:rsidRPr="006709FF" w:rsidRDefault="00CB6D4D" w:rsidP="000F5EC1">
      <w:pPr>
        <w:pStyle w:val="210"/>
        <w:numPr>
          <w:ilvl w:val="0"/>
          <w:numId w:val="44"/>
        </w:numPr>
        <w:shd w:val="clear" w:color="auto" w:fill="auto"/>
        <w:tabs>
          <w:tab w:val="left" w:pos="1201"/>
        </w:tabs>
        <w:spacing w:line="240" w:lineRule="auto"/>
        <w:jc w:val="both"/>
        <w:rPr>
          <w:rFonts w:ascii="Calibri" w:hAnsi="Calibri" w:cs="Calibri"/>
          <w:sz w:val="24"/>
          <w:szCs w:val="24"/>
        </w:rPr>
      </w:pPr>
      <w:r w:rsidRPr="006709FF">
        <w:rPr>
          <w:rFonts w:ascii="Calibri" w:hAnsi="Calibri" w:cs="Calibri"/>
          <w:sz w:val="24"/>
          <w:szCs w:val="24"/>
        </w:rPr>
        <w:t>Данилюк А.Я., Кондаков А.М., Тишков В.А. Концепция духовно</w:t>
      </w:r>
      <w:r w:rsidRPr="006709FF">
        <w:rPr>
          <w:rFonts w:ascii="Calibri" w:hAnsi="Calibri" w:cs="Calibri"/>
          <w:sz w:val="24"/>
          <w:szCs w:val="24"/>
        </w:rPr>
        <w:softHyphen/>
        <w:t>нравственного развития и воспитания личности гражданина России. - М. : Просвещение, 2009. - 24с. - (Стандарты второго поколения).</w:t>
      </w:r>
    </w:p>
    <w:p w:rsidR="00CB6D4D" w:rsidRPr="006709FF" w:rsidRDefault="00CB6D4D" w:rsidP="000F5EC1">
      <w:pPr>
        <w:numPr>
          <w:ilvl w:val="0"/>
          <w:numId w:val="44"/>
        </w:numPr>
        <w:jc w:val="both"/>
        <w:rPr>
          <w:rFonts w:ascii="Calibri" w:hAnsi="Calibri"/>
        </w:rPr>
      </w:pPr>
      <w:proofErr w:type="spellStart"/>
      <w:r w:rsidRPr="006709FF">
        <w:rPr>
          <w:rFonts w:ascii="Calibri" w:hAnsi="Calibri"/>
        </w:rPr>
        <w:t>Даутова</w:t>
      </w:r>
      <w:proofErr w:type="spellEnd"/>
      <w:r w:rsidRPr="006709FF">
        <w:rPr>
          <w:rFonts w:ascii="Calibri" w:hAnsi="Calibri"/>
        </w:rPr>
        <w:t xml:space="preserve"> О.Б., Игнатьева Е.Ю. </w:t>
      </w:r>
      <w:hyperlink r:id="rId24" w:tooltip="Метапредметные и личностные образовательные результаты школьников. Новые практики формирования и оценивания. Учебно-методическое пособие. ФГОС" w:history="1">
        <w:proofErr w:type="spellStart"/>
        <w:r w:rsidRPr="006709FF">
          <w:rPr>
            <w:rStyle w:val="aa"/>
            <w:rFonts w:ascii="Calibri" w:hAnsi="Calibri"/>
            <w:color w:val="auto"/>
            <w:u w:val="none"/>
          </w:rPr>
          <w:t>Метапредметные</w:t>
        </w:r>
        <w:proofErr w:type="spellEnd"/>
        <w:r w:rsidRPr="006709FF">
          <w:rPr>
            <w:rStyle w:val="aa"/>
            <w:rFonts w:ascii="Calibri" w:hAnsi="Calibri"/>
            <w:color w:val="auto"/>
            <w:u w:val="none"/>
          </w:rPr>
          <w:t xml:space="preserve"> и личностные образовательные</w:t>
        </w:r>
        <w:r w:rsidRPr="006709FF">
          <w:rPr>
            <w:rStyle w:val="aa"/>
            <w:rFonts w:ascii="Calibri" w:hAnsi="Calibri"/>
          </w:rPr>
          <w:t xml:space="preserve"> </w:t>
        </w:r>
        <w:r w:rsidRPr="006709FF">
          <w:rPr>
            <w:rStyle w:val="aa"/>
            <w:rFonts w:ascii="Calibri" w:hAnsi="Calibri"/>
            <w:color w:val="auto"/>
            <w:u w:val="none"/>
          </w:rPr>
          <w:t>результаты школьников. Новые практики формирования и оценивания. Учебно-методическое пособие. ФГОС</w:t>
        </w:r>
      </w:hyperlink>
      <w:r w:rsidRPr="006709FF">
        <w:rPr>
          <w:rFonts w:ascii="Calibri" w:hAnsi="Calibri"/>
        </w:rPr>
        <w:t xml:space="preserve">, </w:t>
      </w:r>
      <w:proofErr w:type="spellStart"/>
      <w:r w:rsidRPr="006709FF">
        <w:rPr>
          <w:rFonts w:ascii="Calibri" w:hAnsi="Calibri"/>
        </w:rPr>
        <w:t>Каро</w:t>
      </w:r>
      <w:proofErr w:type="spellEnd"/>
      <w:r w:rsidRPr="006709FF">
        <w:rPr>
          <w:rFonts w:ascii="Calibri" w:hAnsi="Calibri"/>
        </w:rPr>
        <w:t xml:space="preserve">, 2015 г. </w:t>
      </w:r>
    </w:p>
    <w:p w:rsidR="00CB6D4D" w:rsidRPr="006709FF" w:rsidRDefault="00CB6D4D" w:rsidP="000F5EC1">
      <w:pPr>
        <w:numPr>
          <w:ilvl w:val="0"/>
          <w:numId w:val="44"/>
        </w:numPr>
        <w:suppressAutoHyphens/>
        <w:jc w:val="both"/>
        <w:rPr>
          <w:rFonts w:ascii="Calibri" w:hAnsi="Calibri"/>
        </w:rPr>
      </w:pPr>
      <w:proofErr w:type="spellStart"/>
      <w:r w:rsidRPr="006709FF">
        <w:rPr>
          <w:rFonts w:ascii="Calibri" w:hAnsi="Calibri"/>
        </w:rPr>
        <w:t>Енин</w:t>
      </w:r>
      <w:proofErr w:type="spellEnd"/>
      <w:r w:rsidRPr="006709FF">
        <w:rPr>
          <w:rFonts w:ascii="Calibri" w:hAnsi="Calibri"/>
        </w:rPr>
        <w:t xml:space="preserve"> А.В., Золотарева А.В. Внеурочная деятельность. ФГОС: «Химия» теории и практики воспитания. – Воронеж: </w:t>
      </w:r>
      <w:proofErr w:type="spellStart"/>
      <w:r w:rsidRPr="006709FF">
        <w:rPr>
          <w:rFonts w:ascii="Calibri" w:hAnsi="Calibri"/>
        </w:rPr>
        <w:t>ВОИПКиПРО</w:t>
      </w:r>
      <w:proofErr w:type="spellEnd"/>
      <w:r w:rsidRPr="006709FF">
        <w:rPr>
          <w:rFonts w:ascii="Calibri" w:hAnsi="Calibri"/>
        </w:rPr>
        <w:t>, 2015.</w:t>
      </w:r>
    </w:p>
    <w:p w:rsidR="00CB6D4D" w:rsidRPr="006709FF" w:rsidRDefault="00CB6D4D" w:rsidP="000F5EC1">
      <w:pPr>
        <w:pStyle w:val="111"/>
        <w:numPr>
          <w:ilvl w:val="0"/>
          <w:numId w:val="44"/>
        </w:numPr>
        <w:tabs>
          <w:tab w:val="left" w:pos="426"/>
          <w:tab w:val="left" w:pos="540"/>
        </w:tabs>
        <w:spacing w:after="0" w:line="240" w:lineRule="auto"/>
        <w:jc w:val="both"/>
        <w:rPr>
          <w:sz w:val="24"/>
          <w:szCs w:val="24"/>
        </w:rPr>
      </w:pPr>
      <w:r w:rsidRPr="006709FF">
        <w:rPr>
          <w:sz w:val="24"/>
          <w:szCs w:val="24"/>
        </w:rPr>
        <w:t xml:space="preserve">Как проектировать универсальные учебные действия в начальной школе. От действия к мысли: пособие для учителя / [А.Г. </w:t>
      </w:r>
      <w:proofErr w:type="spellStart"/>
      <w:r w:rsidRPr="006709FF">
        <w:rPr>
          <w:sz w:val="24"/>
          <w:szCs w:val="24"/>
        </w:rPr>
        <w:t>Асмолов</w:t>
      </w:r>
      <w:proofErr w:type="spellEnd"/>
      <w:r w:rsidRPr="006709FF">
        <w:rPr>
          <w:sz w:val="24"/>
          <w:szCs w:val="24"/>
        </w:rPr>
        <w:t xml:space="preserve">, Г.В. </w:t>
      </w:r>
      <w:proofErr w:type="spellStart"/>
      <w:r w:rsidRPr="006709FF">
        <w:rPr>
          <w:sz w:val="24"/>
          <w:szCs w:val="24"/>
        </w:rPr>
        <w:t>Бурменская</w:t>
      </w:r>
      <w:proofErr w:type="spellEnd"/>
      <w:r w:rsidRPr="006709FF">
        <w:rPr>
          <w:sz w:val="24"/>
          <w:szCs w:val="24"/>
        </w:rPr>
        <w:t xml:space="preserve">, И.А. Володарская и др.]; под ред. А.Г. </w:t>
      </w:r>
      <w:proofErr w:type="spellStart"/>
      <w:r w:rsidRPr="006709FF">
        <w:rPr>
          <w:sz w:val="24"/>
          <w:szCs w:val="24"/>
        </w:rPr>
        <w:t>Асмолова</w:t>
      </w:r>
      <w:proofErr w:type="spellEnd"/>
      <w:r w:rsidRPr="006709FF">
        <w:rPr>
          <w:sz w:val="24"/>
          <w:szCs w:val="24"/>
        </w:rPr>
        <w:t>. – 2-е изд. – М.: Просвещение, 2010.</w:t>
      </w:r>
    </w:p>
    <w:p w:rsidR="00CB6D4D" w:rsidRPr="006709FF" w:rsidRDefault="00CB6D4D" w:rsidP="000F5EC1">
      <w:pPr>
        <w:pStyle w:val="3"/>
        <w:widowControl/>
        <w:numPr>
          <w:ilvl w:val="0"/>
          <w:numId w:val="44"/>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Как разработать образовательную программу для основной школы / О.Б. </w:t>
      </w:r>
      <w:proofErr w:type="spellStart"/>
      <w:r w:rsidRPr="006709FF">
        <w:rPr>
          <w:rFonts w:ascii="Calibri" w:hAnsi="Calibri"/>
          <w:b w:val="0"/>
          <w:color w:val="auto"/>
          <w:sz w:val="24"/>
          <w:szCs w:val="24"/>
          <w:u w:val="none"/>
        </w:rPr>
        <w:t>Даутова</w:t>
      </w:r>
      <w:proofErr w:type="spellEnd"/>
      <w:r w:rsidRPr="006709FF">
        <w:rPr>
          <w:rFonts w:ascii="Calibri" w:hAnsi="Calibri"/>
          <w:b w:val="0"/>
          <w:color w:val="auto"/>
          <w:sz w:val="24"/>
          <w:szCs w:val="24"/>
          <w:u w:val="none"/>
        </w:rPr>
        <w:t>, О.Н. Крылова. - СПб.: КАРО, 2013 - 112 с.</w:t>
      </w:r>
    </w:p>
    <w:p w:rsidR="00CB6D4D" w:rsidRPr="006709FF" w:rsidRDefault="008D6FB3" w:rsidP="000F5EC1">
      <w:pPr>
        <w:pStyle w:val="2"/>
        <w:widowControl/>
        <w:numPr>
          <w:ilvl w:val="0"/>
          <w:numId w:val="44"/>
        </w:numPr>
        <w:shd w:val="clear" w:color="auto" w:fill="auto"/>
        <w:spacing w:before="0"/>
        <w:jc w:val="both"/>
        <w:rPr>
          <w:rFonts w:ascii="Calibri" w:hAnsi="Calibri"/>
          <w:b w:val="0"/>
          <w:color w:val="auto"/>
          <w:sz w:val="24"/>
          <w:szCs w:val="24"/>
          <w:u w:val="none"/>
        </w:rPr>
      </w:pPr>
      <w:hyperlink r:id="rId25" w:history="1">
        <w:r w:rsidR="00CB6D4D" w:rsidRPr="006709FF">
          <w:rPr>
            <w:rStyle w:val="aa"/>
            <w:rFonts w:ascii="Calibri" w:hAnsi="Calibri"/>
            <w:b w:val="0"/>
            <w:color w:val="auto"/>
            <w:sz w:val="24"/>
            <w:szCs w:val="24"/>
            <w:u w:val="none"/>
          </w:rPr>
          <w:t>Крылова О.Н.</w:t>
        </w:r>
      </w:hyperlink>
      <w:r w:rsidR="00CB6D4D" w:rsidRPr="006709FF">
        <w:rPr>
          <w:rFonts w:ascii="Calibri" w:hAnsi="Calibri"/>
          <w:b w:val="0"/>
          <w:color w:val="auto"/>
          <w:sz w:val="24"/>
          <w:szCs w:val="24"/>
          <w:u w:val="none"/>
        </w:rPr>
        <w:t xml:space="preserve">, </w:t>
      </w:r>
      <w:proofErr w:type="spellStart"/>
      <w:r w:rsidR="00CB6D4D" w:rsidRPr="006709FF">
        <w:rPr>
          <w:rFonts w:ascii="Calibri" w:hAnsi="Calibri"/>
          <w:b w:val="0"/>
          <w:color w:val="auto"/>
          <w:sz w:val="24"/>
          <w:szCs w:val="24"/>
          <w:u w:val="none"/>
        </w:rPr>
        <w:t>Муштавинская</w:t>
      </w:r>
      <w:proofErr w:type="spellEnd"/>
      <w:r w:rsidR="00CB6D4D" w:rsidRPr="006709FF">
        <w:rPr>
          <w:rFonts w:ascii="Calibri" w:hAnsi="Calibri"/>
          <w:b w:val="0"/>
          <w:color w:val="auto"/>
          <w:sz w:val="24"/>
          <w:szCs w:val="24"/>
          <w:u w:val="none"/>
        </w:rPr>
        <w:t xml:space="preserve"> И. В. Новая дидактика современного урока в условиях введения ФГОС ООО. Методическое пособие. М., 2013</w:t>
      </w:r>
    </w:p>
    <w:p w:rsidR="00CB6D4D" w:rsidRPr="006709FF" w:rsidRDefault="00CB6D4D" w:rsidP="000F5EC1">
      <w:pPr>
        <w:pStyle w:val="ListParagraph1"/>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6709FF">
        <w:rPr>
          <w:sz w:val="24"/>
          <w:szCs w:val="24"/>
          <w:lang w:eastAsia="ru-RU"/>
        </w:rPr>
        <w:t>Никитаева М.В.Организация проектной и учебно-исследовательской деятельности учащихся в соответствии с ФГОС ООО//</w:t>
      </w:r>
      <w:r w:rsidRPr="006709FF">
        <w:rPr>
          <w:sz w:val="24"/>
          <w:szCs w:val="24"/>
          <w:shd w:val="clear" w:color="auto" w:fill="FFFFFF"/>
        </w:rPr>
        <w:t xml:space="preserve"> УЦ Перспектива, 2015. С.40</w:t>
      </w:r>
    </w:p>
    <w:p w:rsidR="00CB6D4D" w:rsidRPr="006709FF" w:rsidRDefault="008D6FB3" w:rsidP="000F5EC1">
      <w:pPr>
        <w:numPr>
          <w:ilvl w:val="0"/>
          <w:numId w:val="44"/>
        </w:numPr>
        <w:jc w:val="both"/>
        <w:rPr>
          <w:rFonts w:ascii="Calibri" w:hAnsi="Calibri"/>
        </w:rPr>
      </w:pPr>
      <w:hyperlink r:id="rId26" w:tooltip="Новая идеология ФГОС: Реализация системно-деятельностного подхода в образовании" w:history="1">
        <w:r w:rsidR="00CB6D4D" w:rsidRPr="006709FF">
          <w:rPr>
            <w:rStyle w:val="aa"/>
            <w:rFonts w:ascii="Calibri" w:hAnsi="Calibri"/>
            <w:color w:val="auto"/>
            <w:u w:val="none"/>
          </w:rPr>
          <w:t xml:space="preserve">Новая идеология ФГОС: Реализация </w:t>
        </w:r>
        <w:proofErr w:type="spellStart"/>
        <w:r w:rsidR="00CB6D4D" w:rsidRPr="006709FF">
          <w:rPr>
            <w:rStyle w:val="aa"/>
            <w:rFonts w:ascii="Calibri" w:hAnsi="Calibri"/>
            <w:color w:val="auto"/>
            <w:u w:val="none"/>
          </w:rPr>
          <w:t>системно-деятельностного</w:t>
        </w:r>
        <w:proofErr w:type="spellEnd"/>
        <w:r w:rsidR="00CB6D4D" w:rsidRPr="006709FF">
          <w:rPr>
            <w:rStyle w:val="aa"/>
            <w:rFonts w:ascii="Calibri" w:hAnsi="Calibri"/>
            <w:color w:val="auto"/>
            <w:u w:val="none"/>
          </w:rPr>
          <w:t xml:space="preserve"> подхода в образовании</w:t>
        </w:r>
      </w:hyperlink>
      <w:r w:rsidR="00CB6D4D" w:rsidRPr="006709FF">
        <w:rPr>
          <w:rFonts w:ascii="Calibri" w:hAnsi="Calibri"/>
        </w:rPr>
        <w:t xml:space="preserve">, </w:t>
      </w:r>
      <w:hyperlink r:id="rId27" w:history="1">
        <w:r w:rsidR="00CB6D4D" w:rsidRPr="006709FF">
          <w:rPr>
            <w:rStyle w:val="aa"/>
            <w:rFonts w:ascii="Calibri" w:hAnsi="Calibri"/>
            <w:color w:val="auto"/>
            <w:u w:val="none"/>
          </w:rPr>
          <w:t>Русское слово</w:t>
        </w:r>
      </w:hyperlink>
      <w:r w:rsidR="00CB6D4D" w:rsidRPr="006709FF">
        <w:rPr>
          <w:rFonts w:ascii="Calibri" w:hAnsi="Calibri"/>
        </w:rPr>
        <w:t xml:space="preserve">, 2015 г. </w:t>
      </w:r>
    </w:p>
    <w:p w:rsidR="00CB6D4D" w:rsidRPr="006709FF" w:rsidRDefault="00CB6D4D" w:rsidP="000F5EC1">
      <w:pPr>
        <w:numPr>
          <w:ilvl w:val="0"/>
          <w:numId w:val="44"/>
        </w:numPr>
        <w:suppressAutoHyphens/>
        <w:jc w:val="both"/>
        <w:rPr>
          <w:rFonts w:ascii="Calibri" w:hAnsi="Calibri"/>
        </w:rPr>
      </w:pPr>
      <w:r w:rsidRPr="006709FF">
        <w:rPr>
          <w:rFonts w:ascii="Calibri" w:hAnsi="Calibri"/>
        </w:rPr>
        <w:t>Пахомова Н.Ю. Метод учебного проекта в образовательном учреждении: Пособие для учителей и студентов педагогических вузов. – М.: АРКТИ, 2013.</w:t>
      </w:r>
    </w:p>
    <w:p w:rsidR="00CB6D4D" w:rsidRPr="006709FF" w:rsidRDefault="00CB6D4D" w:rsidP="000F5EC1">
      <w:pPr>
        <w:numPr>
          <w:ilvl w:val="0"/>
          <w:numId w:val="44"/>
        </w:numPr>
        <w:suppressAutoHyphens/>
        <w:jc w:val="both"/>
        <w:rPr>
          <w:rFonts w:ascii="Calibri" w:hAnsi="Calibri"/>
        </w:rPr>
      </w:pPr>
      <w:r w:rsidRPr="006709FF">
        <w:rPr>
          <w:rFonts w:ascii="Calibri" w:hAnsi="Calibri"/>
        </w:rPr>
        <w:t>Поташник М.М., Левит М.В. Как помочь учителю в освоении ФГОС. Методическое пособие. – М.: Педагогическое общество России, 2014.</w:t>
      </w:r>
    </w:p>
    <w:p w:rsidR="00CB6D4D" w:rsidRPr="006709FF" w:rsidRDefault="00CB6D4D" w:rsidP="000F5EC1">
      <w:pPr>
        <w:pStyle w:val="a6"/>
        <w:numPr>
          <w:ilvl w:val="0"/>
          <w:numId w:val="44"/>
        </w:numPr>
        <w:jc w:val="both"/>
        <w:outlineLvl w:val="0"/>
        <w:rPr>
          <w:rFonts w:ascii="Calibri" w:hAnsi="Calibri" w:cs="Calibri"/>
        </w:rPr>
      </w:pPr>
      <w:r w:rsidRPr="006709FF">
        <w:rPr>
          <w:rFonts w:ascii="Calibri" w:hAnsi="Calibri" w:cs="Calibri"/>
        </w:rPr>
        <w:t>Приказ Министерства образования и науки Российской Федерации (</w:t>
      </w:r>
      <w:proofErr w:type="spellStart"/>
      <w:r w:rsidRPr="006709FF">
        <w:rPr>
          <w:rFonts w:ascii="Calibri" w:hAnsi="Calibri" w:cs="Calibri"/>
        </w:rPr>
        <w:t>Минобрнауки</w:t>
      </w:r>
      <w:proofErr w:type="spellEnd"/>
      <w:r w:rsidRPr="006709FF">
        <w:rPr>
          <w:rFonts w:ascii="Calibri" w:hAnsi="Calibri" w:cs="Calibri"/>
        </w:rPr>
        <w:t xml:space="preserve">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6D4D" w:rsidRPr="006709FF" w:rsidRDefault="00CB6D4D" w:rsidP="000F5EC1">
      <w:pPr>
        <w:pStyle w:val="1a"/>
        <w:numPr>
          <w:ilvl w:val="0"/>
          <w:numId w:val="44"/>
        </w:numPr>
        <w:spacing w:line="240" w:lineRule="auto"/>
        <w:contextualSpacing/>
        <w:jc w:val="both"/>
        <w:rPr>
          <w:rFonts w:ascii="Calibri" w:hAnsi="Calibri" w:cs="Times New Roman"/>
          <w:color w:val="auto"/>
          <w:sz w:val="24"/>
          <w:szCs w:val="24"/>
        </w:rPr>
      </w:pPr>
      <w:r w:rsidRPr="006709FF">
        <w:rPr>
          <w:rFonts w:ascii="Calibri" w:hAnsi="Calibri"/>
          <w:color w:val="auto"/>
          <w:sz w:val="24"/>
          <w:szCs w:val="24"/>
        </w:rPr>
        <w:lastRenderedPageBreak/>
        <w:t xml:space="preserve">Приказ </w:t>
      </w:r>
      <w:proofErr w:type="spellStart"/>
      <w:r w:rsidRPr="006709FF">
        <w:rPr>
          <w:rFonts w:ascii="Calibri" w:hAnsi="Calibri"/>
          <w:color w:val="auto"/>
          <w:sz w:val="24"/>
          <w:szCs w:val="24"/>
        </w:rPr>
        <w:t>Минобрнауки</w:t>
      </w:r>
      <w:proofErr w:type="spellEnd"/>
      <w:r w:rsidRPr="006709FF">
        <w:rPr>
          <w:rFonts w:ascii="Calibri" w:hAnsi="Calibri"/>
          <w:color w:val="auto"/>
          <w:sz w:val="24"/>
          <w:szCs w:val="24"/>
        </w:rPr>
        <w:t xml:space="preserve"> РФ от 17.12.2010 г. № 1897 «Об утверждении федерального государственного образовательного стандарта основного общего </w:t>
      </w:r>
      <w:r w:rsidRPr="006709FF">
        <w:rPr>
          <w:rFonts w:ascii="Calibri" w:hAnsi="Calibri" w:cs="Times New Roman"/>
          <w:color w:val="auto"/>
          <w:sz w:val="24"/>
          <w:szCs w:val="24"/>
        </w:rPr>
        <w:t xml:space="preserve">Федеральный государственный образовательный стандарт начального общего образования (ФГОС НОО). Приказ </w:t>
      </w:r>
      <w:proofErr w:type="spellStart"/>
      <w:r w:rsidRPr="006709FF">
        <w:rPr>
          <w:rFonts w:ascii="Calibri" w:hAnsi="Calibri" w:cs="Times New Roman"/>
          <w:color w:val="auto"/>
          <w:sz w:val="24"/>
          <w:szCs w:val="24"/>
        </w:rPr>
        <w:t>Минобрнауки</w:t>
      </w:r>
      <w:proofErr w:type="spellEnd"/>
      <w:r w:rsidRPr="006709FF">
        <w:rPr>
          <w:rFonts w:ascii="Calibri" w:hAnsi="Calibri" w:cs="Times New Roman"/>
          <w:color w:val="auto"/>
          <w:sz w:val="24"/>
          <w:szCs w:val="24"/>
        </w:rPr>
        <w:t xml:space="preserve"> России от 06 октября 2009 г. N 373. Введен в действие с 1 января 2010 года. К нему разработана Примерная основная образовательная программа образовательного учреждения.</w:t>
      </w:r>
    </w:p>
    <w:p w:rsidR="00CB6D4D" w:rsidRPr="006709FF" w:rsidRDefault="00CB6D4D" w:rsidP="000F5EC1">
      <w:pPr>
        <w:pStyle w:val="a6"/>
        <w:numPr>
          <w:ilvl w:val="0"/>
          <w:numId w:val="44"/>
        </w:numPr>
        <w:jc w:val="both"/>
        <w:rPr>
          <w:rFonts w:ascii="Calibri" w:hAnsi="Calibri" w:cs="Calibri"/>
        </w:rPr>
      </w:pPr>
      <w:r w:rsidRPr="006709FF">
        <w:rPr>
          <w:rFonts w:ascii="Calibri" w:hAnsi="Calibri" w:cs="Calibri"/>
          <w:shd w:val="clear" w:color="auto" w:fill="FFFFFF"/>
        </w:rPr>
        <w:t xml:space="preserve">Приказ </w:t>
      </w:r>
      <w:proofErr w:type="spellStart"/>
      <w:r w:rsidRPr="006709FF">
        <w:rPr>
          <w:rFonts w:ascii="Calibri" w:hAnsi="Calibri" w:cs="Calibri"/>
          <w:shd w:val="clear" w:color="auto" w:fill="FFFFFF"/>
        </w:rPr>
        <w:t>Минобрнауки</w:t>
      </w:r>
      <w:proofErr w:type="spellEnd"/>
      <w:r w:rsidRPr="006709FF">
        <w:rPr>
          <w:rFonts w:ascii="Calibri" w:hAnsi="Calibri" w:cs="Calibri"/>
          <w:shd w:val="clear" w:color="auto" w:fill="FFFFFF"/>
        </w:rPr>
        <w:t xml:space="preserve"> РФ от 22.09.2011 № 2357 «О внесении изменений в федеральный образовательный стандарт начального общего образования, утверждённый приказом Министерства образования и науки РФ от 06.10.2009 № 373»</w:t>
      </w:r>
    </w:p>
    <w:p w:rsidR="00CB6D4D" w:rsidRPr="006709FF" w:rsidRDefault="00CB6D4D" w:rsidP="000F5EC1">
      <w:pPr>
        <w:pStyle w:val="2"/>
        <w:widowControl/>
        <w:numPr>
          <w:ilvl w:val="0"/>
          <w:numId w:val="44"/>
        </w:numPr>
        <w:shd w:val="clear" w:color="auto" w:fill="auto"/>
        <w:spacing w:before="0"/>
        <w:jc w:val="both"/>
        <w:rPr>
          <w:rFonts w:ascii="Calibri" w:hAnsi="Calibri"/>
          <w:b w:val="0"/>
          <w:color w:val="auto"/>
          <w:sz w:val="24"/>
          <w:szCs w:val="24"/>
          <w:u w:val="none"/>
        </w:rPr>
      </w:pPr>
      <w:r w:rsidRPr="006709FF">
        <w:rPr>
          <w:rFonts w:ascii="Calibri" w:hAnsi="Calibri"/>
          <w:b w:val="0"/>
          <w:color w:val="auto"/>
          <w:sz w:val="24"/>
          <w:szCs w:val="24"/>
          <w:u w:val="none"/>
        </w:rPr>
        <w:t>Проектируем урок, формирующий универсальные учебные действия. ФГОС. М, 2015</w:t>
      </w:r>
    </w:p>
    <w:p w:rsidR="00CB6D4D" w:rsidRPr="006709FF" w:rsidRDefault="00CB6D4D" w:rsidP="000F5EC1">
      <w:pPr>
        <w:numPr>
          <w:ilvl w:val="0"/>
          <w:numId w:val="44"/>
        </w:numPr>
        <w:suppressAutoHyphens/>
        <w:jc w:val="both"/>
        <w:rPr>
          <w:rFonts w:ascii="Calibri" w:hAnsi="Calibri"/>
        </w:rPr>
      </w:pPr>
      <w:r w:rsidRPr="006709FF">
        <w:rPr>
          <w:rFonts w:ascii="Calibri" w:hAnsi="Calibri"/>
        </w:rPr>
        <w:t xml:space="preserve">Сергеев И.С. Как организовать проектную деятельность учащихся: Практическое пособие для работников общеобразовательных учреждений. – М.: АРКТИ, 2014. </w:t>
      </w:r>
    </w:p>
    <w:p w:rsidR="00CB6D4D" w:rsidRPr="006709FF" w:rsidRDefault="00CB6D4D" w:rsidP="000F5EC1">
      <w:pPr>
        <w:pStyle w:val="3"/>
        <w:widowControl/>
        <w:numPr>
          <w:ilvl w:val="0"/>
          <w:numId w:val="44"/>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Технология развития универсальных учебных действий учащихся в урочной и внеурочной деятельности: учебно-методическое пособие / под общ. ред. С.С. </w:t>
      </w:r>
      <w:proofErr w:type="spellStart"/>
      <w:r w:rsidRPr="006709FF">
        <w:rPr>
          <w:rFonts w:ascii="Calibri" w:hAnsi="Calibri"/>
          <w:b w:val="0"/>
          <w:color w:val="auto"/>
          <w:sz w:val="24"/>
          <w:szCs w:val="24"/>
          <w:u w:val="none"/>
        </w:rPr>
        <w:t>Татарченковой</w:t>
      </w:r>
      <w:proofErr w:type="spellEnd"/>
      <w:r w:rsidRPr="006709FF">
        <w:rPr>
          <w:rFonts w:ascii="Calibri" w:hAnsi="Calibri"/>
          <w:b w:val="0"/>
          <w:color w:val="auto"/>
          <w:sz w:val="24"/>
          <w:szCs w:val="24"/>
          <w:u w:val="none"/>
        </w:rPr>
        <w:t xml:space="preserve"> - СПб.: КАРО, 2014. - 112 с. </w:t>
      </w:r>
    </w:p>
    <w:p w:rsidR="00CB6D4D" w:rsidRPr="006709FF" w:rsidRDefault="00CB6D4D" w:rsidP="000F5EC1">
      <w:pPr>
        <w:pStyle w:val="210"/>
        <w:numPr>
          <w:ilvl w:val="0"/>
          <w:numId w:val="44"/>
        </w:numPr>
        <w:shd w:val="clear" w:color="auto" w:fill="auto"/>
        <w:spacing w:line="240" w:lineRule="auto"/>
        <w:jc w:val="both"/>
        <w:rPr>
          <w:rFonts w:ascii="Calibri" w:hAnsi="Calibri" w:cs="Calibri"/>
          <w:sz w:val="24"/>
          <w:szCs w:val="24"/>
        </w:rPr>
      </w:pPr>
      <w:r w:rsidRPr="006709FF">
        <w:rPr>
          <w:rFonts w:ascii="Calibri" w:hAnsi="Calibri" w:cs="Calibri"/>
          <w:sz w:val="24"/>
          <w:szCs w:val="24"/>
        </w:rPr>
        <w:t>Феденко Л.Н. Федеральные государственные образовательные стандарты: особенности и порядок введения// Справочник руководителя образовательного учреждения. - 2011. - № 5. - С. 20-25.</w:t>
      </w:r>
    </w:p>
    <w:p w:rsidR="00CB6D4D" w:rsidRPr="006709FF" w:rsidRDefault="00CB6D4D" w:rsidP="000F5EC1">
      <w:pPr>
        <w:numPr>
          <w:ilvl w:val="0"/>
          <w:numId w:val="44"/>
        </w:numPr>
        <w:shd w:val="clear" w:color="auto" w:fill="FFFFFF"/>
        <w:tabs>
          <w:tab w:val="left" w:pos="540"/>
        </w:tabs>
        <w:suppressAutoHyphens/>
        <w:jc w:val="both"/>
        <w:rPr>
          <w:rFonts w:ascii="Calibri" w:hAnsi="Calibri"/>
          <w:kern w:val="1"/>
        </w:rPr>
      </w:pPr>
      <w:r w:rsidRPr="006709FF">
        <w:rPr>
          <w:rFonts w:ascii="Calibri" w:hAnsi="Calibri"/>
          <w:kern w:val="1"/>
        </w:rPr>
        <w:t xml:space="preserve">Фомина, Ж. В. Исследовательская деятельность обучающихся как элемент </w:t>
      </w:r>
      <w:proofErr w:type="spellStart"/>
      <w:r w:rsidRPr="006709FF">
        <w:rPr>
          <w:rFonts w:ascii="Calibri" w:hAnsi="Calibri"/>
          <w:kern w:val="1"/>
        </w:rPr>
        <w:t>компетентностного</w:t>
      </w:r>
      <w:proofErr w:type="spellEnd"/>
      <w:r w:rsidRPr="006709FF">
        <w:rPr>
          <w:rFonts w:ascii="Calibri" w:hAnsi="Calibri"/>
          <w:kern w:val="1"/>
        </w:rPr>
        <w:t xml:space="preserve"> подхода в образовании (на примере НОЦ ИСЭРТ РАН) // Проблемы развития территории. 2013. №2 (64) С.113-122</w:t>
      </w:r>
    </w:p>
    <w:p w:rsidR="00CB6D4D" w:rsidRPr="006709FF" w:rsidRDefault="00CB6D4D" w:rsidP="000F5EC1">
      <w:pPr>
        <w:pStyle w:val="a6"/>
        <w:numPr>
          <w:ilvl w:val="0"/>
          <w:numId w:val="44"/>
        </w:numPr>
        <w:tabs>
          <w:tab w:val="num" w:pos="1800"/>
        </w:tabs>
        <w:suppressAutoHyphens/>
        <w:contextualSpacing w:val="0"/>
        <w:jc w:val="both"/>
        <w:rPr>
          <w:rFonts w:ascii="Calibri" w:hAnsi="Calibri"/>
        </w:rPr>
      </w:pPr>
      <w:r w:rsidRPr="006709FF">
        <w:rPr>
          <w:rFonts w:ascii="Calibri" w:hAnsi="Calibri"/>
        </w:rPr>
        <w:t xml:space="preserve">Формирование УУД в основной школе: от действия к мысли. Система заданий: пособие для учителя / под ред. А.Г. </w:t>
      </w:r>
      <w:proofErr w:type="spellStart"/>
      <w:r w:rsidRPr="006709FF">
        <w:rPr>
          <w:rFonts w:ascii="Calibri" w:hAnsi="Calibri"/>
        </w:rPr>
        <w:t>Асмолова</w:t>
      </w:r>
      <w:proofErr w:type="spellEnd"/>
      <w:r w:rsidRPr="006709FF">
        <w:rPr>
          <w:rFonts w:ascii="Calibri" w:hAnsi="Calibri"/>
        </w:rPr>
        <w:t>. - М.: Просвещение, 2011.</w:t>
      </w:r>
    </w:p>
    <w:p w:rsidR="00CB6D4D" w:rsidRPr="006709FF" w:rsidRDefault="00CB6D4D" w:rsidP="000F5EC1">
      <w:pPr>
        <w:numPr>
          <w:ilvl w:val="0"/>
          <w:numId w:val="44"/>
        </w:numPr>
        <w:shd w:val="clear" w:color="auto" w:fill="FFFFFF"/>
        <w:tabs>
          <w:tab w:val="left" w:pos="540"/>
        </w:tabs>
        <w:suppressAutoHyphens/>
        <w:jc w:val="both"/>
        <w:rPr>
          <w:rFonts w:ascii="Calibri" w:hAnsi="Calibri"/>
          <w:kern w:val="1"/>
        </w:rPr>
      </w:pPr>
      <w:r w:rsidRPr="006709FF">
        <w:rPr>
          <w:rFonts w:ascii="Calibri" w:hAnsi="Calibri"/>
          <w:kern w:val="1"/>
        </w:rPr>
        <w:t xml:space="preserve">Хасанова, Ф. А., </w:t>
      </w:r>
      <w:proofErr w:type="spellStart"/>
      <w:r w:rsidRPr="006709FF">
        <w:rPr>
          <w:rFonts w:ascii="Calibri" w:hAnsi="Calibri"/>
          <w:kern w:val="1"/>
        </w:rPr>
        <w:t>Байрамгулова</w:t>
      </w:r>
      <w:proofErr w:type="spellEnd"/>
      <w:r w:rsidRPr="006709FF">
        <w:rPr>
          <w:rFonts w:ascii="Calibri" w:hAnsi="Calibri"/>
          <w:kern w:val="1"/>
        </w:rPr>
        <w:t xml:space="preserve">, Г. Р. Развитие </w:t>
      </w:r>
      <w:proofErr w:type="spellStart"/>
      <w:r w:rsidRPr="006709FF">
        <w:rPr>
          <w:rFonts w:ascii="Calibri" w:hAnsi="Calibri"/>
          <w:kern w:val="1"/>
        </w:rPr>
        <w:t>метапредметных</w:t>
      </w:r>
      <w:proofErr w:type="spellEnd"/>
      <w:r w:rsidRPr="006709FF">
        <w:rPr>
          <w:rFonts w:ascii="Calibri" w:hAnsi="Calibri"/>
          <w:kern w:val="1"/>
        </w:rPr>
        <w:t xml:space="preserve"> связей на основе проектной и исследовательской деятельности учащихся // Международный журнал экспериментального образования. 2015. №4-2</w:t>
      </w:r>
    </w:p>
    <w:p w:rsidR="00CB6D4D" w:rsidRPr="006709FF" w:rsidRDefault="00CB6D4D" w:rsidP="000F5EC1">
      <w:pPr>
        <w:numPr>
          <w:ilvl w:val="0"/>
          <w:numId w:val="44"/>
        </w:numPr>
        <w:shd w:val="clear" w:color="auto" w:fill="FFFFFF"/>
        <w:tabs>
          <w:tab w:val="left" w:pos="540"/>
        </w:tabs>
        <w:suppressAutoHyphens/>
        <w:jc w:val="both"/>
        <w:rPr>
          <w:rFonts w:ascii="Calibri" w:hAnsi="Calibri"/>
        </w:rPr>
      </w:pPr>
      <w:r w:rsidRPr="006709FF">
        <w:rPr>
          <w:rFonts w:ascii="Calibri" w:hAnsi="Calibri"/>
          <w:kern w:val="1"/>
        </w:rPr>
        <w:t xml:space="preserve">Широкова И.Г., Семёнова С.И. Достижение </w:t>
      </w:r>
      <w:proofErr w:type="spellStart"/>
      <w:r w:rsidRPr="006709FF">
        <w:rPr>
          <w:rFonts w:ascii="Calibri" w:hAnsi="Calibri"/>
          <w:kern w:val="1"/>
        </w:rPr>
        <w:t>метапредметных</w:t>
      </w:r>
      <w:proofErr w:type="spellEnd"/>
      <w:r w:rsidRPr="006709FF">
        <w:rPr>
          <w:rFonts w:ascii="Calibri" w:hAnsi="Calibri"/>
          <w:kern w:val="1"/>
        </w:rPr>
        <w:t xml:space="preserve"> результатов освоения основной образовательной программы через проектно-исследовательскую деятельность обучающихся // </w:t>
      </w:r>
      <w:proofErr w:type="spellStart"/>
      <w:r w:rsidRPr="006709FF">
        <w:rPr>
          <w:rFonts w:ascii="Calibri" w:hAnsi="Calibri"/>
          <w:kern w:val="1"/>
        </w:rPr>
        <w:t>Царскосельские</w:t>
      </w:r>
      <w:proofErr w:type="spellEnd"/>
      <w:r w:rsidRPr="006709FF">
        <w:rPr>
          <w:rFonts w:ascii="Calibri" w:hAnsi="Calibri"/>
          <w:kern w:val="1"/>
        </w:rPr>
        <w:t xml:space="preserve"> чтения. 2014. №XVIII</w:t>
      </w:r>
    </w:p>
    <w:p w:rsidR="00CB6D4D" w:rsidRPr="006709FF" w:rsidRDefault="00CB6D4D" w:rsidP="000F5EC1">
      <w:pPr>
        <w:numPr>
          <w:ilvl w:val="0"/>
          <w:numId w:val="44"/>
        </w:numPr>
        <w:suppressAutoHyphens/>
        <w:jc w:val="both"/>
        <w:rPr>
          <w:rFonts w:ascii="Calibri" w:hAnsi="Calibri"/>
        </w:rPr>
      </w:pPr>
      <w:proofErr w:type="spellStart"/>
      <w:r w:rsidRPr="006709FF">
        <w:rPr>
          <w:rFonts w:ascii="Calibri" w:hAnsi="Calibri"/>
        </w:rPr>
        <w:t>Щуркова</w:t>
      </w:r>
      <w:proofErr w:type="spellEnd"/>
      <w:r w:rsidRPr="006709FF">
        <w:rPr>
          <w:rFonts w:ascii="Calibri" w:hAnsi="Calibri"/>
        </w:rPr>
        <w:t xml:space="preserve"> Н.Е., Мухин М.И. Педагог нового воспитания. – М.: АРКТИ, 2014. </w:t>
      </w:r>
    </w:p>
    <w:p w:rsidR="00CB6D4D" w:rsidRPr="006709FF" w:rsidRDefault="00CB6D4D" w:rsidP="000F5EC1">
      <w:pPr>
        <w:numPr>
          <w:ilvl w:val="0"/>
          <w:numId w:val="44"/>
        </w:numPr>
        <w:suppressAutoHyphens/>
        <w:jc w:val="both"/>
        <w:rPr>
          <w:rFonts w:ascii="Calibri" w:hAnsi="Calibri"/>
        </w:rPr>
      </w:pPr>
      <w:r w:rsidRPr="006709FF">
        <w:rPr>
          <w:rFonts w:ascii="Calibri" w:hAnsi="Calibri"/>
        </w:rPr>
        <w:t xml:space="preserve">Ямбург Е.А. Что принесёт учителю новый профессиональный стандарт педагога? –М.: Просвещение, 2014. </w:t>
      </w:r>
    </w:p>
    <w:p w:rsidR="00CB6D4D" w:rsidRPr="006709FF" w:rsidRDefault="00CB6D4D" w:rsidP="007D5524">
      <w:pPr>
        <w:widowControl w:val="0"/>
        <w:ind w:left="360"/>
        <w:jc w:val="both"/>
        <w:rPr>
          <w:rFonts w:ascii="Calibri" w:hAnsi="Calibri"/>
          <w:sz w:val="28"/>
          <w:szCs w:val="28"/>
        </w:rPr>
      </w:pPr>
    </w:p>
    <w:p w:rsidR="00CB6D4D" w:rsidRPr="006709FF" w:rsidRDefault="00CB6D4D" w:rsidP="007D5524">
      <w:pPr>
        <w:widowControl w:val="0"/>
        <w:ind w:left="360"/>
        <w:jc w:val="both"/>
        <w:rPr>
          <w:rFonts w:ascii="Calibri" w:hAnsi="Calibri"/>
          <w:b/>
          <w:bCs/>
        </w:rPr>
      </w:pPr>
      <w:r w:rsidRPr="006709FF">
        <w:rPr>
          <w:rFonts w:ascii="Calibri" w:hAnsi="Calibri"/>
          <w:b/>
          <w:bCs/>
        </w:rPr>
        <w:t>Дополнительная литература</w:t>
      </w:r>
    </w:p>
    <w:p w:rsidR="00CB6D4D" w:rsidRPr="006709FF" w:rsidRDefault="00CB6D4D" w:rsidP="000F5EC1">
      <w:pPr>
        <w:numPr>
          <w:ilvl w:val="0"/>
          <w:numId w:val="45"/>
        </w:numPr>
        <w:suppressAutoHyphens/>
        <w:jc w:val="both"/>
        <w:rPr>
          <w:rFonts w:ascii="Calibri" w:hAnsi="Calibri"/>
        </w:rPr>
      </w:pPr>
      <w:r w:rsidRPr="006709FF">
        <w:rPr>
          <w:rFonts w:ascii="Calibri" w:hAnsi="Calibri"/>
        </w:rPr>
        <w:t xml:space="preserve">Болотина Т.В., Иоффе А.Н. Гражданское образование: демократическое обучение. – М.: </w:t>
      </w:r>
      <w:proofErr w:type="spellStart"/>
      <w:r w:rsidRPr="006709FF">
        <w:rPr>
          <w:rFonts w:ascii="Calibri" w:hAnsi="Calibri"/>
        </w:rPr>
        <w:t>АПКиППРО</w:t>
      </w:r>
      <w:proofErr w:type="spellEnd"/>
      <w:r w:rsidRPr="006709FF">
        <w:rPr>
          <w:rFonts w:ascii="Calibri" w:hAnsi="Calibri"/>
        </w:rPr>
        <w:t xml:space="preserve">, 2013. </w:t>
      </w:r>
    </w:p>
    <w:p w:rsidR="00CB6D4D" w:rsidRPr="006709FF" w:rsidRDefault="00CB6D4D" w:rsidP="000F5EC1">
      <w:pPr>
        <w:numPr>
          <w:ilvl w:val="0"/>
          <w:numId w:val="45"/>
        </w:numPr>
        <w:shd w:val="clear" w:color="auto" w:fill="FFFFFF"/>
        <w:tabs>
          <w:tab w:val="left" w:pos="540"/>
        </w:tabs>
        <w:suppressAutoHyphens/>
        <w:autoSpaceDE w:val="0"/>
        <w:jc w:val="both"/>
        <w:rPr>
          <w:rFonts w:ascii="Calibri" w:hAnsi="Calibri"/>
          <w:kern w:val="1"/>
        </w:rPr>
      </w:pPr>
      <w:r w:rsidRPr="006709FF">
        <w:rPr>
          <w:rFonts w:ascii="Calibri" w:hAnsi="Calibri"/>
          <w:kern w:val="1"/>
        </w:rPr>
        <w:t>Воробьева, А. В. Подготовка педагогов, организующих научно-исследовательскую деятельность обучающихся // Армия и общество. 2013. №1 (33) С.98-104</w:t>
      </w:r>
    </w:p>
    <w:p w:rsidR="00CB6D4D" w:rsidRPr="006709FF" w:rsidRDefault="00CB6D4D" w:rsidP="000F5EC1">
      <w:pPr>
        <w:numPr>
          <w:ilvl w:val="0"/>
          <w:numId w:val="45"/>
        </w:numPr>
        <w:shd w:val="clear" w:color="auto" w:fill="FFFFFF"/>
        <w:tabs>
          <w:tab w:val="left" w:pos="540"/>
        </w:tabs>
        <w:suppressAutoHyphens/>
        <w:autoSpaceDE w:val="0"/>
        <w:jc w:val="both"/>
        <w:rPr>
          <w:rFonts w:ascii="Calibri" w:hAnsi="Calibri"/>
          <w:kern w:val="1"/>
        </w:rPr>
      </w:pPr>
      <w:proofErr w:type="spellStart"/>
      <w:r w:rsidRPr="006709FF">
        <w:rPr>
          <w:rFonts w:ascii="Calibri" w:hAnsi="Calibri"/>
          <w:kern w:val="1"/>
        </w:rPr>
        <w:t>Воровщиков</w:t>
      </w:r>
      <w:proofErr w:type="spellEnd"/>
      <w:r w:rsidRPr="006709FF">
        <w:rPr>
          <w:rFonts w:ascii="Calibri" w:hAnsi="Calibri"/>
          <w:kern w:val="1"/>
        </w:rPr>
        <w:t>, С. Г., Новожилова, М. М. Конференция исследовательских и проектных работ учащихся образовательных учреждений России «Думай глобально – действуй локально» // Эксперимент и инновации в школе. 2014. №1 С.9-23</w:t>
      </w:r>
    </w:p>
    <w:p w:rsidR="00CB6D4D" w:rsidRPr="006709FF" w:rsidRDefault="00CB6D4D" w:rsidP="000F5EC1">
      <w:pPr>
        <w:pStyle w:val="a6"/>
        <w:numPr>
          <w:ilvl w:val="0"/>
          <w:numId w:val="45"/>
        </w:numPr>
        <w:tabs>
          <w:tab w:val="num" w:pos="1800"/>
        </w:tabs>
        <w:suppressAutoHyphens/>
        <w:contextualSpacing w:val="0"/>
        <w:jc w:val="both"/>
        <w:rPr>
          <w:rFonts w:ascii="Calibri" w:hAnsi="Calibri"/>
        </w:rPr>
      </w:pPr>
      <w:r w:rsidRPr="006709FF">
        <w:rPr>
          <w:rFonts w:ascii="Calibri" w:hAnsi="Calibri"/>
        </w:rPr>
        <w:t>Дунилова Р.А. Реализация требований ФГОС к формированию и оценке универсальных учебных действий у младших школьников//Управление начальной школой. – 2013. – №5.</w:t>
      </w:r>
    </w:p>
    <w:p w:rsidR="00CB6D4D" w:rsidRPr="006709FF" w:rsidRDefault="00CB6D4D" w:rsidP="000F5EC1">
      <w:pPr>
        <w:pStyle w:val="210"/>
        <w:numPr>
          <w:ilvl w:val="0"/>
          <w:numId w:val="45"/>
        </w:numPr>
        <w:shd w:val="clear" w:color="auto" w:fill="auto"/>
        <w:tabs>
          <w:tab w:val="left" w:pos="1187"/>
        </w:tabs>
        <w:spacing w:line="240" w:lineRule="auto"/>
        <w:jc w:val="both"/>
        <w:rPr>
          <w:rFonts w:ascii="Calibri" w:hAnsi="Calibri" w:cs="Calibri"/>
          <w:sz w:val="24"/>
          <w:szCs w:val="24"/>
        </w:rPr>
      </w:pPr>
      <w:r w:rsidRPr="006709FF">
        <w:rPr>
          <w:rFonts w:ascii="Calibri" w:hAnsi="Calibri" w:cs="Calibri"/>
          <w:sz w:val="24"/>
          <w:szCs w:val="24"/>
        </w:rPr>
        <w:t>Карабанова О.А. Программа развития универсальных учебных действий как развивающий потенциал стандартов общего образования второго поколения // Образовательная политика. - 2009. - №9. - С. 9-11.</w:t>
      </w:r>
    </w:p>
    <w:p w:rsidR="00CB6D4D" w:rsidRPr="006709FF" w:rsidRDefault="00CB6D4D" w:rsidP="000F5EC1">
      <w:pPr>
        <w:pStyle w:val="210"/>
        <w:numPr>
          <w:ilvl w:val="0"/>
          <w:numId w:val="45"/>
        </w:numPr>
        <w:shd w:val="clear" w:color="auto" w:fill="auto"/>
        <w:tabs>
          <w:tab w:val="left" w:pos="1192"/>
        </w:tabs>
        <w:spacing w:line="240" w:lineRule="auto"/>
        <w:jc w:val="both"/>
        <w:rPr>
          <w:rFonts w:ascii="Calibri" w:hAnsi="Calibri" w:cs="Calibri"/>
          <w:sz w:val="24"/>
          <w:szCs w:val="24"/>
        </w:rPr>
      </w:pPr>
      <w:r w:rsidRPr="006709FF">
        <w:rPr>
          <w:rFonts w:ascii="Calibri" w:hAnsi="Calibri" w:cs="Calibri"/>
          <w:sz w:val="24"/>
          <w:szCs w:val="24"/>
        </w:rPr>
        <w:lastRenderedPageBreak/>
        <w:t>Кондаков А.М. Стандарт: инновационность и преемственность // Педагогика. - 2009. - №4. - С. 14-18.</w:t>
      </w:r>
    </w:p>
    <w:p w:rsidR="00CB6D4D" w:rsidRPr="006709FF" w:rsidRDefault="00CB6D4D" w:rsidP="000F5EC1">
      <w:pPr>
        <w:pStyle w:val="a6"/>
        <w:numPr>
          <w:ilvl w:val="0"/>
          <w:numId w:val="45"/>
        </w:numPr>
        <w:tabs>
          <w:tab w:val="num" w:pos="1800"/>
        </w:tabs>
        <w:suppressAutoHyphens/>
        <w:contextualSpacing w:val="0"/>
        <w:jc w:val="both"/>
        <w:rPr>
          <w:rFonts w:ascii="Calibri" w:hAnsi="Calibri"/>
        </w:rPr>
      </w:pPr>
      <w:r w:rsidRPr="006709FF">
        <w:rPr>
          <w:rFonts w:ascii="Calibri" w:hAnsi="Calibri"/>
        </w:rPr>
        <w:t xml:space="preserve">Кудрявцева Н.Г. </w:t>
      </w:r>
      <w:proofErr w:type="spellStart"/>
      <w:r w:rsidRPr="006709FF">
        <w:rPr>
          <w:rFonts w:ascii="Calibri" w:hAnsi="Calibri"/>
        </w:rPr>
        <w:t>Системно-деятельностный</w:t>
      </w:r>
      <w:proofErr w:type="spellEnd"/>
      <w:r w:rsidRPr="006709FF">
        <w:rPr>
          <w:rFonts w:ascii="Calibri" w:hAnsi="Calibri"/>
        </w:rPr>
        <w:t xml:space="preserve"> подход как механизм реализации ФГОС нового поколения//Справочник заместителя директора школы. – 2011. – №4.</w:t>
      </w:r>
    </w:p>
    <w:p w:rsidR="00CB6D4D" w:rsidRPr="006709FF" w:rsidRDefault="00CB6D4D" w:rsidP="000F5EC1">
      <w:pPr>
        <w:pStyle w:val="210"/>
        <w:numPr>
          <w:ilvl w:val="0"/>
          <w:numId w:val="45"/>
        </w:numPr>
        <w:shd w:val="clear" w:color="auto" w:fill="auto"/>
        <w:tabs>
          <w:tab w:val="left" w:pos="4622"/>
        </w:tabs>
        <w:spacing w:line="240" w:lineRule="auto"/>
        <w:jc w:val="both"/>
        <w:rPr>
          <w:rFonts w:ascii="Calibri" w:hAnsi="Calibri" w:cs="Calibri"/>
          <w:sz w:val="24"/>
          <w:szCs w:val="24"/>
        </w:rPr>
      </w:pPr>
      <w:r w:rsidRPr="006709FF">
        <w:rPr>
          <w:rFonts w:ascii="Calibri" w:hAnsi="Calibri" w:cs="Calibri"/>
          <w:sz w:val="24"/>
          <w:szCs w:val="24"/>
        </w:rPr>
        <w:t>Культурно-историческая системно-деятельностная парадигма проектирования стандартов школьного образования / А.Г. Асмолов [и др.] // Вопросы психологии. - 2007. - № 4.</w:t>
      </w:r>
    </w:p>
    <w:p w:rsidR="00CB6D4D" w:rsidRPr="006709FF" w:rsidRDefault="00CB6D4D" w:rsidP="000F5EC1">
      <w:pPr>
        <w:pStyle w:val="a6"/>
        <w:numPr>
          <w:ilvl w:val="0"/>
          <w:numId w:val="45"/>
        </w:numPr>
        <w:tabs>
          <w:tab w:val="num" w:pos="1800"/>
        </w:tabs>
        <w:suppressAutoHyphens/>
        <w:contextualSpacing w:val="0"/>
        <w:jc w:val="both"/>
        <w:rPr>
          <w:rFonts w:ascii="Calibri" w:hAnsi="Calibri"/>
        </w:rPr>
      </w:pPr>
      <w:r w:rsidRPr="006709FF">
        <w:rPr>
          <w:rFonts w:ascii="Calibri" w:hAnsi="Calibri"/>
        </w:rPr>
        <w:t>Лебединцев В.Б. Разработка программы формирования универсальных учебных действий у обучающихся//Управление начальной школой. – 2012. – №4.</w:t>
      </w:r>
    </w:p>
    <w:p w:rsidR="00CB6D4D" w:rsidRPr="006709FF" w:rsidRDefault="00CB6D4D" w:rsidP="000F5EC1">
      <w:pPr>
        <w:pStyle w:val="3"/>
        <w:widowControl/>
        <w:numPr>
          <w:ilvl w:val="0"/>
          <w:numId w:val="45"/>
        </w:numPr>
        <w:spacing w:before="0"/>
        <w:jc w:val="both"/>
        <w:rPr>
          <w:rFonts w:ascii="Calibri" w:hAnsi="Calibri"/>
          <w:b w:val="0"/>
          <w:color w:val="auto"/>
          <w:sz w:val="24"/>
          <w:szCs w:val="24"/>
          <w:u w:val="none"/>
        </w:rPr>
      </w:pPr>
      <w:r w:rsidRPr="006709FF">
        <w:rPr>
          <w:rFonts w:ascii="Calibri" w:hAnsi="Calibri"/>
          <w:b w:val="0"/>
          <w:color w:val="auto"/>
          <w:sz w:val="24"/>
          <w:szCs w:val="24"/>
          <w:u w:val="none"/>
        </w:rPr>
        <w:t xml:space="preserve">Управление введением ФГОС основного общего образования / О.Б. </w:t>
      </w:r>
      <w:proofErr w:type="spellStart"/>
      <w:r w:rsidRPr="006709FF">
        <w:rPr>
          <w:rFonts w:ascii="Calibri" w:hAnsi="Calibri"/>
          <w:b w:val="0"/>
          <w:color w:val="auto"/>
          <w:sz w:val="24"/>
          <w:szCs w:val="24"/>
          <w:u w:val="none"/>
        </w:rPr>
        <w:t>Даутова</w:t>
      </w:r>
      <w:proofErr w:type="spellEnd"/>
      <w:r w:rsidRPr="006709FF">
        <w:rPr>
          <w:rFonts w:ascii="Calibri" w:hAnsi="Calibri"/>
          <w:b w:val="0"/>
          <w:color w:val="auto"/>
          <w:sz w:val="24"/>
          <w:szCs w:val="24"/>
          <w:u w:val="none"/>
        </w:rPr>
        <w:t xml:space="preserve">, О.Н. Крылова, Г.О. </w:t>
      </w:r>
      <w:proofErr w:type="spellStart"/>
      <w:r w:rsidRPr="006709FF">
        <w:rPr>
          <w:rFonts w:ascii="Calibri" w:hAnsi="Calibri"/>
          <w:b w:val="0"/>
          <w:color w:val="auto"/>
          <w:sz w:val="24"/>
          <w:szCs w:val="24"/>
          <w:u w:val="none"/>
        </w:rPr>
        <w:t>Матина</w:t>
      </w:r>
      <w:proofErr w:type="spellEnd"/>
      <w:r w:rsidRPr="006709FF">
        <w:rPr>
          <w:rFonts w:ascii="Calibri" w:hAnsi="Calibri"/>
          <w:b w:val="0"/>
          <w:color w:val="auto"/>
          <w:sz w:val="24"/>
          <w:szCs w:val="24"/>
          <w:u w:val="none"/>
        </w:rPr>
        <w:t xml:space="preserve">, Е. А. </w:t>
      </w:r>
      <w:proofErr w:type="spellStart"/>
      <w:r w:rsidRPr="006709FF">
        <w:rPr>
          <w:rFonts w:ascii="Calibri" w:hAnsi="Calibri"/>
          <w:b w:val="0"/>
          <w:color w:val="auto"/>
          <w:sz w:val="24"/>
          <w:szCs w:val="24"/>
          <w:u w:val="none"/>
        </w:rPr>
        <w:t>Пивчук</w:t>
      </w:r>
      <w:proofErr w:type="spellEnd"/>
      <w:r w:rsidRPr="006709FF">
        <w:rPr>
          <w:rFonts w:ascii="Calibri" w:hAnsi="Calibri"/>
          <w:b w:val="0"/>
          <w:color w:val="auto"/>
          <w:sz w:val="24"/>
          <w:szCs w:val="24"/>
          <w:u w:val="none"/>
        </w:rPr>
        <w:t>. - СПб.: КАРО, 2013. - 160 с.</w:t>
      </w:r>
    </w:p>
    <w:p w:rsidR="00CB6D4D" w:rsidRPr="006709FF" w:rsidRDefault="00CB6D4D" w:rsidP="00F52BFF">
      <w:pPr>
        <w:widowControl w:val="0"/>
        <w:jc w:val="both"/>
        <w:rPr>
          <w:rFonts w:ascii="Calibri" w:hAnsi="Calibri"/>
        </w:rPr>
      </w:pPr>
    </w:p>
    <w:p w:rsidR="00CB6D4D" w:rsidRPr="006709FF" w:rsidRDefault="00CB6D4D" w:rsidP="00F52BFF">
      <w:pPr>
        <w:pStyle w:val="17"/>
        <w:keepNext/>
        <w:keepLines/>
        <w:shd w:val="clear" w:color="auto" w:fill="auto"/>
        <w:spacing w:after="0" w:line="240" w:lineRule="auto"/>
        <w:jc w:val="both"/>
        <w:rPr>
          <w:rFonts w:ascii="Calibri" w:hAnsi="Calibri"/>
          <w:sz w:val="24"/>
          <w:szCs w:val="24"/>
        </w:rPr>
      </w:pPr>
      <w:r w:rsidRPr="006709FF">
        <w:rPr>
          <w:rFonts w:ascii="Calibri" w:hAnsi="Calibri"/>
          <w:sz w:val="24"/>
          <w:szCs w:val="24"/>
        </w:rPr>
        <w:t>Интернет-ресурсы</w:t>
      </w:r>
    </w:p>
    <w:p w:rsidR="00CB6D4D" w:rsidRPr="006709FF" w:rsidRDefault="008D6FB3" w:rsidP="000F5EC1">
      <w:pPr>
        <w:pStyle w:val="19"/>
        <w:numPr>
          <w:ilvl w:val="0"/>
          <w:numId w:val="40"/>
        </w:numPr>
        <w:spacing w:after="0" w:line="240" w:lineRule="auto"/>
        <w:ind w:left="0" w:firstLine="357"/>
        <w:jc w:val="both"/>
        <w:rPr>
          <w:sz w:val="24"/>
          <w:szCs w:val="24"/>
        </w:rPr>
      </w:pPr>
      <w:hyperlink r:id="rId28" w:history="1">
        <w:r w:rsidR="00CB6D4D" w:rsidRPr="006709FF">
          <w:rPr>
            <w:rStyle w:val="aa"/>
            <w:color w:val="auto"/>
            <w:sz w:val="24"/>
            <w:szCs w:val="24"/>
            <w:u w:val="none"/>
          </w:rPr>
          <w:t>http://www.edu.ru/</w:t>
        </w:r>
      </w:hyperlink>
      <w:r w:rsidR="00CB6D4D" w:rsidRPr="006709FF">
        <w:rPr>
          <w:sz w:val="24"/>
          <w:szCs w:val="24"/>
        </w:rPr>
        <w:t xml:space="preserve"> - Федеральный портал «Российское образование»</w:t>
      </w:r>
    </w:p>
    <w:p w:rsidR="00CB6D4D" w:rsidRPr="006709FF" w:rsidRDefault="00CB6D4D" w:rsidP="000F5EC1">
      <w:pPr>
        <w:pStyle w:val="19"/>
        <w:numPr>
          <w:ilvl w:val="0"/>
          <w:numId w:val="40"/>
        </w:numPr>
        <w:spacing w:after="0" w:line="240" w:lineRule="auto"/>
        <w:ind w:left="0" w:firstLine="357"/>
        <w:jc w:val="both"/>
        <w:rPr>
          <w:sz w:val="24"/>
          <w:szCs w:val="24"/>
        </w:rPr>
      </w:pPr>
      <w:r w:rsidRPr="006709FF">
        <w:rPr>
          <w:sz w:val="24"/>
          <w:szCs w:val="24"/>
        </w:rPr>
        <w:t>http://www.school.edu.ru - Российский общеобразовательный портал</w:t>
      </w:r>
    </w:p>
    <w:p w:rsidR="00CB6D4D" w:rsidRPr="006709FF" w:rsidRDefault="00CB6D4D" w:rsidP="000F5EC1">
      <w:pPr>
        <w:pStyle w:val="19"/>
        <w:numPr>
          <w:ilvl w:val="0"/>
          <w:numId w:val="40"/>
        </w:numPr>
        <w:spacing w:after="0" w:line="240" w:lineRule="auto"/>
        <w:ind w:left="0" w:firstLine="357"/>
        <w:jc w:val="both"/>
        <w:rPr>
          <w:sz w:val="24"/>
          <w:szCs w:val="24"/>
        </w:rPr>
      </w:pPr>
      <w:r w:rsidRPr="006709FF">
        <w:rPr>
          <w:sz w:val="24"/>
          <w:szCs w:val="24"/>
        </w:rPr>
        <w:t>http://www.fipi.ru/ - Федеральный институт педагогических измерений</w:t>
      </w:r>
    </w:p>
    <w:p w:rsidR="00CB6D4D" w:rsidRPr="006709FF" w:rsidRDefault="00CB6D4D" w:rsidP="000F5EC1">
      <w:pPr>
        <w:numPr>
          <w:ilvl w:val="0"/>
          <w:numId w:val="40"/>
        </w:numPr>
        <w:ind w:left="0" w:firstLine="357"/>
        <w:rPr>
          <w:rFonts w:ascii="Calibri" w:hAnsi="Calibri"/>
        </w:rPr>
      </w:pPr>
      <w:r w:rsidRPr="006709FF">
        <w:rPr>
          <w:rFonts w:ascii="Calibri" w:hAnsi="Calibri"/>
        </w:rPr>
        <w:t>http://www.litera.ru</w:t>
      </w:r>
    </w:p>
    <w:p w:rsidR="00CB6D4D" w:rsidRPr="006709FF" w:rsidRDefault="00CB6D4D" w:rsidP="000F5EC1">
      <w:pPr>
        <w:numPr>
          <w:ilvl w:val="0"/>
          <w:numId w:val="40"/>
        </w:numPr>
        <w:ind w:left="0" w:firstLine="357"/>
        <w:rPr>
          <w:rFonts w:ascii="Calibri" w:hAnsi="Calibri"/>
        </w:rPr>
      </w:pPr>
      <w:r w:rsidRPr="006709FF">
        <w:rPr>
          <w:rFonts w:ascii="Calibri" w:hAnsi="Calibri"/>
        </w:rPr>
        <w:t xml:space="preserve"> http://www.forward.topl.tversu.ru</w:t>
      </w:r>
    </w:p>
    <w:p w:rsidR="00CB6D4D" w:rsidRPr="006709FF" w:rsidRDefault="00CB6D4D" w:rsidP="000F5EC1">
      <w:pPr>
        <w:numPr>
          <w:ilvl w:val="0"/>
          <w:numId w:val="40"/>
        </w:numPr>
        <w:ind w:left="0" w:firstLine="357"/>
        <w:rPr>
          <w:rFonts w:ascii="Calibri" w:hAnsi="Calibri"/>
        </w:rPr>
      </w:pPr>
      <w:r w:rsidRPr="006709FF">
        <w:rPr>
          <w:rFonts w:ascii="Calibri" w:hAnsi="Calibri"/>
        </w:rPr>
        <w:t xml:space="preserve"> http://www.frlib.ru/literature/</w:t>
      </w:r>
    </w:p>
    <w:p w:rsidR="00CB6D4D" w:rsidRPr="006709FF" w:rsidRDefault="00CB6D4D" w:rsidP="000F5EC1">
      <w:pPr>
        <w:numPr>
          <w:ilvl w:val="0"/>
          <w:numId w:val="40"/>
        </w:numPr>
        <w:ind w:left="0" w:firstLine="357"/>
        <w:rPr>
          <w:rFonts w:ascii="Calibri" w:hAnsi="Calibri"/>
        </w:rPr>
      </w:pPr>
      <w:r w:rsidRPr="006709FF">
        <w:rPr>
          <w:rFonts w:ascii="Calibri" w:hAnsi="Calibri"/>
        </w:rPr>
        <w:t xml:space="preserve"> http://www.shkla.spv.ru</w:t>
      </w:r>
    </w:p>
    <w:p w:rsidR="00CB6D4D" w:rsidRPr="006709FF" w:rsidRDefault="00CB6D4D" w:rsidP="000F5EC1">
      <w:pPr>
        <w:numPr>
          <w:ilvl w:val="0"/>
          <w:numId w:val="40"/>
        </w:numPr>
        <w:ind w:left="0" w:firstLine="357"/>
        <w:rPr>
          <w:rFonts w:ascii="Calibri" w:hAnsi="Calibri"/>
        </w:rPr>
      </w:pPr>
      <w:r w:rsidRPr="006709FF">
        <w:rPr>
          <w:rFonts w:ascii="Calibri" w:hAnsi="Calibri"/>
        </w:rPr>
        <w:t xml:space="preserve"> http://kolibri.astroguru.com</w:t>
      </w:r>
    </w:p>
    <w:p w:rsidR="00CB6D4D" w:rsidRPr="006709FF" w:rsidRDefault="00CB6D4D" w:rsidP="000F5EC1">
      <w:pPr>
        <w:widowControl w:val="0"/>
        <w:numPr>
          <w:ilvl w:val="0"/>
          <w:numId w:val="40"/>
        </w:numPr>
        <w:tabs>
          <w:tab w:val="left" w:pos="346"/>
        </w:tabs>
        <w:ind w:left="0" w:firstLine="357"/>
        <w:jc w:val="both"/>
        <w:rPr>
          <w:rFonts w:ascii="Calibri" w:hAnsi="Calibri"/>
        </w:rPr>
      </w:pPr>
      <w:r w:rsidRPr="006709FF">
        <w:rPr>
          <w:rStyle w:val="26"/>
          <w:rFonts w:ascii="Calibri" w:hAnsi="Calibri"/>
          <w:color w:val="auto"/>
          <w:sz w:val="24"/>
          <w:szCs w:val="24"/>
        </w:rPr>
        <w:t xml:space="preserve">Интернет-портал Министерства образования и науки РФ </w:t>
      </w:r>
      <w:r w:rsidRPr="006709FF">
        <w:rPr>
          <w:rFonts w:ascii="Calibri" w:hAnsi="Calibri"/>
        </w:rPr>
        <w:t>.</w:t>
      </w:r>
    </w:p>
    <w:p w:rsidR="00CB6D4D" w:rsidRPr="006709FF" w:rsidRDefault="00CB6D4D" w:rsidP="000F5EC1">
      <w:pPr>
        <w:widowControl w:val="0"/>
        <w:numPr>
          <w:ilvl w:val="0"/>
          <w:numId w:val="40"/>
        </w:numPr>
        <w:tabs>
          <w:tab w:val="left" w:pos="346"/>
        </w:tabs>
        <w:ind w:left="0" w:firstLine="357"/>
        <w:jc w:val="both"/>
        <w:rPr>
          <w:rFonts w:ascii="Calibri" w:hAnsi="Calibri"/>
        </w:rPr>
      </w:pPr>
      <w:r w:rsidRPr="006709FF">
        <w:rPr>
          <w:rFonts w:ascii="Calibri" w:hAnsi="Calibri"/>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[Электронный ресурс]:</w:t>
      </w:r>
      <w:hyperlink r:id="rId29" w:history="1">
        <w:r w:rsidRPr="006709FF">
          <w:rPr>
            <w:rFonts w:ascii="Calibri" w:hAnsi="Calibri"/>
          </w:rPr>
          <w:t xml:space="preserve"> </w:t>
        </w:r>
        <w:r w:rsidRPr="006709FF">
          <w:rPr>
            <w:rStyle w:val="26"/>
            <w:rFonts w:ascii="Calibri" w:hAnsi="Calibri"/>
            <w:color w:val="auto"/>
            <w:sz w:val="24"/>
            <w:szCs w:val="24"/>
          </w:rPr>
          <w:t>http://ug.ru/new_standards/6</w:t>
        </w:r>
        <w:r w:rsidRPr="006709FF">
          <w:rPr>
            <w:rFonts w:ascii="Calibri" w:hAnsi="Calibri"/>
            <w:lang w:eastAsia="en-US"/>
          </w:rPr>
          <w:t>.</w:t>
        </w:r>
      </w:hyperlink>
    </w:p>
    <w:p w:rsidR="00CB6D4D" w:rsidRPr="006709FF" w:rsidRDefault="00CB6D4D" w:rsidP="000F5EC1">
      <w:pPr>
        <w:widowControl w:val="0"/>
        <w:numPr>
          <w:ilvl w:val="0"/>
          <w:numId w:val="40"/>
        </w:numPr>
        <w:tabs>
          <w:tab w:val="left" w:pos="346"/>
        </w:tabs>
        <w:ind w:left="0" w:firstLine="357"/>
        <w:jc w:val="both"/>
        <w:rPr>
          <w:rFonts w:ascii="Calibri" w:hAnsi="Calibri"/>
        </w:rPr>
      </w:pPr>
      <w:r w:rsidRPr="006709FF">
        <w:rPr>
          <w:rFonts w:ascii="Calibri" w:hAnsi="Calibri"/>
        </w:rPr>
        <w:t xml:space="preserve">Федеральный государственный образовательный стандарт среднего общего образования. [Электронный ресурс]: </w:t>
      </w:r>
      <w:r w:rsidRPr="006709FF">
        <w:rPr>
          <w:rStyle w:val="26"/>
          <w:rFonts w:ascii="Calibri" w:hAnsi="Calibri"/>
          <w:color w:val="auto"/>
          <w:sz w:val="24"/>
          <w:szCs w:val="24"/>
        </w:rPr>
        <w:t>http://минобрнауки.рф</w:t>
      </w:r>
      <w:r w:rsidRPr="006709FF">
        <w:rPr>
          <w:rFonts w:ascii="Calibri" w:hAnsi="Calibri"/>
        </w:rPr>
        <w:t>.</w:t>
      </w:r>
    </w:p>
    <w:p w:rsidR="00CB6D4D" w:rsidRPr="006709FF" w:rsidRDefault="00CB6D4D" w:rsidP="000F5EC1">
      <w:pPr>
        <w:widowControl w:val="0"/>
        <w:numPr>
          <w:ilvl w:val="0"/>
          <w:numId w:val="40"/>
        </w:numPr>
        <w:tabs>
          <w:tab w:val="left" w:pos="404"/>
        </w:tabs>
        <w:ind w:left="0" w:firstLine="357"/>
        <w:jc w:val="both"/>
        <w:rPr>
          <w:rFonts w:ascii="Calibri" w:hAnsi="Calibri"/>
        </w:rPr>
      </w:pPr>
      <w:r w:rsidRPr="006709FF">
        <w:rPr>
          <w:rFonts w:ascii="Calibri" w:hAnsi="Calibri"/>
        </w:rPr>
        <w:t xml:space="preserve">Модернизация профессионального образования. [Электронный ресурс]: </w:t>
      </w:r>
      <w:hyperlink r:id="rId30" w:history="1">
        <w:r w:rsidRPr="006709FF">
          <w:rPr>
            <w:rStyle w:val="26"/>
            <w:rFonts w:ascii="Calibri" w:hAnsi="Calibri"/>
            <w:color w:val="auto"/>
            <w:sz w:val="24"/>
            <w:szCs w:val="24"/>
          </w:rPr>
          <w:t>http: //</w:t>
        </w:r>
        <w:proofErr w:type="spellStart"/>
        <w:r w:rsidRPr="006709FF">
          <w:rPr>
            <w:rStyle w:val="26"/>
            <w:rFonts w:ascii="Calibri" w:hAnsi="Calibri"/>
            <w:color w:val="auto"/>
            <w:sz w:val="24"/>
            <w:szCs w:val="24"/>
          </w:rPr>
          <w:t>edu</w:t>
        </w:r>
        <w:proofErr w:type="spellEnd"/>
        <w:r w:rsidRPr="006709FF">
          <w:rPr>
            <w:rStyle w:val="26"/>
            <w:rFonts w:ascii="Calibri" w:hAnsi="Calibri"/>
            <w:color w:val="auto"/>
            <w:sz w:val="24"/>
            <w:szCs w:val="24"/>
          </w:rPr>
          <w:t xml:space="preserve">. </w:t>
        </w:r>
        <w:proofErr w:type="spellStart"/>
        <w:r w:rsidRPr="006709FF">
          <w:rPr>
            <w:rStyle w:val="26"/>
            <w:rFonts w:ascii="Calibri" w:hAnsi="Calibri"/>
            <w:color w:val="auto"/>
            <w:sz w:val="24"/>
            <w:szCs w:val="24"/>
          </w:rPr>
          <w:t>rosuprava</w:t>
        </w:r>
        <w:proofErr w:type="spellEnd"/>
        <w:r w:rsidRPr="006709FF">
          <w:rPr>
            <w:rStyle w:val="26"/>
            <w:rFonts w:ascii="Calibri" w:hAnsi="Calibri"/>
            <w:color w:val="auto"/>
            <w:sz w:val="24"/>
            <w:szCs w:val="24"/>
          </w:rPr>
          <w:t>/</w:t>
        </w:r>
        <w:proofErr w:type="spellStart"/>
        <w:r w:rsidRPr="006709FF">
          <w:rPr>
            <w:rStyle w:val="26"/>
            <w:rFonts w:ascii="Calibri" w:hAnsi="Calibri"/>
            <w:color w:val="auto"/>
            <w:sz w:val="24"/>
            <w:szCs w:val="24"/>
          </w:rPr>
          <w:t>ru</w:t>
        </w:r>
        <w:proofErr w:type="spellEnd"/>
        <w:r w:rsidRPr="006709FF">
          <w:rPr>
            <w:rStyle w:val="26"/>
            <w:rFonts w:ascii="Calibri" w:hAnsi="Calibri"/>
            <w:color w:val="auto"/>
            <w:sz w:val="24"/>
            <w:szCs w:val="24"/>
          </w:rPr>
          <w:t>/</w:t>
        </w:r>
        <w:proofErr w:type="spellStart"/>
        <w:r w:rsidRPr="006709FF">
          <w:rPr>
            <w:rStyle w:val="26"/>
            <w:rFonts w:ascii="Calibri" w:hAnsi="Calibri"/>
            <w:color w:val="auto"/>
            <w:sz w:val="24"/>
            <w:szCs w:val="24"/>
          </w:rPr>
          <w:t>tezis</w:t>
        </w:r>
        <w:proofErr w:type="spellEnd"/>
        <w:r w:rsidRPr="006709FF">
          <w:rPr>
            <w:rStyle w:val="26"/>
            <w:rFonts w:ascii="Calibri" w:hAnsi="Calibri"/>
            <w:color w:val="auto"/>
            <w:sz w:val="24"/>
            <w:szCs w:val="24"/>
          </w:rPr>
          <w:t>/450</w:t>
        </w:r>
        <w:r w:rsidRPr="006709FF">
          <w:rPr>
            <w:rFonts w:ascii="Calibri" w:hAnsi="Calibri"/>
          </w:rPr>
          <w:t>.</w:t>
        </w:r>
      </w:hyperlink>
    </w:p>
    <w:p w:rsidR="00CB6D4D" w:rsidRPr="006709FF" w:rsidRDefault="00CB6D4D" w:rsidP="00FA33D8">
      <w:pPr>
        <w:ind w:firstLine="709"/>
        <w:jc w:val="both"/>
        <w:rPr>
          <w:rFonts w:ascii="Calibri" w:hAnsi="Calibri" w:cs="Calibri"/>
          <w:b/>
          <w:iCs/>
        </w:rPr>
      </w:pPr>
    </w:p>
    <w:p w:rsidR="00001643" w:rsidRPr="00014017" w:rsidRDefault="00001643" w:rsidP="00001643">
      <w:pPr>
        <w:pStyle w:val="3"/>
        <w:numPr>
          <w:ilvl w:val="0"/>
          <w:numId w:val="0"/>
        </w:numPr>
        <w:spacing w:before="0"/>
        <w:ind w:firstLine="709"/>
        <w:jc w:val="both"/>
        <w:rPr>
          <w:rFonts w:ascii="Calibri" w:hAnsi="Calibri" w:cs="Calibri"/>
          <w:color w:val="auto"/>
          <w:sz w:val="24"/>
          <w:szCs w:val="24"/>
          <w:u w:val="none"/>
        </w:rPr>
      </w:pPr>
      <w:r w:rsidRPr="00014017">
        <w:rPr>
          <w:rFonts w:ascii="Calibri" w:hAnsi="Calibri" w:cs="Calibri"/>
          <w:color w:val="auto"/>
          <w:sz w:val="24"/>
          <w:szCs w:val="24"/>
          <w:u w:val="none"/>
        </w:rPr>
        <w:t>7.2.</w:t>
      </w:r>
      <w:r>
        <w:rPr>
          <w:rFonts w:ascii="Calibri" w:hAnsi="Calibri" w:cs="Calibri"/>
          <w:color w:val="auto"/>
          <w:sz w:val="24"/>
          <w:szCs w:val="24"/>
          <w:u w:val="none"/>
        </w:rPr>
        <w:t>3(д)</w:t>
      </w:r>
      <w:r w:rsidRPr="00014017">
        <w:rPr>
          <w:rFonts w:ascii="Calibri" w:hAnsi="Calibri" w:cs="Calibri"/>
          <w:color w:val="auto"/>
          <w:sz w:val="24"/>
          <w:szCs w:val="24"/>
          <w:u w:val="none"/>
        </w:rPr>
        <w:t>. Рабочая программа модуля «Методика и технологии дошкольного образования. ФГОС ДО: специфика структуры и содержания».</w:t>
      </w:r>
    </w:p>
    <w:p w:rsidR="00001643" w:rsidRPr="00014017" w:rsidRDefault="00001643" w:rsidP="00001643">
      <w:pPr>
        <w:ind w:firstLine="709"/>
        <w:jc w:val="both"/>
        <w:rPr>
          <w:rFonts w:ascii="Calibri" w:hAnsi="Calibri" w:cs="Calibri"/>
        </w:rPr>
      </w:pPr>
    </w:p>
    <w:p w:rsidR="00001643" w:rsidRPr="00014017" w:rsidRDefault="00001643" w:rsidP="00001643">
      <w:pPr>
        <w:ind w:firstLine="709"/>
        <w:jc w:val="both"/>
        <w:rPr>
          <w:rFonts w:ascii="Calibri" w:hAnsi="Calibri" w:cs="Calibri"/>
        </w:rPr>
      </w:pPr>
      <w:r w:rsidRPr="00014017">
        <w:rPr>
          <w:rFonts w:ascii="Calibri" w:hAnsi="Calibri" w:cs="Calibri"/>
          <w:b/>
          <w:bCs/>
        </w:rPr>
        <w:t>Цель и задачи освоения модуля:</w:t>
      </w:r>
      <w:r w:rsidRPr="00014017">
        <w:rPr>
          <w:rFonts w:ascii="Calibri" w:hAnsi="Calibri" w:cs="Calibri"/>
        </w:rPr>
        <w:t xml:space="preserve"> формирование целостного представления о сущности  педагогического процесса и его специфики в системе дошкольного образования.</w:t>
      </w:r>
    </w:p>
    <w:p w:rsidR="00001643" w:rsidRPr="00014017" w:rsidRDefault="00001643" w:rsidP="00001643">
      <w:pPr>
        <w:ind w:firstLine="709"/>
        <w:jc w:val="both"/>
        <w:rPr>
          <w:rFonts w:ascii="Calibri" w:hAnsi="Calibri" w:cs="Calibri"/>
        </w:rPr>
      </w:pPr>
      <w:r w:rsidRPr="00014017">
        <w:rPr>
          <w:rFonts w:ascii="Calibri" w:hAnsi="Calibri" w:cs="Calibri"/>
          <w:b/>
          <w:bCs/>
        </w:rPr>
        <w:t>Требования к результатам освоения модуля:</w:t>
      </w:r>
    </w:p>
    <w:p w:rsidR="00001643" w:rsidRPr="00014017" w:rsidRDefault="00001643" w:rsidP="00001643">
      <w:pPr>
        <w:ind w:firstLine="709"/>
        <w:jc w:val="both"/>
        <w:rPr>
          <w:rFonts w:ascii="Calibri" w:hAnsi="Calibri" w:cs="Calibri"/>
        </w:rPr>
      </w:pPr>
      <w:r w:rsidRPr="00014017">
        <w:rPr>
          <w:rFonts w:ascii="Calibri" w:hAnsi="Calibri" w:cs="Calibri"/>
        </w:rPr>
        <w:t xml:space="preserve">Процесс изучения модуля направлен на формирование следующих компетенций: </w:t>
      </w:r>
    </w:p>
    <w:p w:rsidR="00001643" w:rsidRPr="00014017" w:rsidRDefault="00001643" w:rsidP="00001643">
      <w:pPr>
        <w:ind w:firstLine="709"/>
        <w:jc w:val="both"/>
        <w:rPr>
          <w:rFonts w:ascii="Calibri" w:hAnsi="Calibri" w:cs="Calibri"/>
        </w:rPr>
      </w:pPr>
      <w:r w:rsidRPr="00014017">
        <w:rPr>
          <w:rFonts w:ascii="Calibri" w:hAnsi="Calibri" w:cs="Calibri"/>
        </w:rPr>
        <w:t>-осознает социальную значимость своей будущей профессии, обладает мотивацией к осуществлению профессиональной деятельности (ОПК-1);</w:t>
      </w:r>
    </w:p>
    <w:p w:rsidR="00001643" w:rsidRPr="00014017" w:rsidRDefault="00001643" w:rsidP="00001643">
      <w:pPr>
        <w:ind w:firstLine="709"/>
        <w:jc w:val="both"/>
        <w:rPr>
          <w:rFonts w:ascii="Calibri" w:hAnsi="Calibri" w:cs="Calibri"/>
        </w:rPr>
      </w:pPr>
      <w:r w:rsidRPr="00014017">
        <w:rPr>
          <w:rFonts w:ascii="Calibri" w:hAnsi="Calibri" w:cs="Calibri"/>
        </w:rPr>
        <w:t>-способен нести ответственность за результаты своей профессиональной деятельности (ОПК-3);</w:t>
      </w:r>
    </w:p>
    <w:p w:rsidR="00001643" w:rsidRPr="00014017" w:rsidRDefault="00001643" w:rsidP="00001643">
      <w:pPr>
        <w:ind w:firstLine="709"/>
        <w:jc w:val="both"/>
        <w:rPr>
          <w:rFonts w:ascii="Calibri" w:hAnsi="Calibri" w:cs="Calibri"/>
        </w:rPr>
      </w:pPr>
      <w:r w:rsidRPr="00014017">
        <w:rPr>
          <w:rFonts w:ascii="Calibri" w:hAnsi="Calibri" w:cs="Calibri"/>
        </w:rPr>
        <w:t xml:space="preserve">-способен реализовывать учебные программы базовых и элективных курсов в </w:t>
      </w:r>
      <w:r>
        <w:rPr>
          <w:rFonts w:ascii="Calibri" w:hAnsi="Calibri" w:cs="Calibri"/>
        </w:rPr>
        <w:t xml:space="preserve">дошкольной образовательной организации </w:t>
      </w:r>
      <w:r w:rsidRPr="00014017">
        <w:rPr>
          <w:rFonts w:ascii="Calibri" w:hAnsi="Calibri" w:cs="Calibri"/>
        </w:rPr>
        <w:t>(ПК-1);</w:t>
      </w:r>
    </w:p>
    <w:p w:rsidR="00001643" w:rsidRPr="00014017" w:rsidRDefault="00001643" w:rsidP="00001643">
      <w:pPr>
        <w:ind w:firstLine="709"/>
        <w:jc w:val="both"/>
        <w:rPr>
          <w:rFonts w:ascii="Calibri" w:hAnsi="Calibri" w:cs="Calibri"/>
        </w:rPr>
      </w:pPr>
      <w:r w:rsidRPr="00014017">
        <w:rPr>
          <w:rFonts w:ascii="Calibri" w:hAnsi="Calibri" w:cs="Calibri"/>
        </w:rPr>
        <w:t xml:space="preserve">-готов применять современные методики и технологии, в том числе и информационные, для обеспечения качества образовательного процесса в </w:t>
      </w:r>
      <w:r>
        <w:rPr>
          <w:rFonts w:ascii="Calibri" w:hAnsi="Calibri" w:cs="Calibri"/>
        </w:rPr>
        <w:t>дошкольной образовательной организации</w:t>
      </w:r>
      <w:r w:rsidRPr="00014017">
        <w:rPr>
          <w:rFonts w:ascii="Calibri" w:hAnsi="Calibri" w:cs="Calibri"/>
        </w:rPr>
        <w:t>(ПК-2);</w:t>
      </w:r>
    </w:p>
    <w:p w:rsidR="00001643" w:rsidRPr="00014017" w:rsidRDefault="00001643" w:rsidP="00001643">
      <w:pPr>
        <w:ind w:firstLine="709"/>
        <w:jc w:val="both"/>
        <w:rPr>
          <w:rFonts w:ascii="Calibri" w:hAnsi="Calibri" w:cs="Calibri"/>
        </w:rPr>
      </w:pPr>
      <w:r w:rsidRPr="00014017">
        <w:rPr>
          <w:rFonts w:ascii="Calibri" w:hAnsi="Calibri" w:cs="Calibri"/>
        </w:rPr>
        <w:lastRenderedPageBreak/>
        <w:t>-способен использовать возможности образовательной среды, в том числе информационной, для обеспечения качества образовательного процесса (ПК-3);</w:t>
      </w:r>
    </w:p>
    <w:p w:rsidR="00001643" w:rsidRPr="00014017" w:rsidRDefault="00001643" w:rsidP="00001643">
      <w:pPr>
        <w:ind w:firstLine="709"/>
        <w:jc w:val="both"/>
        <w:rPr>
          <w:rFonts w:ascii="Calibri" w:hAnsi="Calibri" w:cs="Calibri"/>
        </w:rPr>
      </w:pPr>
      <w:r w:rsidRPr="00014017">
        <w:rPr>
          <w:rFonts w:ascii="Calibri" w:hAnsi="Calibri" w:cs="Calibri"/>
        </w:rPr>
        <w:t>-готов включаться во взаимодействие с родителями, коллегами, социальными партнерами, заинтересованными в обеспечении качества образовательного процесса (ПК-4);</w:t>
      </w:r>
    </w:p>
    <w:p w:rsidR="00001643" w:rsidRPr="00014017" w:rsidRDefault="00001643" w:rsidP="00001643">
      <w:pPr>
        <w:ind w:firstLine="709"/>
        <w:jc w:val="both"/>
        <w:rPr>
          <w:rFonts w:ascii="Calibri" w:hAnsi="Calibri" w:cs="Calibri"/>
        </w:rPr>
      </w:pPr>
      <w:r w:rsidRPr="00014017">
        <w:rPr>
          <w:rFonts w:ascii="Calibri" w:hAnsi="Calibri" w:cs="Calibri"/>
        </w:rPr>
        <w:t>-готов к обеспечению охраны жизни и здоровья дошкольников в образовательном процессе (ПК-5);</w:t>
      </w:r>
    </w:p>
    <w:p w:rsidR="00001643" w:rsidRPr="00014017" w:rsidRDefault="00001643" w:rsidP="00001643">
      <w:pPr>
        <w:ind w:firstLine="709"/>
        <w:jc w:val="both"/>
        <w:outlineLvl w:val="2"/>
        <w:rPr>
          <w:rFonts w:ascii="Calibri" w:hAnsi="Calibri" w:cs="Calibri"/>
        </w:rPr>
      </w:pPr>
      <w:r w:rsidRPr="00014017">
        <w:rPr>
          <w:rFonts w:ascii="Calibri" w:hAnsi="Calibri" w:cs="Calibri"/>
          <w:b/>
          <w:bCs/>
        </w:rPr>
        <w:t xml:space="preserve">В результате изучения модуля обучающийся должен знать: </w:t>
      </w:r>
    </w:p>
    <w:p w:rsidR="00001643" w:rsidRPr="00014017" w:rsidRDefault="00001643" w:rsidP="00001643">
      <w:pPr>
        <w:ind w:firstLine="709"/>
        <w:jc w:val="both"/>
        <w:rPr>
          <w:rFonts w:ascii="Calibri" w:hAnsi="Calibri" w:cs="Calibri"/>
        </w:rPr>
      </w:pPr>
      <w:r w:rsidRPr="00014017">
        <w:rPr>
          <w:rFonts w:ascii="Calibri" w:hAnsi="Calibri" w:cs="Calibri"/>
        </w:rPr>
        <w:t>-основные подходы к процессам образования детей раннего и дошкольного возраста,</w:t>
      </w:r>
    </w:p>
    <w:p w:rsidR="00001643" w:rsidRPr="00014017" w:rsidRDefault="00001643" w:rsidP="00001643">
      <w:pPr>
        <w:ind w:firstLine="709"/>
        <w:jc w:val="both"/>
        <w:rPr>
          <w:rFonts w:ascii="Calibri" w:hAnsi="Calibri" w:cs="Calibri"/>
        </w:rPr>
      </w:pPr>
      <w:r w:rsidRPr="00014017">
        <w:rPr>
          <w:rFonts w:ascii="Calibri" w:hAnsi="Calibri" w:cs="Calibri"/>
        </w:rPr>
        <w:t>-особенности традиционных и инновационных педагогических технологий образования дошкольников;</w:t>
      </w:r>
    </w:p>
    <w:p w:rsidR="00001643" w:rsidRPr="00014017" w:rsidRDefault="00001643" w:rsidP="00001643">
      <w:pPr>
        <w:ind w:firstLine="709"/>
        <w:jc w:val="both"/>
        <w:rPr>
          <w:rFonts w:ascii="Calibri" w:hAnsi="Calibri" w:cs="Calibri"/>
        </w:rPr>
      </w:pPr>
      <w:r w:rsidRPr="00014017">
        <w:rPr>
          <w:rFonts w:ascii="Calibri" w:hAnsi="Calibri" w:cs="Calibri"/>
        </w:rPr>
        <w:t>- содержание ФГОС дошкольного образования:</w:t>
      </w:r>
    </w:p>
    <w:p w:rsidR="00001643" w:rsidRPr="00014017" w:rsidRDefault="00001643" w:rsidP="00001643">
      <w:pPr>
        <w:ind w:firstLine="709"/>
        <w:jc w:val="both"/>
        <w:rPr>
          <w:rFonts w:ascii="Calibri" w:hAnsi="Calibri" w:cs="Calibri"/>
        </w:rPr>
      </w:pPr>
      <w:r w:rsidRPr="00014017">
        <w:rPr>
          <w:rFonts w:ascii="Calibri" w:hAnsi="Calibri" w:cs="Calibri"/>
        </w:rPr>
        <w:t>- требования к ООП дошкольного образования, соответствующие методологии и основным положениям  Стандарта;</w:t>
      </w:r>
    </w:p>
    <w:p w:rsidR="00001643" w:rsidRPr="00014017" w:rsidRDefault="00001643" w:rsidP="00001643">
      <w:pPr>
        <w:ind w:firstLine="709"/>
        <w:jc w:val="both"/>
        <w:rPr>
          <w:rFonts w:ascii="Calibri" w:hAnsi="Calibri" w:cs="Calibri"/>
        </w:rPr>
      </w:pPr>
      <w:r w:rsidRPr="00014017">
        <w:rPr>
          <w:rFonts w:ascii="Calibri" w:hAnsi="Calibri" w:cs="Calibri"/>
        </w:rPr>
        <w:t>-основное содержание и структуру отечественных и зарубежных образовательных программ;</w:t>
      </w:r>
    </w:p>
    <w:p w:rsidR="00001643" w:rsidRPr="00014017" w:rsidRDefault="00001643" w:rsidP="00001643">
      <w:pPr>
        <w:ind w:firstLine="709"/>
        <w:jc w:val="both"/>
        <w:rPr>
          <w:rFonts w:ascii="Calibri" w:hAnsi="Calibri" w:cs="Calibri"/>
        </w:rPr>
      </w:pPr>
      <w:r w:rsidRPr="00014017">
        <w:rPr>
          <w:rFonts w:ascii="Calibri" w:hAnsi="Calibri" w:cs="Calibri"/>
          <w:b/>
          <w:bCs/>
        </w:rPr>
        <w:t xml:space="preserve">уметь: </w:t>
      </w:r>
    </w:p>
    <w:p w:rsidR="00001643" w:rsidRPr="00014017" w:rsidRDefault="00001643" w:rsidP="00001643">
      <w:pPr>
        <w:ind w:firstLine="709"/>
        <w:jc w:val="both"/>
        <w:rPr>
          <w:rFonts w:ascii="Calibri" w:hAnsi="Calibri" w:cs="Calibri"/>
        </w:rPr>
      </w:pPr>
      <w:r w:rsidRPr="00014017">
        <w:rPr>
          <w:rFonts w:ascii="Calibri" w:hAnsi="Calibri" w:cs="Calibri"/>
        </w:rPr>
        <w:t>-использовать современные научно обоснованные методы, приемы и средства образования детей дошкольного возраста,</w:t>
      </w:r>
    </w:p>
    <w:p w:rsidR="00001643" w:rsidRPr="00014017" w:rsidRDefault="00001643" w:rsidP="00001643">
      <w:pPr>
        <w:ind w:firstLine="709"/>
        <w:jc w:val="both"/>
        <w:rPr>
          <w:rFonts w:ascii="Calibri" w:hAnsi="Calibri" w:cs="Calibri"/>
        </w:rPr>
      </w:pPr>
      <w:r w:rsidRPr="00014017">
        <w:rPr>
          <w:rFonts w:ascii="Calibri" w:hAnsi="Calibri" w:cs="Calibri"/>
        </w:rPr>
        <w:t>-оценивать личностные достижения ребенка и разрабатывать индивидуальную траекторию его развития;</w:t>
      </w:r>
    </w:p>
    <w:p w:rsidR="00001643" w:rsidRPr="00014017" w:rsidRDefault="00001643" w:rsidP="00001643">
      <w:pPr>
        <w:ind w:firstLine="709"/>
        <w:jc w:val="both"/>
        <w:rPr>
          <w:rFonts w:ascii="Calibri" w:hAnsi="Calibri" w:cs="Calibri"/>
        </w:rPr>
      </w:pPr>
      <w:r w:rsidRPr="00014017">
        <w:rPr>
          <w:rFonts w:ascii="Calibri" w:hAnsi="Calibri" w:cs="Calibri"/>
        </w:rPr>
        <w:t>осуществлять анализ методического сопровождения образовательных программ;</w:t>
      </w:r>
    </w:p>
    <w:p w:rsidR="00001643" w:rsidRPr="00014017" w:rsidRDefault="00001643" w:rsidP="00001643">
      <w:pPr>
        <w:ind w:firstLine="709"/>
        <w:jc w:val="both"/>
        <w:rPr>
          <w:rFonts w:ascii="Calibri" w:hAnsi="Calibri" w:cs="Calibri"/>
          <w:b/>
          <w:bCs/>
        </w:rPr>
      </w:pPr>
      <w:r w:rsidRPr="00014017">
        <w:rPr>
          <w:rFonts w:ascii="Calibri" w:hAnsi="Calibri" w:cs="Calibri"/>
          <w:b/>
          <w:bCs/>
        </w:rPr>
        <w:t>владеть:</w:t>
      </w:r>
    </w:p>
    <w:p w:rsidR="00001643" w:rsidRPr="00014017" w:rsidRDefault="00001643" w:rsidP="00001643">
      <w:pPr>
        <w:ind w:firstLine="709"/>
        <w:jc w:val="both"/>
        <w:rPr>
          <w:rFonts w:ascii="Calibri" w:hAnsi="Calibri" w:cs="Calibri"/>
        </w:rPr>
      </w:pPr>
      <w:r w:rsidRPr="00014017">
        <w:rPr>
          <w:rFonts w:ascii="Calibri" w:hAnsi="Calibri" w:cs="Calibri"/>
        </w:rPr>
        <w:t>-навыками анализа и систематизации образовательных программ для ДОО по различным критериям;</w:t>
      </w:r>
    </w:p>
    <w:p w:rsidR="00001643" w:rsidRPr="00014017" w:rsidRDefault="00001643" w:rsidP="00001643">
      <w:pPr>
        <w:ind w:firstLine="709"/>
        <w:jc w:val="both"/>
        <w:rPr>
          <w:rFonts w:ascii="Calibri" w:hAnsi="Calibri" w:cs="Calibri"/>
        </w:rPr>
      </w:pPr>
      <w:r w:rsidRPr="00014017">
        <w:rPr>
          <w:rFonts w:ascii="Calibri" w:hAnsi="Calibri" w:cs="Calibri"/>
        </w:rPr>
        <w:t>- технологиями разработки ООП и шагами по ее реализации;</w:t>
      </w:r>
    </w:p>
    <w:p w:rsidR="00001643" w:rsidRPr="00014017" w:rsidRDefault="00001643" w:rsidP="00001643">
      <w:pPr>
        <w:ind w:firstLine="709"/>
        <w:jc w:val="both"/>
        <w:rPr>
          <w:rFonts w:ascii="Calibri" w:hAnsi="Calibri" w:cs="Calibri"/>
        </w:rPr>
      </w:pPr>
      <w:r w:rsidRPr="00014017">
        <w:rPr>
          <w:rFonts w:ascii="Calibri" w:hAnsi="Calibri" w:cs="Calibri"/>
        </w:rPr>
        <w:t>-методами организации педагогического процесса в ДОО.</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bCs/>
        </w:rPr>
        <w:t xml:space="preserve">    </w:t>
      </w:r>
    </w:p>
    <w:p w:rsidR="00001643" w:rsidRPr="00014017" w:rsidRDefault="00001643" w:rsidP="00001643">
      <w:pPr>
        <w:ind w:firstLine="709"/>
        <w:jc w:val="both"/>
        <w:rPr>
          <w:rFonts w:ascii="Calibri" w:hAnsi="Calibri" w:cs="Calibri"/>
          <w:b/>
        </w:rPr>
      </w:pPr>
      <w:r w:rsidRPr="00014017">
        <w:rPr>
          <w:rFonts w:ascii="Calibri" w:hAnsi="Calibri" w:cs="Calibri"/>
          <w:b/>
        </w:rPr>
        <w:t>Содержание модуля</w:t>
      </w:r>
    </w:p>
    <w:p w:rsidR="00001643" w:rsidRPr="00014017" w:rsidRDefault="00001643" w:rsidP="00001643">
      <w:pPr>
        <w:ind w:firstLine="709"/>
        <w:jc w:val="both"/>
        <w:rPr>
          <w:rFonts w:ascii="Calibri" w:hAnsi="Calibri" w:cs="Calibri"/>
        </w:rPr>
      </w:pP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Style w:val="a7"/>
          <w:rFonts w:ascii="Calibri" w:hAnsi="Calibri" w:cs="Calibri"/>
        </w:rPr>
        <w:t>Преемственность дошкольного и начального общего образования в рамках ФГОС ДО. Формирование у детей предпосылок учебной деятельности, мотивации к обучению. Методика и технологии дошкольного образования.</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rPr>
        <w:t>Особенности разработанного федерального государственного образовательного стандарта дошкольного образования в аспекте регламентации деятельности образовательной организации по реализации основных общеобразовательных программ дошкольного образования. Современные стандарты начального образования. Программы и технологии дошкольного образования. Методическое обеспечение дошкольного образования.</w:t>
      </w:r>
    </w:p>
    <w:p w:rsidR="00001643" w:rsidRPr="00014017" w:rsidRDefault="00001643" w:rsidP="00001643">
      <w:pPr>
        <w:pStyle w:val="a8"/>
        <w:spacing w:before="0" w:beforeAutospacing="0" w:after="0" w:afterAutospacing="0"/>
        <w:ind w:firstLine="709"/>
        <w:jc w:val="both"/>
        <w:rPr>
          <w:rFonts w:ascii="Calibri" w:hAnsi="Calibri" w:cs="Calibri"/>
        </w:rPr>
      </w:pPr>
      <w:r w:rsidRPr="00014017">
        <w:rPr>
          <w:rFonts w:ascii="Calibri" w:hAnsi="Calibri" w:cs="Calibri"/>
          <w:b/>
          <w:bCs/>
        </w:rPr>
        <w:t xml:space="preserve">Образовательная программа, примерные образовательные программы дошкольного образования: понятия, назначение, требования  к качеству, характеристики.         </w:t>
      </w:r>
    </w:p>
    <w:p w:rsidR="00001643" w:rsidRPr="00014017" w:rsidRDefault="00001643" w:rsidP="00001643">
      <w:pPr>
        <w:ind w:firstLine="709"/>
        <w:jc w:val="both"/>
        <w:rPr>
          <w:rFonts w:ascii="Calibri" w:hAnsi="Calibri" w:cs="Calibri"/>
        </w:rPr>
      </w:pPr>
      <w:r w:rsidRPr="00014017">
        <w:rPr>
          <w:rFonts w:ascii="Calibri" w:hAnsi="Calibri" w:cs="Calibri"/>
        </w:rPr>
        <w:t>Понятие «образовательная программа». Назначение образовательной программы. Отличительные особенности примерных основных образовательных программ дошкольного образования.</w:t>
      </w:r>
    </w:p>
    <w:p w:rsidR="00001643" w:rsidRPr="00014017" w:rsidRDefault="00001643" w:rsidP="00001643">
      <w:pPr>
        <w:ind w:firstLine="709"/>
        <w:jc w:val="both"/>
        <w:rPr>
          <w:rFonts w:ascii="Calibri" w:hAnsi="Calibri" w:cs="Calibri"/>
        </w:rPr>
      </w:pPr>
      <w:r w:rsidRPr="00014017">
        <w:rPr>
          <w:rFonts w:ascii="Calibri" w:hAnsi="Calibri" w:cs="Calibri"/>
        </w:rPr>
        <w:t>Совокупность требований ФГОС ДО к ОП ДО: к структуре ОП ДО, к условиям реализации ОП ДО, к результатам освоения ОП ДО.</w:t>
      </w:r>
    </w:p>
    <w:p w:rsidR="00001643" w:rsidRPr="00014017" w:rsidRDefault="00001643" w:rsidP="00001643">
      <w:pPr>
        <w:tabs>
          <w:tab w:val="left" w:pos="0"/>
        </w:tabs>
        <w:ind w:firstLine="709"/>
        <w:jc w:val="both"/>
        <w:rPr>
          <w:rFonts w:ascii="Calibri" w:hAnsi="Calibri" w:cs="Calibri"/>
        </w:rPr>
      </w:pPr>
      <w:r w:rsidRPr="00014017">
        <w:rPr>
          <w:rFonts w:ascii="Calibri" w:hAnsi="Calibri" w:cs="Calibri"/>
        </w:rPr>
        <w:t xml:space="preserve">Виды дошкольных программ. Комплексные, парциальные (специализированные) программы дошкольного образования и </w:t>
      </w:r>
      <w:r w:rsidRPr="00014017">
        <w:rPr>
          <w:rFonts w:ascii="Calibri" w:hAnsi="Calibri" w:cs="Calibri"/>
          <w:bCs/>
        </w:rPr>
        <w:t>программы компенсирующей направленности</w:t>
      </w:r>
      <w:r w:rsidRPr="00014017">
        <w:rPr>
          <w:rFonts w:ascii="Calibri" w:hAnsi="Calibri" w:cs="Calibri"/>
        </w:rPr>
        <w:t xml:space="preserve">. Задачи образовательной программы. </w:t>
      </w:r>
      <w:r w:rsidRPr="00014017">
        <w:rPr>
          <w:rFonts w:ascii="Calibri" w:hAnsi="Calibri" w:cs="Calibri"/>
          <w:color w:val="000000"/>
        </w:rPr>
        <w:t xml:space="preserve">Федеральный реестр примерных основных образовательных </w:t>
      </w:r>
      <w:r w:rsidRPr="00014017">
        <w:rPr>
          <w:rFonts w:ascii="Calibri" w:hAnsi="Calibri" w:cs="Calibri"/>
          <w:color w:val="000000"/>
        </w:rPr>
        <w:lastRenderedPageBreak/>
        <w:t>программ. Особенности примерной основной образовательной программы дошкольного образования. Качественные характеристики образовательных программ.</w:t>
      </w:r>
    </w:p>
    <w:p w:rsidR="00001643" w:rsidRPr="00014017" w:rsidRDefault="00001643" w:rsidP="00001643">
      <w:pPr>
        <w:ind w:firstLine="709"/>
        <w:jc w:val="both"/>
        <w:rPr>
          <w:rFonts w:ascii="Calibri" w:hAnsi="Calibri" w:cs="Calibri"/>
          <w:b/>
        </w:rPr>
      </w:pPr>
      <w:r w:rsidRPr="00014017">
        <w:rPr>
          <w:rStyle w:val="212pt"/>
          <w:rFonts w:ascii="Calibri" w:hAnsi="Calibri" w:cs="Calibri"/>
          <w:b/>
        </w:rPr>
        <w:t xml:space="preserve">ФГОС ДО как основа для разработки образовательной программы дошкольного образования и вариативных примерных образовательных программ. </w:t>
      </w:r>
      <w:r w:rsidRPr="00014017">
        <w:rPr>
          <w:rFonts w:ascii="Calibri" w:hAnsi="Calibri" w:cs="Calibri"/>
          <w:b/>
        </w:rPr>
        <w:t xml:space="preserve">Разработка образовательной программы дошкольного образования в соответствии с ФГОС дошкольного образования. </w:t>
      </w:r>
    </w:p>
    <w:p w:rsidR="00001643" w:rsidRPr="00014017" w:rsidRDefault="00001643" w:rsidP="00001643">
      <w:pPr>
        <w:ind w:firstLine="709"/>
        <w:jc w:val="both"/>
        <w:rPr>
          <w:rFonts w:ascii="Calibri" w:hAnsi="Calibri" w:cs="Calibri"/>
          <w:bCs/>
        </w:rPr>
      </w:pPr>
      <w:r w:rsidRPr="00014017">
        <w:rPr>
          <w:rFonts w:ascii="Calibri" w:hAnsi="Calibri" w:cs="Calibri"/>
          <w:bCs/>
        </w:rPr>
        <w:t>Особенности основной образовательной программы</w:t>
      </w:r>
      <w:r w:rsidRPr="00014017">
        <w:rPr>
          <w:rFonts w:ascii="Calibri" w:hAnsi="Calibri" w:cs="Calibri"/>
        </w:rPr>
        <w:t xml:space="preserve"> </w:t>
      </w:r>
      <w:r w:rsidRPr="00014017">
        <w:rPr>
          <w:rFonts w:ascii="Calibri" w:hAnsi="Calibri" w:cs="Calibri"/>
          <w:bCs/>
        </w:rPr>
        <w:t>дошкольного образования в образовательной Организации. Функции образовательного процесса в ООП. Особенности совместной деятельности взрослых и детей. Соответствие ООП тезисам ФГОС ДО. Структура образовательной программы дошкольного образования. Особенности планирования образовательной деятельности. Требования к ООП дошкольного образования, соответствующие методологии и основным положениям Стандарта. Технология применения ПООП для разработки основной образовательной</w:t>
      </w:r>
      <w:r w:rsidRPr="00014017">
        <w:rPr>
          <w:rFonts w:ascii="Calibri" w:hAnsi="Calibri" w:cs="Calibri"/>
        </w:rPr>
        <w:t xml:space="preserve"> </w:t>
      </w:r>
      <w:r w:rsidRPr="00014017">
        <w:rPr>
          <w:rFonts w:ascii="Calibri" w:hAnsi="Calibri" w:cs="Calibri"/>
          <w:bCs/>
        </w:rPr>
        <w:t>программы дошкольного образования в образовательной организации.</w:t>
      </w:r>
      <w:r w:rsidRPr="00014017">
        <w:rPr>
          <w:rFonts w:ascii="Calibri" w:hAnsi="Calibri" w:cs="Calibri"/>
        </w:rPr>
        <w:t xml:space="preserve"> Технология разработки ООП и первые шаги по ее реализации.</w:t>
      </w:r>
      <w:r w:rsidRPr="00014017">
        <w:rPr>
          <w:rFonts w:ascii="Calibri" w:hAnsi="Calibri" w:cs="Calibri"/>
          <w:bCs/>
        </w:rPr>
        <w:t xml:space="preserve"> Алгоритм применения ПООП для разработки основной образовательной программы дошкольного образования в образовательной организации.</w:t>
      </w:r>
    </w:p>
    <w:p w:rsidR="00001643" w:rsidRPr="00014017" w:rsidRDefault="00001643" w:rsidP="00001643">
      <w:pPr>
        <w:ind w:firstLine="709"/>
        <w:jc w:val="both"/>
        <w:rPr>
          <w:rFonts w:ascii="Calibri" w:hAnsi="Calibri" w:cs="Calibri"/>
        </w:rPr>
      </w:pPr>
      <w:r w:rsidRPr="00014017">
        <w:rPr>
          <w:rFonts w:ascii="Calibri" w:hAnsi="Calibri" w:cs="Calibri"/>
          <w:bCs/>
        </w:rPr>
        <w:t xml:space="preserve"> Выбор комплексных и парциальных авторских образовательных программ дошкольного образования для разработки основной образовательной программы дошкольного образования в образовательной организации</w:t>
      </w:r>
      <w:r w:rsidRPr="00014017">
        <w:rPr>
          <w:rFonts w:ascii="Calibri" w:hAnsi="Calibri" w:cs="Calibri"/>
        </w:rPr>
        <w:t>.</w:t>
      </w:r>
    </w:p>
    <w:p w:rsidR="00001643" w:rsidRPr="00014017" w:rsidRDefault="00001643" w:rsidP="00001643">
      <w:pPr>
        <w:ind w:firstLine="709"/>
        <w:jc w:val="both"/>
        <w:rPr>
          <w:rFonts w:ascii="Calibri" w:hAnsi="Calibri" w:cs="Calibri"/>
        </w:rPr>
      </w:pPr>
      <w:r w:rsidRPr="00014017">
        <w:rPr>
          <w:rFonts w:ascii="Calibri" w:hAnsi="Calibri" w:cs="Calibri"/>
          <w:bCs/>
        </w:rPr>
        <w:t xml:space="preserve"> Формирование основной образовательной программы дошкольного образования в</w:t>
      </w:r>
      <w:r w:rsidRPr="00014017">
        <w:rPr>
          <w:rFonts w:ascii="Calibri" w:hAnsi="Calibri" w:cs="Calibri"/>
        </w:rPr>
        <w:t xml:space="preserve"> </w:t>
      </w:r>
      <w:r w:rsidRPr="00014017">
        <w:rPr>
          <w:rFonts w:ascii="Calibri" w:hAnsi="Calibri" w:cs="Calibri"/>
          <w:bCs/>
        </w:rPr>
        <w:t>образовательной организации на основе Примерной основной образовательной</w:t>
      </w:r>
      <w:r w:rsidRPr="00014017">
        <w:rPr>
          <w:rFonts w:ascii="Calibri" w:hAnsi="Calibri" w:cs="Calibri"/>
        </w:rPr>
        <w:t xml:space="preserve"> </w:t>
      </w:r>
      <w:r w:rsidRPr="00014017">
        <w:rPr>
          <w:rFonts w:ascii="Calibri" w:hAnsi="Calibri" w:cs="Calibri"/>
          <w:bCs/>
        </w:rPr>
        <w:t>программы дошкольного образования.</w:t>
      </w:r>
    </w:p>
    <w:p w:rsidR="00001643" w:rsidRPr="00014017" w:rsidRDefault="00001643" w:rsidP="00001643">
      <w:pPr>
        <w:ind w:firstLine="709"/>
        <w:jc w:val="both"/>
        <w:rPr>
          <w:rFonts w:ascii="Calibri" w:hAnsi="Calibri" w:cs="Calibri"/>
        </w:rPr>
      </w:pPr>
      <w:r w:rsidRPr="00014017">
        <w:rPr>
          <w:rFonts w:ascii="Calibri" w:hAnsi="Calibri" w:cs="Calibri"/>
        </w:rPr>
        <w:t xml:space="preserve"> Алгоритм организации деятельности дошкольной образовательной организации по разработке, реализации и совершенствованию ООП.</w:t>
      </w:r>
    </w:p>
    <w:p w:rsidR="00001643" w:rsidRPr="00014017" w:rsidRDefault="00001643" w:rsidP="00001643">
      <w:pPr>
        <w:ind w:firstLine="709"/>
        <w:jc w:val="both"/>
        <w:rPr>
          <w:rFonts w:ascii="Calibri" w:hAnsi="Calibri" w:cs="Calibri"/>
        </w:rPr>
      </w:pPr>
      <w:r w:rsidRPr="00014017">
        <w:rPr>
          <w:rFonts w:ascii="Calibri" w:hAnsi="Calibri" w:cs="Calibri"/>
        </w:rPr>
        <w:t>Индивидуализация, социализация, личностное развитие как три составляющие развития ребенка, которые обеспечиваются при реализации программы.</w:t>
      </w:r>
    </w:p>
    <w:p w:rsidR="00001643" w:rsidRPr="00014017" w:rsidRDefault="00001643" w:rsidP="00001643">
      <w:pPr>
        <w:ind w:firstLine="709"/>
        <w:jc w:val="both"/>
        <w:rPr>
          <w:rFonts w:ascii="Calibri" w:hAnsi="Calibri" w:cs="Calibri"/>
          <w:b/>
        </w:rPr>
      </w:pPr>
      <w:r w:rsidRPr="00014017">
        <w:rPr>
          <w:rFonts w:ascii="Calibri" w:hAnsi="Calibri" w:cs="Calibri"/>
          <w:b/>
        </w:rPr>
        <w:t xml:space="preserve">Пять направлений развития (образовательных областей), обеспечение которых должно отражаться в программе: социально-коммуникативное, познавательное, речевое, художественно-эстетическое. </w:t>
      </w:r>
    </w:p>
    <w:p w:rsidR="00001643" w:rsidRPr="00014017" w:rsidRDefault="00001643" w:rsidP="00001643">
      <w:pPr>
        <w:ind w:firstLine="709"/>
        <w:jc w:val="both"/>
        <w:rPr>
          <w:rFonts w:ascii="Calibri" w:hAnsi="Calibri" w:cs="Calibri"/>
        </w:rPr>
      </w:pPr>
      <w:r w:rsidRPr="00014017">
        <w:rPr>
          <w:rFonts w:ascii="Calibri" w:hAnsi="Calibri" w:cs="Calibri"/>
        </w:rPr>
        <w:t>Особенности планирования и организации работы с детьми дошкольного возраста по образовательным областям: социально-коммуникативное развитие, познавательное развитие, речевое развитие, художественно-эстетическое развитие.</w:t>
      </w:r>
    </w:p>
    <w:p w:rsidR="00001643" w:rsidRPr="00014017" w:rsidRDefault="00001643" w:rsidP="00001643">
      <w:pPr>
        <w:jc w:val="both"/>
        <w:rPr>
          <w:b/>
        </w:rPr>
      </w:pPr>
    </w:p>
    <w:p w:rsidR="00001643" w:rsidRPr="00014017" w:rsidRDefault="00001643" w:rsidP="00001643">
      <w:pPr>
        <w:ind w:firstLine="709"/>
        <w:jc w:val="both"/>
        <w:rPr>
          <w:rFonts w:ascii="Calibri" w:hAnsi="Calibri" w:cs="Calibri"/>
          <w:b/>
          <w:iCs/>
        </w:rPr>
      </w:pPr>
      <w:r w:rsidRPr="00014017">
        <w:rPr>
          <w:rFonts w:ascii="Calibri" w:hAnsi="Calibri" w:cs="Calibri"/>
          <w:b/>
          <w:iCs/>
        </w:rPr>
        <w:t>Оценка качества освоения дисциплины</w:t>
      </w:r>
    </w:p>
    <w:p w:rsidR="00001643" w:rsidRPr="00014017" w:rsidRDefault="00001643" w:rsidP="00001643">
      <w:pPr>
        <w:jc w:val="both"/>
        <w:rPr>
          <w:rFonts w:ascii="Calibri" w:hAnsi="Calibri" w:cs="Calibri"/>
          <w:b/>
          <w:szCs w:val="28"/>
        </w:rPr>
      </w:pPr>
      <w:r w:rsidRPr="00014017">
        <w:rPr>
          <w:rFonts w:ascii="Calibri" w:hAnsi="Calibri" w:cs="Calibri"/>
          <w:b/>
          <w:szCs w:val="28"/>
        </w:rPr>
        <w:t>Итоговый тест к модулю</w:t>
      </w:r>
    </w:p>
    <w:p w:rsidR="00001643" w:rsidRPr="00014017" w:rsidRDefault="00001643" w:rsidP="00001643">
      <w:pP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7"/>
        <w:gridCol w:w="9253"/>
      </w:tblGrid>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 п/п</w:t>
            </w:r>
          </w:p>
        </w:tc>
        <w:tc>
          <w:tcPr>
            <w:tcW w:w="9253"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Содержание ТЗ</w:t>
            </w:r>
          </w:p>
        </w:tc>
      </w:tr>
      <w:tr w:rsidR="00001643" w:rsidRPr="00014017" w:rsidTr="006E0423">
        <w:trPr>
          <w:trHeight w:val="1922"/>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1.</w:t>
            </w:r>
          </w:p>
        </w:tc>
        <w:tc>
          <w:tcPr>
            <w:tcW w:w="9253" w:type="dxa"/>
            <w:shd w:val="clear" w:color="auto" w:fill="FFFFFF"/>
          </w:tcPr>
          <w:p w:rsidR="00001643" w:rsidRPr="00014017" w:rsidRDefault="00001643" w:rsidP="006E0423">
            <w:pPr>
              <w:jc w:val="both"/>
              <w:rPr>
                <w:rFonts w:ascii="Calibri" w:hAnsi="Calibri" w:cs="Calibri"/>
                <w:u w:val="single"/>
              </w:rPr>
            </w:pPr>
            <w:r w:rsidRPr="00014017">
              <w:rPr>
                <w:rFonts w:ascii="Calibri" w:hAnsi="Calibri" w:cs="Calibri"/>
                <w:sz w:val="22"/>
                <w:szCs w:val="22"/>
                <w:u w:val="single"/>
              </w:rPr>
              <w:t>Выберите характеристику парциальной программы:</w:t>
            </w:r>
          </w:p>
          <w:p w:rsidR="00001643" w:rsidRPr="00014017" w:rsidRDefault="00001643" w:rsidP="006E0423">
            <w:pPr>
              <w:jc w:val="both"/>
              <w:rPr>
                <w:rFonts w:ascii="Calibri" w:hAnsi="Calibri" w:cs="Calibri"/>
              </w:rPr>
            </w:pPr>
            <w:r w:rsidRPr="00014017">
              <w:rPr>
                <w:rFonts w:ascii="Calibri" w:hAnsi="Calibri" w:cs="Calibri"/>
                <w:sz w:val="22"/>
                <w:szCs w:val="22"/>
              </w:rPr>
              <w:t xml:space="preserve">А. </w:t>
            </w:r>
            <w:r w:rsidRPr="00014017">
              <w:rPr>
                <w:rFonts w:ascii="Calibri" w:hAnsi="Calibri" w:cs="Calibri"/>
                <w:bCs/>
                <w:sz w:val="22"/>
                <w:szCs w:val="22"/>
              </w:rPr>
              <w:t xml:space="preserve">программы </w:t>
            </w:r>
            <w:r w:rsidRPr="00014017">
              <w:rPr>
                <w:rFonts w:ascii="Calibri" w:hAnsi="Calibri" w:cs="Calibri"/>
                <w:sz w:val="22"/>
                <w:szCs w:val="22"/>
              </w:rPr>
              <w:t>с приоритетным осуществлением деятельности по квалифицированной коррекции недостатков в физическом и (или) психическом развитии детей;</w:t>
            </w:r>
          </w:p>
          <w:p w:rsidR="00001643" w:rsidRPr="00014017" w:rsidRDefault="00001643" w:rsidP="006E0423">
            <w:pPr>
              <w:jc w:val="both"/>
              <w:rPr>
                <w:rFonts w:ascii="Calibri" w:hAnsi="Calibri" w:cs="Calibri"/>
              </w:rPr>
            </w:pPr>
            <w:r w:rsidRPr="00014017">
              <w:rPr>
                <w:rFonts w:ascii="Calibri" w:hAnsi="Calibri" w:cs="Calibri"/>
                <w:sz w:val="22"/>
                <w:szCs w:val="22"/>
              </w:rPr>
              <w:t>Б. программы, которые могут быть посвящены решению конкретной проблемы развития дошкольников, определенной образовательной области или технологии, методу деятельности;</w:t>
            </w:r>
          </w:p>
          <w:p w:rsidR="00001643" w:rsidRPr="00014017" w:rsidRDefault="00001643" w:rsidP="006E0423">
            <w:pPr>
              <w:jc w:val="both"/>
              <w:rPr>
                <w:rFonts w:ascii="Calibri" w:hAnsi="Calibri" w:cs="Calibri"/>
                <w:u w:val="single"/>
              </w:rPr>
            </w:pPr>
            <w:r w:rsidRPr="00014017">
              <w:rPr>
                <w:rFonts w:ascii="Calibri" w:hAnsi="Calibri" w:cs="Calibri"/>
                <w:sz w:val="22"/>
                <w:szCs w:val="22"/>
              </w:rPr>
              <w:t>В. программы, охватывающие все аспекты реализации Стандарта.</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2.</w:t>
            </w:r>
          </w:p>
        </w:tc>
        <w:tc>
          <w:tcPr>
            <w:tcW w:w="9253" w:type="dxa"/>
            <w:shd w:val="clear" w:color="auto" w:fill="FFFFFF"/>
          </w:tcPr>
          <w:p w:rsidR="00001643" w:rsidRPr="00014017" w:rsidRDefault="00001643" w:rsidP="006E0423">
            <w:pPr>
              <w:jc w:val="both"/>
              <w:rPr>
                <w:rFonts w:ascii="Calibri" w:hAnsi="Calibri" w:cs="Calibri"/>
                <w:bCs/>
                <w:u w:val="single"/>
              </w:rPr>
            </w:pPr>
            <w:r w:rsidRPr="00014017">
              <w:rPr>
                <w:rFonts w:ascii="Calibri" w:hAnsi="Calibri" w:cs="Calibri"/>
                <w:sz w:val="22"/>
                <w:szCs w:val="22"/>
                <w:u w:val="single"/>
              </w:rPr>
              <w:t xml:space="preserve">Кто разрабатывает и утверждает основные образовательные программы </w:t>
            </w:r>
            <w:r w:rsidRPr="00014017">
              <w:rPr>
                <w:rFonts w:ascii="Calibri" w:hAnsi="Calibri" w:cs="Calibri"/>
                <w:bCs/>
                <w:sz w:val="22"/>
                <w:szCs w:val="22"/>
                <w:u w:val="single"/>
              </w:rPr>
              <w:t>дошкольных образовательных организаций?</w:t>
            </w:r>
          </w:p>
          <w:p w:rsidR="00001643" w:rsidRPr="00014017" w:rsidRDefault="00001643" w:rsidP="006E0423">
            <w:pPr>
              <w:jc w:val="both"/>
              <w:rPr>
                <w:rFonts w:ascii="Calibri" w:hAnsi="Calibri" w:cs="Calibri"/>
              </w:rPr>
            </w:pPr>
            <w:r w:rsidRPr="00014017">
              <w:rPr>
                <w:rFonts w:ascii="Calibri" w:hAnsi="Calibri" w:cs="Calibri"/>
                <w:sz w:val="22"/>
                <w:szCs w:val="22"/>
              </w:rPr>
              <w:t xml:space="preserve">А. данные программы разрабатываются и утверждаются организациями, осуществляющими </w:t>
            </w:r>
            <w:r w:rsidRPr="00014017">
              <w:rPr>
                <w:rFonts w:ascii="Calibri" w:hAnsi="Calibri" w:cs="Calibri"/>
                <w:sz w:val="22"/>
                <w:szCs w:val="22"/>
              </w:rPr>
              <w:lastRenderedPageBreak/>
              <w:t>образовательную деятельность самостоятельно;</w:t>
            </w:r>
          </w:p>
          <w:p w:rsidR="00001643" w:rsidRPr="00014017" w:rsidRDefault="00001643" w:rsidP="006E0423">
            <w:pPr>
              <w:jc w:val="both"/>
              <w:rPr>
                <w:rFonts w:ascii="Calibri" w:hAnsi="Calibri" w:cs="Calibri"/>
              </w:rPr>
            </w:pPr>
            <w:r w:rsidRPr="00014017">
              <w:rPr>
                <w:rFonts w:ascii="Calibri" w:hAnsi="Calibri" w:cs="Calibri"/>
                <w:sz w:val="22"/>
                <w:szCs w:val="22"/>
              </w:rPr>
              <w:t>Б. программы разрабатываются и утверждаются коллективами ученых и практиков;</w:t>
            </w:r>
          </w:p>
          <w:p w:rsidR="00001643" w:rsidRPr="00014017" w:rsidRDefault="00001643" w:rsidP="006E0423">
            <w:pPr>
              <w:jc w:val="both"/>
              <w:rPr>
                <w:rFonts w:ascii="Calibri" w:hAnsi="Calibri" w:cs="Calibri"/>
                <w:u w:val="single"/>
              </w:rPr>
            </w:pPr>
            <w:r w:rsidRPr="00014017">
              <w:rPr>
                <w:rFonts w:ascii="Calibri" w:hAnsi="Calibri" w:cs="Calibri"/>
                <w:sz w:val="22"/>
                <w:szCs w:val="22"/>
              </w:rPr>
              <w:t>В. программы разрабатываются и утверждаются муниципальными органами управления образованием.</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lastRenderedPageBreak/>
              <w:t>3.</w:t>
            </w:r>
          </w:p>
        </w:tc>
        <w:tc>
          <w:tcPr>
            <w:tcW w:w="9253" w:type="dxa"/>
            <w:shd w:val="clear" w:color="auto" w:fill="FFFFFF"/>
          </w:tcPr>
          <w:p w:rsidR="00001643" w:rsidRPr="00014017" w:rsidRDefault="00001643" w:rsidP="006E0423">
            <w:pPr>
              <w:jc w:val="both"/>
              <w:rPr>
                <w:rFonts w:ascii="Calibri" w:hAnsi="Calibri" w:cs="Calibri"/>
                <w:u w:val="single"/>
              </w:rPr>
            </w:pPr>
            <w:r w:rsidRPr="00014017">
              <w:rPr>
                <w:rFonts w:ascii="Calibri" w:hAnsi="Calibri" w:cs="Calibri"/>
                <w:sz w:val="22"/>
                <w:szCs w:val="22"/>
                <w:u w:val="single"/>
              </w:rPr>
              <w:t>Какого раздела нет в образовательной программе?</w:t>
            </w:r>
          </w:p>
          <w:p w:rsidR="00001643" w:rsidRPr="00014017" w:rsidRDefault="00001643" w:rsidP="006E0423">
            <w:pPr>
              <w:jc w:val="both"/>
              <w:rPr>
                <w:rFonts w:ascii="Calibri" w:hAnsi="Calibri" w:cs="Calibri"/>
              </w:rPr>
            </w:pPr>
            <w:r w:rsidRPr="00014017">
              <w:rPr>
                <w:rFonts w:ascii="Calibri" w:hAnsi="Calibri" w:cs="Calibri"/>
                <w:sz w:val="22"/>
                <w:szCs w:val="22"/>
              </w:rPr>
              <w:t>А. содержательный;</w:t>
            </w:r>
          </w:p>
          <w:p w:rsidR="00001643" w:rsidRPr="00014017" w:rsidRDefault="00001643" w:rsidP="006E0423">
            <w:pPr>
              <w:jc w:val="both"/>
              <w:rPr>
                <w:rFonts w:ascii="Calibri" w:hAnsi="Calibri" w:cs="Calibri"/>
              </w:rPr>
            </w:pPr>
            <w:r w:rsidRPr="00014017">
              <w:rPr>
                <w:rFonts w:ascii="Calibri" w:hAnsi="Calibri" w:cs="Calibri"/>
                <w:sz w:val="22"/>
                <w:szCs w:val="22"/>
              </w:rPr>
              <w:t>Б. целевой;</w:t>
            </w:r>
          </w:p>
          <w:p w:rsidR="00001643" w:rsidRPr="00014017" w:rsidRDefault="00001643" w:rsidP="006E0423">
            <w:pPr>
              <w:jc w:val="both"/>
              <w:rPr>
                <w:rFonts w:ascii="Calibri" w:hAnsi="Calibri" w:cs="Calibri"/>
              </w:rPr>
            </w:pPr>
            <w:r w:rsidRPr="00014017">
              <w:rPr>
                <w:rFonts w:ascii="Calibri" w:hAnsi="Calibri" w:cs="Calibri"/>
                <w:sz w:val="22"/>
                <w:szCs w:val="22"/>
              </w:rPr>
              <w:t>В. формирующий.</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4.</w:t>
            </w:r>
          </w:p>
        </w:tc>
        <w:tc>
          <w:tcPr>
            <w:tcW w:w="9253" w:type="dxa"/>
            <w:shd w:val="clear" w:color="auto" w:fill="FFFFFF"/>
          </w:tcPr>
          <w:p w:rsidR="00001643" w:rsidRPr="00014017" w:rsidRDefault="00001643" w:rsidP="006E0423">
            <w:pPr>
              <w:jc w:val="both"/>
              <w:rPr>
                <w:rFonts w:ascii="Calibri" w:hAnsi="Calibri" w:cs="Calibri"/>
                <w:u w:val="single"/>
              </w:rPr>
            </w:pPr>
            <w:r w:rsidRPr="00014017">
              <w:rPr>
                <w:rFonts w:ascii="Calibri" w:hAnsi="Calibri" w:cs="Calibri"/>
                <w:sz w:val="22"/>
                <w:szCs w:val="22"/>
                <w:u w:val="single"/>
              </w:rPr>
              <w:t xml:space="preserve">Какое количество примерных образовательных программ дошкольного образования включает в себя </w:t>
            </w:r>
            <w:r w:rsidRPr="00014017">
              <w:rPr>
                <w:rFonts w:ascii="Calibri" w:hAnsi="Calibri" w:cs="Calibri"/>
                <w:color w:val="000000"/>
                <w:sz w:val="22"/>
                <w:szCs w:val="22"/>
                <w:u w:val="single"/>
              </w:rPr>
              <w:t>Федеральный реестр примерных основных образовательных программ</w:t>
            </w:r>
            <w:r w:rsidRPr="00014017">
              <w:rPr>
                <w:rFonts w:ascii="Calibri" w:hAnsi="Calibri" w:cs="Calibri"/>
                <w:sz w:val="22"/>
                <w:szCs w:val="22"/>
                <w:u w:val="single"/>
              </w:rPr>
              <w:t>?</w:t>
            </w:r>
          </w:p>
          <w:p w:rsidR="00001643" w:rsidRPr="00014017" w:rsidRDefault="00001643" w:rsidP="006E0423">
            <w:pPr>
              <w:jc w:val="both"/>
              <w:rPr>
                <w:rFonts w:ascii="Calibri" w:hAnsi="Calibri" w:cs="Calibri"/>
              </w:rPr>
            </w:pPr>
            <w:r w:rsidRPr="00014017">
              <w:rPr>
                <w:rFonts w:ascii="Calibri" w:hAnsi="Calibri" w:cs="Calibri"/>
                <w:sz w:val="22"/>
                <w:szCs w:val="22"/>
              </w:rPr>
              <w:t>А. 1;</w:t>
            </w:r>
          </w:p>
          <w:p w:rsidR="00001643" w:rsidRPr="00014017" w:rsidRDefault="00001643" w:rsidP="006E0423">
            <w:pPr>
              <w:jc w:val="both"/>
              <w:rPr>
                <w:rFonts w:ascii="Calibri" w:hAnsi="Calibri" w:cs="Calibri"/>
              </w:rPr>
            </w:pPr>
            <w:r w:rsidRPr="00014017">
              <w:rPr>
                <w:rFonts w:ascii="Calibri" w:hAnsi="Calibri" w:cs="Calibri"/>
                <w:sz w:val="22"/>
                <w:szCs w:val="22"/>
              </w:rPr>
              <w:t>Б. 0;</w:t>
            </w:r>
          </w:p>
          <w:p w:rsidR="00001643" w:rsidRPr="00014017" w:rsidRDefault="00001643" w:rsidP="006E0423">
            <w:pPr>
              <w:jc w:val="both"/>
              <w:rPr>
                <w:rFonts w:ascii="Calibri" w:hAnsi="Calibri" w:cs="Calibri"/>
                <w:u w:val="single"/>
              </w:rPr>
            </w:pPr>
            <w:r w:rsidRPr="00014017">
              <w:rPr>
                <w:rFonts w:ascii="Calibri" w:hAnsi="Calibri" w:cs="Calibri"/>
                <w:sz w:val="22"/>
                <w:szCs w:val="22"/>
              </w:rPr>
              <w:t>В. 2.</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5.</w:t>
            </w:r>
          </w:p>
        </w:tc>
        <w:tc>
          <w:tcPr>
            <w:tcW w:w="9253" w:type="dxa"/>
            <w:shd w:val="clear" w:color="auto" w:fill="FFFFFF"/>
          </w:tcPr>
          <w:p w:rsidR="00001643" w:rsidRPr="00014017" w:rsidRDefault="00001643" w:rsidP="006E0423">
            <w:pPr>
              <w:jc w:val="both"/>
              <w:rPr>
                <w:rFonts w:ascii="Calibri" w:hAnsi="Calibri" w:cs="Calibri"/>
                <w:u w:val="single"/>
              </w:rPr>
            </w:pPr>
            <w:r w:rsidRPr="00014017">
              <w:rPr>
                <w:rFonts w:ascii="Calibri" w:hAnsi="Calibri" w:cs="Calibri"/>
                <w:sz w:val="22"/>
                <w:szCs w:val="22"/>
                <w:u w:val="single"/>
              </w:rPr>
              <w:t>Ожидаемые образовательные результаты освоения основной образовательной программы дошкольного образования сформулированы в ней на основании:</w:t>
            </w:r>
          </w:p>
          <w:p w:rsidR="00001643" w:rsidRPr="00014017" w:rsidRDefault="00001643" w:rsidP="006E0423">
            <w:pPr>
              <w:jc w:val="both"/>
              <w:rPr>
                <w:rFonts w:ascii="Calibri" w:hAnsi="Calibri" w:cs="Calibri"/>
              </w:rPr>
            </w:pPr>
            <w:r w:rsidRPr="00014017">
              <w:rPr>
                <w:rFonts w:ascii="Calibri" w:hAnsi="Calibri" w:cs="Calibri"/>
                <w:sz w:val="22"/>
                <w:szCs w:val="22"/>
              </w:rPr>
              <w:t xml:space="preserve">А. </w:t>
            </w:r>
            <w:r w:rsidRPr="00014017">
              <w:rPr>
                <w:rFonts w:ascii="Calibri" w:hAnsi="Calibri" w:cs="Calibri"/>
                <w:bCs/>
                <w:iCs/>
                <w:sz w:val="22"/>
                <w:szCs w:val="22"/>
              </w:rPr>
              <w:t>целевых ориентиров</w:t>
            </w:r>
            <w:r w:rsidRPr="00014017">
              <w:rPr>
                <w:rFonts w:ascii="Calibri" w:hAnsi="Calibri" w:cs="Calibri"/>
                <w:sz w:val="22"/>
                <w:szCs w:val="22"/>
              </w:rPr>
              <w:t xml:space="preserve"> Стандарта;</w:t>
            </w:r>
          </w:p>
          <w:p w:rsidR="00001643" w:rsidRPr="00014017" w:rsidRDefault="00001643" w:rsidP="006E0423">
            <w:pPr>
              <w:jc w:val="both"/>
              <w:rPr>
                <w:rFonts w:ascii="Calibri" w:hAnsi="Calibri" w:cs="Calibri"/>
              </w:rPr>
            </w:pPr>
            <w:r w:rsidRPr="00014017">
              <w:rPr>
                <w:rFonts w:ascii="Calibri" w:hAnsi="Calibri" w:cs="Calibri"/>
                <w:sz w:val="22"/>
                <w:szCs w:val="22"/>
              </w:rPr>
              <w:t>Б. конкретных знаний, умений и навыков;</w:t>
            </w:r>
          </w:p>
          <w:p w:rsidR="00001643" w:rsidRPr="00014017" w:rsidRDefault="00001643" w:rsidP="006E0423">
            <w:pPr>
              <w:jc w:val="both"/>
              <w:rPr>
                <w:rFonts w:ascii="Calibri" w:hAnsi="Calibri" w:cs="Calibri"/>
              </w:rPr>
            </w:pPr>
            <w:r w:rsidRPr="00014017">
              <w:rPr>
                <w:rFonts w:ascii="Calibri" w:hAnsi="Calibri" w:cs="Calibri"/>
                <w:sz w:val="22"/>
                <w:szCs w:val="22"/>
              </w:rPr>
              <w:t>В. интегративных качеств личности ребенка.</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6.</w:t>
            </w:r>
          </w:p>
        </w:tc>
        <w:tc>
          <w:tcPr>
            <w:tcW w:w="9253" w:type="dxa"/>
            <w:shd w:val="clear" w:color="auto" w:fill="FFFFFF"/>
          </w:tcPr>
          <w:p w:rsidR="00001643" w:rsidRPr="00014017" w:rsidRDefault="00001643" w:rsidP="006E0423">
            <w:pPr>
              <w:jc w:val="both"/>
              <w:rPr>
                <w:rFonts w:ascii="Calibri" w:hAnsi="Calibri" w:cs="Calibri"/>
                <w:u w:val="single"/>
              </w:rPr>
            </w:pPr>
            <w:r w:rsidRPr="00014017">
              <w:rPr>
                <w:rFonts w:ascii="Calibri" w:hAnsi="Calibri" w:cs="Calibri"/>
                <w:sz w:val="22"/>
                <w:szCs w:val="22"/>
                <w:u w:val="single"/>
              </w:rPr>
              <w:t>Какую часть не содержит образовательная программа дошкольной образовательной организации?</w:t>
            </w:r>
          </w:p>
          <w:p w:rsidR="00001643" w:rsidRPr="00014017" w:rsidRDefault="00001643" w:rsidP="006E0423">
            <w:pPr>
              <w:jc w:val="both"/>
              <w:rPr>
                <w:rFonts w:ascii="Calibri" w:hAnsi="Calibri" w:cs="Calibri"/>
              </w:rPr>
            </w:pPr>
            <w:r w:rsidRPr="00014017">
              <w:rPr>
                <w:rFonts w:ascii="Calibri" w:hAnsi="Calibri" w:cs="Calibri"/>
                <w:sz w:val="22"/>
                <w:szCs w:val="22"/>
              </w:rPr>
              <w:t>А. часть программы, рекомендованная Министерством образования и науки РФ;</w:t>
            </w:r>
          </w:p>
          <w:p w:rsidR="00001643" w:rsidRPr="00014017" w:rsidRDefault="00001643" w:rsidP="006E0423">
            <w:pPr>
              <w:jc w:val="both"/>
              <w:rPr>
                <w:rFonts w:ascii="Calibri" w:hAnsi="Calibri" w:cs="Calibri"/>
              </w:rPr>
            </w:pPr>
            <w:r w:rsidRPr="00014017">
              <w:rPr>
                <w:rFonts w:ascii="Calibri" w:hAnsi="Calibri" w:cs="Calibri"/>
                <w:sz w:val="22"/>
                <w:szCs w:val="22"/>
              </w:rPr>
              <w:t xml:space="preserve">Б. обязательная часть программы; </w:t>
            </w:r>
          </w:p>
          <w:p w:rsidR="00001643" w:rsidRPr="00014017" w:rsidRDefault="00001643" w:rsidP="006E0423">
            <w:pPr>
              <w:jc w:val="both"/>
              <w:rPr>
                <w:rFonts w:ascii="Calibri" w:hAnsi="Calibri" w:cs="Calibri"/>
                <w:u w:val="single"/>
              </w:rPr>
            </w:pPr>
            <w:r w:rsidRPr="00014017">
              <w:rPr>
                <w:rFonts w:ascii="Calibri" w:hAnsi="Calibri" w:cs="Calibri"/>
                <w:sz w:val="22"/>
                <w:szCs w:val="22"/>
              </w:rPr>
              <w:t>В. часть программы, формируемая участниками образовательных отношений.</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7.</w:t>
            </w:r>
          </w:p>
        </w:tc>
        <w:tc>
          <w:tcPr>
            <w:tcW w:w="9253" w:type="dxa"/>
            <w:shd w:val="clear" w:color="auto" w:fill="FFFFFF"/>
          </w:tcPr>
          <w:p w:rsidR="00001643" w:rsidRPr="00014017" w:rsidRDefault="00001643" w:rsidP="006E0423">
            <w:pPr>
              <w:jc w:val="both"/>
              <w:rPr>
                <w:rFonts w:ascii="Calibri" w:hAnsi="Calibri" w:cs="Calibri"/>
                <w:u w:val="single"/>
              </w:rPr>
            </w:pPr>
            <w:r w:rsidRPr="00014017">
              <w:rPr>
                <w:rFonts w:ascii="Calibri" w:hAnsi="Calibri" w:cs="Calibri"/>
                <w:sz w:val="22"/>
                <w:szCs w:val="22"/>
                <w:u w:val="single"/>
              </w:rPr>
              <w:t xml:space="preserve">Выберите цель </w:t>
            </w:r>
            <w:r w:rsidRPr="00014017">
              <w:rPr>
                <w:rFonts w:ascii="Calibri" w:hAnsi="Calibri" w:cs="Calibri"/>
                <w:bCs/>
                <w:iCs/>
                <w:sz w:val="22"/>
                <w:szCs w:val="22"/>
                <w:u w:val="single"/>
              </w:rPr>
              <w:t xml:space="preserve">поискового этапа </w:t>
            </w:r>
            <w:r w:rsidRPr="00014017">
              <w:rPr>
                <w:rFonts w:ascii="Calibri" w:hAnsi="Calibri" w:cs="Calibri"/>
                <w:sz w:val="22"/>
                <w:szCs w:val="22"/>
                <w:u w:val="single"/>
              </w:rPr>
              <w:t xml:space="preserve">разработки основной образовательной программы дошкольного образования: </w:t>
            </w:r>
          </w:p>
          <w:p w:rsidR="00001643" w:rsidRPr="00014017" w:rsidRDefault="00001643" w:rsidP="006E0423">
            <w:pPr>
              <w:jc w:val="both"/>
              <w:rPr>
                <w:rFonts w:ascii="Calibri" w:hAnsi="Calibri" w:cs="Calibri"/>
              </w:rPr>
            </w:pPr>
            <w:r w:rsidRPr="00014017">
              <w:rPr>
                <w:rFonts w:ascii="Calibri" w:hAnsi="Calibri" w:cs="Calibri"/>
                <w:sz w:val="22"/>
                <w:szCs w:val="22"/>
              </w:rPr>
              <w:t>А. формирование ООП на основе</w:t>
            </w:r>
            <w:r w:rsidRPr="00014017">
              <w:rPr>
                <w:rFonts w:ascii="Calibri" w:hAnsi="Calibri" w:cs="Calibri"/>
                <w:bCs/>
                <w:iCs/>
                <w:sz w:val="22"/>
                <w:szCs w:val="22"/>
              </w:rPr>
              <w:t xml:space="preserve"> </w:t>
            </w:r>
            <w:r w:rsidRPr="00014017">
              <w:rPr>
                <w:rFonts w:ascii="Calibri" w:hAnsi="Calibri" w:cs="Calibri"/>
                <w:sz w:val="22"/>
                <w:szCs w:val="22"/>
              </w:rPr>
              <w:t>выбранных комплексных и парциальных образовательных программ и выстраивание ее с учетом структуры и содержания ПООП, а также подготовка текста ООП;</w:t>
            </w:r>
          </w:p>
          <w:p w:rsidR="00001643" w:rsidRPr="00014017" w:rsidRDefault="00001643" w:rsidP="006E0423">
            <w:pPr>
              <w:overflowPunct w:val="0"/>
              <w:ind w:right="20"/>
              <w:jc w:val="both"/>
              <w:rPr>
                <w:rFonts w:ascii="Calibri" w:hAnsi="Calibri" w:cs="Calibri"/>
              </w:rPr>
            </w:pPr>
            <w:r w:rsidRPr="00014017">
              <w:rPr>
                <w:rFonts w:ascii="Calibri" w:hAnsi="Calibri" w:cs="Calibri"/>
                <w:sz w:val="22"/>
                <w:szCs w:val="22"/>
              </w:rPr>
              <w:t>Б. определение тех элементов системы</w:t>
            </w:r>
            <w:r w:rsidRPr="00014017">
              <w:rPr>
                <w:rFonts w:ascii="Calibri" w:hAnsi="Calibri" w:cs="Calibri"/>
                <w:bCs/>
                <w:iCs/>
                <w:sz w:val="22"/>
                <w:szCs w:val="22"/>
              </w:rPr>
              <w:t xml:space="preserve"> </w:t>
            </w:r>
            <w:r w:rsidRPr="00014017">
              <w:rPr>
                <w:rFonts w:ascii="Calibri" w:hAnsi="Calibri" w:cs="Calibri"/>
                <w:sz w:val="22"/>
                <w:szCs w:val="22"/>
              </w:rPr>
              <w:t xml:space="preserve">Организации, которые нуждаются в обновлении и дают возможность обосновать решение относительно отбора комплексных и парциальных образовательных программ; </w:t>
            </w:r>
          </w:p>
          <w:p w:rsidR="00001643" w:rsidRPr="00014017" w:rsidRDefault="00001643" w:rsidP="006E0423">
            <w:pPr>
              <w:overflowPunct w:val="0"/>
              <w:ind w:right="20"/>
              <w:jc w:val="both"/>
              <w:rPr>
                <w:rFonts w:ascii="Calibri" w:hAnsi="Calibri" w:cs="Calibri"/>
              </w:rPr>
            </w:pPr>
            <w:r w:rsidRPr="00014017">
              <w:rPr>
                <w:rFonts w:ascii="Calibri" w:hAnsi="Calibri" w:cs="Calibri"/>
                <w:sz w:val="22"/>
                <w:szCs w:val="22"/>
              </w:rPr>
              <w:t>В. нахождение и обор комплексных и</w:t>
            </w:r>
            <w:r w:rsidRPr="00014017">
              <w:rPr>
                <w:rFonts w:ascii="Calibri" w:hAnsi="Calibri" w:cs="Calibri"/>
                <w:bCs/>
                <w:iCs/>
                <w:sz w:val="22"/>
                <w:szCs w:val="22"/>
              </w:rPr>
              <w:t xml:space="preserve"> </w:t>
            </w:r>
            <w:r w:rsidRPr="00014017">
              <w:rPr>
                <w:rFonts w:ascii="Calibri" w:hAnsi="Calibri" w:cs="Calibri"/>
                <w:sz w:val="22"/>
                <w:szCs w:val="22"/>
              </w:rPr>
              <w:t xml:space="preserve">парциальных программ, максимально позволяющих устранить выявленные недостатки в работе образовательной организации и направить ее деятельность на достижение содержащихся в Стандарте </w:t>
            </w:r>
            <w:r w:rsidRPr="00014017">
              <w:rPr>
                <w:rFonts w:ascii="Calibri" w:hAnsi="Calibri" w:cs="Calibri"/>
                <w:iCs/>
                <w:sz w:val="22"/>
                <w:szCs w:val="22"/>
              </w:rPr>
              <w:t>целевых ориентиров</w:t>
            </w:r>
            <w:r w:rsidRPr="00014017">
              <w:rPr>
                <w:rFonts w:ascii="Calibri" w:hAnsi="Calibri" w:cs="Calibri"/>
                <w:sz w:val="22"/>
                <w:szCs w:val="22"/>
              </w:rPr>
              <w:t>.</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8.</w:t>
            </w:r>
          </w:p>
        </w:tc>
        <w:tc>
          <w:tcPr>
            <w:tcW w:w="9253" w:type="dxa"/>
            <w:shd w:val="clear" w:color="auto" w:fill="FFFFFF"/>
          </w:tcPr>
          <w:p w:rsidR="00001643" w:rsidRPr="00014017" w:rsidRDefault="00001643" w:rsidP="006E0423">
            <w:pPr>
              <w:jc w:val="both"/>
              <w:rPr>
                <w:rStyle w:val="FontStyle18"/>
                <w:rFonts w:ascii="Calibri" w:hAnsi="Calibri" w:cs="Calibri"/>
                <w:b w:val="0"/>
                <w:bCs/>
                <w:sz w:val="22"/>
                <w:u w:val="single"/>
              </w:rPr>
            </w:pPr>
            <w:r w:rsidRPr="00014017">
              <w:rPr>
                <w:rStyle w:val="FontStyle18"/>
                <w:rFonts w:ascii="Calibri" w:hAnsi="Calibri" w:cs="Calibri"/>
                <w:b w:val="0"/>
                <w:bCs/>
                <w:sz w:val="22"/>
                <w:szCs w:val="22"/>
                <w:u w:val="single"/>
              </w:rPr>
              <w:t>В чем заключаются принципы научной обоснованности и практической применимости?</w:t>
            </w:r>
          </w:p>
          <w:p w:rsidR="00001643" w:rsidRPr="00014017" w:rsidRDefault="00001643" w:rsidP="006E0423">
            <w:pPr>
              <w:jc w:val="both"/>
              <w:rPr>
                <w:rStyle w:val="FontStyle19"/>
                <w:rFonts w:ascii="Calibri" w:hAnsi="Calibri" w:cs="Calibri"/>
                <w:sz w:val="22"/>
              </w:rPr>
            </w:pPr>
            <w:r w:rsidRPr="00014017">
              <w:rPr>
                <w:rStyle w:val="FontStyle18"/>
                <w:rFonts w:ascii="Calibri" w:hAnsi="Calibri" w:cs="Calibri"/>
                <w:b w:val="0"/>
                <w:bCs/>
                <w:sz w:val="22"/>
                <w:szCs w:val="22"/>
              </w:rPr>
              <w:t xml:space="preserve">А. в </w:t>
            </w:r>
            <w:r w:rsidRPr="00014017">
              <w:rPr>
                <w:rStyle w:val="FontStyle19"/>
                <w:rFonts w:ascii="Calibri" w:hAnsi="Calibri" w:cs="Calibri"/>
                <w:sz w:val="22"/>
                <w:szCs w:val="22"/>
              </w:rPr>
              <w:t>планировании работы этот принцип проявляет себя через ориентацию на целостное развитие ребенка как субъекта детской деятельности и поведения;</w:t>
            </w:r>
          </w:p>
          <w:p w:rsidR="00001643" w:rsidRPr="00014017" w:rsidRDefault="00001643" w:rsidP="006E0423">
            <w:pPr>
              <w:jc w:val="both"/>
              <w:rPr>
                <w:rStyle w:val="FontStyle18"/>
                <w:rFonts w:ascii="Calibri" w:hAnsi="Calibri" w:cs="Calibri"/>
                <w:b w:val="0"/>
                <w:bCs/>
                <w:sz w:val="22"/>
              </w:rPr>
            </w:pPr>
            <w:r w:rsidRPr="00014017">
              <w:rPr>
                <w:rStyle w:val="FontStyle19"/>
                <w:rFonts w:ascii="Calibri" w:hAnsi="Calibri" w:cs="Calibri"/>
                <w:sz w:val="22"/>
                <w:szCs w:val="22"/>
              </w:rPr>
              <w:t xml:space="preserve">Б. </w:t>
            </w:r>
            <w:r w:rsidRPr="00014017">
              <w:rPr>
                <w:rStyle w:val="FontStyle18"/>
                <w:rFonts w:ascii="Calibri" w:hAnsi="Calibri" w:cs="Calibri"/>
                <w:b w:val="0"/>
                <w:bCs/>
                <w:sz w:val="22"/>
                <w:szCs w:val="22"/>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001643" w:rsidRPr="00014017" w:rsidRDefault="00001643" w:rsidP="006E0423">
            <w:pPr>
              <w:jc w:val="both"/>
              <w:rPr>
                <w:rFonts w:ascii="Calibri" w:hAnsi="Calibri" w:cs="Calibri"/>
                <w:u w:val="single"/>
              </w:rPr>
            </w:pPr>
            <w:r w:rsidRPr="00014017">
              <w:rPr>
                <w:rStyle w:val="FontStyle19"/>
                <w:rFonts w:ascii="Calibri" w:hAnsi="Calibri" w:cs="Calibri"/>
                <w:sz w:val="22"/>
                <w:szCs w:val="22"/>
              </w:rPr>
              <w:t>В. реализация данного принципа связана с планированием в рамках проектов разнообразных по организации форм работы с детьми.</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9.</w:t>
            </w:r>
          </w:p>
        </w:tc>
        <w:tc>
          <w:tcPr>
            <w:tcW w:w="9253" w:type="dxa"/>
            <w:shd w:val="clear" w:color="auto" w:fill="FFFFFF"/>
          </w:tcPr>
          <w:p w:rsidR="00001643" w:rsidRPr="00014017" w:rsidRDefault="00001643" w:rsidP="006E0423">
            <w:pPr>
              <w:pStyle w:val="Style15"/>
              <w:widowControl/>
              <w:tabs>
                <w:tab w:val="left" w:pos="538"/>
              </w:tabs>
              <w:spacing w:before="10" w:line="240" w:lineRule="auto"/>
              <w:ind w:firstLine="0"/>
              <w:rPr>
                <w:rStyle w:val="FontStyle18"/>
                <w:rFonts w:ascii="Calibri" w:hAnsi="Calibri" w:cs="Calibri"/>
                <w:b w:val="0"/>
                <w:bCs/>
                <w:sz w:val="22"/>
                <w:u w:val="single"/>
              </w:rPr>
            </w:pPr>
            <w:r w:rsidRPr="00014017">
              <w:rPr>
                <w:rStyle w:val="FontStyle18"/>
                <w:rFonts w:ascii="Calibri" w:hAnsi="Calibri" w:cs="Calibri"/>
                <w:b w:val="0"/>
                <w:bCs/>
                <w:sz w:val="22"/>
                <w:szCs w:val="22"/>
                <w:u w:val="single"/>
              </w:rPr>
              <w:t>Основной формой работы с детьми дошкольного возраста и ведущим видом деятельности для них является:</w:t>
            </w:r>
          </w:p>
          <w:p w:rsidR="00001643" w:rsidRPr="00014017" w:rsidRDefault="00001643" w:rsidP="006E0423">
            <w:pPr>
              <w:pStyle w:val="Style15"/>
              <w:widowControl/>
              <w:tabs>
                <w:tab w:val="left" w:pos="538"/>
              </w:tabs>
              <w:spacing w:before="10" w:line="240" w:lineRule="auto"/>
              <w:ind w:firstLine="0"/>
              <w:rPr>
                <w:rStyle w:val="FontStyle18"/>
                <w:rFonts w:ascii="Calibri" w:hAnsi="Calibri" w:cs="Calibri"/>
                <w:b w:val="0"/>
                <w:bCs/>
                <w:sz w:val="22"/>
              </w:rPr>
            </w:pPr>
            <w:r w:rsidRPr="00014017">
              <w:rPr>
                <w:rStyle w:val="FontStyle18"/>
                <w:rFonts w:ascii="Calibri" w:hAnsi="Calibri" w:cs="Calibri"/>
                <w:b w:val="0"/>
                <w:bCs/>
                <w:sz w:val="22"/>
                <w:szCs w:val="22"/>
              </w:rPr>
              <w:t>А. игра;</w:t>
            </w:r>
          </w:p>
          <w:p w:rsidR="00001643" w:rsidRPr="00014017" w:rsidRDefault="00001643" w:rsidP="006E0423">
            <w:pPr>
              <w:pStyle w:val="Style15"/>
              <w:widowControl/>
              <w:tabs>
                <w:tab w:val="left" w:pos="538"/>
              </w:tabs>
              <w:spacing w:before="10" w:line="240" w:lineRule="auto"/>
              <w:ind w:firstLine="0"/>
              <w:rPr>
                <w:rStyle w:val="FontStyle18"/>
                <w:rFonts w:ascii="Calibri" w:hAnsi="Calibri" w:cs="Calibri"/>
                <w:b w:val="0"/>
                <w:bCs/>
                <w:sz w:val="22"/>
              </w:rPr>
            </w:pPr>
            <w:r w:rsidRPr="00014017">
              <w:rPr>
                <w:rStyle w:val="FontStyle18"/>
                <w:rFonts w:ascii="Calibri" w:hAnsi="Calibri" w:cs="Calibri"/>
                <w:b w:val="0"/>
                <w:bCs/>
                <w:sz w:val="22"/>
                <w:szCs w:val="22"/>
              </w:rPr>
              <w:t>Б. образовательная ситуация;</w:t>
            </w:r>
          </w:p>
          <w:p w:rsidR="00001643" w:rsidRPr="00014017" w:rsidRDefault="00001643" w:rsidP="006E0423">
            <w:pPr>
              <w:pStyle w:val="Style15"/>
              <w:widowControl/>
              <w:tabs>
                <w:tab w:val="left" w:pos="538"/>
              </w:tabs>
              <w:spacing w:before="10" w:line="240" w:lineRule="auto"/>
              <w:ind w:firstLine="0"/>
              <w:rPr>
                <w:rStyle w:val="FontStyle18"/>
                <w:rFonts w:ascii="Calibri" w:hAnsi="Calibri" w:cs="Calibri"/>
                <w:b w:val="0"/>
                <w:bCs/>
                <w:sz w:val="22"/>
                <w:u w:val="single"/>
              </w:rPr>
            </w:pPr>
            <w:r w:rsidRPr="00014017">
              <w:rPr>
                <w:rStyle w:val="FontStyle18"/>
                <w:rFonts w:ascii="Calibri" w:hAnsi="Calibri" w:cs="Calibri"/>
                <w:b w:val="0"/>
                <w:bCs/>
                <w:sz w:val="22"/>
                <w:szCs w:val="22"/>
              </w:rPr>
              <w:t>В. непосредственная образовательная деятельность.</w:t>
            </w:r>
          </w:p>
        </w:tc>
      </w:tr>
      <w:tr w:rsidR="00001643" w:rsidRPr="00014017" w:rsidTr="006E0423">
        <w:trPr>
          <w:trHeight w:val="325"/>
          <w:jc w:val="center"/>
        </w:trPr>
        <w:tc>
          <w:tcPr>
            <w:tcW w:w="467" w:type="dxa"/>
            <w:shd w:val="clear" w:color="auto" w:fill="FFFFFF"/>
          </w:tcPr>
          <w:p w:rsidR="00001643" w:rsidRPr="00014017" w:rsidRDefault="00001643" w:rsidP="006E0423">
            <w:pPr>
              <w:jc w:val="center"/>
              <w:rPr>
                <w:rFonts w:ascii="Calibri" w:hAnsi="Calibri" w:cs="Calibri"/>
              </w:rPr>
            </w:pPr>
            <w:r w:rsidRPr="00014017">
              <w:rPr>
                <w:rFonts w:ascii="Calibri" w:hAnsi="Calibri" w:cs="Calibri"/>
                <w:sz w:val="22"/>
                <w:szCs w:val="22"/>
              </w:rPr>
              <w:t>10.</w:t>
            </w:r>
          </w:p>
        </w:tc>
        <w:tc>
          <w:tcPr>
            <w:tcW w:w="9253" w:type="dxa"/>
            <w:shd w:val="clear" w:color="auto" w:fill="FFFFFF"/>
          </w:tcPr>
          <w:p w:rsidR="00001643" w:rsidRPr="003D31E0" w:rsidRDefault="00001643" w:rsidP="006E0423">
            <w:pPr>
              <w:pStyle w:val="Style15"/>
              <w:widowControl/>
              <w:tabs>
                <w:tab w:val="left" w:pos="538"/>
              </w:tabs>
              <w:spacing w:before="10" w:line="240" w:lineRule="auto"/>
              <w:ind w:firstLine="0"/>
              <w:rPr>
                <w:rStyle w:val="FontStyle18"/>
                <w:rFonts w:ascii="Calibri" w:hAnsi="Calibri" w:cs="Calibri"/>
                <w:b w:val="0"/>
                <w:bCs/>
                <w:sz w:val="22"/>
                <w:u w:val="single"/>
              </w:rPr>
            </w:pPr>
            <w:r w:rsidRPr="003D31E0">
              <w:rPr>
                <w:rStyle w:val="FontStyle18"/>
                <w:rFonts w:ascii="Calibri" w:hAnsi="Calibri" w:cs="Calibri"/>
                <w:b w:val="0"/>
                <w:bCs/>
                <w:sz w:val="22"/>
                <w:u w:val="single"/>
              </w:rPr>
              <w:t xml:space="preserve">Выберите характеристику принципа </w:t>
            </w:r>
            <w:proofErr w:type="spellStart"/>
            <w:r w:rsidRPr="003D31E0">
              <w:rPr>
                <w:rStyle w:val="FontStyle18"/>
                <w:rFonts w:ascii="Calibri" w:hAnsi="Calibri" w:cs="Calibri"/>
                <w:b w:val="0"/>
                <w:bCs/>
                <w:sz w:val="22"/>
                <w:u w:val="single"/>
              </w:rPr>
              <w:t>многоуровневости</w:t>
            </w:r>
            <w:proofErr w:type="spellEnd"/>
            <w:r w:rsidRPr="003D31E0">
              <w:rPr>
                <w:rStyle w:val="FontStyle18"/>
                <w:rFonts w:ascii="Calibri" w:hAnsi="Calibri" w:cs="Calibri"/>
                <w:b w:val="0"/>
                <w:bCs/>
                <w:sz w:val="22"/>
                <w:u w:val="single"/>
              </w:rPr>
              <w:t>, с учетом которого осуществляется проектирование образовательного процесса на основе интеграции образовательных областей:</w:t>
            </w:r>
          </w:p>
          <w:p w:rsidR="00001643" w:rsidRPr="003D31E0" w:rsidRDefault="00001643" w:rsidP="006E0423">
            <w:pPr>
              <w:pStyle w:val="Style15"/>
              <w:widowControl/>
              <w:tabs>
                <w:tab w:val="left" w:pos="538"/>
              </w:tabs>
              <w:spacing w:before="10" w:line="240" w:lineRule="auto"/>
              <w:ind w:firstLine="0"/>
              <w:rPr>
                <w:rStyle w:val="FontStyle18"/>
                <w:rFonts w:ascii="Calibri" w:hAnsi="Calibri" w:cs="Calibri"/>
                <w:b w:val="0"/>
                <w:bCs/>
                <w:sz w:val="22"/>
              </w:rPr>
            </w:pPr>
            <w:r w:rsidRPr="003D31E0">
              <w:rPr>
                <w:rStyle w:val="FontStyle18"/>
                <w:rFonts w:ascii="Calibri" w:hAnsi="Calibri" w:cs="Calibri"/>
                <w:b w:val="0"/>
                <w:bCs/>
                <w:sz w:val="22"/>
              </w:rPr>
              <w:t xml:space="preserve">А. взаимной </w:t>
            </w:r>
            <w:proofErr w:type="spellStart"/>
            <w:r w:rsidRPr="003D31E0">
              <w:rPr>
                <w:rStyle w:val="FontStyle18"/>
                <w:rFonts w:ascii="Calibri" w:hAnsi="Calibri" w:cs="Calibri"/>
                <w:b w:val="0"/>
                <w:bCs/>
                <w:sz w:val="22"/>
              </w:rPr>
              <w:t>дополняемости</w:t>
            </w:r>
            <w:proofErr w:type="spellEnd"/>
            <w:r w:rsidRPr="003D31E0">
              <w:rPr>
                <w:rStyle w:val="FontStyle18"/>
                <w:rFonts w:ascii="Calibri" w:hAnsi="Calibri" w:cs="Calibri"/>
                <w:b w:val="0"/>
                <w:bCs/>
                <w:sz w:val="22"/>
              </w:rPr>
              <w:t xml:space="preserve"> и соответствия элементов (например, математического и художественно-эстетического, экологического и художественного содержания);</w:t>
            </w:r>
          </w:p>
          <w:p w:rsidR="00001643" w:rsidRPr="003D31E0" w:rsidRDefault="00001643" w:rsidP="006E0423">
            <w:pPr>
              <w:pStyle w:val="Style15"/>
              <w:widowControl/>
              <w:tabs>
                <w:tab w:val="left" w:pos="538"/>
              </w:tabs>
              <w:spacing w:before="10" w:line="240" w:lineRule="auto"/>
              <w:ind w:firstLine="0"/>
              <w:rPr>
                <w:rStyle w:val="FontStyle18"/>
                <w:rFonts w:ascii="Calibri" w:hAnsi="Calibri" w:cs="Calibri"/>
                <w:b w:val="0"/>
                <w:bCs/>
                <w:sz w:val="22"/>
              </w:rPr>
            </w:pPr>
            <w:r w:rsidRPr="003D31E0">
              <w:rPr>
                <w:rStyle w:val="FontStyle18"/>
                <w:rFonts w:ascii="Calibri" w:hAnsi="Calibri" w:cs="Calibri"/>
                <w:b w:val="0"/>
                <w:bCs/>
                <w:sz w:val="22"/>
              </w:rPr>
              <w:lastRenderedPageBreak/>
              <w:t>Б. создание гибкой методической модели, позволяющей комбинировать методы, формы, средства с учетом возникающих обстоятельств, событий, потребностей и т. п.;</w:t>
            </w:r>
          </w:p>
          <w:p w:rsidR="00001643" w:rsidRPr="00014017" w:rsidRDefault="00001643" w:rsidP="006E0423">
            <w:pPr>
              <w:pStyle w:val="Style15"/>
              <w:widowControl/>
              <w:tabs>
                <w:tab w:val="left" w:pos="538"/>
              </w:tabs>
              <w:spacing w:before="10" w:line="240" w:lineRule="auto"/>
              <w:ind w:firstLine="0"/>
              <w:rPr>
                <w:rStyle w:val="FontStyle18"/>
                <w:rFonts w:ascii="Calibri" w:hAnsi="Calibri" w:cs="Calibri"/>
                <w:b w:val="0"/>
                <w:bCs/>
                <w:sz w:val="22"/>
              </w:rPr>
            </w:pPr>
            <w:r w:rsidRPr="003D31E0">
              <w:rPr>
                <w:rStyle w:val="FontStyle18"/>
                <w:rFonts w:ascii="Calibri" w:hAnsi="Calibri" w:cs="Calibri"/>
                <w:b w:val="0"/>
                <w:bCs/>
                <w:sz w:val="22"/>
              </w:rPr>
              <w:t>В. учет разных уровней освоения детьми различного содержания (в форме осуществления индивидуально-дифференцированного подхода).</w:t>
            </w:r>
          </w:p>
        </w:tc>
      </w:tr>
    </w:tbl>
    <w:p w:rsidR="00001643" w:rsidRPr="00014017" w:rsidRDefault="00001643" w:rsidP="00001643">
      <w:pPr>
        <w:overflowPunct w:val="0"/>
        <w:spacing w:line="214" w:lineRule="auto"/>
        <w:ind w:right="140"/>
        <w:jc w:val="both"/>
        <w:rPr>
          <w:rFonts w:ascii="Calibri" w:hAnsi="Calibri" w:cs="Calibri"/>
        </w:rPr>
      </w:pPr>
    </w:p>
    <w:p w:rsidR="00001643" w:rsidRPr="00014017" w:rsidRDefault="00001643" w:rsidP="00001643">
      <w:pPr>
        <w:overflowPunct w:val="0"/>
        <w:spacing w:line="214" w:lineRule="auto"/>
        <w:ind w:right="140"/>
        <w:jc w:val="both"/>
        <w:rPr>
          <w:rFonts w:ascii="Calibri" w:hAnsi="Calibri" w:cs="Calibri"/>
        </w:rPr>
      </w:pPr>
    </w:p>
    <w:p w:rsidR="00001643" w:rsidRPr="00014017" w:rsidRDefault="00001643" w:rsidP="00001643">
      <w:pPr>
        <w:pStyle w:val="a8"/>
        <w:spacing w:before="0" w:beforeAutospacing="0" w:after="0" w:afterAutospacing="0"/>
        <w:ind w:firstLine="709"/>
        <w:jc w:val="both"/>
        <w:rPr>
          <w:rFonts w:ascii="Calibri" w:hAnsi="Calibri" w:cs="Calibri"/>
          <w:b/>
        </w:rPr>
      </w:pPr>
      <w:r w:rsidRPr="00014017">
        <w:rPr>
          <w:rFonts w:ascii="Calibri" w:hAnsi="Calibri" w:cs="Calibri"/>
          <w:b/>
        </w:rPr>
        <w:t>Литература к модулю</w:t>
      </w:r>
    </w:p>
    <w:p w:rsidR="00001643" w:rsidRPr="00014017" w:rsidRDefault="00001643" w:rsidP="00EE4F36">
      <w:pPr>
        <w:pStyle w:val="a6"/>
        <w:widowControl w:val="0"/>
        <w:numPr>
          <w:ilvl w:val="0"/>
          <w:numId w:val="55"/>
        </w:numPr>
        <w:tabs>
          <w:tab w:val="left" w:pos="709"/>
          <w:tab w:val="left" w:pos="1098"/>
        </w:tabs>
        <w:ind w:left="0" w:firstLine="357"/>
        <w:jc w:val="both"/>
        <w:rPr>
          <w:rFonts w:ascii="Calibri" w:hAnsi="Calibri" w:cs="Calibri"/>
        </w:rPr>
      </w:pPr>
      <w:proofErr w:type="spellStart"/>
      <w:r w:rsidRPr="00014017">
        <w:rPr>
          <w:rFonts w:ascii="Calibri" w:hAnsi="Calibri" w:cs="Calibri"/>
        </w:rPr>
        <w:t>Асмолов</w:t>
      </w:r>
      <w:proofErr w:type="spellEnd"/>
      <w:r w:rsidRPr="00014017">
        <w:rPr>
          <w:rFonts w:ascii="Calibri" w:hAnsi="Calibri" w:cs="Calibri"/>
        </w:rPr>
        <w:t xml:space="preserve"> А.Г. Стандарт - это норма необходимого разнообразия// Современное дошкольное образование. - 2013. - № 5(37) - </w:t>
      </w:r>
      <w:r w:rsidRPr="00014017">
        <w:rPr>
          <w:rFonts w:ascii="Calibri" w:hAnsi="Calibri" w:cs="Calibri"/>
          <w:lang w:val="en-US" w:eastAsia="en-US"/>
        </w:rPr>
        <w:t>C</w:t>
      </w:r>
      <w:r w:rsidRPr="00014017">
        <w:rPr>
          <w:rFonts w:ascii="Calibri" w:hAnsi="Calibri" w:cs="Calibri"/>
          <w:lang w:eastAsia="en-US"/>
        </w:rPr>
        <w:t xml:space="preserve">. </w:t>
      </w:r>
      <w:r w:rsidRPr="00014017">
        <w:rPr>
          <w:rFonts w:ascii="Calibri" w:hAnsi="Calibri" w:cs="Calibri"/>
        </w:rPr>
        <w:t>14-19.</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r w:rsidRPr="00014017">
        <w:rPr>
          <w:rFonts w:ascii="Calibri" w:hAnsi="Calibri" w:cs="Calibri"/>
        </w:rPr>
        <w:t>Белая К.Ю. Программы и планы в ДОО. Технология разработки в соответствии с ФГОС ДО. М., 2015</w:t>
      </w:r>
    </w:p>
    <w:p w:rsidR="00001643" w:rsidRPr="00014017" w:rsidRDefault="00001643" w:rsidP="00EE4F36">
      <w:pPr>
        <w:pStyle w:val="a6"/>
        <w:numPr>
          <w:ilvl w:val="0"/>
          <w:numId w:val="55"/>
        </w:numPr>
        <w:tabs>
          <w:tab w:val="left" w:pos="426"/>
        </w:tabs>
        <w:ind w:left="0" w:firstLine="357"/>
        <w:jc w:val="both"/>
        <w:rPr>
          <w:rFonts w:ascii="Calibri" w:hAnsi="Calibri" w:cs="Calibri"/>
        </w:rPr>
      </w:pPr>
      <w:proofErr w:type="spellStart"/>
      <w:r w:rsidRPr="00014017">
        <w:rPr>
          <w:rFonts w:ascii="Calibri" w:hAnsi="Calibri" w:cs="Calibri"/>
        </w:rPr>
        <w:t>Бережнова</w:t>
      </w:r>
      <w:proofErr w:type="spellEnd"/>
      <w:r w:rsidRPr="00014017">
        <w:rPr>
          <w:rFonts w:ascii="Calibri" w:hAnsi="Calibri" w:cs="Calibri"/>
        </w:rPr>
        <w:t xml:space="preserve"> О. В., Тимофеева Л. Л. Проектирование образовательной деятельности в детском саду: современные подходы. Методическое пособие. – М.: Издательский дом «Цветной мир», 2013. – 144 с.</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proofErr w:type="spellStart"/>
      <w:r w:rsidRPr="00014017">
        <w:rPr>
          <w:rFonts w:ascii="Calibri" w:hAnsi="Calibri" w:cs="Calibri"/>
        </w:rPr>
        <w:t>Вербенец</w:t>
      </w:r>
      <w:proofErr w:type="spellEnd"/>
      <w:r w:rsidRPr="00014017">
        <w:rPr>
          <w:rFonts w:ascii="Calibri" w:hAnsi="Calibri" w:cs="Calibri"/>
        </w:rPr>
        <w:t xml:space="preserve"> А.М., </w:t>
      </w:r>
      <w:proofErr w:type="spellStart"/>
      <w:r w:rsidRPr="00014017">
        <w:rPr>
          <w:rFonts w:ascii="Calibri" w:hAnsi="Calibri" w:cs="Calibri"/>
        </w:rPr>
        <w:t>Сомкова</w:t>
      </w:r>
      <w:proofErr w:type="spellEnd"/>
      <w:r w:rsidRPr="00014017">
        <w:rPr>
          <w:rFonts w:ascii="Calibri" w:hAnsi="Calibri" w:cs="Calibri"/>
        </w:rPr>
        <w:t xml:space="preserve"> О.Н., Солнцева О.В. Планирование образовательного процесса дошкольной организации: современные подходы и технологии. Учебно-методическое пособие. – СПб.: ООО «ИЗДАТЕЛЬСТВО «ДЕТСТВО _ ПРЕСС», 2015</w:t>
      </w:r>
    </w:p>
    <w:p w:rsidR="00001643" w:rsidRPr="00014017" w:rsidRDefault="00001643" w:rsidP="00EE4F36">
      <w:pPr>
        <w:pStyle w:val="a6"/>
        <w:numPr>
          <w:ilvl w:val="0"/>
          <w:numId w:val="55"/>
        </w:numPr>
        <w:ind w:left="0" w:firstLine="357"/>
        <w:rPr>
          <w:rFonts w:ascii="Calibri" w:hAnsi="Calibri" w:cs="Calibri"/>
        </w:rPr>
      </w:pPr>
      <w:r w:rsidRPr="00014017">
        <w:rPr>
          <w:rFonts w:ascii="Calibri" w:hAnsi="Calibri" w:cs="Calibri"/>
          <w:bCs/>
          <w:i/>
        </w:rPr>
        <w:t>Евсеева Е. В.</w:t>
      </w:r>
      <w:r w:rsidRPr="00014017">
        <w:rPr>
          <w:rFonts w:ascii="Calibri" w:hAnsi="Calibri" w:cs="Calibri"/>
        </w:rPr>
        <w:t xml:space="preserve">Ознакомление родителей с основными положениями ФГОС ДО // Справочник педагога-психолога. Детский сад. – 2014. – № 3. – С. 29–38. </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proofErr w:type="spellStart"/>
      <w:r w:rsidRPr="00014017">
        <w:rPr>
          <w:rFonts w:ascii="Calibri" w:hAnsi="Calibri" w:cs="Calibri"/>
        </w:rPr>
        <w:t>Зебзеева</w:t>
      </w:r>
      <w:proofErr w:type="spellEnd"/>
      <w:r w:rsidRPr="00014017">
        <w:rPr>
          <w:rFonts w:ascii="Calibri" w:hAnsi="Calibri" w:cs="Calibri"/>
        </w:rPr>
        <w:t xml:space="preserve"> В.А.Проектирование образовательной программы детского сада в условиях реализации ФГОС ДО.М.: ТЦ Сфера, 2015 (Управление детским садом) </w:t>
      </w:r>
    </w:p>
    <w:p w:rsidR="00001643" w:rsidRPr="00014017" w:rsidRDefault="00001643" w:rsidP="00EE4F36">
      <w:pPr>
        <w:pStyle w:val="a6"/>
        <w:numPr>
          <w:ilvl w:val="0"/>
          <w:numId w:val="55"/>
        </w:numPr>
        <w:tabs>
          <w:tab w:val="left" w:pos="360"/>
          <w:tab w:val="left" w:pos="851"/>
          <w:tab w:val="left" w:pos="1134"/>
        </w:tabs>
        <w:ind w:left="0" w:firstLine="357"/>
        <w:jc w:val="both"/>
        <w:rPr>
          <w:rFonts w:ascii="Calibri" w:hAnsi="Calibri" w:cs="Calibri"/>
        </w:rPr>
      </w:pPr>
      <w:r w:rsidRPr="00014017">
        <w:rPr>
          <w:rFonts w:ascii="Calibri" w:hAnsi="Calibri" w:cs="Calibri"/>
          <w:i/>
        </w:rPr>
        <w:t>Иванова Е. В., Виноградова И. </w:t>
      </w:r>
      <w:r w:rsidRPr="00014017">
        <w:rPr>
          <w:rFonts w:ascii="Calibri" w:hAnsi="Calibri" w:cs="Calibri"/>
        </w:rPr>
        <w:t>А. Возможности и особенности среды дошкольных организаций в соответствии с реализацией ФГОС дошкольного образования //Детский сад от А до Я. – 2014. – № 5 (71). – С. 39–47.</w:t>
      </w:r>
    </w:p>
    <w:p w:rsidR="00001643" w:rsidRPr="00014017" w:rsidRDefault="00001643" w:rsidP="00EE4F36">
      <w:pPr>
        <w:pStyle w:val="a6"/>
        <w:numPr>
          <w:ilvl w:val="0"/>
          <w:numId w:val="55"/>
        </w:numPr>
        <w:tabs>
          <w:tab w:val="left" w:pos="360"/>
          <w:tab w:val="left" w:pos="709"/>
          <w:tab w:val="left" w:pos="1276"/>
        </w:tabs>
        <w:ind w:left="0" w:firstLine="357"/>
        <w:jc w:val="both"/>
        <w:rPr>
          <w:rFonts w:ascii="Calibri" w:hAnsi="Calibri" w:cs="Calibri"/>
        </w:rPr>
      </w:pPr>
      <w:r w:rsidRPr="00014017">
        <w:rPr>
          <w:rFonts w:ascii="Calibri" w:hAnsi="Calibri" w:cs="Calibri"/>
        </w:rPr>
        <w:t xml:space="preserve">Как реализовать ФГОС дошкольного образования: организационно-педагогический аспект / [отв. за </w:t>
      </w:r>
      <w:proofErr w:type="spellStart"/>
      <w:r w:rsidRPr="00014017">
        <w:rPr>
          <w:rFonts w:ascii="Calibri" w:hAnsi="Calibri" w:cs="Calibri"/>
        </w:rPr>
        <w:t>вып</w:t>
      </w:r>
      <w:proofErr w:type="spellEnd"/>
      <w:r w:rsidRPr="00014017">
        <w:rPr>
          <w:rFonts w:ascii="Calibri" w:hAnsi="Calibri" w:cs="Calibri"/>
        </w:rPr>
        <w:t>. С. Н. Петрова]. – М.: Восхождение, 2014. – 53 с.</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r w:rsidRPr="00014017">
        <w:rPr>
          <w:rFonts w:ascii="Calibri" w:hAnsi="Calibri" w:cs="Calibri"/>
        </w:rPr>
        <w:t>Кравцова Е.Е., Кравцов Г.Г. Психологические основы стандартов дошкольного образования // Дошкольное воспитание. - 2013. - № 6. - С. 6-17.</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r w:rsidRPr="00014017">
        <w:rPr>
          <w:rFonts w:ascii="Calibri" w:hAnsi="Calibri" w:cs="Calibri"/>
        </w:rPr>
        <w:t>Кудрявцев В.Т. Об образовательном статусе дошкольной ступени в свете новейших административных трендов // Современное дошкольное образование. - 2013. - №3(35) - C. 10-17.</w:t>
      </w:r>
    </w:p>
    <w:p w:rsidR="00001643" w:rsidRPr="00014017" w:rsidRDefault="00001643" w:rsidP="00EE4F36">
      <w:pPr>
        <w:pStyle w:val="a6"/>
        <w:numPr>
          <w:ilvl w:val="0"/>
          <w:numId w:val="55"/>
        </w:numPr>
        <w:ind w:left="0" w:firstLine="357"/>
        <w:rPr>
          <w:rFonts w:ascii="Calibri" w:hAnsi="Calibri" w:cs="Calibri"/>
        </w:rPr>
      </w:pPr>
      <w:r w:rsidRPr="00014017">
        <w:rPr>
          <w:rFonts w:ascii="Calibri" w:hAnsi="Calibri" w:cs="Calibri"/>
          <w:bCs/>
          <w:i/>
        </w:rPr>
        <w:t>Майер А.А.</w:t>
      </w:r>
      <w:r>
        <w:rPr>
          <w:rFonts w:ascii="Calibri" w:hAnsi="Calibri" w:cs="Calibri"/>
          <w:bCs/>
          <w:i/>
        </w:rPr>
        <w:t xml:space="preserve"> </w:t>
      </w:r>
      <w:r w:rsidRPr="00014017">
        <w:rPr>
          <w:rFonts w:ascii="Calibri" w:hAnsi="Calibri" w:cs="Calibri"/>
        </w:rPr>
        <w:t>Готовность педагога к профессиональной деятельности в контексте ФГОС ДО //Управление Дошкольным Образовательным Учреждением. – 2014. – № 3. – С. 27–35.</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proofErr w:type="spellStart"/>
      <w:r w:rsidRPr="00014017">
        <w:rPr>
          <w:rFonts w:ascii="Calibri" w:hAnsi="Calibri" w:cs="Calibri"/>
        </w:rPr>
        <w:t>Микляева</w:t>
      </w:r>
      <w:proofErr w:type="spellEnd"/>
      <w:r w:rsidRPr="00014017">
        <w:rPr>
          <w:rFonts w:ascii="Calibri" w:hAnsi="Calibri" w:cs="Calibri"/>
        </w:rPr>
        <w:t xml:space="preserve"> Н.В. Экспресс-конструктор образовательной программы. Метод. Пособие. М.. 2015</w:t>
      </w:r>
    </w:p>
    <w:p w:rsidR="00001643" w:rsidRPr="00014017" w:rsidRDefault="00001643" w:rsidP="00EE4F36">
      <w:pPr>
        <w:pStyle w:val="a6"/>
        <w:numPr>
          <w:ilvl w:val="0"/>
          <w:numId w:val="55"/>
        </w:numPr>
        <w:ind w:left="0" w:firstLine="357"/>
        <w:rPr>
          <w:rFonts w:ascii="Calibri" w:hAnsi="Calibri" w:cs="Calibri"/>
        </w:rPr>
      </w:pPr>
      <w:proofErr w:type="spellStart"/>
      <w:r w:rsidRPr="00014017">
        <w:rPr>
          <w:rFonts w:ascii="Calibri" w:hAnsi="Calibri" w:cs="Calibri"/>
          <w:bCs/>
          <w:i/>
        </w:rPr>
        <w:t>Микляева</w:t>
      </w:r>
      <w:proofErr w:type="spellEnd"/>
      <w:r w:rsidRPr="00014017">
        <w:rPr>
          <w:rFonts w:ascii="Calibri" w:hAnsi="Calibri" w:cs="Calibri"/>
          <w:bCs/>
          <w:i/>
        </w:rPr>
        <w:t xml:space="preserve"> Н.В.</w:t>
      </w:r>
      <w:r w:rsidRPr="00014017">
        <w:rPr>
          <w:rFonts w:ascii="Calibri" w:hAnsi="Calibri" w:cs="Calibri"/>
        </w:rPr>
        <w:t xml:space="preserve">Стандарт дошкольного образования: точки роста //Дошкольное воспитание. – 2013. – № 12. – С. 6–10. </w:t>
      </w:r>
    </w:p>
    <w:p w:rsidR="00001643" w:rsidRPr="00014017" w:rsidRDefault="00001643" w:rsidP="00EE4F36">
      <w:pPr>
        <w:pStyle w:val="a6"/>
        <w:widowControl w:val="0"/>
        <w:numPr>
          <w:ilvl w:val="0"/>
          <w:numId w:val="55"/>
        </w:numPr>
        <w:autoSpaceDE w:val="0"/>
        <w:autoSpaceDN w:val="0"/>
        <w:adjustRightInd w:val="0"/>
        <w:ind w:left="0" w:firstLine="357"/>
        <w:jc w:val="both"/>
        <w:rPr>
          <w:rFonts w:ascii="Calibri" w:hAnsi="Calibri" w:cs="Calibri"/>
        </w:rPr>
      </w:pPr>
      <w:r w:rsidRPr="00014017">
        <w:rPr>
          <w:rFonts w:ascii="Calibri" w:hAnsi="Calibri" w:cs="Calibri"/>
        </w:rPr>
        <w:t>Примерная образовательная программа дошкольного образования с рекомендациями. – М.: ТЦ Сфера, 2016</w:t>
      </w:r>
    </w:p>
    <w:p w:rsidR="00001643" w:rsidRPr="00014017" w:rsidRDefault="00001643" w:rsidP="00EE4F36">
      <w:pPr>
        <w:pStyle w:val="a6"/>
        <w:numPr>
          <w:ilvl w:val="0"/>
          <w:numId w:val="55"/>
        </w:numPr>
        <w:tabs>
          <w:tab w:val="left" w:pos="360"/>
          <w:tab w:val="left" w:pos="1134"/>
          <w:tab w:val="left" w:pos="1276"/>
        </w:tabs>
        <w:ind w:left="0" w:firstLine="357"/>
        <w:jc w:val="both"/>
        <w:rPr>
          <w:rFonts w:ascii="Calibri" w:hAnsi="Calibri" w:cs="Calibri"/>
        </w:rPr>
      </w:pPr>
      <w:r w:rsidRPr="00014017">
        <w:rPr>
          <w:rFonts w:ascii="Calibri" w:hAnsi="Calibri" w:cs="Calibri"/>
        </w:rPr>
        <w:t>Программа поэтапного перехода к работе по ФГОС ДО /М. Д. </w:t>
      </w:r>
      <w:proofErr w:type="spellStart"/>
      <w:r w:rsidRPr="00014017">
        <w:rPr>
          <w:rFonts w:ascii="Calibri" w:hAnsi="Calibri" w:cs="Calibri"/>
        </w:rPr>
        <w:t>Маханева</w:t>
      </w:r>
      <w:proofErr w:type="spellEnd"/>
      <w:r w:rsidRPr="00014017">
        <w:rPr>
          <w:rFonts w:ascii="Calibri" w:hAnsi="Calibri" w:cs="Calibri"/>
        </w:rPr>
        <w:t>, Т. М. Козлова, О. В. Скворцова //Управление Дошкольным Образовательным Учреждением. – 2014. – № 7. – С. 81–99.</w:t>
      </w:r>
    </w:p>
    <w:p w:rsidR="00001643" w:rsidRPr="00014017" w:rsidRDefault="00001643" w:rsidP="00EE4F36">
      <w:pPr>
        <w:pStyle w:val="a6"/>
        <w:numPr>
          <w:ilvl w:val="0"/>
          <w:numId w:val="55"/>
        </w:numPr>
        <w:ind w:left="0" w:firstLine="357"/>
        <w:rPr>
          <w:rFonts w:ascii="Calibri" w:hAnsi="Calibri" w:cs="Calibri"/>
        </w:rPr>
      </w:pPr>
      <w:r w:rsidRPr="00014017">
        <w:rPr>
          <w:rFonts w:ascii="Calibri" w:hAnsi="Calibri" w:cs="Calibri"/>
          <w:bCs/>
        </w:rPr>
        <w:t xml:space="preserve">Теоретические основы дошкольного образования: учебник для СПО / </w:t>
      </w:r>
      <w:proofErr w:type="spellStart"/>
      <w:r w:rsidRPr="00014017">
        <w:rPr>
          <w:rFonts w:ascii="Calibri" w:hAnsi="Calibri" w:cs="Calibri"/>
          <w:bCs/>
        </w:rPr>
        <w:t>Микляева</w:t>
      </w:r>
      <w:proofErr w:type="spellEnd"/>
      <w:r w:rsidRPr="00014017">
        <w:rPr>
          <w:rFonts w:ascii="Calibri" w:hAnsi="Calibri" w:cs="Calibri"/>
          <w:bCs/>
        </w:rPr>
        <w:t xml:space="preserve"> Н.</w:t>
      </w:r>
      <w:r w:rsidRPr="00014017">
        <w:rPr>
          <w:rFonts w:ascii="Calibri" w:hAnsi="Calibri" w:cs="Calibri"/>
        </w:rPr>
        <w:t xml:space="preserve">В., </w:t>
      </w:r>
      <w:proofErr w:type="spellStart"/>
      <w:r w:rsidRPr="00014017">
        <w:rPr>
          <w:rFonts w:ascii="Calibri" w:hAnsi="Calibri" w:cs="Calibri"/>
        </w:rPr>
        <w:t>Микляева</w:t>
      </w:r>
      <w:proofErr w:type="spellEnd"/>
      <w:r w:rsidRPr="00014017">
        <w:rPr>
          <w:rFonts w:ascii="Calibri" w:hAnsi="Calibri" w:cs="Calibri"/>
        </w:rPr>
        <w:t xml:space="preserve"> Ю.В., Виноградова Н.А. : под общ. Ред. Н. В. </w:t>
      </w:r>
      <w:proofErr w:type="spellStart"/>
      <w:r w:rsidRPr="00014017">
        <w:rPr>
          <w:rFonts w:ascii="Calibri" w:hAnsi="Calibri" w:cs="Calibri"/>
        </w:rPr>
        <w:t>Микляевой</w:t>
      </w:r>
      <w:proofErr w:type="spellEnd"/>
      <w:r w:rsidRPr="00014017">
        <w:rPr>
          <w:rFonts w:ascii="Calibri" w:hAnsi="Calibri" w:cs="Calibri"/>
        </w:rPr>
        <w:t>. –  М. : Издательство ЮРАЙТ, 2015. – 496 с.</w:t>
      </w:r>
    </w:p>
    <w:p w:rsidR="00001643" w:rsidRPr="00014017" w:rsidRDefault="00001643" w:rsidP="00EE4F36">
      <w:pPr>
        <w:pStyle w:val="a6"/>
        <w:numPr>
          <w:ilvl w:val="0"/>
          <w:numId w:val="55"/>
        </w:numPr>
        <w:ind w:left="0" w:firstLine="357"/>
        <w:jc w:val="both"/>
        <w:rPr>
          <w:rFonts w:ascii="Calibri" w:hAnsi="Calibri" w:cs="Calibri"/>
        </w:rPr>
      </w:pPr>
      <w:r w:rsidRPr="00014017">
        <w:rPr>
          <w:rFonts w:ascii="Calibri" w:hAnsi="Calibri" w:cs="Calibri"/>
        </w:rPr>
        <w:lastRenderedPageBreak/>
        <w:t xml:space="preserve">Успех. Совместная образовательная деятельность взрослых и детей: пособие для педагогов с прил. на электрон. носителе/ [О.В. Окулова, А.Г. Гогоберидзе, Т.И. </w:t>
      </w:r>
      <w:proofErr w:type="spellStart"/>
      <w:r w:rsidRPr="00014017">
        <w:rPr>
          <w:rFonts w:ascii="Calibri" w:hAnsi="Calibri" w:cs="Calibri"/>
        </w:rPr>
        <w:t>Гризик</w:t>
      </w:r>
      <w:proofErr w:type="spellEnd"/>
      <w:r w:rsidRPr="00014017">
        <w:rPr>
          <w:rFonts w:ascii="Calibri" w:hAnsi="Calibri" w:cs="Calibri"/>
        </w:rPr>
        <w:t xml:space="preserve"> и др.]. – 2-е изд. – М: Просвещение, 2013. – 205 с.</w:t>
      </w:r>
    </w:p>
    <w:p w:rsidR="00001643" w:rsidRPr="00014017" w:rsidRDefault="00001643" w:rsidP="00EE4F36">
      <w:pPr>
        <w:pStyle w:val="a6"/>
        <w:numPr>
          <w:ilvl w:val="0"/>
          <w:numId w:val="55"/>
        </w:numPr>
        <w:ind w:left="0" w:firstLine="357"/>
        <w:jc w:val="both"/>
        <w:rPr>
          <w:rFonts w:ascii="Calibri" w:hAnsi="Calibri" w:cs="Calibri"/>
        </w:rPr>
      </w:pPr>
      <w:r w:rsidRPr="00014017">
        <w:rPr>
          <w:rFonts w:ascii="Calibri" w:hAnsi="Calibri" w:cs="Calibri"/>
        </w:rPr>
        <w:t>Федеральный государственный образовательный стандарт дошкольного образования// Приложение к приказу Министерства образования и науки Российской Федерации от 17 октября 2013 г. № 1155.</w:t>
      </w:r>
    </w:p>
    <w:p w:rsidR="00001643" w:rsidRPr="00014017" w:rsidRDefault="00001643" w:rsidP="00001643">
      <w:pPr>
        <w:jc w:val="both"/>
      </w:pPr>
      <w:bookmarkStart w:id="0" w:name="bookmark84"/>
    </w:p>
    <w:p w:rsidR="00001643" w:rsidRPr="00014017" w:rsidRDefault="00001643" w:rsidP="00001643">
      <w:pPr>
        <w:jc w:val="both"/>
        <w:rPr>
          <w:rFonts w:ascii="Calibri" w:hAnsi="Calibri" w:cs="Calibri"/>
        </w:rPr>
      </w:pPr>
      <w:r w:rsidRPr="00014017">
        <w:rPr>
          <w:rFonts w:ascii="Calibri" w:hAnsi="Calibri" w:cs="Calibri"/>
        </w:rPr>
        <w:t>Дополнительная литература:</w:t>
      </w:r>
      <w:bookmarkEnd w:id="0"/>
    </w:p>
    <w:p w:rsidR="00001643" w:rsidRPr="00014017" w:rsidRDefault="00001643" w:rsidP="00001643">
      <w:pPr>
        <w:jc w:val="both"/>
        <w:rPr>
          <w:rFonts w:ascii="Calibri" w:hAnsi="Calibri" w:cs="Calibri"/>
        </w:rPr>
      </w:pPr>
    </w:p>
    <w:p w:rsidR="00001643" w:rsidRPr="00014017" w:rsidRDefault="00001643" w:rsidP="00EE4F36">
      <w:pPr>
        <w:numPr>
          <w:ilvl w:val="0"/>
          <w:numId w:val="53"/>
        </w:numPr>
        <w:tabs>
          <w:tab w:val="left" w:pos="1276"/>
        </w:tabs>
        <w:suppressAutoHyphens/>
        <w:jc w:val="both"/>
        <w:rPr>
          <w:rFonts w:ascii="Calibri" w:hAnsi="Calibri" w:cs="Calibri"/>
          <w:lang w:eastAsia="en-US"/>
        </w:rPr>
      </w:pPr>
      <w:r w:rsidRPr="00014017">
        <w:rPr>
          <w:rFonts w:ascii="Calibri" w:hAnsi="Calibri" w:cs="Calibri"/>
          <w:lang w:eastAsia="en-US"/>
        </w:rPr>
        <w:t>СанПиН 2.4.1.2660-10 "Санитарно-эпидемиологические требования к устройству, содержанию и организации режима работы в дошкольных образовательных  организациях" от 15 мая 2013 года № 26</w:t>
      </w:r>
    </w:p>
    <w:p w:rsidR="00001643" w:rsidRPr="00014017" w:rsidRDefault="00001643" w:rsidP="00EE4F36">
      <w:pPr>
        <w:widowControl w:val="0"/>
        <w:numPr>
          <w:ilvl w:val="0"/>
          <w:numId w:val="53"/>
        </w:numPr>
        <w:autoSpaceDE w:val="0"/>
        <w:autoSpaceDN w:val="0"/>
        <w:adjustRightInd w:val="0"/>
        <w:jc w:val="both"/>
        <w:rPr>
          <w:rFonts w:ascii="Calibri" w:hAnsi="Calibri" w:cs="Calibri"/>
        </w:rPr>
      </w:pPr>
      <w:proofErr w:type="spellStart"/>
      <w:r w:rsidRPr="00014017">
        <w:rPr>
          <w:rFonts w:ascii="Calibri" w:hAnsi="Calibri" w:cs="Calibri"/>
        </w:rPr>
        <w:t>Слободчиков</w:t>
      </w:r>
      <w:proofErr w:type="spellEnd"/>
      <w:r w:rsidRPr="00014017">
        <w:rPr>
          <w:rFonts w:ascii="Calibri" w:hAnsi="Calibri" w:cs="Calibri"/>
        </w:rPr>
        <w:t xml:space="preserve"> В.И. Дошкольное образование - полигон для культурных проб ребенка // Современное дошкольное образование. - 2013. - № 4 (36) - C. 1217.</w:t>
      </w:r>
    </w:p>
    <w:p w:rsidR="00001643" w:rsidRPr="00014017" w:rsidRDefault="00001643" w:rsidP="00EE4F36">
      <w:pPr>
        <w:widowControl w:val="0"/>
        <w:numPr>
          <w:ilvl w:val="0"/>
          <w:numId w:val="53"/>
        </w:numPr>
        <w:autoSpaceDE w:val="0"/>
        <w:autoSpaceDN w:val="0"/>
        <w:adjustRightInd w:val="0"/>
        <w:jc w:val="both"/>
        <w:rPr>
          <w:rFonts w:ascii="Calibri" w:hAnsi="Calibri" w:cs="Calibri"/>
        </w:rPr>
      </w:pPr>
      <w:r w:rsidRPr="00014017">
        <w:rPr>
          <w:rFonts w:ascii="Calibri" w:hAnsi="Calibri" w:cs="Calibri"/>
        </w:rPr>
        <w:t>Стандарты в дошкольном образовании: за и против // Современное дошкольное образование. Теория и практика. - 2013, № 2. - С. 12-15.</w:t>
      </w:r>
    </w:p>
    <w:p w:rsidR="00001643" w:rsidRPr="00014017" w:rsidRDefault="00001643" w:rsidP="00EE4F36">
      <w:pPr>
        <w:numPr>
          <w:ilvl w:val="0"/>
          <w:numId w:val="53"/>
        </w:numPr>
        <w:tabs>
          <w:tab w:val="left" w:pos="1276"/>
        </w:tabs>
        <w:suppressAutoHyphens/>
        <w:jc w:val="both"/>
        <w:rPr>
          <w:rFonts w:ascii="Calibri" w:hAnsi="Calibri" w:cs="Calibri"/>
          <w:lang w:eastAsia="en-US"/>
        </w:rPr>
      </w:pPr>
      <w:r w:rsidRPr="00014017">
        <w:rPr>
          <w:rFonts w:ascii="Calibri" w:hAnsi="Calibri" w:cs="Calibri"/>
          <w:lang w:eastAsia="en-US"/>
        </w:rPr>
        <w:t>Федеральный закон «Об образовании в Российской Федерации» от 29.12.2012 № 273-ФЗ</w:t>
      </w:r>
    </w:p>
    <w:p w:rsidR="00001643" w:rsidRPr="00014017" w:rsidRDefault="00001643" w:rsidP="00001643">
      <w:pPr>
        <w:jc w:val="both"/>
        <w:rPr>
          <w:rFonts w:ascii="Calibri" w:hAnsi="Calibri" w:cs="Calibri"/>
        </w:rPr>
      </w:pPr>
    </w:p>
    <w:p w:rsidR="00001643" w:rsidRPr="00014017" w:rsidRDefault="00001643" w:rsidP="00001643">
      <w:pPr>
        <w:jc w:val="both"/>
      </w:pPr>
      <w:bookmarkStart w:id="1" w:name="bookmark85"/>
    </w:p>
    <w:p w:rsidR="00001643" w:rsidRPr="00014017" w:rsidRDefault="00001643" w:rsidP="00001643">
      <w:pPr>
        <w:jc w:val="both"/>
        <w:rPr>
          <w:rFonts w:ascii="Calibri" w:hAnsi="Calibri" w:cs="Calibri"/>
        </w:rPr>
      </w:pPr>
      <w:r w:rsidRPr="00014017">
        <w:rPr>
          <w:rFonts w:ascii="Calibri" w:hAnsi="Calibri" w:cs="Calibri"/>
        </w:rPr>
        <w:t>Интернет-ресурсы:</w:t>
      </w:r>
      <w:bookmarkEnd w:id="1"/>
    </w:p>
    <w:p w:rsidR="00001643" w:rsidRPr="00014017" w:rsidRDefault="00001643" w:rsidP="00EE4F36">
      <w:pPr>
        <w:widowControl w:val="0"/>
        <w:numPr>
          <w:ilvl w:val="0"/>
          <w:numId w:val="54"/>
        </w:numPr>
        <w:autoSpaceDE w:val="0"/>
        <w:autoSpaceDN w:val="0"/>
        <w:adjustRightInd w:val="0"/>
        <w:jc w:val="both"/>
        <w:rPr>
          <w:rFonts w:ascii="Calibri" w:hAnsi="Calibri" w:cs="Calibri"/>
        </w:rPr>
      </w:pPr>
      <w:proofErr w:type="spellStart"/>
      <w:r w:rsidRPr="00014017">
        <w:rPr>
          <w:rFonts w:ascii="Calibri" w:hAnsi="Calibri" w:cs="Calibri"/>
        </w:rPr>
        <w:t>Асмолов</w:t>
      </w:r>
      <w:proofErr w:type="spellEnd"/>
      <w:r w:rsidRPr="00014017">
        <w:rPr>
          <w:rFonts w:ascii="Calibri" w:hAnsi="Calibri" w:cs="Calibri"/>
        </w:rPr>
        <w:t xml:space="preserve"> А.Г. В дошкольном образовании экзамены исключены//</w:t>
      </w:r>
      <w:proofErr w:type="spellStart"/>
      <w:r w:rsidRPr="00014017">
        <w:rPr>
          <w:rFonts w:ascii="Calibri" w:hAnsi="Calibri" w:cs="Calibri"/>
        </w:rPr>
        <w:t>минобрнауки.рф</w:t>
      </w:r>
      <w:proofErr w:type="spellEnd"/>
      <w:r w:rsidRPr="00014017">
        <w:rPr>
          <w:rFonts w:ascii="Calibri" w:hAnsi="Calibri" w:cs="Calibri"/>
        </w:rPr>
        <w:t>/пресс-центр/3126.</w:t>
      </w:r>
    </w:p>
    <w:p w:rsidR="00001643" w:rsidRPr="00014017" w:rsidRDefault="00001643" w:rsidP="00EE4F36">
      <w:pPr>
        <w:numPr>
          <w:ilvl w:val="0"/>
          <w:numId w:val="54"/>
        </w:numPr>
        <w:tabs>
          <w:tab w:val="left" w:pos="900"/>
          <w:tab w:val="left" w:pos="1276"/>
        </w:tabs>
        <w:suppressAutoHyphens/>
        <w:jc w:val="both"/>
        <w:rPr>
          <w:rFonts w:ascii="Calibri" w:hAnsi="Calibri" w:cs="Calibri"/>
          <w:lang w:eastAsia="en-US"/>
        </w:rPr>
      </w:pPr>
      <w:r w:rsidRPr="00014017">
        <w:rPr>
          <w:rFonts w:ascii="Calibri" w:hAnsi="Calibri" w:cs="Calibri"/>
          <w:lang w:eastAsia="en-US"/>
        </w:rPr>
        <w:t>Издательство Творческий центр «Сферы»http://www.tc-sfera.ru/</w:t>
      </w:r>
    </w:p>
    <w:p w:rsidR="00001643" w:rsidRPr="00014017" w:rsidRDefault="00001643" w:rsidP="00EE4F36">
      <w:pPr>
        <w:numPr>
          <w:ilvl w:val="0"/>
          <w:numId w:val="54"/>
        </w:numPr>
        <w:tabs>
          <w:tab w:val="left" w:pos="900"/>
          <w:tab w:val="left" w:pos="1276"/>
        </w:tabs>
        <w:suppressAutoHyphens/>
        <w:jc w:val="both"/>
        <w:rPr>
          <w:rFonts w:ascii="Calibri" w:hAnsi="Calibri" w:cs="Calibri"/>
          <w:lang w:eastAsia="en-US"/>
        </w:rPr>
      </w:pPr>
      <w:r w:rsidRPr="00014017">
        <w:rPr>
          <w:rFonts w:ascii="Calibri" w:hAnsi="Calibri" w:cs="Calibri"/>
          <w:lang w:eastAsia="en-US"/>
        </w:rPr>
        <w:t>Новые образовательные проекты в дошкольных образовательных учрежденияхhttp://www.educom.ru/ru/works/preschool/new_ed_project/Фестиваль конструирования, финал http://www.educom.ru/ru/works/preschool/konkurs/kon_1_2_12.php</w:t>
      </w:r>
    </w:p>
    <w:p w:rsidR="00001643" w:rsidRPr="00014017" w:rsidRDefault="00001643" w:rsidP="00EE4F36">
      <w:pPr>
        <w:numPr>
          <w:ilvl w:val="0"/>
          <w:numId w:val="54"/>
        </w:numPr>
        <w:tabs>
          <w:tab w:val="left" w:pos="900"/>
          <w:tab w:val="left" w:pos="1276"/>
        </w:tabs>
        <w:suppressAutoHyphens/>
        <w:jc w:val="both"/>
        <w:rPr>
          <w:rFonts w:ascii="Calibri" w:hAnsi="Calibri" w:cs="Calibri"/>
          <w:lang w:eastAsia="en-US"/>
        </w:rPr>
      </w:pPr>
      <w:r w:rsidRPr="00014017">
        <w:rPr>
          <w:rFonts w:ascii="Calibri" w:hAnsi="Calibri" w:cs="Calibri"/>
          <w:lang w:eastAsia="en-US"/>
        </w:rPr>
        <w:t>Сайт Департамента образования города Москвы, раздел «Документы»http://www.educom.ru/</w:t>
      </w:r>
    </w:p>
    <w:p w:rsidR="00001643" w:rsidRPr="00014017" w:rsidRDefault="00001643" w:rsidP="00EE4F36">
      <w:pPr>
        <w:numPr>
          <w:ilvl w:val="0"/>
          <w:numId w:val="54"/>
        </w:numPr>
        <w:tabs>
          <w:tab w:val="left" w:pos="900"/>
          <w:tab w:val="left" w:pos="1276"/>
        </w:tabs>
        <w:suppressAutoHyphens/>
        <w:jc w:val="both"/>
        <w:rPr>
          <w:rFonts w:ascii="Calibri" w:hAnsi="Calibri" w:cs="Calibri"/>
          <w:lang w:eastAsia="en-US"/>
        </w:rPr>
      </w:pPr>
      <w:r w:rsidRPr="00014017">
        <w:rPr>
          <w:rFonts w:ascii="Calibri" w:hAnsi="Calibri" w:cs="Calibri"/>
          <w:lang w:eastAsia="en-US"/>
        </w:rPr>
        <w:t>Сайт Министерства образования и науки РФ, раздел «Документы» mon.gov.ru</w:t>
      </w:r>
    </w:p>
    <w:p w:rsidR="00001643" w:rsidRPr="00014017" w:rsidRDefault="00001643" w:rsidP="00EE4F36">
      <w:pPr>
        <w:widowControl w:val="0"/>
        <w:numPr>
          <w:ilvl w:val="0"/>
          <w:numId w:val="54"/>
        </w:numPr>
        <w:tabs>
          <w:tab w:val="left" w:pos="900"/>
        </w:tabs>
        <w:autoSpaceDE w:val="0"/>
        <w:autoSpaceDN w:val="0"/>
        <w:adjustRightInd w:val="0"/>
        <w:jc w:val="both"/>
        <w:rPr>
          <w:rFonts w:ascii="Calibri" w:hAnsi="Calibri" w:cs="Calibri"/>
        </w:rPr>
      </w:pPr>
      <w:r w:rsidRPr="00014017">
        <w:rPr>
          <w:rFonts w:ascii="Calibri" w:hAnsi="Calibri" w:cs="Calibri"/>
        </w:rPr>
        <w:t xml:space="preserve">Сайт ФИРО </w:t>
      </w:r>
      <w:proofErr w:type="spellStart"/>
      <w:r w:rsidRPr="00014017">
        <w:rPr>
          <w:rFonts w:ascii="Calibri" w:hAnsi="Calibri" w:cs="Calibri"/>
          <w:lang w:val="en-US"/>
        </w:rPr>
        <w:t>firo</w:t>
      </w:r>
      <w:proofErr w:type="spellEnd"/>
      <w:r w:rsidRPr="00014017">
        <w:rPr>
          <w:rFonts w:ascii="Calibri" w:hAnsi="Calibri" w:cs="Calibri"/>
        </w:rPr>
        <w:t>.</w:t>
      </w:r>
      <w:proofErr w:type="spellStart"/>
      <w:r w:rsidRPr="00014017">
        <w:rPr>
          <w:rFonts w:ascii="Calibri" w:hAnsi="Calibri" w:cs="Calibri"/>
          <w:lang w:val="en-US"/>
        </w:rPr>
        <w:t>ru</w:t>
      </w:r>
      <w:proofErr w:type="spellEnd"/>
      <w:r w:rsidRPr="00014017">
        <w:rPr>
          <w:rFonts w:ascii="Calibri" w:hAnsi="Calibri" w:cs="Calibri"/>
        </w:rPr>
        <w:t>, раздел Федеральный государственный стандарт дошкольного образования</w:t>
      </w:r>
    </w:p>
    <w:p w:rsidR="00001643" w:rsidRPr="00014017" w:rsidRDefault="00001643" w:rsidP="00EE4F36">
      <w:pPr>
        <w:widowControl w:val="0"/>
        <w:numPr>
          <w:ilvl w:val="0"/>
          <w:numId w:val="54"/>
        </w:numPr>
        <w:tabs>
          <w:tab w:val="left" w:pos="900"/>
        </w:tabs>
        <w:autoSpaceDE w:val="0"/>
        <w:autoSpaceDN w:val="0"/>
        <w:adjustRightInd w:val="0"/>
        <w:jc w:val="both"/>
        <w:rPr>
          <w:rFonts w:ascii="Calibri" w:hAnsi="Calibri" w:cs="Calibri"/>
        </w:rPr>
      </w:pPr>
      <w:r w:rsidRPr="00014017">
        <w:rPr>
          <w:rFonts w:ascii="Calibri" w:hAnsi="Calibri" w:cs="Calibri"/>
        </w:rPr>
        <w:t xml:space="preserve">Федеральный закон от 29 декабря 2012 г. № 273-ФЗ «Об образовании в РФ» // </w:t>
      </w:r>
      <w:proofErr w:type="spellStart"/>
      <w:r w:rsidRPr="00014017">
        <w:rPr>
          <w:rFonts w:ascii="Calibri" w:hAnsi="Calibri" w:cs="Calibri"/>
        </w:rPr>
        <w:t>http</w:t>
      </w:r>
      <w:proofErr w:type="spellEnd"/>
      <w:r w:rsidRPr="00014017">
        <w:rPr>
          <w:rFonts w:ascii="Calibri" w:hAnsi="Calibri" w:cs="Calibri"/>
        </w:rPr>
        <w:t xml:space="preserve"> ://</w:t>
      </w:r>
      <w:proofErr w:type="spellStart"/>
      <w:r w:rsidRPr="00014017">
        <w:rPr>
          <w:rFonts w:ascii="Calibri" w:hAnsi="Calibri" w:cs="Calibri"/>
        </w:rPr>
        <w:t>минобрнауки.рф</w:t>
      </w:r>
      <w:proofErr w:type="spellEnd"/>
      <w:r w:rsidRPr="00014017">
        <w:rPr>
          <w:rFonts w:ascii="Calibri" w:hAnsi="Calibri" w:cs="Calibri"/>
        </w:rPr>
        <w:t>/документы/2974.</w:t>
      </w:r>
    </w:p>
    <w:p w:rsidR="00001643" w:rsidRPr="00014017" w:rsidRDefault="00001643" w:rsidP="00EE4F36">
      <w:pPr>
        <w:numPr>
          <w:ilvl w:val="0"/>
          <w:numId w:val="54"/>
        </w:numPr>
        <w:tabs>
          <w:tab w:val="left" w:pos="900"/>
          <w:tab w:val="left" w:pos="1276"/>
        </w:tabs>
        <w:suppressAutoHyphens/>
        <w:jc w:val="both"/>
        <w:rPr>
          <w:rFonts w:ascii="Calibri" w:hAnsi="Calibri" w:cs="Calibri"/>
          <w:lang w:eastAsia="en-US"/>
        </w:rPr>
      </w:pPr>
      <w:r w:rsidRPr="00014017">
        <w:rPr>
          <w:rFonts w:ascii="Calibri" w:hAnsi="Calibri" w:cs="Calibri"/>
          <w:lang w:eastAsia="en-US"/>
        </w:rPr>
        <w:t>Журнал «Дошкольное образование»http://dob.1september.ru/</w:t>
      </w:r>
    </w:p>
    <w:p w:rsidR="00001643" w:rsidRPr="00014017" w:rsidRDefault="00001643" w:rsidP="00EE4F36">
      <w:pPr>
        <w:numPr>
          <w:ilvl w:val="0"/>
          <w:numId w:val="54"/>
        </w:numPr>
        <w:tabs>
          <w:tab w:val="left" w:pos="900"/>
          <w:tab w:val="left" w:pos="1276"/>
        </w:tabs>
        <w:suppressAutoHyphens/>
        <w:jc w:val="both"/>
        <w:rPr>
          <w:rFonts w:ascii="Calibri" w:hAnsi="Calibri" w:cs="Calibri"/>
          <w:lang w:eastAsia="en-US"/>
        </w:rPr>
      </w:pPr>
      <w:r w:rsidRPr="00014017">
        <w:rPr>
          <w:rFonts w:ascii="Calibri" w:hAnsi="Calibri" w:cs="Calibri"/>
          <w:lang w:eastAsia="en-US"/>
        </w:rPr>
        <w:t>Издательский дом «Первое сентября»http://1september.ru/</w:t>
      </w:r>
    </w:p>
    <w:p w:rsidR="00CB6D4D" w:rsidRPr="006709FF" w:rsidRDefault="00CB6D4D" w:rsidP="00ED2229">
      <w:pPr>
        <w:ind w:firstLine="709"/>
        <w:jc w:val="both"/>
        <w:rPr>
          <w:rFonts w:ascii="Calibri" w:hAnsi="Calibri" w:cs="Calibri"/>
          <w:b/>
          <w:bCs/>
        </w:rPr>
      </w:pPr>
      <w:r w:rsidRPr="006709FF">
        <w:rPr>
          <w:rFonts w:ascii="Calibri" w:hAnsi="Calibri" w:cs="Calibri"/>
          <w:b/>
          <w:iCs/>
        </w:rPr>
        <w:t>7.2.</w:t>
      </w:r>
      <w:r w:rsidR="00A25081">
        <w:rPr>
          <w:rFonts w:ascii="Calibri" w:hAnsi="Calibri" w:cs="Calibri"/>
          <w:b/>
          <w:iCs/>
        </w:rPr>
        <w:t>4</w:t>
      </w:r>
      <w:r w:rsidRPr="006709FF">
        <w:rPr>
          <w:rFonts w:ascii="Calibri" w:hAnsi="Calibri" w:cs="Calibri"/>
          <w:b/>
          <w:iCs/>
        </w:rPr>
        <w:t xml:space="preserve">. Рабочая программа модуля </w:t>
      </w:r>
      <w:r w:rsidRPr="006709FF">
        <w:rPr>
          <w:rFonts w:ascii="Calibri" w:hAnsi="Calibri" w:cs="Calibri"/>
          <w:b/>
          <w:bCs/>
        </w:rPr>
        <w:t>«Безопасность жизнедеятельности»</w:t>
      </w:r>
    </w:p>
    <w:p w:rsidR="00CB6D4D" w:rsidRPr="006709FF" w:rsidRDefault="00CB6D4D" w:rsidP="00ED2229">
      <w:pPr>
        <w:ind w:firstLine="709"/>
        <w:jc w:val="both"/>
        <w:rPr>
          <w:rFonts w:ascii="Calibri" w:hAnsi="Calibri" w:cs="Calibri"/>
          <w:b/>
          <w:bCs/>
        </w:rPr>
      </w:pPr>
    </w:p>
    <w:p w:rsidR="00CB6D4D" w:rsidRPr="006709FF" w:rsidRDefault="00CB6D4D" w:rsidP="00ED2229">
      <w:pPr>
        <w:ind w:firstLine="709"/>
        <w:jc w:val="both"/>
        <w:rPr>
          <w:rFonts w:ascii="Calibri" w:hAnsi="Calibri" w:cs="Calibri"/>
        </w:rPr>
      </w:pPr>
      <w:r w:rsidRPr="006709FF">
        <w:rPr>
          <w:rFonts w:ascii="Calibri" w:hAnsi="Calibri" w:cs="Calibri"/>
          <w:b/>
        </w:rPr>
        <w:t>Цели и задачи освоения модуля:</w:t>
      </w:r>
      <w:r w:rsidRPr="006709FF">
        <w:rPr>
          <w:rFonts w:ascii="Calibri" w:hAnsi="Calibri" w:cs="Calibri"/>
          <w:b/>
          <w:bCs/>
        </w:rPr>
        <w:t> </w:t>
      </w:r>
      <w:r w:rsidRPr="006709FF">
        <w:rPr>
          <w:rFonts w:ascii="Calibri" w:hAnsi="Calibri" w:cs="Calibri"/>
        </w:rPr>
        <w:t xml:space="preserve">формирование целостного представления о строении и функциях организма человека, его возрастных особенностях и </w:t>
      </w:r>
      <w:proofErr w:type="spellStart"/>
      <w:r w:rsidRPr="006709FF">
        <w:rPr>
          <w:rFonts w:ascii="Calibri" w:hAnsi="Calibri" w:cs="Calibri"/>
        </w:rPr>
        <w:t>здоровьесберегающих</w:t>
      </w:r>
      <w:proofErr w:type="spellEnd"/>
      <w:r w:rsidRPr="006709FF">
        <w:rPr>
          <w:rFonts w:ascii="Calibri" w:hAnsi="Calibri" w:cs="Calibri"/>
        </w:rPr>
        <w:t xml:space="preserve"> технологиях.</w:t>
      </w:r>
    </w:p>
    <w:p w:rsidR="00CB6D4D" w:rsidRPr="006709FF" w:rsidRDefault="00CB6D4D" w:rsidP="00ED2229">
      <w:pPr>
        <w:ind w:firstLine="709"/>
        <w:jc w:val="both"/>
        <w:rPr>
          <w:rFonts w:ascii="Calibri" w:hAnsi="Calibri" w:cs="Calibri"/>
        </w:rPr>
      </w:pPr>
      <w:r w:rsidRPr="006709FF">
        <w:rPr>
          <w:rFonts w:ascii="Calibri" w:hAnsi="Calibri" w:cs="Calibri"/>
          <w:b/>
          <w:bCs/>
        </w:rPr>
        <w:t>Требования к результатам освоения модуля:</w:t>
      </w:r>
    </w:p>
    <w:p w:rsidR="00CB6D4D" w:rsidRPr="006709FF" w:rsidRDefault="00CB6D4D" w:rsidP="00ED2229">
      <w:pPr>
        <w:ind w:firstLine="709"/>
        <w:jc w:val="both"/>
        <w:rPr>
          <w:rFonts w:ascii="Calibri" w:hAnsi="Calibri" w:cs="Calibri"/>
        </w:rPr>
      </w:pPr>
      <w:r w:rsidRPr="006709FF">
        <w:rPr>
          <w:rFonts w:ascii="Calibri" w:hAnsi="Calibri" w:cs="Calibri"/>
        </w:rPr>
        <w:t>Процесс изучения модуля направлен на формирование следующих компетенций:</w:t>
      </w:r>
    </w:p>
    <w:p w:rsidR="00CB6D4D" w:rsidRPr="006709FF" w:rsidRDefault="00CB6D4D" w:rsidP="00ED2229">
      <w:pPr>
        <w:ind w:firstLine="709"/>
        <w:jc w:val="both"/>
        <w:rPr>
          <w:rFonts w:ascii="Calibri" w:hAnsi="Calibri" w:cs="Calibri"/>
        </w:rPr>
      </w:pPr>
      <w:r w:rsidRPr="006709FF">
        <w:rPr>
          <w:rFonts w:ascii="Calibri" w:hAnsi="Calibri" w:cs="Calibri"/>
        </w:rPr>
        <w:t>- способен нести ответственность за результаты своей профессиональной деятельности (ОПК-3);</w:t>
      </w:r>
    </w:p>
    <w:p w:rsidR="00CB6D4D" w:rsidRPr="006709FF" w:rsidRDefault="00CB6D4D" w:rsidP="00264A7B">
      <w:pPr>
        <w:ind w:firstLine="709"/>
        <w:jc w:val="both"/>
        <w:rPr>
          <w:rFonts w:ascii="Calibri" w:hAnsi="Calibri" w:cs="Calibri"/>
        </w:rPr>
      </w:pPr>
      <w:r w:rsidRPr="006709FF">
        <w:rPr>
          <w:rFonts w:ascii="Calibri" w:hAnsi="Calibri" w:cs="Calibri"/>
        </w:rPr>
        <w:t>-готов к обеспечению охраны жизни и здоровья в образовательном процессе (ПК-5).</w:t>
      </w:r>
    </w:p>
    <w:p w:rsidR="00CB6D4D" w:rsidRPr="006709FF" w:rsidRDefault="00CB6D4D" w:rsidP="00ED2229">
      <w:pPr>
        <w:ind w:firstLine="709"/>
        <w:jc w:val="both"/>
        <w:rPr>
          <w:rFonts w:ascii="Calibri" w:hAnsi="Calibri" w:cs="Calibri"/>
        </w:rPr>
      </w:pPr>
      <w:r w:rsidRPr="006709FF">
        <w:rPr>
          <w:rFonts w:ascii="Calibri" w:hAnsi="Calibri" w:cs="Calibri"/>
          <w:b/>
          <w:bCs/>
        </w:rPr>
        <w:t>В результате изучения модуля обучающийся должен знать:</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 общие закономерности роста и развития организма ребенка и особенности их проявления в воспитательном процессе в разные возрастные периоды;</w:t>
      </w:r>
    </w:p>
    <w:p w:rsidR="00CB6D4D" w:rsidRPr="006709FF" w:rsidRDefault="00CB6D4D" w:rsidP="00ED2229">
      <w:pPr>
        <w:ind w:firstLine="709"/>
        <w:jc w:val="both"/>
        <w:rPr>
          <w:rFonts w:ascii="Calibri" w:hAnsi="Calibri" w:cs="Calibri"/>
        </w:rPr>
      </w:pPr>
      <w:r w:rsidRPr="006709FF">
        <w:rPr>
          <w:rFonts w:ascii="Calibri" w:hAnsi="Calibri" w:cs="Calibri"/>
        </w:rPr>
        <w:t>-основы рационального питания;</w:t>
      </w:r>
    </w:p>
    <w:p w:rsidR="00CB6D4D" w:rsidRPr="006709FF" w:rsidRDefault="00CB6D4D" w:rsidP="00ED2229">
      <w:pPr>
        <w:ind w:firstLine="709"/>
        <w:jc w:val="both"/>
        <w:rPr>
          <w:rFonts w:ascii="Calibri" w:hAnsi="Calibri" w:cs="Calibri"/>
        </w:rPr>
      </w:pPr>
      <w:r w:rsidRPr="006709FF">
        <w:rPr>
          <w:rFonts w:ascii="Calibri" w:hAnsi="Calibri" w:cs="Calibri"/>
        </w:rPr>
        <w:t>-принципы распределения по группам здоровья;</w:t>
      </w:r>
    </w:p>
    <w:p w:rsidR="00CB6D4D" w:rsidRPr="006709FF" w:rsidRDefault="00CB6D4D" w:rsidP="00264A7B">
      <w:pPr>
        <w:ind w:firstLine="709"/>
        <w:jc w:val="both"/>
        <w:rPr>
          <w:rFonts w:ascii="Calibri" w:hAnsi="Calibri" w:cs="Calibri"/>
        </w:rPr>
      </w:pPr>
      <w:r w:rsidRPr="006709FF">
        <w:rPr>
          <w:rFonts w:ascii="Calibri" w:hAnsi="Calibri" w:cs="Calibri"/>
        </w:rPr>
        <w:t xml:space="preserve">-гигиенические требования в </w:t>
      </w:r>
      <w:r>
        <w:rPr>
          <w:rFonts w:ascii="Calibri" w:hAnsi="Calibri" w:cs="Calibri"/>
        </w:rPr>
        <w:t>образовательной организации</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b/>
          <w:bCs/>
        </w:rPr>
        <w:t>уметь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xml:space="preserve">- использовать знания анатомии, физиологии и </w:t>
      </w:r>
      <w:proofErr w:type="spellStart"/>
      <w:r w:rsidRPr="006709FF">
        <w:rPr>
          <w:rFonts w:ascii="Calibri" w:hAnsi="Calibri" w:cs="Calibri"/>
        </w:rPr>
        <w:t>здоровьесберегающих</w:t>
      </w:r>
      <w:proofErr w:type="spellEnd"/>
      <w:r w:rsidRPr="006709FF">
        <w:rPr>
          <w:rFonts w:ascii="Calibri" w:hAnsi="Calibri" w:cs="Calibri"/>
        </w:rPr>
        <w:t xml:space="preserve"> технологий для организации образовательного процесса;</w:t>
      </w:r>
    </w:p>
    <w:p w:rsidR="00CB6D4D" w:rsidRPr="006709FF" w:rsidRDefault="00CB6D4D" w:rsidP="00ED2229">
      <w:pPr>
        <w:ind w:firstLine="709"/>
        <w:jc w:val="both"/>
        <w:rPr>
          <w:rFonts w:ascii="Calibri" w:hAnsi="Calibri" w:cs="Calibri"/>
        </w:rPr>
      </w:pPr>
      <w:r w:rsidRPr="006709FF">
        <w:rPr>
          <w:rFonts w:ascii="Calibri" w:hAnsi="Calibri" w:cs="Calibri"/>
        </w:rPr>
        <w:t>-выявлять анатомо-физиологические особенности функционирования различных систем органов на разных возрастных этапах;</w:t>
      </w:r>
    </w:p>
    <w:p w:rsidR="00CB6D4D" w:rsidRPr="006709FF" w:rsidRDefault="00CB6D4D" w:rsidP="00ED2229">
      <w:pPr>
        <w:ind w:firstLine="709"/>
        <w:jc w:val="both"/>
        <w:rPr>
          <w:rFonts w:ascii="Calibri" w:hAnsi="Calibri" w:cs="Calibri"/>
        </w:rPr>
      </w:pPr>
      <w:r w:rsidRPr="006709FF">
        <w:rPr>
          <w:rFonts w:ascii="Calibri" w:hAnsi="Calibri" w:cs="Calibri"/>
        </w:rPr>
        <w:t>-организовывать окружающую среду и быт в соответствии с гигиеническими требованиями;</w:t>
      </w:r>
    </w:p>
    <w:p w:rsidR="00CB6D4D" w:rsidRPr="006709FF" w:rsidRDefault="00CB6D4D" w:rsidP="00ED2229">
      <w:pPr>
        <w:ind w:firstLine="709"/>
        <w:jc w:val="both"/>
        <w:rPr>
          <w:rFonts w:ascii="Calibri" w:hAnsi="Calibri" w:cs="Calibri"/>
        </w:rPr>
      </w:pPr>
      <w:r w:rsidRPr="006709FF">
        <w:rPr>
          <w:rFonts w:ascii="Calibri" w:hAnsi="Calibri" w:cs="Calibri"/>
        </w:rPr>
        <w:t>-определять по основным симптомам отдельные заболевания;</w:t>
      </w:r>
    </w:p>
    <w:p w:rsidR="00CB6D4D" w:rsidRPr="006709FF" w:rsidRDefault="00CB6D4D" w:rsidP="00ED2229">
      <w:pPr>
        <w:ind w:firstLine="709"/>
        <w:jc w:val="both"/>
        <w:rPr>
          <w:rFonts w:ascii="Calibri" w:hAnsi="Calibri" w:cs="Calibri"/>
        </w:rPr>
      </w:pPr>
      <w:r w:rsidRPr="006709FF">
        <w:rPr>
          <w:rFonts w:ascii="Calibri" w:hAnsi="Calibri" w:cs="Calibri"/>
        </w:rPr>
        <w:t>-проводить индивидуальную работу с детьми, которые имеют хронические заболевания;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 </w:t>
      </w:r>
      <w:r w:rsidRPr="006709FF">
        <w:rPr>
          <w:rFonts w:ascii="Calibri" w:hAnsi="Calibri" w:cs="Calibri"/>
          <w:b/>
          <w:bCs/>
        </w:rPr>
        <w:t>владеть</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навыками выявления особенностей развития детского организма в разные возрастные периоды;</w:t>
      </w:r>
    </w:p>
    <w:p w:rsidR="00CB6D4D" w:rsidRPr="006709FF" w:rsidRDefault="00CB6D4D" w:rsidP="00ED2229">
      <w:pPr>
        <w:ind w:firstLine="709"/>
        <w:jc w:val="both"/>
        <w:rPr>
          <w:rFonts w:ascii="Calibri" w:hAnsi="Calibri" w:cs="Calibri"/>
        </w:rPr>
      </w:pPr>
      <w:r w:rsidRPr="006709FF">
        <w:rPr>
          <w:rFonts w:ascii="Calibri" w:hAnsi="Calibri" w:cs="Calibri"/>
        </w:rPr>
        <w:t>-навыками оценки допустимых нагрузок без ухудшения функционального состояния систем организма;</w:t>
      </w:r>
    </w:p>
    <w:p w:rsidR="00CB6D4D" w:rsidRPr="006709FF" w:rsidRDefault="00CB6D4D" w:rsidP="00264A7B">
      <w:pPr>
        <w:ind w:firstLine="709"/>
        <w:jc w:val="both"/>
        <w:rPr>
          <w:rFonts w:ascii="Calibri" w:hAnsi="Calibri" w:cs="Calibri"/>
        </w:rPr>
      </w:pPr>
      <w:r w:rsidRPr="006709FF">
        <w:rPr>
          <w:rFonts w:ascii="Calibri" w:hAnsi="Calibri" w:cs="Calibri"/>
        </w:rPr>
        <w:t xml:space="preserve">- навыками выполнения санитарно-эпидемиологических требований к устройству, содержанию и организации режима </w:t>
      </w:r>
      <w:r>
        <w:rPr>
          <w:rFonts w:ascii="Calibri" w:hAnsi="Calibri" w:cs="Calibri"/>
        </w:rPr>
        <w:t>образовательных</w:t>
      </w:r>
      <w:r w:rsidRPr="006709FF">
        <w:rPr>
          <w:rFonts w:ascii="Calibri" w:hAnsi="Calibri" w:cs="Calibri"/>
        </w:rPr>
        <w:t xml:space="preserve"> </w:t>
      </w:r>
      <w:r>
        <w:rPr>
          <w:rFonts w:ascii="Calibri" w:hAnsi="Calibri" w:cs="Calibri"/>
          <w:sz w:val="22"/>
          <w:szCs w:val="22"/>
        </w:rPr>
        <w:t>организаций</w:t>
      </w:r>
      <w:r w:rsidRPr="006709FF">
        <w:rPr>
          <w:rFonts w:ascii="Calibri" w:hAnsi="Calibri" w:cs="Calibri"/>
        </w:rPr>
        <w:t>.</w:t>
      </w:r>
    </w:p>
    <w:p w:rsidR="00CB6D4D" w:rsidRPr="006709FF" w:rsidRDefault="00CB6D4D" w:rsidP="00F079C8">
      <w:pPr>
        <w:pStyle w:val="a8"/>
        <w:spacing w:before="0" w:beforeAutospacing="0" w:after="0" w:afterAutospacing="0"/>
        <w:ind w:firstLine="709"/>
        <w:jc w:val="both"/>
        <w:rPr>
          <w:rFonts w:ascii="Calibri" w:hAnsi="Calibri" w:cs="Calibri"/>
        </w:rPr>
      </w:pPr>
    </w:p>
    <w:p w:rsidR="00CB6D4D" w:rsidRPr="006709FF" w:rsidRDefault="00CB6D4D" w:rsidP="000D1D98">
      <w:pPr>
        <w:ind w:firstLine="709"/>
        <w:jc w:val="both"/>
        <w:rPr>
          <w:rFonts w:ascii="Calibri" w:hAnsi="Calibri" w:cs="Calibri"/>
          <w:b/>
        </w:rPr>
      </w:pPr>
      <w:r w:rsidRPr="006709FF">
        <w:rPr>
          <w:rFonts w:ascii="Calibri" w:hAnsi="Calibri" w:cs="Calibri"/>
          <w:b/>
        </w:rPr>
        <w:t>Содержание модуля</w:t>
      </w:r>
    </w:p>
    <w:p w:rsidR="00CB6D4D" w:rsidRPr="006709FF" w:rsidRDefault="00CB6D4D" w:rsidP="000D1D98">
      <w:pPr>
        <w:ind w:firstLine="709"/>
        <w:jc w:val="both"/>
        <w:rPr>
          <w:rFonts w:ascii="Calibri" w:hAnsi="Calibri" w:cs="Calibri"/>
          <w:b/>
        </w:rPr>
      </w:pP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Введение. Предмет и цель дисциплины «Безопасность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Предмет, цель и содержание дисциплины «Безопасность жизнедеятельности». Основные задачи курса. Характеристика системы «человек – среда обитания». Производственная, городская, бытовая, природная среда. Взаимодействие человека со средой обитания. Негативные воздействия естественного, антропогенного и техногенного происхождения. Примеры воздействия негативных факторов на человека и природную среду.</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Теоретические основы безопасности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Основные понятия, термины и определения. Среда обитания. Опасность. Классификация опасностей. Источники опасностей, номенклатура опасностей. Природные и производственные опасности. Опасные и вредные факторы. Идентификация опасностей. Пороговый уровень воздействия опасности. Понятие о ПДУ и ПДК. Понятие риска. Классификация и характеристика видов риска. Индивидуальный, социальный, техногенный, экологический, экономический риски. Оценка риска и безопасность технических систем. Количественные показатели риска. Приемлемый риск.</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Человек и среда обитания. Характеристика основных форм деятельности человека.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Физический труд. Механизированные формы физического труда в системе «человек-машина». Терморегуляция. Острые и хронические формы нарушения терморегуляции. Умственный труд (интеллектуальная деятельность). Виды умственного труда. Тяжесть напряженного труда. Категории тяжести и напряженности по интегральной оценке. Работоспособность человека и ее динамика. Фазы работоспособности. Динамические и статические антропометрические характеристики человека. Эргономика. Рациональная организация рабочих мест.</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Физиология труда и комфортные условия жизнедеятельности.</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lastRenderedPageBreak/>
        <w:t>Гигиеническое нормирование параметров микроклимата производственных и непроизводственных помещений. Влияние микроклимата на производительность труда и состояние здоровья, профессиональные заболевания. Системы обеспечения параметров микроклимата и состава воздуха: отопление, вентиляция, кондиционирование; их устройство и требования к ним. Контроль параметров микроклимата. Освещение. Требования к системам освещения. Естественное и искусственное освещение. Светильники и источники света. Расчет освещенности. Контроль освещения.</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Воздействие природных и техногенных опасных и вредных факторов на человека, среду обитания и защита от них.</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Классификация вредных веществ, пути поступления в организм человека, распределение и превращение вредного вещества, действие вредных веществ и чувствительность к ним. Комбинированное действие вредных веществ. Нормирование содержания вредных веществ: предельно-допустимые, максимально разовые, среднесменные, среднесуточные концентрации. Концентрации, вызывающие гибель живых организмов. Хронические отравления, профессиональные и бытовые заболевания при действии токсинов. Коллективные и индивидуальные средства защиты органов дыхания от токсических веществ.</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Cs/>
        </w:rPr>
        <w:t>Защита при работе с сосудами, работающими под давлением. Воздействие электрического тока на человека.</w:t>
      </w:r>
      <w:r w:rsidRPr="006709FF">
        <w:rPr>
          <w:rFonts w:ascii="Calibri" w:hAnsi="Calibri" w:cs="Calibri"/>
          <w:b/>
          <w:bCs/>
        </w:rPr>
        <w:t xml:space="preserve"> </w:t>
      </w:r>
      <w:r w:rsidRPr="006709FF">
        <w:rPr>
          <w:rFonts w:ascii="Calibri" w:hAnsi="Calibri" w:cs="Calibri"/>
        </w:rPr>
        <w:t xml:space="preserve">Способы повышение электробезопасности в электроустановках: защитное заземление, </w:t>
      </w:r>
      <w:proofErr w:type="spellStart"/>
      <w:r w:rsidRPr="006709FF">
        <w:rPr>
          <w:rFonts w:ascii="Calibri" w:hAnsi="Calibri" w:cs="Calibri"/>
        </w:rPr>
        <w:t>зануление</w:t>
      </w:r>
      <w:proofErr w:type="spellEnd"/>
      <w:r w:rsidRPr="006709FF">
        <w:rPr>
          <w:rFonts w:ascii="Calibri" w:hAnsi="Calibri" w:cs="Calibri"/>
        </w:rPr>
        <w:t>, защитное отключение, другие средства защиты. Оградительные и предупредительные средства.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Защита населения и территорий от опасностей в чрезвычайных ситуациях.</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 Характеристика поражающих факторов источников чрезвычайных ситуаций природного характера. Классификация стихийных бедствий. Методика расчета возможных разрушений зданий и сооружений при чрезвычайных ситуациях природного характера.</w:t>
      </w:r>
    </w:p>
    <w:p w:rsidR="00CB6D4D" w:rsidRPr="006709FF" w:rsidRDefault="00CB6D4D" w:rsidP="00F079C8">
      <w:pPr>
        <w:pStyle w:val="a8"/>
        <w:spacing w:before="0" w:beforeAutospacing="0" w:after="0" w:afterAutospacing="0"/>
        <w:ind w:firstLine="709"/>
        <w:jc w:val="both"/>
        <w:rPr>
          <w:rFonts w:ascii="Calibri" w:hAnsi="Calibri" w:cs="Calibri"/>
        </w:rPr>
      </w:pPr>
      <w:r w:rsidRPr="006709FF">
        <w:rPr>
          <w:rFonts w:ascii="Calibri" w:hAnsi="Calibri" w:cs="Calibri"/>
          <w:b/>
          <w:bCs/>
        </w:rPr>
        <w:t>Защита населения в чрезвычайных ситуациях. </w:t>
      </w:r>
      <w:r w:rsidRPr="006709FF">
        <w:rPr>
          <w:rFonts w:ascii="Calibri" w:hAnsi="Calibri" w:cs="Calibri"/>
        </w:rPr>
        <w:t>Единая государственная система предупреждения и ликвидации чрезвычайных ситуаций (РСЧС): задачи и структура. Территориальные подсистемы РСЧС. Функциональные подсистемы РСЧС. Уровни управления и состав органов по уровням. Координирующие органы, органы управления по делам ГО и ЧС, органы повседневного управления. Гражданская оборона, ее место в системе общегосударственных мероприятий гражданской защиты. Структура ГО в РФ. Задачи ГО, руководство ГО, органы управления ГО, силы ГО, гражданские организации ГО. Структура ГО на промышленном объекте. Планирование мероприятий по гражданской обороне на объектах. Организация защиты в мирное и военное время, способы защиты, защитные сооружения, их классификация. Особенности и организация эвакуации из зон чрезвычайных ситуаций. Мероприятия медицинской защиты. Средства индивидуальной защиты и порядок их использования.</w:t>
      </w:r>
    </w:p>
    <w:p w:rsidR="00CB6D4D" w:rsidRPr="006709FF" w:rsidRDefault="00CB6D4D" w:rsidP="00F079C8">
      <w:pPr>
        <w:ind w:firstLine="709"/>
        <w:jc w:val="both"/>
        <w:rPr>
          <w:rFonts w:ascii="Calibri" w:hAnsi="Calibri" w:cs="Calibri"/>
          <w:b/>
        </w:rPr>
      </w:pPr>
      <w:r w:rsidRPr="006709FF">
        <w:rPr>
          <w:rFonts w:ascii="Calibri" w:hAnsi="Calibri" w:cs="Calibri"/>
          <w:b/>
          <w:bCs/>
        </w:rPr>
        <w:t>Организация безопасной образовательной среды и охрана труда в образовательной организации.</w:t>
      </w:r>
    </w:p>
    <w:p w:rsidR="00CB6D4D" w:rsidRPr="006709FF" w:rsidRDefault="00CB6D4D" w:rsidP="002219E9">
      <w:pPr>
        <w:jc w:val="both"/>
        <w:rPr>
          <w:rFonts w:ascii="Calibri" w:hAnsi="Calibri"/>
        </w:rPr>
      </w:pPr>
      <w:r w:rsidRPr="006709FF">
        <w:rPr>
          <w:rFonts w:ascii="Calibri" w:hAnsi="Calibri"/>
        </w:rPr>
        <w:t>Понятие комплексной безопасности и основные требования законов и подзаконных актов Российской Федерации, регламентирующих безопасность в образовательных организациях.</w:t>
      </w:r>
    </w:p>
    <w:p w:rsidR="00CB6D4D" w:rsidRPr="006709FF" w:rsidRDefault="00CB6D4D" w:rsidP="00467CF0">
      <w:pPr>
        <w:spacing w:line="276" w:lineRule="auto"/>
        <w:jc w:val="both"/>
        <w:rPr>
          <w:rFonts w:ascii="Calibri" w:hAnsi="Calibri" w:cs="Calibri"/>
          <w:b/>
        </w:rPr>
      </w:pPr>
      <w:r w:rsidRPr="006709FF">
        <w:rPr>
          <w:rFonts w:ascii="Calibri" w:hAnsi="Calibri"/>
          <w:lang w:eastAsia="en-US"/>
        </w:rPr>
        <w:t xml:space="preserve">Система мер и мероприятий по достижению безопасности образовательной организации. Основные формы и методы работы по обеспечению безопасности образовательной среды. </w:t>
      </w:r>
    </w:p>
    <w:p w:rsidR="00CB6D4D" w:rsidRPr="006709FF" w:rsidRDefault="00CB6D4D" w:rsidP="00F079C8">
      <w:pPr>
        <w:ind w:firstLine="709"/>
        <w:jc w:val="both"/>
        <w:rPr>
          <w:rFonts w:ascii="Calibri" w:hAnsi="Calibri" w:cs="Calibri"/>
        </w:rPr>
      </w:pPr>
      <w:r w:rsidRPr="006709FF">
        <w:rPr>
          <w:rFonts w:ascii="Calibri" w:hAnsi="Calibri" w:cs="Calibri"/>
        </w:rPr>
        <w:lastRenderedPageBreak/>
        <w:t>Содержание и формы организации работы со школьниками по формированию представлений об опасных для человека ситуациях и способах поведения в них.</w:t>
      </w:r>
    </w:p>
    <w:p w:rsidR="00CB6D4D" w:rsidRPr="006709FF" w:rsidRDefault="00CB6D4D" w:rsidP="00F079C8">
      <w:pPr>
        <w:ind w:firstLine="709"/>
        <w:jc w:val="both"/>
        <w:rPr>
          <w:rFonts w:ascii="Calibri" w:hAnsi="Calibri"/>
          <w:lang w:eastAsia="en-US"/>
        </w:rPr>
      </w:pPr>
      <w:r w:rsidRPr="006709FF">
        <w:rPr>
          <w:rFonts w:ascii="Calibri" w:hAnsi="Calibri" w:cs="Calibri"/>
        </w:rPr>
        <w:t>Формирование поведенческой культуры школьника, как основы безопасности в условиях общения с дорогой и улицей. Безопасный отдых на природе. Формирование осторожного и осмотрительного отношения к потенциально опасным для человека и окружающего мира природы ситуациям.</w:t>
      </w:r>
      <w:r w:rsidRPr="006709FF">
        <w:rPr>
          <w:rFonts w:ascii="Calibri" w:hAnsi="Calibri"/>
          <w:lang w:eastAsia="en-US"/>
        </w:rPr>
        <w:t xml:space="preserve"> </w:t>
      </w:r>
    </w:p>
    <w:p w:rsidR="00CB6D4D" w:rsidRPr="006709FF" w:rsidRDefault="00CB6D4D" w:rsidP="00F079C8">
      <w:pPr>
        <w:ind w:firstLine="709"/>
        <w:jc w:val="both"/>
        <w:rPr>
          <w:rFonts w:ascii="Calibri" w:hAnsi="Calibri"/>
          <w:lang w:eastAsia="en-US"/>
        </w:rPr>
      </w:pPr>
      <w:r w:rsidRPr="006709FF">
        <w:rPr>
          <w:rFonts w:ascii="Calibri" w:hAnsi="Calibri"/>
          <w:lang w:eastAsia="en-US"/>
        </w:rPr>
        <w:t>Основы охраны труда, основные принципы обеспечения безопасности и охраны труда. Государственное регулирование в сфере охраны труда и основные нормативные требования по охране труда.</w:t>
      </w:r>
    </w:p>
    <w:p w:rsidR="00A25081" w:rsidRPr="006709FF" w:rsidRDefault="00A25081" w:rsidP="00A25081">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A25081" w:rsidRPr="006709FF" w:rsidRDefault="00A25081" w:rsidP="00A25081">
      <w:pPr>
        <w:pStyle w:val="3a"/>
        <w:shd w:val="clear" w:color="auto" w:fill="auto"/>
        <w:spacing w:after="0" w:line="240" w:lineRule="auto"/>
        <w:ind w:firstLine="709"/>
        <w:jc w:val="both"/>
        <w:rPr>
          <w:sz w:val="24"/>
          <w:szCs w:val="24"/>
        </w:rPr>
      </w:pPr>
      <w:r w:rsidRPr="006709FF">
        <w:rPr>
          <w:sz w:val="24"/>
          <w:szCs w:val="24"/>
        </w:rPr>
        <w:t>Формы контроля:</w:t>
      </w:r>
    </w:p>
    <w:p w:rsidR="00CB6D4D" w:rsidRPr="006709FF" w:rsidRDefault="00A25081" w:rsidP="00A25081">
      <w:pPr>
        <w:ind w:firstLine="709"/>
        <w:jc w:val="both"/>
        <w:rPr>
          <w:rFonts w:ascii="Calibri" w:hAnsi="Calibri"/>
          <w:lang w:eastAsia="en-US"/>
        </w:rPr>
      </w:pPr>
      <w:r w:rsidRPr="006709FF">
        <w:t>1. Тест</w:t>
      </w:r>
    </w:p>
    <w:p w:rsidR="00A25081" w:rsidRDefault="00A25081" w:rsidP="000D1D98">
      <w:pPr>
        <w:ind w:firstLine="709"/>
        <w:jc w:val="both"/>
        <w:rPr>
          <w:rStyle w:val="a7"/>
          <w:rFonts w:ascii="Calibri" w:hAnsi="Calibri" w:cs="Calibri"/>
        </w:rPr>
      </w:pPr>
    </w:p>
    <w:p w:rsidR="00CB6D4D" w:rsidRPr="006709FF" w:rsidRDefault="00CB6D4D" w:rsidP="000D1D98">
      <w:pPr>
        <w:ind w:firstLine="709"/>
        <w:jc w:val="both"/>
        <w:rPr>
          <w:rStyle w:val="a7"/>
          <w:rFonts w:ascii="Calibri" w:hAnsi="Calibri" w:cs="Calibri"/>
        </w:rPr>
      </w:pPr>
      <w:r w:rsidRPr="006709FF">
        <w:rPr>
          <w:rStyle w:val="a7"/>
          <w:rFonts w:ascii="Calibri" w:hAnsi="Calibri" w:cs="Calibri"/>
        </w:rPr>
        <w:t>Литература к модулю</w:t>
      </w:r>
    </w:p>
    <w:p w:rsidR="00CB6D4D" w:rsidRPr="006709FF" w:rsidRDefault="00CB6D4D" w:rsidP="00ED2229">
      <w:pPr>
        <w:pStyle w:val="a8"/>
        <w:spacing w:before="0" w:beforeAutospacing="0" w:after="0" w:afterAutospacing="0"/>
        <w:ind w:firstLine="709"/>
        <w:jc w:val="both"/>
        <w:rPr>
          <w:rStyle w:val="a7"/>
          <w:rFonts w:ascii="Calibri" w:hAnsi="Calibri" w:cs="Calibri"/>
        </w:rPr>
      </w:pPr>
    </w:p>
    <w:p w:rsidR="00CB6D4D" w:rsidRPr="006709FF" w:rsidRDefault="00CB6D4D" w:rsidP="000F5EC1">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 xml:space="preserve">Безопасность. Опыт освоения образовательной </w:t>
      </w:r>
      <w:proofErr w:type="spellStart"/>
      <w:r w:rsidRPr="006709FF">
        <w:rPr>
          <w:rFonts w:ascii="Calibri" w:hAnsi="Calibri" w:cs="Calibri"/>
        </w:rPr>
        <w:t>области:темат</w:t>
      </w:r>
      <w:proofErr w:type="spellEnd"/>
      <w:r w:rsidRPr="006709FF">
        <w:rPr>
          <w:rFonts w:ascii="Calibri" w:hAnsi="Calibri" w:cs="Calibri"/>
        </w:rPr>
        <w:t xml:space="preserve">. планирование, формы взаимодействия, виды деятельности / авт.-сост.: </w:t>
      </w:r>
      <w:proofErr w:type="spellStart"/>
      <w:r w:rsidRPr="006709FF">
        <w:rPr>
          <w:rFonts w:ascii="Calibri" w:hAnsi="Calibri" w:cs="Calibri"/>
        </w:rPr>
        <w:t>И.П.Равчеева</w:t>
      </w:r>
      <w:proofErr w:type="spellEnd"/>
      <w:r w:rsidRPr="006709FF">
        <w:rPr>
          <w:rFonts w:ascii="Calibri" w:hAnsi="Calibri" w:cs="Calibri"/>
        </w:rPr>
        <w:t>, В.В. Журавлева. - Волгоград: Учитель, 2014.</w:t>
      </w:r>
    </w:p>
    <w:p w:rsidR="00CB6D4D" w:rsidRPr="006709FF" w:rsidRDefault="00CB6D4D" w:rsidP="000F5EC1">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Белая К.Ю. Я и моя безопасность. Тематический словарь в картинках: Мир человека. - М.: Школьная Пресса, 2010.</w:t>
      </w:r>
    </w:p>
    <w:p w:rsidR="00CB6D4D" w:rsidRPr="006709FF" w:rsidRDefault="00CB6D4D" w:rsidP="000F5EC1">
      <w:pPr>
        <w:pStyle w:val="a6"/>
        <w:numPr>
          <w:ilvl w:val="0"/>
          <w:numId w:val="25"/>
        </w:numPr>
        <w:tabs>
          <w:tab w:val="left" w:pos="142"/>
          <w:tab w:val="left" w:pos="426"/>
          <w:tab w:val="left" w:pos="720"/>
          <w:tab w:val="left" w:pos="1134"/>
        </w:tabs>
        <w:ind w:left="0" w:firstLine="357"/>
        <w:jc w:val="both"/>
        <w:rPr>
          <w:rFonts w:ascii="Calibri" w:hAnsi="Calibri" w:cs="Calibri"/>
        </w:rPr>
      </w:pPr>
      <w:r w:rsidRPr="006709FF">
        <w:rPr>
          <w:rFonts w:ascii="Calibri" w:hAnsi="Calibri" w:cs="Calibri"/>
        </w:rPr>
        <w:t>Борисов Е.С. и др. Первая помощь при повреждениях и несчастных случаях. – М.: Медицина, 2003.</w:t>
      </w:r>
    </w:p>
    <w:p w:rsidR="00CB6D4D" w:rsidRPr="006709FF" w:rsidRDefault="00CB6D4D" w:rsidP="000F5EC1">
      <w:pPr>
        <w:pStyle w:val="a6"/>
        <w:numPr>
          <w:ilvl w:val="0"/>
          <w:numId w:val="25"/>
        </w:numPr>
        <w:tabs>
          <w:tab w:val="left" w:pos="142"/>
          <w:tab w:val="left" w:pos="426"/>
          <w:tab w:val="left" w:pos="720"/>
          <w:tab w:val="left" w:pos="1134"/>
        </w:tabs>
        <w:ind w:left="0" w:firstLine="357"/>
        <w:jc w:val="both"/>
        <w:rPr>
          <w:rFonts w:ascii="Calibri" w:hAnsi="Calibri" w:cs="Calibri"/>
        </w:rPr>
      </w:pPr>
      <w:proofErr w:type="spellStart"/>
      <w:r w:rsidRPr="006709FF">
        <w:rPr>
          <w:rFonts w:ascii="Calibri" w:hAnsi="Calibri" w:cs="Calibri"/>
        </w:rPr>
        <w:t>Величенко</w:t>
      </w:r>
      <w:proofErr w:type="spellEnd"/>
      <w:r w:rsidRPr="006709FF">
        <w:rPr>
          <w:rFonts w:ascii="Calibri" w:hAnsi="Calibri" w:cs="Calibri"/>
        </w:rPr>
        <w:t xml:space="preserve"> В.М., </w:t>
      </w:r>
      <w:proofErr w:type="spellStart"/>
      <w:r w:rsidRPr="006709FF">
        <w:rPr>
          <w:rFonts w:ascii="Calibri" w:hAnsi="Calibri" w:cs="Calibri"/>
        </w:rPr>
        <w:t>Цикулоин</w:t>
      </w:r>
      <w:proofErr w:type="spellEnd"/>
      <w:r w:rsidRPr="006709FF">
        <w:rPr>
          <w:rFonts w:ascii="Calibri" w:hAnsi="Calibri" w:cs="Calibri"/>
        </w:rPr>
        <w:t xml:space="preserve"> А.Е. Основы доврачебной помощи: Учеб. </w:t>
      </w:r>
      <w:proofErr w:type="spellStart"/>
      <w:r w:rsidRPr="006709FF">
        <w:rPr>
          <w:rFonts w:ascii="Calibri" w:hAnsi="Calibri" w:cs="Calibri"/>
        </w:rPr>
        <w:t>пособ</w:t>
      </w:r>
      <w:proofErr w:type="spellEnd"/>
      <w:r w:rsidRPr="006709FF">
        <w:rPr>
          <w:rFonts w:ascii="Calibri" w:hAnsi="Calibri" w:cs="Calibri"/>
        </w:rPr>
        <w:t>. – Изд. 2-е – М.: МЦ при ГУК МВД России, 2003.</w:t>
      </w:r>
    </w:p>
    <w:p w:rsidR="00CB6D4D" w:rsidRPr="006709FF" w:rsidRDefault="00CB6D4D" w:rsidP="000F5EC1">
      <w:pPr>
        <w:pStyle w:val="a6"/>
        <w:numPr>
          <w:ilvl w:val="0"/>
          <w:numId w:val="25"/>
        </w:numPr>
        <w:tabs>
          <w:tab w:val="left" w:pos="142"/>
          <w:tab w:val="left" w:pos="426"/>
          <w:tab w:val="left" w:pos="720"/>
          <w:tab w:val="left" w:pos="1134"/>
        </w:tabs>
        <w:ind w:left="0" w:firstLine="357"/>
        <w:jc w:val="both"/>
        <w:rPr>
          <w:rFonts w:ascii="Calibri" w:hAnsi="Calibri" w:cs="Calibri"/>
        </w:rPr>
      </w:pPr>
      <w:r w:rsidRPr="006709FF">
        <w:rPr>
          <w:rFonts w:ascii="Calibri" w:hAnsi="Calibri" w:cs="Calibri"/>
        </w:rPr>
        <w:t>Дубяга А.И. Первая помощь при обморожениях. – М.: Здоровье, 2004.</w:t>
      </w:r>
    </w:p>
    <w:p w:rsidR="00CB6D4D" w:rsidRPr="006709FF" w:rsidRDefault="00CB6D4D" w:rsidP="000F5EC1">
      <w:pPr>
        <w:pStyle w:val="a6"/>
        <w:numPr>
          <w:ilvl w:val="0"/>
          <w:numId w:val="25"/>
        </w:numPr>
        <w:tabs>
          <w:tab w:val="left" w:pos="142"/>
          <w:tab w:val="left" w:pos="720"/>
        </w:tabs>
        <w:ind w:left="0" w:firstLine="357"/>
        <w:jc w:val="both"/>
        <w:rPr>
          <w:rFonts w:ascii="Calibri" w:hAnsi="Calibri" w:cs="Calibri"/>
        </w:rPr>
      </w:pPr>
      <w:r w:rsidRPr="006709FF">
        <w:rPr>
          <w:rFonts w:ascii="Calibri" w:hAnsi="Calibri" w:cs="Calibri"/>
        </w:rPr>
        <w:t>Леонтьева, Н.Н., Маринова, К.В. Анатомия и физиология детского организма. Учеб. пособие для студентов педагогических институтов (1 часть). - М.: Просвещение, - 2001 – 287с.</w:t>
      </w:r>
    </w:p>
    <w:p w:rsidR="00CB6D4D" w:rsidRPr="006709FF" w:rsidRDefault="00CB6D4D" w:rsidP="000F5EC1">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 xml:space="preserve">Основы деятельности по формированию культуры безопасного поведения на дороге: практическое пособие / сост.: Кузнецова Н.М., </w:t>
      </w:r>
      <w:proofErr w:type="spellStart"/>
      <w:r w:rsidRPr="006709FF">
        <w:rPr>
          <w:rFonts w:ascii="Calibri" w:hAnsi="Calibri" w:cs="Calibri"/>
        </w:rPr>
        <w:t>Шманева</w:t>
      </w:r>
      <w:proofErr w:type="spellEnd"/>
      <w:r w:rsidRPr="006709FF">
        <w:rPr>
          <w:rFonts w:ascii="Calibri" w:hAnsi="Calibri" w:cs="Calibri"/>
        </w:rPr>
        <w:t xml:space="preserve"> Л.В. М.: ФКУ НИЦ БДД МВД России</w:t>
      </w:r>
      <w:r w:rsidRPr="006709FF">
        <w:rPr>
          <w:rFonts w:ascii="Calibri" w:hAnsi="Calibri" w:cs="Calibri"/>
          <w:bCs/>
        </w:rPr>
        <w:t>, 2014. - 74 с</w:t>
      </w:r>
    </w:p>
    <w:p w:rsidR="00CB6D4D" w:rsidRPr="006709FF" w:rsidRDefault="00CB6D4D" w:rsidP="000F5EC1">
      <w:pPr>
        <w:pStyle w:val="a6"/>
        <w:numPr>
          <w:ilvl w:val="0"/>
          <w:numId w:val="25"/>
        </w:numPr>
        <w:tabs>
          <w:tab w:val="left" w:pos="142"/>
          <w:tab w:val="left" w:pos="426"/>
          <w:tab w:val="left" w:pos="720"/>
          <w:tab w:val="left" w:pos="1134"/>
        </w:tabs>
        <w:ind w:left="0" w:firstLine="357"/>
        <w:jc w:val="both"/>
        <w:rPr>
          <w:rStyle w:val="a7"/>
          <w:rFonts w:ascii="Calibri" w:hAnsi="Calibri" w:cs="Calibri"/>
          <w:b w:val="0"/>
          <w:bCs w:val="0"/>
        </w:rPr>
      </w:pPr>
      <w:r w:rsidRPr="006709FF">
        <w:rPr>
          <w:rStyle w:val="a7"/>
          <w:rFonts w:ascii="Calibri" w:hAnsi="Calibri" w:cs="Calibri"/>
          <w:b w:val="0"/>
        </w:rPr>
        <w:t xml:space="preserve">Первая помощь: Учебник для воспитателей. М.: 2009. – 176 с. </w:t>
      </w:r>
    </w:p>
    <w:p w:rsidR="00CB6D4D" w:rsidRPr="006709FF" w:rsidRDefault="00CB6D4D" w:rsidP="000F5EC1">
      <w:pPr>
        <w:pStyle w:val="a6"/>
        <w:widowControl w:val="0"/>
        <w:numPr>
          <w:ilvl w:val="0"/>
          <w:numId w:val="25"/>
        </w:numPr>
        <w:tabs>
          <w:tab w:val="left" w:pos="720"/>
        </w:tabs>
        <w:ind w:left="0" w:firstLine="357"/>
        <w:jc w:val="both"/>
        <w:rPr>
          <w:rFonts w:ascii="Calibri" w:hAnsi="Calibri" w:cs="Calibri"/>
        </w:rPr>
      </w:pPr>
      <w:r w:rsidRPr="006709FF">
        <w:rPr>
          <w:rFonts w:ascii="Calibri" w:hAnsi="Calibri" w:cs="Calibri"/>
        </w:rPr>
        <w:t xml:space="preserve">Правила дорожного движения для детей 3-7 лет: занятия, целевые прогулки, утренники, экскурсии / авт.-сост. Г. Д. </w:t>
      </w:r>
      <w:proofErr w:type="spellStart"/>
      <w:r w:rsidRPr="006709FF">
        <w:rPr>
          <w:rFonts w:ascii="Calibri" w:hAnsi="Calibri" w:cs="Calibri"/>
        </w:rPr>
        <w:t>Беляевскова</w:t>
      </w:r>
      <w:proofErr w:type="spellEnd"/>
      <w:r w:rsidRPr="006709FF">
        <w:rPr>
          <w:rFonts w:ascii="Calibri" w:hAnsi="Calibri" w:cs="Calibri"/>
        </w:rPr>
        <w:t>. - Волгоград: Учитель, 2013.</w:t>
      </w:r>
    </w:p>
    <w:p w:rsidR="00CB6D4D" w:rsidRPr="006709FF" w:rsidRDefault="00CB6D4D" w:rsidP="000F5EC1">
      <w:pPr>
        <w:pStyle w:val="110"/>
        <w:numPr>
          <w:ilvl w:val="0"/>
          <w:numId w:val="25"/>
        </w:numPr>
        <w:tabs>
          <w:tab w:val="left" w:pos="360"/>
          <w:tab w:val="left" w:pos="720"/>
        </w:tabs>
        <w:suppressAutoHyphens/>
        <w:ind w:left="0" w:firstLine="357"/>
        <w:jc w:val="both"/>
        <w:rPr>
          <w:rFonts w:ascii="Calibri" w:hAnsi="Calibri"/>
          <w:sz w:val="24"/>
          <w:szCs w:val="24"/>
        </w:rPr>
      </w:pPr>
      <w:proofErr w:type="spellStart"/>
      <w:r w:rsidRPr="006709FF">
        <w:rPr>
          <w:rFonts w:ascii="Calibri" w:hAnsi="Calibri"/>
          <w:sz w:val="24"/>
          <w:szCs w:val="24"/>
        </w:rPr>
        <w:t>Балыхин</w:t>
      </w:r>
      <w:proofErr w:type="spellEnd"/>
      <w:r w:rsidRPr="006709FF">
        <w:rPr>
          <w:rFonts w:ascii="Calibri" w:hAnsi="Calibri"/>
          <w:sz w:val="24"/>
          <w:szCs w:val="24"/>
        </w:rPr>
        <w:t xml:space="preserve"> Г.А. Обеспечение безопасности образовательного процесса: комплексный подход к решению проблемы. – М: ИФ «Образование в документах», 2010. – 248 с.;</w:t>
      </w:r>
    </w:p>
    <w:p w:rsidR="00CB6D4D" w:rsidRPr="006709FF" w:rsidRDefault="00CB6D4D" w:rsidP="000F5EC1">
      <w:pPr>
        <w:pStyle w:val="af0"/>
        <w:numPr>
          <w:ilvl w:val="0"/>
          <w:numId w:val="25"/>
        </w:numPr>
        <w:tabs>
          <w:tab w:val="left" w:pos="360"/>
          <w:tab w:val="left" w:pos="720"/>
        </w:tabs>
        <w:suppressAutoHyphens/>
        <w:spacing w:after="0" w:line="240" w:lineRule="auto"/>
        <w:ind w:left="0" w:firstLine="357"/>
        <w:jc w:val="both"/>
        <w:rPr>
          <w:sz w:val="24"/>
          <w:szCs w:val="24"/>
        </w:rPr>
      </w:pPr>
      <w:r w:rsidRPr="006709FF">
        <w:rPr>
          <w:sz w:val="24"/>
          <w:szCs w:val="24"/>
        </w:rPr>
        <w:t xml:space="preserve">Комплексная безопасность образовательного учреждения. Настольная книга руководителя образовательного учреждения. Сборник законодательных актов, нормативных и информационно-методических материалов / Под общ. ред. Л.Н. Антоновой, министра образования Московской области. Отв. редакторы: Л.Я. Олиференко, В.Ф. Пилипенко. Составители: Н.В. Андреева, Х.М. Асеев, В.И. Беляев, А.И. Котова, Л.Я. </w:t>
      </w:r>
      <w:proofErr w:type="spellStart"/>
      <w:r w:rsidRPr="006709FF">
        <w:rPr>
          <w:sz w:val="24"/>
          <w:szCs w:val="24"/>
        </w:rPr>
        <w:t>Олиференко</w:t>
      </w:r>
      <w:proofErr w:type="spellEnd"/>
      <w:r w:rsidRPr="006709FF">
        <w:rPr>
          <w:sz w:val="24"/>
          <w:szCs w:val="24"/>
        </w:rPr>
        <w:t xml:space="preserve">, В.Ф. Пилипенко, В.Ф. </w:t>
      </w:r>
      <w:proofErr w:type="spellStart"/>
      <w:r w:rsidRPr="006709FF">
        <w:rPr>
          <w:sz w:val="24"/>
          <w:szCs w:val="24"/>
        </w:rPr>
        <w:t>Сауткин</w:t>
      </w:r>
      <w:proofErr w:type="spellEnd"/>
      <w:r w:rsidRPr="006709FF">
        <w:rPr>
          <w:sz w:val="24"/>
          <w:szCs w:val="24"/>
        </w:rPr>
        <w:t>, Т.И. Шульга. – М.: ИПК и ПРНО МО, 2008. - 259с.;</w:t>
      </w:r>
    </w:p>
    <w:p w:rsidR="00CB6D4D" w:rsidRPr="006709FF" w:rsidRDefault="00CB6D4D" w:rsidP="000F5EC1">
      <w:pPr>
        <w:pStyle w:val="a6"/>
        <w:numPr>
          <w:ilvl w:val="0"/>
          <w:numId w:val="25"/>
        </w:numPr>
        <w:tabs>
          <w:tab w:val="left" w:pos="360"/>
          <w:tab w:val="left" w:pos="720"/>
        </w:tabs>
        <w:suppressAutoHyphens/>
        <w:ind w:left="0" w:firstLine="357"/>
        <w:contextualSpacing w:val="0"/>
        <w:jc w:val="both"/>
        <w:rPr>
          <w:rFonts w:ascii="Calibri" w:hAnsi="Calibri"/>
        </w:rPr>
      </w:pPr>
      <w:r w:rsidRPr="006709FF">
        <w:rPr>
          <w:rFonts w:ascii="Calibri" w:hAnsi="Calibri"/>
        </w:rPr>
        <w:t xml:space="preserve">Комплексная безопасность образовательного учреждения: понятийный аппарат, правовые основы, система мер обеспечения. Краткий справочник // Серия: «Библиотечка заместителя руководителя образовательного учреждения по обеспечению безопасности» /Отв. редактор Е.С. </w:t>
      </w:r>
      <w:proofErr w:type="spellStart"/>
      <w:r w:rsidRPr="006709FF">
        <w:rPr>
          <w:rFonts w:ascii="Calibri" w:hAnsi="Calibri"/>
        </w:rPr>
        <w:t>Кушель</w:t>
      </w:r>
      <w:proofErr w:type="spellEnd"/>
      <w:r w:rsidRPr="006709FF">
        <w:rPr>
          <w:rFonts w:ascii="Calibri" w:hAnsi="Calibri"/>
        </w:rPr>
        <w:t>; авт.-сост. профессор В.Ф. Пилипенко.- М.: Центр «Школьная книга», 2007. – 160 с.;</w:t>
      </w:r>
    </w:p>
    <w:p w:rsidR="00CB6D4D" w:rsidRPr="006709FF" w:rsidRDefault="00CB6D4D" w:rsidP="000F5EC1">
      <w:pPr>
        <w:numPr>
          <w:ilvl w:val="0"/>
          <w:numId w:val="25"/>
        </w:numPr>
        <w:tabs>
          <w:tab w:val="left" w:pos="720"/>
          <w:tab w:val="left" w:pos="993"/>
        </w:tabs>
        <w:ind w:left="0" w:firstLine="357"/>
        <w:jc w:val="both"/>
        <w:rPr>
          <w:rFonts w:ascii="Calibri" w:hAnsi="Calibri"/>
        </w:rPr>
      </w:pPr>
      <w:r w:rsidRPr="006709FF">
        <w:rPr>
          <w:rFonts w:ascii="Calibri" w:hAnsi="Calibri"/>
        </w:rPr>
        <w:lastRenderedPageBreak/>
        <w:t xml:space="preserve">Безопасность жизнедеятельности. Учебник для бакалавров / под ред. Е.И. </w:t>
      </w:r>
      <w:proofErr w:type="spellStart"/>
      <w:r w:rsidRPr="006709FF">
        <w:rPr>
          <w:rFonts w:ascii="Calibri" w:hAnsi="Calibri"/>
        </w:rPr>
        <w:t>Холостова</w:t>
      </w:r>
      <w:proofErr w:type="spellEnd"/>
      <w:r w:rsidRPr="006709FF">
        <w:rPr>
          <w:rFonts w:ascii="Calibri" w:hAnsi="Calibri"/>
        </w:rPr>
        <w:t xml:space="preserve">, О.Г. Прохорова, А.Е. Илларионова. М. : Дашков и Ко, 2013. - 453с. - («Учебные издания для бакалавров»). [Электронный ресурс]. - URL: </w:t>
      </w:r>
      <w:hyperlink r:id="rId31" w:history="1">
        <w:r w:rsidRPr="006709FF">
          <w:rPr>
            <w:rStyle w:val="aa"/>
            <w:rFonts w:ascii="Calibri" w:hAnsi="Calibri"/>
            <w:color w:val="auto"/>
            <w:u w:val="none"/>
          </w:rPr>
          <w:t>http://biblioclub.ru/index.php?page=book&amp;id=135037</w:t>
        </w:r>
      </w:hyperlink>
      <w:r w:rsidRPr="006709FF">
        <w:rPr>
          <w:rFonts w:ascii="Calibri" w:hAnsi="Calibri"/>
        </w:rPr>
        <w:t xml:space="preserve">. </w:t>
      </w:r>
    </w:p>
    <w:p w:rsidR="00CB6D4D" w:rsidRPr="006709FF" w:rsidRDefault="00CB6D4D" w:rsidP="000F5EC1">
      <w:pPr>
        <w:numPr>
          <w:ilvl w:val="0"/>
          <w:numId w:val="25"/>
        </w:numPr>
        <w:tabs>
          <w:tab w:val="left" w:pos="720"/>
          <w:tab w:val="left" w:pos="993"/>
        </w:tabs>
        <w:ind w:left="0" w:firstLine="357"/>
        <w:jc w:val="both"/>
        <w:rPr>
          <w:rFonts w:ascii="Calibri" w:hAnsi="Calibri"/>
        </w:rPr>
      </w:pPr>
      <w:r w:rsidRPr="006709FF">
        <w:rPr>
          <w:rFonts w:ascii="Calibri" w:hAnsi="Calibri"/>
        </w:rPr>
        <w:t xml:space="preserve">Безопасность жизнедеятельности: учебное пособие под ред. Л.А. Муравей. -2-е изд., </w:t>
      </w:r>
      <w:proofErr w:type="spellStart"/>
      <w:r w:rsidRPr="006709FF">
        <w:rPr>
          <w:rFonts w:ascii="Calibri" w:hAnsi="Calibri"/>
        </w:rPr>
        <w:t>перераб</w:t>
      </w:r>
      <w:proofErr w:type="spellEnd"/>
      <w:r w:rsidRPr="006709FF">
        <w:rPr>
          <w:rFonts w:ascii="Calibri" w:hAnsi="Calibri"/>
        </w:rPr>
        <w:t xml:space="preserve">. и доп. - М.: </w:t>
      </w:r>
      <w:proofErr w:type="spellStart"/>
      <w:r w:rsidRPr="006709FF">
        <w:rPr>
          <w:rFonts w:ascii="Calibri" w:hAnsi="Calibri"/>
        </w:rPr>
        <w:t>Юнити-Дана</w:t>
      </w:r>
      <w:proofErr w:type="spellEnd"/>
      <w:r w:rsidRPr="006709FF">
        <w:rPr>
          <w:rFonts w:ascii="Calibri" w:hAnsi="Calibri"/>
        </w:rPr>
        <w:t xml:space="preserve">, 2012. - 465с. [Электронный ресурс]. - URL: </w:t>
      </w:r>
      <w:hyperlink r:id="rId32" w:history="1">
        <w:r w:rsidRPr="006709FF">
          <w:rPr>
            <w:rStyle w:val="aa"/>
            <w:rFonts w:ascii="Calibri" w:hAnsi="Calibri"/>
            <w:color w:val="auto"/>
            <w:u w:val="none"/>
          </w:rPr>
          <w:t>http://biblioclub.ru/index.php?page=book&amp;id=119542</w:t>
        </w:r>
      </w:hyperlink>
      <w:r w:rsidRPr="006709FF">
        <w:rPr>
          <w:rFonts w:ascii="Calibri" w:hAnsi="Calibri"/>
        </w:rPr>
        <w:t xml:space="preserve">. </w:t>
      </w:r>
    </w:p>
    <w:p w:rsidR="00CB6D4D" w:rsidRPr="006709FF" w:rsidRDefault="00CB6D4D" w:rsidP="000F5EC1">
      <w:pPr>
        <w:numPr>
          <w:ilvl w:val="0"/>
          <w:numId w:val="25"/>
        </w:numPr>
        <w:tabs>
          <w:tab w:val="left" w:pos="720"/>
          <w:tab w:val="left" w:pos="1134"/>
          <w:tab w:val="left" w:pos="1276"/>
        </w:tabs>
        <w:ind w:left="0" w:firstLine="357"/>
        <w:jc w:val="both"/>
        <w:rPr>
          <w:rFonts w:ascii="Calibri" w:hAnsi="Calibri"/>
        </w:rPr>
      </w:pPr>
      <w:proofErr w:type="spellStart"/>
      <w:r w:rsidRPr="006709FF">
        <w:rPr>
          <w:rFonts w:ascii="Calibri" w:hAnsi="Calibri"/>
        </w:rPr>
        <w:t>Аветисьянц</w:t>
      </w:r>
      <w:proofErr w:type="spellEnd"/>
      <w:r w:rsidRPr="006709FF">
        <w:rPr>
          <w:rFonts w:ascii="Calibri" w:hAnsi="Calibri"/>
        </w:rPr>
        <w:t xml:space="preserve"> Г.Г. Подготовка руководителей, учителей, воспитателей к работе в системе детского дорожно-транспортного травматизма. – М: ГОУ </w:t>
      </w:r>
      <w:proofErr w:type="spellStart"/>
      <w:r w:rsidRPr="006709FF">
        <w:rPr>
          <w:rFonts w:ascii="Calibri" w:hAnsi="Calibri"/>
        </w:rPr>
        <w:t>Пед.акад</w:t>
      </w:r>
      <w:proofErr w:type="spellEnd"/>
      <w:r w:rsidRPr="006709FF">
        <w:rPr>
          <w:rFonts w:ascii="Calibri" w:hAnsi="Calibri"/>
        </w:rPr>
        <w:t>., 2012. – 74 с.</w:t>
      </w:r>
    </w:p>
    <w:p w:rsidR="00CB6D4D" w:rsidRPr="006709FF" w:rsidRDefault="00CB6D4D" w:rsidP="000F5EC1">
      <w:pPr>
        <w:widowControl w:val="0"/>
        <w:numPr>
          <w:ilvl w:val="0"/>
          <w:numId w:val="25"/>
        </w:numPr>
        <w:tabs>
          <w:tab w:val="left" w:pos="720"/>
          <w:tab w:val="left" w:pos="1134"/>
          <w:tab w:val="left" w:pos="1276"/>
        </w:tabs>
        <w:autoSpaceDE w:val="0"/>
        <w:autoSpaceDN w:val="0"/>
        <w:ind w:left="0" w:firstLine="357"/>
        <w:jc w:val="both"/>
        <w:rPr>
          <w:rFonts w:ascii="Calibri" w:hAnsi="Calibri"/>
        </w:rPr>
      </w:pPr>
      <w:r w:rsidRPr="006709FF">
        <w:rPr>
          <w:rFonts w:ascii="Calibri" w:hAnsi="Calibri"/>
        </w:rPr>
        <w:t xml:space="preserve">Каргин А.Н. Первая помощь пострадавшим при происшествиях. - М: ГОУ </w:t>
      </w:r>
      <w:proofErr w:type="spellStart"/>
      <w:r w:rsidRPr="006709FF">
        <w:rPr>
          <w:rFonts w:ascii="Calibri" w:hAnsi="Calibri"/>
        </w:rPr>
        <w:t>Пед</w:t>
      </w:r>
      <w:proofErr w:type="spellEnd"/>
      <w:r w:rsidRPr="006709FF">
        <w:rPr>
          <w:rFonts w:ascii="Calibri" w:hAnsi="Calibri"/>
        </w:rPr>
        <w:t>. Акад., 2011. – 69 с.</w:t>
      </w:r>
    </w:p>
    <w:p w:rsidR="00CB6D4D" w:rsidRPr="006709FF" w:rsidRDefault="00CB6D4D" w:rsidP="000F5EC1">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 xml:space="preserve">Парфенов А.А. Физическая охрана образовательных организаций. Учебно-практическое пособие. – М: </w:t>
      </w:r>
      <w:proofErr w:type="spellStart"/>
      <w:r w:rsidRPr="006709FF">
        <w:rPr>
          <w:rFonts w:ascii="Calibri" w:hAnsi="Calibri"/>
        </w:rPr>
        <w:t>Принт-Сервис</w:t>
      </w:r>
      <w:proofErr w:type="spellEnd"/>
      <w:r w:rsidRPr="006709FF">
        <w:rPr>
          <w:rFonts w:ascii="Calibri" w:hAnsi="Calibri"/>
        </w:rPr>
        <w:t>, 2013. – 72 с.</w:t>
      </w:r>
    </w:p>
    <w:p w:rsidR="00CB6D4D" w:rsidRPr="006709FF" w:rsidRDefault="00CB6D4D" w:rsidP="000F5EC1">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Парфенов А.А. Комплексная безопасность образовательных организаций. – М: ООО «Издательство «Национальное образование», 2015. – 144 с.</w:t>
      </w:r>
    </w:p>
    <w:p w:rsidR="00CB6D4D" w:rsidRPr="006709FF" w:rsidRDefault="00CB6D4D" w:rsidP="000F5EC1">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Парфенов А.А. Управление системой безопасности образовательной организации. Учебно-практическое пособие. – М: УЦ Перспектива, 2015. – 132 с.</w:t>
      </w:r>
    </w:p>
    <w:p w:rsidR="00CB6D4D" w:rsidRPr="006709FF" w:rsidRDefault="00CB6D4D" w:rsidP="000F5EC1">
      <w:pPr>
        <w:numPr>
          <w:ilvl w:val="0"/>
          <w:numId w:val="25"/>
        </w:numPr>
        <w:tabs>
          <w:tab w:val="left" w:pos="720"/>
          <w:tab w:val="left" w:pos="1134"/>
          <w:tab w:val="left" w:pos="1276"/>
        </w:tabs>
        <w:ind w:left="0" w:firstLine="357"/>
        <w:jc w:val="both"/>
        <w:rPr>
          <w:rFonts w:ascii="Calibri" w:hAnsi="Calibri"/>
        </w:rPr>
      </w:pPr>
      <w:r w:rsidRPr="006709FF">
        <w:rPr>
          <w:rFonts w:ascii="Calibri" w:hAnsi="Calibri"/>
        </w:rPr>
        <w:t>Чесноков Н.А. Обеспечение психолого-педагогической безопасности образовательных систем. Учебно-методическое пособие. – М: УЦ «Перспектива», 2012. – 144 с.</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iCs/>
        </w:rPr>
        <w:t>7.2.</w:t>
      </w:r>
      <w:r w:rsidR="00A25081">
        <w:rPr>
          <w:rFonts w:ascii="Calibri" w:hAnsi="Calibri" w:cs="Calibri"/>
          <w:b/>
          <w:iCs/>
        </w:rPr>
        <w:t>5</w:t>
      </w:r>
      <w:r w:rsidRPr="006709FF">
        <w:rPr>
          <w:rFonts w:ascii="Calibri" w:hAnsi="Calibri" w:cs="Calibri"/>
          <w:b/>
          <w:iCs/>
        </w:rPr>
        <w:t xml:space="preserve">. Рабочая программа модуля </w:t>
      </w:r>
      <w:r w:rsidRPr="006709FF">
        <w:rPr>
          <w:rFonts w:ascii="Calibri" w:hAnsi="Calibri" w:cs="Calibri"/>
          <w:b/>
        </w:rPr>
        <w:t>«Информационные технологии в образовании»</w:t>
      </w:r>
    </w:p>
    <w:p w:rsidR="00CB6D4D" w:rsidRPr="006709FF" w:rsidRDefault="00CB6D4D" w:rsidP="00ED2229">
      <w:pPr>
        <w:ind w:firstLine="709"/>
        <w:jc w:val="both"/>
        <w:rPr>
          <w:rFonts w:ascii="Calibri" w:hAnsi="Calibri" w:cs="Calibri"/>
          <w:b/>
          <w:iCs/>
          <w:u w:val="single"/>
        </w:rPr>
      </w:pPr>
    </w:p>
    <w:p w:rsidR="00CB6D4D" w:rsidRPr="006709FF" w:rsidRDefault="00CB6D4D" w:rsidP="00ED2229">
      <w:pPr>
        <w:ind w:firstLine="709"/>
        <w:jc w:val="both"/>
        <w:rPr>
          <w:rFonts w:ascii="Calibri" w:hAnsi="Calibri" w:cs="Calibri"/>
          <w:b/>
        </w:rPr>
      </w:pPr>
      <w:r w:rsidRPr="006709FF">
        <w:rPr>
          <w:rFonts w:ascii="Calibri" w:hAnsi="Calibri" w:cs="Calibri"/>
          <w:b/>
        </w:rPr>
        <w:t xml:space="preserve">1. Цели и задачи освоения модуля: </w:t>
      </w:r>
    </w:p>
    <w:p w:rsidR="00CB6D4D" w:rsidRPr="006709FF" w:rsidRDefault="00CB6D4D" w:rsidP="00264A7B">
      <w:pPr>
        <w:ind w:firstLine="709"/>
        <w:jc w:val="both"/>
        <w:rPr>
          <w:rFonts w:ascii="Calibri" w:hAnsi="Calibri" w:cs="Calibri"/>
        </w:rPr>
      </w:pPr>
      <w:r w:rsidRPr="006709FF">
        <w:rPr>
          <w:rFonts w:ascii="Calibri" w:hAnsi="Calibri" w:cs="Calibri"/>
          <w:b/>
        </w:rPr>
        <w:t xml:space="preserve"> </w:t>
      </w:r>
      <w:r w:rsidRPr="006709FF">
        <w:rPr>
          <w:rFonts w:ascii="Calibri" w:hAnsi="Calibri" w:cs="Calibri"/>
        </w:rPr>
        <w:t>Содействие становлению профессиональной компетенции педагога в области применения ИКТ при обучении и воспитании школьников .</w:t>
      </w:r>
    </w:p>
    <w:p w:rsidR="00CB6D4D" w:rsidRPr="006709FF" w:rsidRDefault="00CB6D4D" w:rsidP="00264A7B">
      <w:pPr>
        <w:ind w:firstLine="709"/>
        <w:jc w:val="both"/>
        <w:rPr>
          <w:rFonts w:ascii="Calibri" w:hAnsi="Calibri" w:cs="Calibri"/>
        </w:rPr>
      </w:pPr>
      <w:r w:rsidRPr="006709FF">
        <w:rPr>
          <w:rFonts w:ascii="Calibri" w:hAnsi="Calibri" w:cs="Calibri"/>
        </w:rPr>
        <w:t>Формирование базовых знаний о типологии и дидактических принципах использования современных ИКТ и необходимости их применения педагогом в образовательном и воспитательном процессе.</w:t>
      </w:r>
    </w:p>
    <w:p w:rsidR="00CB6D4D" w:rsidRPr="006709FF" w:rsidRDefault="00CB6D4D" w:rsidP="00264A7B">
      <w:pPr>
        <w:pStyle w:val="af5"/>
        <w:ind w:firstLine="709"/>
        <w:jc w:val="both"/>
        <w:rPr>
          <w:rFonts w:ascii="Calibri" w:hAnsi="Calibri" w:cs="Calibri"/>
        </w:rPr>
      </w:pPr>
      <w:r w:rsidRPr="006709FF">
        <w:rPr>
          <w:rFonts w:ascii="Calibri" w:hAnsi="Calibri" w:cs="Calibri"/>
        </w:rPr>
        <w:t>Формирование профессиональных знаний о проектировании образовательного и воспитательного процесса, об организации контроля и оценки результатов обучения на основе использования средств ИКТ.</w:t>
      </w:r>
    </w:p>
    <w:p w:rsidR="00CB6D4D" w:rsidRPr="006709FF" w:rsidRDefault="00CB6D4D" w:rsidP="00264A7B">
      <w:pPr>
        <w:pStyle w:val="af5"/>
        <w:ind w:firstLine="709"/>
        <w:jc w:val="both"/>
        <w:rPr>
          <w:rFonts w:ascii="Calibri" w:hAnsi="Calibri" w:cs="Calibri"/>
        </w:rPr>
      </w:pPr>
      <w:r w:rsidRPr="006709FF">
        <w:rPr>
          <w:rFonts w:ascii="Calibri" w:hAnsi="Calibri" w:cs="Calibri"/>
        </w:rPr>
        <w:t>Развитие у слушателей умений использовать ИКТ для проведения учебных и воспитательных занятий с учетом новых возможностей ЦОР.</w:t>
      </w:r>
    </w:p>
    <w:p w:rsidR="00CB6D4D" w:rsidRPr="006709FF" w:rsidRDefault="00CB6D4D" w:rsidP="00ED2229">
      <w:pPr>
        <w:pStyle w:val="af5"/>
        <w:ind w:firstLine="709"/>
        <w:jc w:val="both"/>
        <w:rPr>
          <w:rFonts w:ascii="Calibri" w:hAnsi="Calibri" w:cs="Calibri"/>
        </w:rPr>
      </w:pPr>
      <w:r w:rsidRPr="006709FF">
        <w:rPr>
          <w:rFonts w:ascii="Calibri" w:hAnsi="Calibri" w:cs="Calibri"/>
        </w:rPr>
        <w:t>Мотивация деятельности по использованию ИКТ с целью развития творческих способностей слушателей. Формирования у них базовой и специальной профессиональной компетенции.</w:t>
      </w:r>
      <w:r w:rsidRPr="006709FF">
        <w:rPr>
          <w:rFonts w:ascii="Calibri" w:hAnsi="Calibri" w:cs="Calibri"/>
        </w:rPr>
        <w:tab/>
      </w:r>
    </w:p>
    <w:p w:rsidR="00CB6D4D" w:rsidRPr="006709FF" w:rsidRDefault="00CB6D4D" w:rsidP="00ED2229">
      <w:pPr>
        <w:pStyle w:val="af5"/>
        <w:ind w:firstLine="709"/>
        <w:jc w:val="both"/>
        <w:rPr>
          <w:rFonts w:ascii="Calibri" w:hAnsi="Calibri" w:cs="Calibri"/>
        </w:rPr>
      </w:pPr>
      <w:r w:rsidRPr="006709FF">
        <w:rPr>
          <w:rFonts w:ascii="Calibri" w:hAnsi="Calibri" w:cs="Calibri"/>
        </w:rPr>
        <w:t xml:space="preserve"> Инициирование самообразовательной деятельности слушателей в освоении ИКТ при изучении педагогики и специальных методик.</w:t>
      </w:r>
    </w:p>
    <w:p w:rsidR="00CB6D4D" w:rsidRPr="006709FF" w:rsidRDefault="00CB6D4D" w:rsidP="00ED2229">
      <w:pPr>
        <w:ind w:firstLine="709"/>
        <w:jc w:val="both"/>
        <w:rPr>
          <w:rFonts w:ascii="Calibri" w:hAnsi="Calibri" w:cs="Calibri"/>
          <w:b/>
        </w:rPr>
      </w:pPr>
      <w:r w:rsidRPr="006709FF">
        <w:rPr>
          <w:rFonts w:ascii="Calibri" w:hAnsi="Calibri" w:cs="Calibri"/>
          <w:b/>
        </w:rPr>
        <w:t>Требования к результатам освоения дисциплины:</w:t>
      </w:r>
    </w:p>
    <w:p w:rsidR="00CB6D4D" w:rsidRPr="006709FF" w:rsidRDefault="00CB6D4D" w:rsidP="00ED2229">
      <w:pPr>
        <w:pStyle w:val="a"/>
        <w:numPr>
          <w:ilvl w:val="0"/>
          <w:numId w:val="0"/>
        </w:numPr>
        <w:tabs>
          <w:tab w:val="clear" w:pos="3024"/>
          <w:tab w:val="left" w:pos="426"/>
        </w:tabs>
        <w:spacing w:line="240" w:lineRule="auto"/>
        <w:ind w:firstLine="709"/>
        <w:rPr>
          <w:rFonts w:ascii="Calibri" w:hAnsi="Calibri" w:cs="Calibri"/>
        </w:rPr>
      </w:pPr>
      <w:r w:rsidRPr="006709FF">
        <w:rPr>
          <w:rFonts w:ascii="Calibri" w:hAnsi="Calibri" w:cs="Calibri"/>
        </w:rPr>
        <w:tab/>
        <w:t>Процесс изучения дисциплины направлен на формирование и развитие профессиональных компетенций:</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владеть культурой мышления, способность к общению, анализу, восприятию информации, постановке цели и выбору путей ее достижения;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lastRenderedPageBreak/>
        <w:t>готовность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работать с информацией в глобальных компьютерных сетях;</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CB6D4D" w:rsidRPr="006709FF" w:rsidRDefault="00CB6D4D" w:rsidP="006709FF">
      <w:pPr>
        <w:numPr>
          <w:ilvl w:val="0"/>
          <w:numId w:val="4"/>
        </w:numPr>
        <w:tabs>
          <w:tab w:val="left" w:pos="1080"/>
        </w:tabs>
        <w:ind w:left="0" w:firstLine="709"/>
        <w:jc w:val="both"/>
        <w:rPr>
          <w:rFonts w:ascii="Calibri" w:hAnsi="Calibri" w:cs="Calibri"/>
          <w:b/>
        </w:rPr>
      </w:pPr>
      <w:r w:rsidRPr="006709FF">
        <w:rPr>
          <w:rFonts w:ascii="Calibri" w:hAnsi="Calibri" w:cs="Calibri"/>
        </w:rPr>
        <w:t>способность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bCs/>
          <w:iCs/>
        </w:rPr>
      </w:pPr>
      <w:r w:rsidRPr="006709FF">
        <w:rPr>
          <w:rFonts w:ascii="Calibri" w:hAnsi="Calibri" w:cs="Calibri"/>
          <w:b/>
          <w:bCs/>
          <w:iCs/>
        </w:rPr>
        <w:t>Процесс изучения дисциплины направлен на формирование следующих общекультурных компетенций:</w:t>
      </w:r>
    </w:p>
    <w:p w:rsidR="00CB6D4D" w:rsidRPr="006709FF" w:rsidRDefault="00CB6D4D" w:rsidP="00ED2229">
      <w:pPr>
        <w:shd w:val="clear" w:color="auto" w:fill="FFFFFF"/>
        <w:ind w:firstLine="709"/>
        <w:jc w:val="both"/>
        <w:rPr>
          <w:rFonts w:ascii="Calibri" w:hAnsi="Calibri" w:cs="Calibri"/>
        </w:rPr>
      </w:pPr>
      <w:r w:rsidRPr="006709FF">
        <w:rPr>
          <w:rFonts w:ascii="Calibri" w:hAnsi="Calibri" w:cs="Calibri"/>
        </w:rPr>
        <w:t xml:space="preserve">Выпускник должен обладать следующими </w:t>
      </w:r>
      <w:r w:rsidRPr="006709FF">
        <w:rPr>
          <w:rFonts w:ascii="Calibri" w:hAnsi="Calibri" w:cs="Calibri"/>
          <w:b/>
          <w:bCs/>
        </w:rPr>
        <w:t xml:space="preserve">общекультурными </w:t>
      </w:r>
      <w:r w:rsidRPr="006709FF">
        <w:rPr>
          <w:rFonts w:ascii="Calibri" w:hAnsi="Calibri" w:cs="Calibri"/>
          <w:b/>
          <w:bCs/>
          <w:spacing w:val="-1"/>
        </w:rPr>
        <w:t>компетенциями (ОК):</w:t>
      </w:r>
    </w:p>
    <w:p w:rsidR="00CB6D4D" w:rsidRPr="006709FF" w:rsidRDefault="00CB6D4D" w:rsidP="00ED2229">
      <w:pPr>
        <w:ind w:firstLine="709"/>
        <w:jc w:val="both"/>
        <w:rPr>
          <w:rFonts w:ascii="Calibri" w:hAnsi="Calibri" w:cs="Calibri"/>
          <w:b/>
        </w:rPr>
      </w:pPr>
      <w:r w:rsidRPr="006709FF">
        <w:rPr>
          <w:rFonts w:ascii="Calibri" w:hAnsi="Calibri" w:cs="Calibri"/>
          <w:b/>
        </w:rPr>
        <w:t xml:space="preserve">ОК – 8 – </w:t>
      </w:r>
      <w:r w:rsidRPr="006709FF">
        <w:rPr>
          <w:rFonts w:ascii="Calibri" w:hAnsi="Calibri" w:cs="Calibri"/>
        </w:rPr>
        <w:t>готов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CB6D4D" w:rsidRPr="006709FF" w:rsidRDefault="00CB6D4D" w:rsidP="00ED2229">
      <w:pPr>
        <w:ind w:firstLine="709"/>
        <w:jc w:val="both"/>
        <w:rPr>
          <w:rFonts w:ascii="Calibri" w:hAnsi="Calibri" w:cs="Calibri"/>
        </w:rPr>
      </w:pPr>
      <w:r w:rsidRPr="006709FF">
        <w:rPr>
          <w:rFonts w:ascii="Calibri" w:hAnsi="Calibri" w:cs="Calibri"/>
          <w:b/>
        </w:rPr>
        <w:t xml:space="preserve">ОК – 9 – </w:t>
      </w:r>
      <w:r w:rsidRPr="006709FF">
        <w:rPr>
          <w:rFonts w:ascii="Calibri" w:hAnsi="Calibri" w:cs="Calibri"/>
        </w:rPr>
        <w:t>способен работать с информацией в глобальных компьютерных сетях;</w:t>
      </w:r>
    </w:p>
    <w:p w:rsidR="00CB6D4D" w:rsidRPr="006709FF" w:rsidRDefault="00CB6D4D" w:rsidP="00ED2229">
      <w:pPr>
        <w:ind w:firstLine="709"/>
        <w:jc w:val="both"/>
        <w:rPr>
          <w:rFonts w:ascii="Calibri" w:hAnsi="Calibri" w:cs="Calibri"/>
        </w:rPr>
      </w:pPr>
      <w:r w:rsidRPr="006709FF">
        <w:rPr>
          <w:rFonts w:ascii="Calibri" w:hAnsi="Calibri" w:cs="Calibri"/>
          <w:b/>
        </w:rPr>
        <w:t xml:space="preserve">ОК – 12 – </w:t>
      </w:r>
      <w:r w:rsidRPr="006709FF">
        <w:rPr>
          <w:rFonts w:ascii="Calibri" w:hAnsi="Calibri" w:cs="Calibri"/>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B6D4D" w:rsidRPr="006709FF" w:rsidRDefault="00CB6D4D"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rPr>
      </w:pPr>
      <w:r w:rsidRPr="006709FF">
        <w:rPr>
          <w:rFonts w:ascii="Calibri" w:hAnsi="Calibri" w:cs="Calibri"/>
          <w:b/>
        </w:rPr>
        <w:t>В результате изучения дисциплины слушатель должен:</w:t>
      </w:r>
    </w:p>
    <w:p w:rsidR="00CB6D4D" w:rsidRPr="006709FF" w:rsidRDefault="00CB6D4D" w:rsidP="00ED2229">
      <w:pPr>
        <w:pStyle w:val="a6"/>
        <w:ind w:left="0" w:firstLine="709"/>
        <w:jc w:val="both"/>
        <w:rPr>
          <w:rFonts w:ascii="Calibri" w:hAnsi="Calibri" w:cs="Calibri"/>
        </w:rPr>
      </w:pPr>
      <w:r w:rsidRPr="006709FF">
        <w:rPr>
          <w:rFonts w:ascii="Calibri" w:hAnsi="Calibri" w:cs="Calibri"/>
          <w:b/>
          <w:i/>
        </w:rPr>
        <w:t xml:space="preserve">Знать: </w:t>
      </w:r>
      <w:r w:rsidRPr="006709FF">
        <w:rPr>
          <w:rFonts w:ascii="Calibri" w:hAnsi="Calibri" w:cs="Calibri"/>
        </w:rPr>
        <w:t>современное состояние и направления развития вычислительной техники, основные подходы к применению информационных технологий при решении профессиональных задач педагога и психолога;</w:t>
      </w:r>
    </w:p>
    <w:p w:rsidR="00CB6D4D" w:rsidRPr="006709FF" w:rsidRDefault="00CB6D4D" w:rsidP="00264A7B">
      <w:pPr>
        <w:pStyle w:val="a"/>
        <w:numPr>
          <w:ilvl w:val="0"/>
          <w:numId w:val="0"/>
        </w:numPr>
        <w:tabs>
          <w:tab w:val="clear" w:pos="3024"/>
          <w:tab w:val="left" w:pos="567"/>
        </w:tabs>
        <w:spacing w:line="240" w:lineRule="auto"/>
        <w:ind w:firstLine="709"/>
        <w:rPr>
          <w:rFonts w:ascii="Calibri" w:hAnsi="Calibri" w:cs="Calibri"/>
        </w:rPr>
      </w:pPr>
      <w:r w:rsidRPr="006709FF">
        <w:rPr>
          <w:rFonts w:ascii="Calibri" w:hAnsi="Calibri" w:cs="Calibri"/>
        </w:rPr>
        <w:t>- преимущества и особенности использования ИКТ в образовательном процессе.</w:t>
      </w:r>
    </w:p>
    <w:p w:rsidR="00CB6D4D" w:rsidRPr="006709FF" w:rsidRDefault="00CB6D4D" w:rsidP="00ED2229">
      <w:pPr>
        <w:widowControl w:val="0"/>
        <w:autoSpaceDE w:val="0"/>
        <w:autoSpaceDN w:val="0"/>
        <w:adjustRightInd w:val="0"/>
        <w:snapToGrid w:val="0"/>
        <w:ind w:firstLine="709"/>
        <w:jc w:val="both"/>
        <w:rPr>
          <w:rFonts w:ascii="Calibri" w:hAnsi="Calibri" w:cs="Calibri"/>
        </w:rPr>
      </w:pPr>
      <w:r w:rsidRPr="006709FF">
        <w:rPr>
          <w:rFonts w:ascii="Calibri" w:hAnsi="Calibri" w:cs="Calibri"/>
          <w:b/>
          <w:i/>
          <w:iCs/>
          <w:spacing w:val="-6"/>
        </w:rPr>
        <w:t>Уметь:</w:t>
      </w:r>
      <w:r w:rsidRPr="006709FF">
        <w:rPr>
          <w:rFonts w:ascii="Calibri" w:hAnsi="Calibri" w:cs="Calibri"/>
          <w:i/>
          <w:iCs/>
          <w:spacing w:val="-6"/>
          <w:u w:val="single"/>
        </w:rPr>
        <w:t xml:space="preserve"> </w:t>
      </w:r>
      <w:r w:rsidRPr="006709FF">
        <w:rPr>
          <w:rFonts w:ascii="Calibri" w:hAnsi="Calibri" w:cs="Calibri"/>
        </w:rPr>
        <w:t xml:space="preserve">уверенно работать в качестве пользователя ПК, используя программные средства (ПС) общего назначения; использовать современные системные программные средства: операционную систему MS </w:t>
      </w:r>
      <w:proofErr w:type="spellStart"/>
      <w:r w:rsidRPr="006709FF">
        <w:rPr>
          <w:rFonts w:ascii="Calibri" w:hAnsi="Calibri" w:cs="Calibri"/>
        </w:rPr>
        <w:t>Windows</w:t>
      </w:r>
      <w:proofErr w:type="spellEnd"/>
      <w:r w:rsidRPr="006709FF">
        <w:rPr>
          <w:rFonts w:ascii="Calibri" w:hAnsi="Calibri" w:cs="Calibri"/>
        </w:rPr>
        <w:t xml:space="preserve">, основные программы </w:t>
      </w:r>
      <w:r w:rsidRPr="006709FF">
        <w:rPr>
          <w:rFonts w:ascii="Calibri" w:hAnsi="Calibri" w:cs="Calibri"/>
          <w:lang w:val="en-US"/>
        </w:rPr>
        <w:t>MS</w:t>
      </w:r>
      <w:r w:rsidRPr="006709FF">
        <w:rPr>
          <w:rFonts w:ascii="Calibri" w:hAnsi="Calibri" w:cs="Calibri"/>
        </w:rPr>
        <w:t xml:space="preserve"> </w:t>
      </w:r>
      <w:r w:rsidRPr="006709FF">
        <w:rPr>
          <w:rFonts w:ascii="Calibri" w:hAnsi="Calibri" w:cs="Calibri"/>
          <w:lang w:val="en-US"/>
        </w:rPr>
        <w:t>Office</w:t>
      </w:r>
      <w:r w:rsidRPr="006709FF">
        <w:rPr>
          <w:rFonts w:ascii="Calibri" w:hAnsi="Calibri" w:cs="Calibri"/>
        </w:rPr>
        <w:t>; работать на ПК в локальных, сетях и глобальных компьютерных сетях (</w:t>
      </w:r>
      <w:proofErr w:type="spellStart"/>
      <w:r w:rsidRPr="006709FF">
        <w:rPr>
          <w:rFonts w:ascii="Calibri" w:hAnsi="Calibri" w:cs="Calibri"/>
        </w:rPr>
        <w:t>Internet</w:t>
      </w:r>
      <w:proofErr w:type="spellEnd"/>
      <w:r w:rsidRPr="006709FF">
        <w:rPr>
          <w:rFonts w:ascii="Calibri" w:hAnsi="Calibri" w:cs="Calibri"/>
        </w:rPr>
        <w:t>); использовать интеллектуальные информационно-поисковые системы.</w:t>
      </w:r>
    </w:p>
    <w:p w:rsidR="00CB6D4D" w:rsidRPr="006709FF" w:rsidRDefault="00CB6D4D" w:rsidP="00ED2229">
      <w:pPr>
        <w:widowControl w:val="0"/>
        <w:autoSpaceDE w:val="0"/>
        <w:autoSpaceDN w:val="0"/>
        <w:adjustRightInd w:val="0"/>
        <w:snapToGrid w:val="0"/>
        <w:ind w:firstLine="709"/>
        <w:jc w:val="both"/>
        <w:rPr>
          <w:rFonts w:ascii="Calibri" w:hAnsi="Calibri" w:cs="Calibri"/>
          <w:b/>
          <w:i/>
          <w:iCs/>
          <w:spacing w:val="-6"/>
        </w:rPr>
      </w:pPr>
      <w:r w:rsidRPr="006709FF">
        <w:rPr>
          <w:rFonts w:ascii="Calibri" w:hAnsi="Calibri" w:cs="Calibri"/>
          <w:b/>
          <w:i/>
          <w:iCs/>
          <w:spacing w:val="-6"/>
        </w:rPr>
        <w:t>Владеть:</w:t>
      </w:r>
    </w:p>
    <w:p w:rsidR="00CB6D4D" w:rsidRPr="006709FF" w:rsidRDefault="00CB6D4D" w:rsidP="007B0392">
      <w:pPr>
        <w:pStyle w:val="a6"/>
        <w:numPr>
          <w:ilvl w:val="0"/>
          <w:numId w:val="5"/>
        </w:numPr>
        <w:ind w:left="0" w:firstLine="709"/>
        <w:contextualSpacing w:val="0"/>
        <w:jc w:val="both"/>
        <w:rPr>
          <w:rFonts w:ascii="Calibri" w:hAnsi="Calibri" w:cs="Calibri"/>
        </w:rPr>
      </w:pPr>
      <w:r w:rsidRPr="006709FF">
        <w:rPr>
          <w:rFonts w:ascii="Calibri" w:hAnsi="Calibri" w:cs="Calibri"/>
        </w:rPr>
        <w:t xml:space="preserve">современной компьютерной и вычислительной техникой. </w:t>
      </w:r>
    </w:p>
    <w:p w:rsidR="00CB6D4D" w:rsidRPr="006709FF" w:rsidRDefault="00CB6D4D" w:rsidP="007B0392">
      <w:pPr>
        <w:pStyle w:val="a6"/>
        <w:numPr>
          <w:ilvl w:val="0"/>
          <w:numId w:val="5"/>
        </w:numPr>
        <w:ind w:left="0" w:firstLine="709"/>
        <w:contextualSpacing w:val="0"/>
        <w:jc w:val="both"/>
        <w:rPr>
          <w:rFonts w:ascii="Calibri" w:hAnsi="Calibri" w:cs="Calibri"/>
        </w:rPr>
      </w:pPr>
      <w:r w:rsidRPr="006709FF">
        <w:rPr>
          <w:rFonts w:ascii="Calibri" w:hAnsi="Calibri" w:cs="Calibri"/>
        </w:rPr>
        <w:t>основными методами, способами и средствами получения, хранения, переработки информации;</w:t>
      </w:r>
    </w:p>
    <w:p w:rsidR="00CB6D4D" w:rsidRPr="006709FF" w:rsidRDefault="00CB6D4D" w:rsidP="007B0392">
      <w:pPr>
        <w:numPr>
          <w:ilvl w:val="0"/>
          <w:numId w:val="5"/>
        </w:numPr>
        <w:ind w:left="0" w:firstLine="709"/>
        <w:jc w:val="both"/>
        <w:rPr>
          <w:rFonts w:ascii="Calibri" w:hAnsi="Calibri" w:cs="Calibri"/>
          <w:b/>
          <w:bCs/>
        </w:rPr>
      </w:pPr>
      <w:r w:rsidRPr="006709FF">
        <w:rPr>
          <w:rFonts w:ascii="Calibri" w:hAnsi="Calibri" w:cs="Calibri"/>
        </w:rPr>
        <w:t>основами автоматизации решения задач вычислительного характера в области психолого-социальной работы;</w:t>
      </w:r>
      <w:r w:rsidRPr="006709FF">
        <w:rPr>
          <w:rFonts w:ascii="Calibri" w:hAnsi="Calibri" w:cs="Calibri"/>
          <w:b/>
          <w:bCs/>
        </w:rPr>
        <w:t xml:space="preserve"> </w:t>
      </w:r>
    </w:p>
    <w:p w:rsidR="00CB6D4D" w:rsidRPr="006709FF" w:rsidRDefault="00CB6D4D" w:rsidP="007B0392">
      <w:pPr>
        <w:numPr>
          <w:ilvl w:val="0"/>
          <w:numId w:val="5"/>
        </w:numPr>
        <w:ind w:left="0" w:firstLine="709"/>
        <w:jc w:val="both"/>
        <w:rPr>
          <w:rFonts w:ascii="Calibri" w:hAnsi="Calibri" w:cs="Calibri"/>
        </w:rPr>
      </w:pPr>
      <w:r w:rsidRPr="006709FF">
        <w:rPr>
          <w:rFonts w:ascii="Calibri" w:hAnsi="Calibri" w:cs="Calibri"/>
        </w:rPr>
        <w:t xml:space="preserve">необходимыми умениями для работы с информацией в глобальных компьютерных сетях; </w:t>
      </w:r>
    </w:p>
    <w:p w:rsidR="00CB6D4D" w:rsidRPr="006709FF" w:rsidRDefault="00CB6D4D" w:rsidP="00ED2229">
      <w:pPr>
        <w:widowControl w:val="0"/>
        <w:autoSpaceDE w:val="0"/>
        <w:autoSpaceDN w:val="0"/>
        <w:adjustRightInd w:val="0"/>
        <w:snapToGrid w:val="0"/>
        <w:ind w:firstLine="709"/>
        <w:jc w:val="both"/>
        <w:rPr>
          <w:rFonts w:ascii="Calibri" w:hAnsi="Calibri" w:cs="Calibri"/>
          <w:b/>
          <w:bCs/>
          <w:i/>
          <w:spacing w:val="-6"/>
        </w:rPr>
      </w:pPr>
      <w:r w:rsidRPr="006709FF">
        <w:rPr>
          <w:rFonts w:ascii="Calibri" w:hAnsi="Calibri" w:cs="Calibri"/>
          <w:b/>
          <w:bCs/>
          <w:i/>
          <w:spacing w:val="-6"/>
        </w:rPr>
        <w:lastRenderedPageBreak/>
        <w:t>Приобрести опыт деятельности:</w:t>
      </w:r>
    </w:p>
    <w:p w:rsidR="00CB6D4D" w:rsidRPr="006709FF" w:rsidRDefault="00CB6D4D" w:rsidP="007B0392">
      <w:pPr>
        <w:widowControl w:val="0"/>
        <w:numPr>
          <w:ilvl w:val="0"/>
          <w:numId w:val="6"/>
        </w:numPr>
        <w:autoSpaceDE w:val="0"/>
        <w:autoSpaceDN w:val="0"/>
        <w:adjustRightInd w:val="0"/>
        <w:snapToGrid w:val="0"/>
        <w:ind w:left="0" w:firstLine="709"/>
        <w:jc w:val="both"/>
        <w:rPr>
          <w:rFonts w:ascii="Calibri" w:hAnsi="Calibri" w:cs="Calibri"/>
          <w:spacing w:val="-6"/>
        </w:rPr>
      </w:pPr>
      <w:r w:rsidRPr="006709FF">
        <w:rPr>
          <w:rFonts w:ascii="Calibri" w:hAnsi="Calibri" w:cs="Calibri"/>
          <w:spacing w:val="-6"/>
        </w:rPr>
        <w:t xml:space="preserve"> по анализу научной и учебной литературы;</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spacing w:val="-6"/>
        </w:rPr>
        <w:t xml:space="preserve"> по написанию рефератов и созданию презентаций результатов исследования;</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rPr>
        <w:t>по владению основными методами, способами и средствами получения, хранения информации;</w:t>
      </w:r>
    </w:p>
    <w:p w:rsidR="00CB6D4D" w:rsidRPr="006709FF" w:rsidRDefault="00CB6D4D" w:rsidP="007B0392">
      <w:pPr>
        <w:widowControl w:val="0"/>
        <w:numPr>
          <w:ilvl w:val="0"/>
          <w:numId w:val="6"/>
        </w:numPr>
        <w:suppressLineNumbers/>
        <w:autoSpaceDE w:val="0"/>
        <w:autoSpaceDN w:val="0"/>
        <w:adjustRightInd w:val="0"/>
        <w:snapToGrid w:val="0"/>
        <w:ind w:left="0" w:firstLine="709"/>
        <w:jc w:val="both"/>
        <w:rPr>
          <w:rFonts w:ascii="Calibri" w:hAnsi="Calibri" w:cs="Calibri"/>
          <w:b/>
          <w:bCs/>
        </w:rPr>
      </w:pPr>
      <w:r w:rsidRPr="006709FF">
        <w:rPr>
          <w:rFonts w:ascii="Calibri" w:hAnsi="Calibri" w:cs="Calibri"/>
        </w:rPr>
        <w:t>по использованию возможностей базового и прикладного программного обеспечения;</w:t>
      </w:r>
    </w:p>
    <w:p w:rsidR="00CB6D4D" w:rsidRPr="006709FF" w:rsidRDefault="00CB6D4D" w:rsidP="00ED2229">
      <w:pPr>
        <w:suppressLineNumbers/>
        <w:ind w:firstLine="709"/>
        <w:jc w:val="both"/>
        <w:rPr>
          <w:rFonts w:ascii="Calibri" w:hAnsi="Calibri" w:cs="Calibri"/>
        </w:rPr>
      </w:pPr>
      <w:r w:rsidRPr="006709FF">
        <w:rPr>
          <w:rFonts w:ascii="Calibri" w:hAnsi="Calibri" w:cs="Calibri"/>
        </w:rPr>
        <w:t>по использованию информационных технологий в профессиональной деятельности.</w:t>
      </w:r>
    </w:p>
    <w:p w:rsidR="00CB6D4D" w:rsidRPr="006709FF" w:rsidRDefault="00CB6D4D" w:rsidP="00ED2229">
      <w:pPr>
        <w:suppressLineNumbers/>
        <w:ind w:firstLine="709"/>
        <w:jc w:val="both"/>
        <w:rPr>
          <w:rFonts w:ascii="Calibri" w:hAnsi="Calibri" w:cs="Calibri"/>
          <w:b/>
          <w:bCs/>
        </w:rPr>
      </w:pPr>
    </w:p>
    <w:p w:rsidR="00CB6D4D" w:rsidRPr="006709FF" w:rsidRDefault="00CB6D4D" w:rsidP="00ED2229">
      <w:pPr>
        <w:suppressLineNumbers/>
        <w:ind w:firstLine="709"/>
        <w:jc w:val="both"/>
        <w:rPr>
          <w:rFonts w:ascii="Calibri" w:hAnsi="Calibri" w:cs="Calibri"/>
          <w:b/>
          <w:bCs/>
        </w:rPr>
      </w:pPr>
      <w:r w:rsidRPr="006709FF">
        <w:rPr>
          <w:rFonts w:ascii="Calibri" w:hAnsi="Calibri" w:cs="Calibri"/>
          <w:b/>
          <w:bCs/>
        </w:rPr>
        <w:t>Содержание программы модуля</w:t>
      </w:r>
    </w:p>
    <w:p w:rsidR="00CB6D4D" w:rsidRPr="006709FF" w:rsidRDefault="00CB6D4D" w:rsidP="00ED2229">
      <w:pPr>
        <w:suppressLineNumbers/>
        <w:ind w:firstLine="709"/>
        <w:jc w:val="both"/>
        <w:rPr>
          <w:rFonts w:ascii="Calibri" w:hAnsi="Calibri" w:cs="Calibri"/>
          <w:b/>
          <w:bCs/>
        </w:rPr>
      </w:pPr>
    </w:p>
    <w:p w:rsidR="00CB6D4D" w:rsidRPr="006709FF" w:rsidRDefault="00CB6D4D" w:rsidP="00E07836">
      <w:pPr>
        <w:pStyle w:val="a8"/>
        <w:spacing w:before="0" w:beforeAutospacing="0" w:after="0" w:afterAutospacing="0"/>
        <w:ind w:firstLine="709"/>
        <w:jc w:val="both"/>
        <w:rPr>
          <w:rFonts w:ascii="Calibri" w:hAnsi="Calibri" w:cs="Calibri"/>
        </w:rPr>
      </w:pPr>
      <w:r w:rsidRPr="006709FF">
        <w:rPr>
          <w:rStyle w:val="a7"/>
          <w:rFonts w:ascii="Calibri" w:hAnsi="Calibri" w:cs="Calibri"/>
        </w:rPr>
        <w:t>Цели и задачи использования информационных и коммуникационных технологий в образовании.</w:t>
      </w:r>
      <w:r w:rsidRPr="006709FF">
        <w:rPr>
          <w:rFonts w:ascii="Calibri" w:hAnsi="Calibri" w:cs="Calibri"/>
        </w:rPr>
        <w:t xml:space="preserve"> Понятие информационных и коммуникационных технологий (ИКТ). Информатизация общества как социальный процесс и его основные характеристики. Формирование информационной культуры как одна из задач обучения, воспитания и развития. Дидактические свойства и функции информационных и коммуникационных технологий. Образовательные задачи внедрения ИКТ в учебный процесс.</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Технология работы с пакетом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w:t>
      </w:r>
      <w:proofErr w:type="spellStart"/>
      <w:r w:rsidRPr="006709FF">
        <w:rPr>
          <w:rFonts w:ascii="Calibri" w:hAnsi="Calibri" w:cs="Calibri"/>
        </w:rPr>
        <w:t>Word</w:t>
      </w:r>
      <w:proofErr w:type="spellEnd"/>
      <w:r w:rsidRPr="006709FF">
        <w:rPr>
          <w:rFonts w:ascii="Calibri" w:hAnsi="Calibri" w:cs="Calibri"/>
        </w:rPr>
        <w:t xml:space="preserve">, </w:t>
      </w:r>
      <w:proofErr w:type="spellStart"/>
      <w:r w:rsidRPr="006709FF">
        <w:rPr>
          <w:rFonts w:ascii="Calibri" w:hAnsi="Calibri" w:cs="Calibri"/>
        </w:rPr>
        <w:t>Exel</w:t>
      </w:r>
      <w:proofErr w:type="spellEnd"/>
      <w:r w:rsidRPr="006709FF">
        <w:rPr>
          <w:rFonts w:ascii="Calibri" w:hAnsi="Calibri" w:cs="Calibri"/>
        </w:rPr>
        <w:t xml:space="preserve">). Технология работы с пакетом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(Создание </w:t>
      </w:r>
      <w:proofErr w:type="spellStart"/>
      <w:r w:rsidRPr="006709FF">
        <w:rPr>
          <w:rFonts w:ascii="Calibri" w:hAnsi="Calibri" w:cs="Calibri"/>
        </w:rPr>
        <w:t>мультимедийных</w:t>
      </w:r>
      <w:proofErr w:type="spellEnd"/>
      <w:r w:rsidRPr="006709FF">
        <w:rPr>
          <w:rFonts w:ascii="Calibri" w:hAnsi="Calibri" w:cs="Calibri"/>
        </w:rPr>
        <w:t xml:space="preserve"> проектов в среде </w:t>
      </w:r>
      <w:proofErr w:type="spellStart"/>
      <w:r w:rsidRPr="006709FF">
        <w:rPr>
          <w:rFonts w:ascii="Calibri" w:hAnsi="Calibri" w:cs="Calibri"/>
        </w:rPr>
        <w:t>Power</w:t>
      </w:r>
      <w:proofErr w:type="spellEnd"/>
      <w:r w:rsidRPr="006709FF">
        <w:rPr>
          <w:rFonts w:ascii="Calibri" w:hAnsi="Calibri" w:cs="Calibri"/>
        </w:rPr>
        <w:t xml:space="preserve"> </w:t>
      </w:r>
      <w:proofErr w:type="spellStart"/>
      <w:r w:rsidRPr="006709FF">
        <w:rPr>
          <w:rFonts w:ascii="Calibri" w:hAnsi="Calibri" w:cs="Calibri"/>
        </w:rPr>
        <w:t>Point</w:t>
      </w:r>
      <w:proofErr w:type="spellEnd"/>
      <w:r w:rsidRPr="006709FF">
        <w:rPr>
          <w:rFonts w:ascii="Calibri" w:hAnsi="Calibri" w:cs="Calibri"/>
        </w:rPr>
        <w:t>).</w:t>
      </w:r>
    </w:p>
    <w:p w:rsidR="00CB6D4D" w:rsidRPr="006709FF" w:rsidRDefault="00CB6D4D" w:rsidP="00E07836">
      <w:pPr>
        <w:pStyle w:val="a8"/>
        <w:spacing w:before="0" w:beforeAutospacing="0" w:after="0" w:afterAutospacing="0"/>
        <w:ind w:firstLine="709"/>
        <w:jc w:val="both"/>
        <w:rPr>
          <w:rFonts w:ascii="Calibri" w:hAnsi="Calibri" w:cs="Calibri"/>
        </w:rPr>
      </w:pPr>
      <w:r w:rsidRPr="006709FF">
        <w:rPr>
          <w:rFonts w:ascii="Calibri" w:hAnsi="Calibri" w:cs="Calibri"/>
        </w:rPr>
        <w:t xml:space="preserve">Цифровые образовательные ресурсы </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D25373">
      <w:pPr>
        <w:pStyle w:val="2"/>
        <w:numPr>
          <w:ilvl w:val="0"/>
          <w:numId w:val="0"/>
        </w:numPr>
        <w:spacing w:before="0"/>
        <w:ind w:left="709"/>
        <w:jc w:val="both"/>
        <w:rPr>
          <w:rFonts w:ascii="Calibri" w:hAnsi="Calibri" w:cs="Calibri"/>
          <w:color w:val="auto"/>
          <w:sz w:val="24"/>
          <w:szCs w:val="24"/>
          <w:u w:val="none"/>
        </w:rPr>
      </w:pPr>
      <w:r w:rsidRPr="006709FF">
        <w:rPr>
          <w:rFonts w:ascii="Calibri" w:hAnsi="Calibri" w:cs="Calibri"/>
          <w:color w:val="auto"/>
          <w:sz w:val="24"/>
          <w:szCs w:val="24"/>
          <w:u w:val="none"/>
        </w:rPr>
        <w:t>Практическое занятие №1. Триггеры</w:t>
      </w:r>
    </w:p>
    <w:p w:rsidR="00CB6D4D" w:rsidRPr="006709FF" w:rsidRDefault="008D6FB3" w:rsidP="00ED2229">
      <w:pPr>
        <w:pStyle w:val="af8"/>
        <w:spacing w:before="0" w:beforeAutospacing="0" w:after="0" w:afterAutospacing="0"/>
        <w:ind w:firstLine="709"/>
        <w:jc w:val="both"/>
        <w:rPr>
          <w:rFonts w:ascii="Calibri" w:hAnsi="Calibri" w:cs="Calibri"/>
        </w:rPr>
      </w:pPr>
      <w:hyperlink r:id="rId33" w:history="1">
        <w:r w:rsidR="00CB6D4D" w:rsidRPr="006709FF">
          <w:rPr>
            <w:rStyle w:val="aa"/>
            <w:rFonts w:ascii="Calibri" w:hAnsi="Calibri" w:cs="Calibri"/>
            <w:b/>
            <w:bCs/>
            <w:color w:val="auto"/>
          </w:rPr>
          <w:t>Триггер</w:t>
        </w:r>
      </w:hyperlink>
      <w:hyperlink r:id="rId34" w:history="1">
        <w:r w:rsidR="00CB6D4D" w:rsidRPr="006709FF">
          <w:rPr>
            <w:rStyle w:val="aa"/>
            <w:rFonts w:ascii="Calibri" w:hAnsi="Calibri" w:cs="Calibri"/>
            <w:color w:val="auto"/>
          </w:rPr>
          <w:t xml:space="preserve"> </w:t>
        </w:r>
      </w:hyperlink>
      <w:r w:rsidR="00CB6D4D" w:rsidRPr="006709FF">
        <w:rPr>
          <w:rFonts w:ascii="Calibri" w:hAnsi="Calibri" w:cs="Calibri"/>
        </w:rPr>
        <w:t xml:space="preserve">(англ. </w:t>
      </w:r>
      <w:proofErr w:type="spellStart"/>
      <w:r w:rsidR="00CB6D4D" w:rsidRPr="006709FF">
        <w:rPr>
          <w:rFonts w:ascii="Calibri" w:hAnsi="Calibri" w:cs="Calibri"/>
        </w:rPr>
        <w:t>trigger</w:t>
      </w:r>
      <w:proofErr w:type="spellEnd"/>
      <w:r w:rsidR="00CB6D4D" w:rsidRPr="006709FF">
        <w:rPr>
          <w:rFonts w:ascii="Calibri" w:hAnsi="Calibri" w:cs="Calibri"/>
        </w:rPr>
        <w:t xml:space="preserve">), спусковое устройство, которое может сколь угодно долго находиться в одном из двух (реже многих) состояний устойчивого равновесия и скачкообразно переключаться из одного состояния в другое под действием внешнего сигнала. Это определение триггера. Казалось бы, а причём тут </w:t>
      </w:r>
      <w:proofErr w:type="spellStart"/>
      <w:r w:rsidR="00CB6D4D" w:rsidRPr="006709FF">
        <w:rPr>
          <w:rFonts w:ascii="Calibri" w:hAnsi="Calibri" w:cs="Calibri"/>
        </w:rPr>
        <w:t>PowerPoint</w:t>
      </w:r>
      <w:proofErr w:type="spellEnd"/>
      <w:r w:rsidR="00CB6D4D" w:rsidRPr="006709FF">
        <w:rPr>
          <w:rFonts w:ascii="Calibri" w:hAnsi="Calibri" w:cs="Calibri"/>
        </w:rPr>
        <w:t xml:space="preserve">? </w:t>
      </w:r>
    </w:p>
    <w:p w:rsidR="00CB6D4D" w:rsidRPr="006709FF" w:rsidRDefault="00CB6D4D" w:rsidP="00ED2229">
      <w:pPr>
        <w:pStyle w:val="af8"/>
        <w:spacing w:before="0" w:beforeAutospacing="0" w:after="0" w:afterAutospacing="0"/>
        <w:ind w:firstLine="709"/>
        <w:jc w:val="both"/>
        <w:rPr>
          <w:rFonts w:ascii="Calibri" w:hAnsi="Calibri" w:cs="Calibri"/>
        </w:rPr>
      </w:pPr>
      <w:r>
        <w:rPr>
          <w:rFonts w:ascii="Calibri" w:hAnsi="Calibri" w:cs="Calibri"/>
        </w:rPr>
        <w:t>О</w:t>
      </w:r>
      <w:r w:rsidRPr="006709FF">
        <w:rPr>
          <w:rFonts w:ascii="Calibri" w:hAnsi="Calibri" w:cs="Calibri"/>
        </w:rPr>
        <w:t xml:space="preserve">бучении </w:t>
      </w:r>
      <w:proofErr w:type="spellStart"/>
      <w:r w:rsidRPr="006709FF">
        <w:rPr>
          <w:rFonts w:ascii="Calibri" w:hAnsi="Calibri" w:cs="Calibri"/>
        </w:rPr>
        <w:t>PowerPoint</w:t>
      </w:r>
      <w:proofErr w:type="spellEnd"/>
      <w:r w:rsidRPr="006709FF">
        <w:rPr>
          <w:rFonts w:ascii="Calibri" w:hAnsi="Calibri" w:cs="Calibri"/>
        </w:rPr>
        <w:t xml:space="preserve"> может быть полезен как просто для демонстрации чего-либо (сопровождении лекции, оформлении праздников), так и для организации взаимодействия с учащимися. А вот тут и приходят на помощь триггеры.</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При создании презентации педагог продумывает порядок появления тех или иных объектов, но при работе с детьми, особенно младшими школьниками, невозможно предусмотреть логику их действий. Поэтому любая сколь угодно сложная анимация может сработать не так, как планировалось.</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Для того, чтобы всегда шло так как задумывалось и для создания по-настоящему интерактивных презентаций, используются триггеры. Они позволяют в зависимости от действия учеников приводить в действие ту или иную анимацию.</w:t>
      </w:r>
    </w:p>
    <w:p w:rsidR="00CB6D4D" w:rsidRPr="006709FF" w:rsidRDefault="00CB6D4D" w:rsidP="00ED2229">
      <w:pPr>
        <w:pStyle w:val="a8"/>
        <w:spacing w:before="0" w:beforeAutospacing="0" w:after="0" w:afterAutospacing="0"/>
        <w:ind w:firstLine="709"/>
        <w:jc w:val="both"/>
        <w:rPr>
          <w:rFonts w:ascii="Calibri" w:hAnsi="Calibri" w:cs="Calibri"/>
          <w:b/>
          <w:bCs/>
        </w:rPr>
      </w:pP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b/>
          <w:bCs/>
        </w:rPr>
        <w:t xml:space="preserve">Задание для самостоятельной работы: </w:t>
      </w:r>
      <w:r w:rsidRPr="006709FF">
        <w:rPr>
          <w:rFonts w:ascii="Calibri" w:hAnsi="Calibri" w:cs="Calibri"/>
        </w:rPr>
        <w:t>Создайте обучающую интерактивную игру при помощи представленных примеров.</w:t>
      </w:r>
    </w:p>
    <w:p w:rsidR="00CB6D4D" w:rsidRPr="006709FF" w:rsidRDefault="00CB6D4D" w:rsidP="00ED2229">
      <w:pPr>
        <w:pStyle w:val="a8"/>
        <w:spacing w:before="0" w:beforeAutospacing="0" w:after="0" w:afterAutospacing="0"/>
        <w:ind w:firstLine="709"/>
        <w:jc w:val="both"/>
        <w:rPr>
          <w:rFonts w:ascii="Calibri" w:hAnsi="Calibri" w:cs="Calibri"/>
        </w:rPr>
      </w:pPr>
    </w:p>
    <w:p w:rsidR="00CB6D4D" w:rsidRPr="006709FF" w:rsidRDefault="00CB6D4D" w:rsidP="00ED2229">
      <w:pPr>
        <w:pStyle w:val="2"/>
        <w:numPr>
          <w:ilvl w:val="0"/>
          <w:numId w:val="0"/>
        </w:numPr>
        <w:spacing w:before="0"/>
        <w:ind w:firstLine="709"/>
        <w:jc w:val="both"/>
        <w:rPr>
          <w:rFonts w:ascii="Calibri" w:hAnsi="Calibri" w:cs="Calibri"/>
          <w:color w:val="auto"/>
          <w:sz w:val="24"/>
          <w:szCs w:val="24"/>
          <w:u w:val="none"/>
        </w:rPr>
      </w:pPr>
      <w:r w:rsidRPr="006709FF">
        <w:rPr>
          <w:rFonts w:ascii="Calibri" w:hAnsi="Calibri" w:cs="Calibri"/>
          <w:color w:val="auto"/>
          <w:sz w:val="24"/>
          <w:szCs w:val="24"/>
          <w:u w:val="none"/>
        </w:rPr>
        <w:t>Практическое задание №2 "Макросы"</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Использование </w:t>
      </w:r>
      <w:r w:rsidRPr="006709FF">
        <w:rPr>
          <w:rFonts w:ascii="Calibri" w:hAnsi="Calibri" w:cs="Calibri"/>
          <w:i/>
          <w:iCs/>
        </w:rPr>
        <w:t>гиперссылок</w:t>
      </w:r>
      <w:r w:rsidRPr="006709FF">
        <w:rPr>
          <w:rFonts w:ascii="Calibri" w:hAnsi="Calibri" w:cs="Calibri"/>
        </w:rPr>
        <w:t xml:space="preserve"> и кнопок-</w:t>
      </w:r>
      <w:r w:rsidRPr="006709FF">
        <w:rPr>
          <w:rFonts w:ascii="Calibri" w:hAnsi="Calibri" w:cs="Calibri"/>
          <w:i/>
          <w:iCs/>
        </w:rPr>
        <w:t>триггеров</w:t>
      </w:r>
      <w:r w:rsidRPr="006709FF">
        <w:rPr>
          <w:rFonts w:ascii="Calibri" w:hAnsi="Calibri" w:cs="Calibri"/>
        </w:rPr>
        <w:t xml:space="preserve"> в программе </w:t>
      </w:r>
      <w:proofErr w:type="spellStart"/>
      <w:r w:rsidRPr="006709FF">
        <w:rPr>
          <w:rFonts w:ascii="Calibri" w:hAnsi="Calibri" w:cs="Calibri"/>
        </w:rPr>
        <w:t>PowerPoint</w:t>
      </w:r>
      <w:proofErr w:type="spellEnd"/>
      <w:r w:rsidRPr="006709FF">
        <w:rPr>
          <w:rFonts w:ascii="Calibri" w:hAnsi="Calibri" w:cs="Calibri"/>
        </w:rPr>
        <w:t xml:space="preserve"> значительно расширяет возможности ее использования для интерактивной доски. Но у нас не было возможности </w:t>
      </w:r>
      <w:r w:rsidRPr="006709FF">
        <w:rPr>
          <w:rFonts w:ascii="Calibri" w:hAnsi="Calibri" w:cs="Calibri"/>
          <w:b/>
          <w:bCs/>
        </w:rPr>
        <w:t>перемещать</w:t>
      </w:r>
      <w:r w:rsidRPr="006709FF">
        <w:rPr>
          <w:rFonts w:ascii="Calibri" w:hAnsi="Calibri" w:cs="Calibri"/>
        </w:rPr>
        <w:t xml:space="preserve"> объекты, расположенные на слайде.</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Этот недостаток помогает исправить макрос </w:t>
      </w:r>
      <w:proofErr w:type="spellStart"/>
      <w:r w:rsidRPr="006709FF">
        <w:rPr>
          <w:rFonts w:ascii="Calibri" w:hAnsi="Calibri" w:cs="Calibri"/>
        </w:rPr>
        <w:t>Drag-and-Drop</w:t>
      </w:r>
      <w:proofErr w:type="spellEnd"/>
      <w:r w:rsidRPr="006709FF">
        <w:rPr>
          <w:rFonts w:ascii="Calibri" w:hAnsi="Calibri" w:cs="Calibri"/>
        </w:rPr>
        <w:t xml:space="preserve">. В любом приложения </w:t>
      </w:r>
      <w:proofErr w:type="spellStart"/>
      <w:r w:rsidRPr="006709FF">
        <w:rPr>
          <w:rFonts w:ascii="Calibri" w:hAnsi="Calibri" w:cs="Calibri"/>
        </w:rPr>
        <w:t>Microsoft</w:t>
      </w:r>
      <w:proofErr w:type="spellEnd"/>
      <w:r w:rsidRPr="006709FF">
        <w:rPr>
          <w:rFonts w:ascii="Calibri" w:hAnsi="Calibri" w:cs="Calibri"/>
        </w:rPr>
        <w:t xml:space="preserve"> </w:t>
      </w:r>
      <w:proofErr w:type="spellStart"/>
      <w:r w:rsidRPr="006709FF">
        <w:rPr>
          <w:rFonts w:ascii="Calibri" w:hAnsi="Calibri" w:cs="Calibri"/>
        </w:rPr>
        <w:t>Office</w:t>
      </w:r>
      <w:proofErr w:type="spellEnd"/>
      <w:r w:rsidRPr="006709FF">
        <w:rPr>
          <w:rFonts w:ascii="Calibri" w:hAnsi="Calibri" w:cs="Calibri"/>
        </w:rPr>
        <w:t xml:space="preserve">, в том числе и в </w:t>
      </w:r>
      <w:proofErr w:type="spellStart"/>
      <w:r w:rsidRPr="006709FF">
        <w:rPr>
          <w:rFonts w:ascii="Calibri" w:hAnsi="Calibri" w:cs="Calibri"/>
        </w:rPr>
        <w:t>PowerPoint</w:t>
      </w:r>
      <w:proofErr w:type="spellEnd"/>
      <w:r w:rsidRPr="006709FF">
        <w:rPr>
          <w:rFonts w:ascii="Calibri" w:hAnsi="Calibri" w:cs="Calibri"/>
        </w:rPr>
        <w:t xml:space="preserve">, можно дописывать дополнительные программные </w:t>
      </w:r>
      <w:r w:rsidRPr="006709FF">
        <w:rPr>
          <w:rFonts w:ascii="Calibri" w:hAnsi="Calibri" w:cs="Calibri"/>
        </w:rPr>
        <w:lastRenderedPageBreak/>
        <w:t xml:space="preserve">коды на языке </w:t>
      </w:r>
      <w:r w:rsidRPr="006709FF">
        <w:rPr>
          <w:rFonts w:ascii="Calibri" w:hAnsi="Calibri" w:cs="Calibri"/>
          <w:b/>
          <w:bCs/>
        </w:rPr>
        <w:t>VBA</w:t>
      </w:r>
      <w:r w:rsidRPr="006709FF">
        <w:rPr>
          <w:rFonts w:ascii="Calibri" w:hAnsi="Calibri" w:cs="Calibri"/>
        </w:rPr>
        <w:t>. Однако мы убеждёны, что работа с VBA – это удел немногих. У рядового учителя на это нет ни времени, ни сил, ни достаточных знаний в области программирования.</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Но сначала нам нужно определиться, будем делать презентацию с нуля или вставлять макрос в готовую презентацию. Опишем шаги наших действий в обоих случаях:</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1. Создание презентации с макросами с использованием готового шаблона</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2. Внедрение макросов в готовую презентацию</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Итак, для начала вам необходимо скачать данный шаблон. Для облегчения данный шаблон уже находиться в папке «Перенос </w:t>
      </w:r>
      <w:proofErr w:type="spellStart"/>
      <w:r w:rsidRPr="006709FF">
        <w:rPr>
          <w:rFonts w:ascii="Calibri" w:hAnsi="Calibri" w:cs="Calibri"/>
        </w:rPr>
        <w:t>обьектов</w:t>
      </w:r>
      <w:proofErr w:type="spellEnd"/>
      <w:r w:rsidRPr="006709FF">
        <w:rPr>
          <w:rFonts w:ascii="Calibri" w:hAnsi="Calibri" w:cs="Calibri"/>
        </w:rPr>
        <w:t xml:space="preserve">» - «Макрос </w:t>
      </w:r>
      <w:proofErr w:type="spellStart"/>
      <w:r w:rsidRPr="006709FF">
        <w:rPr>
          <w:rFonts w:ascii="Calibri" w:hAnsi="Calibri" w:cs="Calibri"/>
        </w:rPr>
        <w:t>MDrag</w:t>
      </w:r>
      <w:proofErr w:type="spellEnd"/>
      <w:r w:rsidRPr="006709FF">
        <w:rPr>
          <w:rFonts w:ascii="Calibri" w:hAnsi="Calibri" w:cs="Calibri"/>
        </w:rPr>
        <w:t>»</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Шаблон представляет собой пустой слайд с прописанным макросом. Для начала работы Вам </w:t>
      </w:r>
      <w:r w:rsidRPr="006709FF">
        <w:rPr>
          <w:rFonts w:ascii="Calibri" w:hAnsi="Calibri" w:cs="Calibri"/>
          <w:b/>
          <w:bCs/>
        </w:rPr>
        <w:t>вставляем объект</w:t>
      </w:r>
      <w:r w:rsidRPr="006709FF">
        <w:rPr>
          <w:rFonts w:ascii="Calibri" w:hAnsi="Calibri" w:cs="Calibri"/>
        </w:rPr>
        <w:t>.</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Прежде всего, следует настроить уровень безопасности компьютера, чтобы программа разрешила нам использование макроса.</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Для </w:t>
      </w:r>
      <w:r w:rsidRPr="006709FF">
        <w:rPr>
          <w:rFonts w:ascii="Calibri" w:hAnsi="Calibri" w:cs="Calibri"/>
          <w:b/>
          <w:bCs/>
        </w:rPr>
        <w:t>PowerPoint-2003</w:t>
      </w:r>
      <w:r w:rsidRPr="006709FF">
        <w:rPr>
          <w:rFonts w:ascii="Calibri" w:hAnsi="Calibri" w:cs="Calibri"/>
        </w:rPr>
        <w:t xml:space="preserve"> это делается следующим образом:</w:t>
      </w:r>
    </w:p>
    <w:p w:rsidR="00CB6D4D" w:rsidRPr="006709FF" w:rsidRDefault="00CB6D4D" w:rsidP="00ED2229">
      <w:pPr>
        <w:pStyle w:val="a8"/>
        <w:spacing w:before="0" w:beforeAutospacing="0" w:after="0" w:afterAutospacing="0"/>
        <w:ind w:firstLine="709"/>
        <w:jc w:val="both"/>
        <w:rPr>
          <w:rFonts w:ascii="Calibri" w:hAnsi="Calibri" w:cs="Calibri"/>
        </w:rPr>
      </w:pPr>
      <w:r w:rsidRPr="006709FF">
        <w:rPr>
          <w:rFonts w:ascii="Calibri" w:hAnsi="Calibri" w:cs="Calibri"/>
        </w:rPr>
        <w:t xml:space="preserve">После запуска </w:t>
      </w:r>
      <w:proofErr w:type="spellStart"/>
      <w:r w:rsidRPr="006709FF">
        <w:rPr>
          <w:rFonts w:ascii="Calibri" w:hAnsi="Calibri" w:cs="Calibri"/>
        </w:rPr>
        <w:t>PowerPoint</w:t>
      </w:r>
      <w:proofErr w:type="spellEnd"/>
      <w:r w:rsidRPr="006709FF">
        <w:rPr>
          <w:rFonts w:ascii="Calibri" w:hAnsi="Calibri" w:cs="Calibri"/>
        </w:rPr>
        <w:t xml:space="preserve"> открываем меню </w:t>
      </w:r>
      <w:r w:rsidRPr="006709FF">
        <w:rPr>
          <w:rFonts w:ascii="Calibri" w:hAnsi="Calibri" w:cs="Calibri"/>
          <w:b/>
          <w:bCs/>
        </w:rPr>
        <w:t>Сервис-Макрос-Безопасность</w:t>
      </w:r>
      <w:r w:rsidRPr="006709FF">
        <w:rPr>
          <w:rFonts w:ascii="Calibri" w:hAnsi="Calibri" w:cs="Calibri"/>
        </w:rPr>
        <w:t xml:space="preserve"> и выставляем в открывшемся окне флажок в строке </w:t>
      </w:r>
      <w:r w:rsidRPr="006709FF">
        <w:rPr>
          <w:rFonts w:ascii="Calibri" w:hAnsi="Calibri" w:cs="Calibri"/>
          <w:b/>
          <w:bCs/>
        </w:rPr>
        <w:t>Средний уровень безопасности</w:t>
      </w:r>
      <w:r w:rsidRPr="006709FF">
        <w:rPr>
          <w:rFonts w:ascii="Calibri" w:hAnsi="Calibri" w:cs="Calibri"/>
        </w:rPr>
        <w:t>. Теперь программа будет спрашивать нашего разрешения на использование макросов.</w:t>
      </w:r>
    </w:p>
    <w:p w:rsidR="00CB6D4D" w:rsidRPr="006709FF" w:rsidRDefault="00CB6D4D" w:rsidP="00ED2229">
      <w:pPr>
        <w:pStyle w:val="af8"/>
        <w:spacing w:before="0" w:beforeAutospacing="0" w:after="0" w:afterAutospacing="0"/>
        <w:ind w:firstLine="709"/>
        <w:jc w:val="both"/>
        <w:rPr>
          <w:rFonts w:ascii="Calibri" w:hAnsi="Calibri" w:cs="Calibri"/>
        </w:rPr>
      </w:pPr>
      <w:r w:rsidRPr="006709FF">
        <w:rPr>
          <w:rFonts w:ascii="Calibri" w:hAnsi="Calibri" w:cs="Calibri"/>
        </w:rPr>
        <w:t xml:space="preserve">Для использования данного технологического приема в своих разработках, вам необходимо взять презентацию Маркеры.ppt, представленную на сайте в дополнительных материалах для выполнения задания. Удалить все слайды кроме первого и удалить все ненужные </w:t>
      </w:r>
      <w:proofErr w:type="spellStart"/>
      <w:r w:rsidRPr="006709FF">
        <w:rPr>
          <w:rFonts w:ascii="Calibri" w:hAnsi="Calibri" w:cs="Calibri"/>
        </w:rPr>
        <w:t>обьекты</w:t>
      </w:r>
      <w:proofErr w:type="spellEnd"/>
      <w:r w:rsidRPr="006709FF">
        <w:rPr>
          <w:rFonts w:ascii="Calibri" w:hAnsi="Calibri" w:cs="Calibri"/>
        </w:rPr>
        <w:t xml:space="preserve"> на первом слайде, кроме управляющей полосы меню, расположенной в правой части слайда.</w:t>
      </w:r>
    </w:p>
    <w:p w:rsidR="00CB6D4D" w:rsidRPr="006709FF" w:rsidRDefault="00CB6D4D" w:rsidP="00ED2229">
      <w:pPr>
        <w:pStyle w:val="af8"/>
        <w:spacing w:before="0" w:beforeAutospacing="0" w:after="0" w:afterAutospacing="0"/>
        <w:ind w:firstLine="709"/>
        <w:jc w:val="both"/>
        <w:rPr>
          <w:rFonts w:ascii="Calibri" w:hAnsi="Calibri" w:cs="Calibri"/>
        </w:rPr>
      </w:pPr>
    </w:p>
    <w:p w:rsidR="00CB6D4D" w:rsidRPr="006709FF" w:rsidRDefault="00CB6D4D" w:rsidP="00ED2229">
      <w:pPr>
        <w:pStyle w:val="af8"/>
        <w:spacing w:before="0" w:beforeAutospacing="0" w:after="0" w:afterAutospacing="0"/>
        <w:ind w:firstLine="709"/>
        <w:jc w:val="both"/>
        <w:rPr>
          <w:rFonts w:ascii="Calibri" w:hAnsi="Calibri" w:cs="Calibri"/>
          <w:b/>
        </w:rPr>
      </w:pPr>
      <w:r w:rsidRPr="006709FF">
        <w:rPr>
          <w:rFonts w:ascii="Calibri" w:hAnsi="Calibri" w:cs="Calibri"/>
          <w:b/>
        </w:rPr>
        <w:t>Литература к модулю</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proofErr w:type="spellStart"/>
      <w:r w:rsidRPr="006709FF">
        <w:rPr>
          <w:rFonts w:ascii="Calibri" w:hAnsi="Calibri" w:cs="Calibri"/>
        </w:rPr>
        <w:t>Асмолов</w:t>
      </w:r>
      <w:proofErr w:type="spellEnd"/>
      <w:r w:rsidRPr="006709FF">
        <w:rPr>
          <w:rFonts w:ascii="Calibri" w:hAnsi="Calibri" w:cs="Calibri"/>
        </w:rPr>
        <w:t xml:space="preserve"> А.Г., Семёнов А.Л., Уваров А.Ю. Российская школа и новые информационные технологии: взгляд в следующее десятилетие. - М.: </w:t>
      </w:r>
      <w:proofErr w:type="spellStart"/>
      <w:r w:rsidRPr="006709FF">
        <w:rPr>
          <w:rFonts w:ascii="Calibri" w:hAnsi="Calibri" w:cs="Calibri"/>
        </w:rPr>
        <w:t>Некст</w:t>
      </w:r>
      <w:proofErr w:type="spellEnd"/>
      <w:r w:rsidRPr="006709FF">
        <w:rPr>
          <w:rFonts w:ascii="Calibri" w:hAnsi="Calibri" w:cs="Calibri"/>
        </w:rPr>
        <w:t xml:space="preserve"> </w:t>
      </w:r>
      <w:proofErr w:type="spellStart"/>
      <w:r w:rsidRPr="006709FF">
        <w:rPr>
          <w:rFonts w:ascii="Calibri" w:hAnsi="Calibri" w:cs="Calibri"/>
        </w:rPr>
        <w:t>Принт</w:t>
      </w:r>
      <w:proofErr w:type="spellEnd"/>
      <w:r w:rsidRPr="006709FF">
        <w:rPr>
          <w:rFonts w:ascii="Calibri" w:hAnsi="Calibri" w:cs="Calibri"/>
        </w:rPr>
        <w:t>, 2010.</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proofErr w:type="spellStart"/>
      <w:r w:rsidRPr="006709FF">
        <w:rPr>
          <w:rFonts w:ascii="Calibri" w:hAnsi="Calibri" w:cs="Calibri"/>
        </w:rPr>
        <w:t>Богдановская</w:t>
      </w:r>
      <w:proofErr w:type="spellEnd"/>
      <w:r w:rsidRPr="006709FF">
        <w:rPr>
          <w:rFonts w:ascii="Calibri" w:hAnsi="Calibri" w:cs="Calibri"/>
        </w:rPr>
        <w:t xml:space="preserve"> И.М. Информационные технологии в педагогике и психологии : учеб. для вузов, ведущих </w:t>
      </w:r>
      <w:proofErr w:type="spellStart"/>
      <w:r w:rsidRPr="006709FF">
        <w:rPr>
          <w:rFonts w:ascii="Calibri" w:hAnsi="Calibri" w:cs="Calibri"/>
        </w:rPr>
        <w:t>подгот</w:t>
      </w:r>
      <w:proofErr w:type="spellEnd"/>
      <w:r w:rsidRPr="006709FF">
        <w:rPr>
          <w:rFonts w:ascii="Calibri" w:hAnsi="Calibri" w:cs="Calibri"/>
        </w:rPr>
        <w:t>. по направлению 050100 "</w:t>
      </w:r>
      <w:proofErr w:type="spellStart"/>
      <w:r w:rsidRPr="006709FF">
        <w:rPr>
          <w:rFonts w:ascii="Calibri" w:hAnsi="Calibri" w:cs="Calibri"/>
        </w:rPr>
        <w:t>Пед</w:t>
      </w:r>
      <w:proofErr w:type="spellEnd"/>
      <w:r w:rsidRPr="006709FF">
        <w:rPr>
          <w:rFonts w:ascii="Calibri" w:hAnsi="Calibri" w:cs="Calibri"/>
        </w:rPr>
        <w:t>. образование". - М.; СПб.: ПИТЕР , 2015.</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proofErr w:type="spellStart"/>
      <w:r w:rsidRPr="006709FF">
        <w:rPr>
          <w:rFonts w:ascii="Calibri" w:hAnsi="Calibri" w:cs="Calibri"/>
        </w:rPr>
        <w:t>Глушаков</w:t>
      </w:r>
      <w:proofErr w:type="spellEnd"/>
      <w:r w:rsidRPr="006709FF">
        <w:rPr>
          <w:rFonts w:ascii="Calibri" w:hAnsi="Calibri" w:cs="Calibri"/>
        </w:rPr>
        <w:t xml:space="preserve"> С.В., </w:t>
      </w:r>
      <w:proofErr w:type="spellStart"/>
      <w:r w:rsidRPr="006709FF">
        <w:rPr>
          <w:rFonts w:ascii="Calibri" w:hAnsi="Calibri" w:cs="Calibri"/>
        </w:rPr>
        <w:t>Сурядный</w:t>
      </w:r>
      <w:proofErr w:type="spellEnd"/>
      <w:r w:rsidRPr="006709FF">
        <w:rPr>
          <w:rFonts w:ascii="Calibri" w:hAnsi="Calibri" w:cs="Calibri"/>
        </w:rPr>
        <w:t xml:space="preserve"> А.С., Струков М.А. Персональный компьютер. - М.: АСТ. 2010.</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Киселев Г.М. Информационные технологии в педагогическом образовании. - М.: Дашков и Ко, 2012.</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Кондратьев Г.Популярный самоучитель работы на компьютере. - СПб.: Питер, 2012.</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 xml:space="preserve">Левин А.Ш. </w:t>
      </w:r>
      <w:r w:rsidRPr="006709FF">
        <w:rPr>
          <w:rFonts w:ascii="Calibri" w:hAnsi="Calibri" w:cs="Calibri"/>
          <w:lang w:val="en-US" w:eastAsia="en-US"/>
        </w:rPr>
        <w:t>Word</w:t>
      </w:r>
      <w:r w:rsidRPr="006709FF">
        <w:rPr>
          <w:rFonts w:ascii="Calibri" w:hAnsi="Calibri" w:cs="Calibri"/>
          <w:lang w:eastAsia="en-US"/>
        </w:rPr>
        <w:t xml:space="preserve"> </w:t>
      </w:r>
      <w:r w:rsidRPr="006709FF">
        <w:rPr>
          <w:rFonts w:ascii="Calibri" w:hAnsi="Calibri" w:cs="Calibri"/>
        </w:rPr>
        <w:t xml:space="preserve">и </w:t>
      </w:r>
      <w:r w:rsidRPr="006709FF">
        <w:rPr>
          <w:rFonts w:ascii="Calibri" w:hAnsi="Calibri" w:cs="Calibri"/>
          <w:lang w:val="en-US" w:eastAsia="en-US"/>
        </w:rPr>
        <w:t>Excel</w:t>
      </w:r>
      <w:r w:rsidRPr="006709FF">
        <w:rPr>
          <w:rFonts w:ascii="Calibri" w:hAnsi="Calibri" w:cs="Calibri"/>
          <w:lang w:eastAsia="en-US"/>
        </w:rPr>
        <w:t xml:space="preserve">/ </w:t>
      </w:r>
      <w:r w:rsidRPr="006709FF">
        <w:rPr>
          <w:rFonts w:ascii="Calibri" w:hAnsi="Calibri" w:cs="Calibri"/>
        </w:rPr>
        <w:t>СПб.: Питер. 2013..</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Левин А. Ш. «Интернет - это очень просто!». - Питер, 2012.</w:t>
      </w:r>
    </w:p>
    <w:p w:rsidR="00CB6D4D" w:rsidRPr="006709FF" w:rsidRDefault="00CB6D4D" w:rsidP="000F5EC1">
      <w:pPr>
        <w:pStyle w:val="a6"/>
        <w:widowControl w:val="0"/>
        <w:numPr>
          <w:ilvl w:val="0"/>
          <w:numId w:val="26"/>
        </w:numPr>
        <w:tabs>
          <w:tab w:val="left" w:pos="851"/>
        </w:tabs>
        <w:ind w:left="0" w:firstLine="357"/>
        <w:jc w:val="both"/>
        <w:rPr>
          <w:rFonts w:ascii="Calibri" w:hAnsi="Calibri" w:cs="Calibri"/>
        </w:rPr>
      </w:pPr>
      <w:r w:rsidRPr="006709FF">
        <w:rPr>
          <w:rFonts w:ascii="Calibri" w:hAnsi="Calibri" w:cs="Calibri"/>
        </w:rPr>
        <w:t xml:space="preserve">Леонтьев В.П. </w:t>
      </w:r>
      <w:r w:rsidRPr="006709FF">
        <w:rPr>
          <w:rFonts w:ascii="Calibri" w:hAnsi="Calibri" w:cs="Calibri"/>
          <w:lang w:val="en-US" w:eastAsia="en-US"/>
        </w:rPr>
        <w:t>Windows</w:t>
      </w:r>
      <w:r w:rsidRPr="006709FF">
        <w:rPr>
          <w:rFonts w:ascii="Calibri" w:hAnsi="Calibri" w:cs="Calibri"/>
          <w:lang w:eastAsia="en-US"/>
        </w:rPr>
        <w:t xml:space="preserve"> </w:t>
      </w:r>
      <w:r w:rsidRPr="006709FF">
        <w:rPr>
          <w:rFonts w:ascii="Calibri" w:hAnsi="Calibri" w:cs="Calibri"/>
        </w:rPr>
        <w:t xml:space="preserve">7 и </w:t>
      </w:r>
      <w:r w:rsidRPr="006709FF">
        <w:rPr>
          <w:rFonts w:ascii="Calibri" w:hAnsi="Calibri" w:cs="Calibri"/>
          <w:lang w:val="en-US" w:eastAsia="en-US"/>
        </w:rPr>
        <w:t>Office</w:t>
      </w:r>
      <w:r w:rsidRPr="006709FF">
        <w:rPr>
          <w:rFonts w:ascii="Calibri" w:hAnsi="Calibri" w:cs="Calibri"/>
          <w:lang w:eastAsia="en-US"/>
        </w:rPr>
        <w:t xml:space="preserve"> </w:t>
      </w:r>
      <w:r w:rsidRPr="006709FF">
        <w:rPr>
          <w:rFonts w:ascii="Calibri" w:hAnsi="Calibri" w:cs="Calibri"/>
        </w:rPr>
        <w:t>2010: Универсальный справочник. - М.: ОЛМА медиа групп, 2010.</w:t>
      </w:r>
    </w:p>
    <w:p w:rsidR="00CB6D4D" w:rsidRPr="006709FF" w:rsidRDefault="00CB6D4D" w:rsidP="000F5EC1">
      <w:pPr>
        <w:pStyle w:val="a6"/>
        <w:keepNext/>
        <w:keepLines/>
        <w:widowControl w:val="0"/>
        <w:numPr>
          <w:ilvl w:val="0"/>
          <w:numId w:val="26"/>
        </w:numPr>
        <w:tabs>
          <w:tab w:val="left" w:pos="851"/>
        </w:tabs>
        <w:ind w:left="284" w:firstLine="142"/>
        <w:jc w:val="both"/>
        <w:rPr>
          <w:rFonts w:ascii="Calibri" w:hAnsi="Calibri" w:cs="Calibri"/>
        </w:rPr>
      </w:pPr>
      <w:proofErr w:type="spellStart"/>
      <w:r w:rsidRPr="006709FF">
        <w:rPr>
          <w:rFonts w:ascii="Calibri" w:hAnsi="Calibri" w:cs="Calibri"/>
        </w:rPr>
        <w:t>Стоцкий</w:t>
      </w:r>
      <w:proofErr w:type="spellEnd"/>
      <w:r w:rsidRPr="006709FF">
        <w:rPr>
          <w:rFonts w:ascii="Calibri" w:hAnsi="Calibri" w:cs="Calibri"/>
        </w:rPr>
        <w:t xml:space="preserve"> Ю., Васильев В., </w:t>
      </w:r>
      <w:proofErr w:type="spellStart"/>
      <w:r w:rsidRPr="006709FF">
        <w:rPr>
          <w:rFonts w:ascii="Calibri" w:hAnsi="Calibri" w:cs="Calibri"/>
        </w:rPr>
        <w:t>Телина</w:t>
      </w:r>
      <w:proofErr w:type="spellEnd"/>
      <w:r w:rsidRPr="006709FF">
        <w:rPr>
          <w:rFonts w:ascii="Calibri" w:hAnsi="Calibri" w:cs="Calibri"/>
        </w:rPr>
        <w:t xml:space="preserve"> И. </w:t>
      </w:r>
      <w:r w:rsidRPr="006709FF">
        <w:rPr>
          <w:rFonts w:ascii="Calibri" w:hAnsi="Calibri" w:cs="Calibri"/>
          <w:lang w:val="en-US" w:eastAsia="en-US"/>
        </w:rPr>
        <w:t>MSOffice</w:t>
      </w:r>
      <w:r w:rsidRPr="006709FF">
        <w:rPr>
          <w:rFonts w:ascii="Calibri" w:hAnsi="Calibri" w:cs="Calibri"/>
          <w:lang w:eastAsia="en-US"/>
        </w:rPr>
        <w:t xml:space="preserve"> </w:t>
      </w:r>
      <w:r w:rsidRPr="006709FF">
        <w:rPr>
          <w:rFonts w:ascii="Calibri" w:hAnsi="Calibri" w:cs="Calibri"/>
        </w:rPr>
        <w:t>2010. - СПб.: Питер, 2011.</w:t>
      </w:r>
      <w:bookmarkStart w:id="2" w:name="bookmark71"/>
    </w:p>
    <w:p w:rsidR="00CB6D4D" w:rsidRPr="006709FF" w:rsidRDefault="00CB6D4D" w:rsidP="003E631A">
      <w:pPr>
        <w:pStyle w:val="a6"/>
        <w:keepNext/>
        <w:keepLines/>
        <w:widowControl w:val="0"/>
        <w:tabs>
          <w:tab w:val="left" w:pos="851"/>
        </w:tabs>
        <w:ind w:left="1066"/>
        <w:jc w:val="both"/>
        <w:rPr>
          <w:rFonts w:ascii="Calibri" w:hAnsi="Calibri" w:cs="Calibri"/>
        </w:rPr>
      </w:pPr>
    </w:p>
    <w:p w:rsidR="00CB6D4D" w:rsidRPr="006709FF" w:rsidRDefault="00CB6D4D" w:rsidP="003E631A">
      <w:pPr>
        <w:pStyle w:val="a6"/>
        <w:keepNext/>
        <w:keepLines/>
        <w:widowControl w:val="0"/>
        <w:tabs>
          <w:tab w:val="left" w:pos="851"/>
        </w:tabs>
        <w:ind w:left="1066"/>
        <w:jc w:val="both"/>
        <w:rPr>
          <w:rFonts w:ascii="Calibri" w:hAnsi="Calibri" w:cs="Calibri"/>
          <w:b/>
        </w:rPr>
      </w:pPr>
      <w:r w:rsidRPr="006709FF">
        <w:rPr>
          <w:rFonts w:ascii="Calibri" w:hAnsi="Calibri" w:cs="Calibri"/>
          <w:b/>
        </w:rPr>
        <w:t>Литература дополнительная</w:t>
      </w:r>
      <w:bookmarkEnd w:id="2"/>
    </w:p>
    <w:p w:rsidR="00CB6D4D" w:rsidRPr="006709FF" w:rsidRDefault="00CB6D4D" w:rsidP="000F5EC1">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Мясникова</w:t>
      </w:r>
      <w:proofErr w:type="spellEnd"/>
      <w:r w:rsidRPr="006709FF">
        <w:rPr>
          <w:rFonts w:ascii="Calibri" w:hAnsi="Calibri" w:cs="Calibri"/>
        </w:rPr>
        <w:t xml:space="preserve"> Т.С., Мясников С.А. Система дистанционного обучения </w:t>
      </w:r>
      <w:r w:rsidRPr="006709FF">
        <w:rPr>
          <w:rFonts w:ascii="Calibri" w:hAnsi="Calibri" w:cs="Calibri"/>
          <w:lang w:val="en-US" w:eastAsia="en-US"/>
        </w:rPr>
        <w:t>MOODLE</w:t>
      </w:r>
      <w:r w:rsidRPr="006709FF">
        <w:rPr>
          <w:rFonts w:ascii="Calibri" w:hAnsi="Calibri" w:cs="Calibri"/>
          <w:lang w:eastAsia="en-US"/>
        </w:rPr>
        <w:t xml:space="preserve">. </w:t>
      </w:r>
      <w:r w:rsidRPr="006709FF">
        <w:rPr>
          <w:rFonts w:ascii="Calibri" w:hAnsi="Calibri" w:cs="Calibri"/>
        </w:rPr>
        <w:t>- Харьков, 2008.</w:t>
      </w:r>
    </w:p>
    <w:p w:rsidR="00CB6D4D" w:rsidRPr="006709FF" w:rsidRDefault="00CB6D4D" w:rsidP="000F5EC1">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Сваталова</w:t>
      </w:r>
      <w:proofErr w:type="spellEnd"/>
      <w:r w:rsidRPr="006709FF">
        <w:rPr>
          <w:rFonts w:ascii="Calibri" w:hAnsi="Calibri" w:cs="Calibri"/>
        </w:rPr>
        <w:t xml:space="preserve"> Т.А. Основные направления использования компьютерных технологий в образовательном процессе детского сада. - М.:</w:t>
      </w:r>
      <w:r w:rsidRPr="006709FF">
        <w:rPr>
          <w:rFonts w:ascii="Calibri" w:hAnsi="Calibri" w:cs="Calibri"/>
        </w:rPr>
        <w:tab/>
        <w:t>журнал «Педагогические науки», № 6, 2006. - С. 97-103.</w:t>
      </w:r>
    </w:p>
    <w:p w:rsidR="00CB6D4D" w:rsidRPr="006709FF" w:rsidRDefault="00CB6D4D" w:rsidP="000F5EC1">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Сибрина</w:t>
      </w:r>
      <w:proofErr w:type="spellEnd"/>
      <w:r w:rsidRPr="006709FF">
        <w:rPr>
          <w:rFonts w:ascii="Calibri" w:hAnsi="Calibri" w:cs="Calibri"/>
        </w:rPr>
        <w:t xml:space="preserve"> Т.П., Полонский А.М. «Компьютер для офиса. Приемы грамотной и эффективной работы» - СПб.; БХВ. 2011.</w:t>
      </w:r>
    </w:p>
    <w:p w:rsidR="00CB6D4D" w:rsidRPr="006709FF" w:rsidRDefault="00CB6D4D" w:rsidP="000F5EC1">
      <w:pPr>
        <w:pStyle w:val="a6"/>
        <w:widowControl w:val="0"/>
        <w:numPr>
          <w:ilvl w:val="0"/>
          <w:numId w:val="27"/>
        </w:numPr>
        <w:tabs>
          <w:tab w:val="left" w:pos="1092"/>
        </w:tabs>
        <w:ind w:left="0" w:firstLine="709"/>
        <w:jc w:val="both"/>
        <w:rPr>
          <w:rFonts w:ascii="Calibri" w:hAnsi="Calibri" w:cs="Calibri"/>
        </w:rPr>
      </w:pPr>
      <w:proofErr w:type="spellStart"/>
      <w:r w:rsidRPr="006709FF">
        <w:rPr>
          <w:rFonts w:ascii="Calibri" w:hAnsi="Calibri" w:cs="Calibri"/>
        </w:rPr>
        <w:t>Трайнев</w:t>
      </w:r>
      <w:proofErr w:type="spellEnd"/>
      <w:r w:rsidRPr="006709FF">
        <w:rPr>
          <w:rFonts w:ascii="Calibri" w:hAnsi="Calibri" w:cs="Calibri"/>
        </w:rPr>
        <w:t xml:space="preserve"> В.А. Электронно-образовательные ресурсы в развитии информационного общества (обобщение и практика): монография. - М.: Дашков и К', 2015.</w:t>
      </w:r>
    </w:p>
    <w:p w:rsidR="00CB6D4D" w:rsidRPr="006709FF" w:rsidRDefault="00CB6D4D" w:rsidP="000F5EC1">
      <w:pPr>
        <w:pStyle w:val="a6"/>
        <w:widowControl w:val="0"/>
        <w:numPr>
          <w:ilvl w:val="0"/>
          <w:numId w:val="27"/>
        </w:numPr>
        <w:tabs>
          <w:tab w:val="left" w:pos="1092"/>
        </w:tabs>
        <w:ind w:left="0" w:firstLine="709"/>
        <w:jc w:val="both"/>
        <w:rPr>
          <w:rFonts w:ascii="Calibri" w:hAnsi="Calibri" w:cs="Calibri"/>
        </w:rPr>
      </w:pPr>
      <w:r w:rsidRPr="006709FF">
        <w:rPr>
          <w:rFonts w:ascii="Calibri" w:hAnsi="Calibri" w:cs="Calibri"/>
        </w:rPr>
        <w:lastRenderedPageBreak/>
        <w:t>Черников С. Самоучитель работы в сети Интернет. - М.: Триумф, 2010.</w:t>
      </w:r>
    </w:p>
    <w:p w:rsidR="00CB6D4D" w:rsidRPr="006709FF" w:rsidRDefault="00CB6D4D" w:rsidP="003E631A">
      <w:pPr>
        <w:widowControl w:val="0"/>
        <w:tabs>
          <w:tab w:val="left" w:pos="1092"/>
        </w:tabs>
        <w:ind w:left="709"/>
        <w:jc w:val="both"/>
        <w:rPr>
          <w:rFonts w:ascii="Calibri" w:hAnsi="Calibri" w:cs="Calibri"/>
        </w:rPr>
      </w:pPr>
    </w:p>
    <w:p w:rsidR="00CB6D4D" w:rsidRPr="006709FF" w:rsidRDefault="00CB6D4D" w:rsidP="006E3ADA">
      <w:pPr>
        <w:pStyle w:val="17"/>
        <w:keepNext/>
        <w:keepLines/>
        <w:shd w:val="clear" w:color="auto" w:fill="auto"/>
        <w:spacing w:after="0" w:line="240" w:lineRule="auto"/>
        <w:ind w:firstLine="709"/>
        <w:rPr>
          <w:rFonts w:ascii="Calibri" w:hAnsi="Calibri" w:cs="Calibri"/>
          <w:sz w:val="24"/>
          <w:szCs w:val="24"/>
        </w:rPr>
      </w:pPr>
      <w:bookmarkStart w:id="3" w:name="bookmark72"/>
      <w:r w:rsidRPr="006709FF">
        <w:rPr>
          <w:rFonts w:ascii="Calibri" w:hAnsi="Calibri" w:cs="Calibri"/>
          <w:sz w:val="24"/>
          <w:szCs w:val="24"/>
        </w:rPr>
        <w:t>Интернет-ресурсы</w:t>
      </w:r>
      <w:bookmarkEnd w:id="3"/>
    </w:p>
    <w:p w:rsidR="00CB6D4D" w:rsidRPr="006709FF" w:rsidRDefault="008D6FB3" w:rsidP="000F5EC1">
      <w:pPr>
        <w:pStyle w:val="a6"/>
        <w:widowControl w:val="0"/>
        <w:numPr>
          <w:ilvl w:val="1"/>
          <w:numId w:val="28"/>
        </w:numPr>
        <w:tabs>
          <w:tab w:val="left" w:pos="1092"/>
        </w:tabs>
        <w:rPr>
          <w:rFonts w:ascii="Calibri" w:hAnsi="Calibri" w:cs="Calibri"/>
        </w:rPr>
      </w:pPr>
      <w:hyperlink r:id="rId35"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educom</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w:t>
        </w:r>
        <w:r w:rsidR="00CB6D4D" w:rsidRPr="006709FF">
          <w:rPr>
            <w:rFonts w:ascii="Calibri" w:hAnsi="Calibri" w:cs="Calibri"/>
            <w:lang w:val="en-US" w:eastAsia="en-US"/>
          </w:rPr>
          <w:t>documents</w:t>
        </w:r>
        <w:r w:rsidR="00CB6D4D" w:rsidRPr="006709FF">
          <w:rPr>
            <w:rFonts w:ascii="Calibri" w:hAnsi="Calibri" w:cs="Calibri"/>
            <w:lang w:eastAsia="en-US"/>
          </w:rPr>
          <w:t>/</w:t>
        </w:r>
        <w:r w:rsidR="00CB6D4D" w:rsidRPr="006709FF">
          <w:rPr>
            <w:rFonts w:ascii="Calibri" w:hAnsi="Calibri" w:cs="Calibri"/>
            <w:lang w:val="en-US" w:eastAsia="en-US"/>
          </w:rPr>
          <w:t>target</w:t>
        </w:r>
        <w:r w:rsidR="00CB6D4D" w:rsidRPr="006709FF">
          <w:rPr>
            <w:rFonts w:ascii="Calibri" w:hAnsi="Calibri" w:cs="Calibri"/>
            <w:lang w:eastAsia="en-US"/>
          </w:rPr>
          <w:t>_</w:t>
        </w:r>
        <w:r w:rsidR="00CB6D4D" w:rsidRPr="006709FF">
          <w:rPr>
            <w:rFonts w:ascii="Calibri" w:hAnsi="Calibri" w:cs="Calibri"/>
            <w:lang w:val="en-US" w:eastAsia="en-US"/>
          </w:rPr>
          <w:t>grant</w:t>
        </w:r>
        <w:r w:rsidR="00CB6D4D" w:rsidRPr="006709FF">
          <w:rPr>
            <w:rFonts w:ascii="Calibri" w:hAnsi="Calibri" w:cs="Calibri"/>
            <w:lang w:eastAsia="en-US"/>
          </w:rPr>
          <w:t>/</w:t>
        </w:r>
        <w:proofErr w:type="spellStart"/>
        <w:r w:rsidR="00CB6D4D" w:rsidRPr="006709FF">
          <w:rPr>
            <w:rFonts w:ascii="Calibri" w:hAnsi="Calibri" w:cs="Calibri"/>
            <w:lang w:val="en-US" w:eastAsia="en-US"/>
          </w:rPr>
          <w:t>razrab</w:t>
        </w:r>
        <w:proofErr w:type="spellEnd"/>
        <w:r w:rsidR="00CB6D4D" w:rsidRPr="006709FF">
          <w:rPr>
            <w:rFonts w:ascii="Calibri" w:hAnsi="Calibri" w:cs="Calibri"/>
            <w:lang w:eastAsia="en-US"/>
          </w:rPr>
          <w:t xml:space="preserve">/ </w:t>
        </w:r>
      </w:hyperlink>
      <w:r w:rsidR="00CB6D4D" w:rsidRPr="006709FF">
        <w:rPr>
          <w:rFonts w:ascii="Calibri" w:hAnsi="Calibri" w:cs="Calibri"/>
        </w:rPr>
        <w:t>- Государственная программа города Москвы на среднесрочный период 2012—2016 гг. «Развитие образования города Москвы» («Столичное образование» 2011 г.).</w:t>
      </w:r>
    </w:p>
    <w:p w:rsidR="00CB6D4D" w:rsidRPr="006709FF" w:rsidRDefault="008D6FB3" w:rsidP="000F5EC1">
      <w:pPr>
        <w:pStyle w:val="a6"/>
        <w:widowControl w:val="0"/>
        <w:numPr>
          <w:ilvl w:val="1"/>
          <w:numId w:val="28"/>
        </w:numPr>
        <w:tabs>
          <w:tab w:val="left" w:pos="1092"/>
        </w:tabs>
        <w:rPr>
          <w:rFonts w:ascii="Calibri" w:hAnsi="Calibri" w:cs="Calibri"/>
        </w:rPr>
      </w:pPr>
      <w:hyperlink r:id="rId36"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портал «Российское образование».</w:t>
      </w:r>
    </w:p>
    <w:p w:rsidR="00CB6D4D" w:rsidRPr="006709FF" w:rsidRDefault="008D6FB3" w:rsidP="000F5EC1">
      <w:pPr>
        <w:pStyle w:val="a6"/>
        <w:widowControl w:val="0"/>
        <w:numPr>
          <w:ilvl w:val="1"/>
          <w:numId w:val="28"/>
        </w:numPr>
        <w:tabs>
          <w:tab w:val="left" w:pos="1092"/>
        </w:tabs>
        <w:rPr>
          <w:rFonts w:ascii="Calibri" w:hAnsi="Calibri" w:cs="Calibri"/>
        </w:rPr>
      </w:pPr>
      <w:hyperlink r:id="rId37"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fipi</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институт педагогических измерений.</w:t>
      </w:r>
    </w:p>
    <w:p w:rsidR="00CB6D4D" w:rsidRPr="006709FF" w:rsidRDefault="008D6FB3" w:rsidP="000F5EC1">
      <w:pPr>
        <w:pStyle w:val="a6"/>
        <w:widowControl w:val="0"/>
        <w:numPr>
          <w:ilvl w:val="1"/>
          <w:numId w:val="28"/>
        </w:numPr>
        <w:tabs>
          <w:tab w:val="left" w:pos="1092"/>
        </w:tabs>
        <w:rPr>
          <w:rFonts w:ascii="Calibri" w:hAnsi="Calibri" w:cs="Calibri"/>
        </w:rPr>
      </w:pPr>
      <w:hyperlink r:id="rId38"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window</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Единое окно доступа к образовательным ресурсам.</w:t>
      </w:r>
    </w:p>
    <w:p w:rsidR="00CB6D4D" w:rsidRPr="006709FF" w:rsidRDefault="008D6FB3" w:rsidP="000F5EC1">
      <w:pPr>
        <w:pStyle w:val="a6"/>
        <w:widowControl w:val="0"/>
        <w:numPr>
          <w:ilvl w:val="1"/>
          <w:numId w:val="28"/>
        </w:numPr>
        <w:tabs>
          <w:tab w:val="left" w:pos="1092"/>
        </w:tabs>
        <w:rPr>
          <w:rFonts w:ascii="Calibri" w:hAnsi="Calibri" w:cs="Calibri"/>
        </w:rPr>
      </w:pPr>
      <w:hyperlink r:id="rId39"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school</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Российский общеобразовательный портал.</w:t>
      </w:r>
    </w:p>
    <w:p w:rsidR="00CB6D4D" w:rsidRPr="006709FF" w:rsidRDefault="008D6FB3" w:rsidP="000F5EC1">
      <w:pPr>
        <w:pStyle w:val="a6"/>
        <w:widowControl w:val="0"/>
        <w:numPr>
          <w:ilvl w:val="1"/>
          <w:numId w:val="28"/>
        </w:numPr>
        <w:tabs>
          <w:tab w:val="left" w:pos="1092"/>
        </w:tabs>
        <w:rPr>
          <w:rFonts w:ascii="Calibri" w:hAnsi="Calibri" w:cs="Calibri"/>
        </w:rPr>
      </w:pPr>
      <w:hyperlink r:id="rId40"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school</w:t>
        </w:r>
        <w:r w:rsidR="00CB6D4D" w:rsidRPr="006709FF">
          <w:rPr>
            <w:rFonts w:ascii="Calibri" w:hAnsi="Calibri" w:cs="Calibri"/>
            <w:lang w:eastAsia="en-US"/>
          </w:rPr>
          <w:t>-</w:t>
        </w:r>
        <w:r w:rsidR="00CB6D4D" w:rsidRPr="006709FF">
          <w:rPr>
            <w:rFonts w:ascii="Calibri" w:hAnsi="Calibri" w:cs="Calibri"/>
            <w:lang w:val="en-US" w:eastAsia="en-US"/>
          </w:rPr>
          <w:t>collection</w:t>
        </w:r>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Единая коллекция цифровых образовательных ресурсов.</w:t>
      </w:r>
    </w:p>
    <w:p w:rsidR="00CB6D4D" w:rsidRPr="006709FF" w:rsidRDefault="008D6FB3" w:rsidP="000F5EC1">
      <w:pPr>
        <w:pStyle w:val="a6"/>
        <w:widowControl w:val="0"/>
        <w:numPr>
          <w:ilvl w:val="1"/>
          <w:numId w:val="28"/>
        </w:numPr>
        <w:tabs>
          <w:tab w:val="left" w:pos="1092"/>
        </w:tabs>
        <w:rPr>
          <w:rFonts w:ascii="Calibri" w:hAnsi="Calibri" w:cs="Calibri"/>
        </w:rPr>
      </w:pPr>
      <w:hyperlink r:id="rId41" w:history="1">
        <w:r w:rsidR="00CB6D4D" w:rsidRPr="006709FF">
          <w:rPr>
            <w:rFonts w:ascii="Calibri" w:hAnsi="Calibri" w:cs="Calibri"/>
            <w:lang w:val="en-US" w:eastAsia="en-US"/>
          </w:rPr>
          <w:t>http</w:t>
        </w:r>
        <w:r w:rsidR="00CB6D4D" w:rsidRPr="006709FF">
          <w:rPr>
            <w:rFonts w:ascii="Calibri" w:hAnsi="Calibri" w:cs="Calibri"/>
            <w:lang w:eastAsia="en-US"/>
          </w:rPr>
          <w:t>://</w:t>
        </w:r>
        <w:proofErr w:type="spellStart"/>
        <w:r w:rsidR="00CB6D4D" w:rsidRPr="006709FF">
          <w:rPr>
            <w:rFonts w:ascii="Calibri" w:hAnsi="Calibri" w:cs="Calibri"/>
            <w:lang w:val="en-US" w:eastAsia="en-US"/>
          </w:rPr>
          <w:t>fcior</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edu</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Федеральный центр информационно-образовательных ресурсов.</w:t>
      </w:r>
    </w:p>
    <w:p w:rsidR="00CB6D4D" w:rsidRPr="006709FF" w:rsidRDefault="008D6FB3" w:rsidP="000F5EC1">
      <w:pPr>
        <w:pStyle w:val="a6"/>
        <w:widowControl w:val="0"/>
        <w:numPr>
          <w:ilvl w:val="1"/>
          <w:numId w:val="28"/>
        </w:numPr>
        <w:tabs>
          <w:tab w:val="left" w:pos="1092"/>
        </w:tabs>
        <w:rPr>
          <w:rFonts w:ascii="Calibri" w:hAnsi="Calibri" w:cs="Calibri"/>
        </w:rPr>
      </w:pPr>
      <w:hyperlink r:id="rId42"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competentum</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системы дистанционного обучения </w:t>
      </w:r>
      <w:proofErr w:type="spellStart"/>
      <w:r w:rsidR="00CB6D4D" w:rsidRPr="006709FF">
        <w:rPr>
          <w:rFonts w:ascii="Calibri" w:hAnsi="Calibri" w:cs="Calibri"/>
          <w:lang w:val="en-US" w:eastAsia="en-US"/>
        </w:rPr>
        <w:t>Competentum</w:t>
      </w:r>
      <w:proofErr w:type="spellEnd"/>
      <w:r w:rsidR="00CB6D4D" w:rsidRPr="006709FF">
        <w:rPr>
          <w:rFonts w:ascii="Calibri" w:hAnsi="Calibri" w:cs="Calibri"/>
          <w:lang w:eastAsia="en-US"/>
        </w:rPr>
        <w:t>.</w:t>
      </w:r>
    </w:p>
    <w:p w:rsidR="00CB6D4D" w:rsidRPr="006709FF" w:rsidRDefault="008D6FB3" w:rsidP="000F5EC1">
      <w:pPr>
        <w:pStyle w:val="a6"/>
        <w:widowControl w:val="0"/>
        <w:numPr>
          <w:ilvl w:val="1"/>
          <w:numId w:val="28"/>
        </w:numPr>
        <w:tabs>
          <w:tab w:val="left" w:pos="1092"/>
        </w:tabs>
        <w:rPr>
          <w:rFonts w:ascii="Calibri" w:hAnsi="Calibri" w:cs="Calibri"/>
        </w:rPr>
      </w:pPr>
      <w:hyperlink r:id="rId43"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r w:rsidR="00CB6D4D" w:rsidRPr="006709FF">
          <w:rPr>
            <w:rFonts w:ascii="Calibri" w:hAnsi="Calibri" w:cs="Calibri"/>
            <w:lang w:val="en-US" w:eastAsia="en-US"/>
          </w:rPr>
          <w:t>e</w:t>
        </w:r>
        <w:r w:rsidR="00CB6D4D" w:rsidRPr="006709FF">
          <w:rPr>
            <w:rFonts w:ascii="Calibri" w:hAnsi="Calibri" w:cs="Calibri"/>
            <w:lang w:eastAsia="en-US"/>
          </w:rPr>
          <w:t>-</w:t>
        </w:r>
        <w:r w:rsidR="00CB6D4D" w:rsidRPr="006709FF">
          <w:rPr>
            <w:rFonts w:ascii="Calibri" w:hAnsi="Calibri" w:cs="Calibri"/>
            <w:lang w:val="en-US" w:eastAsia="en-US"/>
          </w:rPr>
          <w:t>teaching</w:t>
        </w:r>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hyperlink>
      <w:r w:rsidR="00CB6D4D" w:rsidRPr="006709FF">
        <w:rPr>
          <w:rFonts w:ascii="Calibri" w:hAnsi="Calibri" w:cs="Calibri"/>
        </w:rPr>
        <w:t xml:space="preserve"> -</w:t>
      </w:r>
      <w:proofErr w:type="spellStart"/>
      <w:r w:rsidR="00CB6D4D" w:rsidRPr="006709FF">
        <w:rPr>
          <w:rFonts w:ascii="Calibri" w:hAnsi="Calibri" w:cs="Calibri"/>
        </w:rPr>
        <w:t>Инфо-учитель</w:t>
      </w:r>
      <w:proofErr w:type="spellEnd"/>
      <w:r w:rsidR="00CB6D4D" w:rsidRPr="006709FF">
        <w:rPr>
          <w:rFonts w:ascii="Calibri" w:hAnsi="Calibri" w:cs="Calibri"/>
        </w:rPr>
        <w:t>.</w:t>
      </w:r>
    </w:p>
    <w:p w:rsidR="00CB6D4D" w:rsidRPr="006709FF" w:rsidRDefault="008D6FB3" w:rsidP="000F5EC1">
      <w:pPr>
        <w:pStyle w:val="a6"/>
        <w:widowControl w:val="0"/>
        <w:numPr>
          <w:ilvl w:val="1"/>
          <w:numId w:val="28"/>
        </w:numPr>
        <w:tabs>
          <w:tab w:val="left" w:pos="1092"/>
        </w:tabs>
        <w:rPr>
          <w:rFonts w:ascii="Calibri" w:hAnsi="Calibri" w:cs="Calibri"/>
        </w:rPr>
      </w:pPr>
      <w:hyperlink r:id="rId44"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planetaexcel</w:t>
        </w:r>
        <w:proofErr w:type="spellEnd"/>
        <w:r w:rsidR="00CB6D4D" w:rsidRPr="006709FF">
          <w:rPr>
            <w:rFonts w:ascii="Calibri" w:hAnsi="Calibri" w:cs="Calibri"/>
            <w:lang w:eastAsia="en-US"/>
          </w:rPr>
          <w:t>.</w:t>
        </w:r>
        <w:proofErr w:type="spellStart"/>
        <w:r w:rsidR="00CB6D4D" w:rsidRPr="006709FF">
          <w:rPr>
            <w:rFonts w:ascii="Calibri" w:hAnsi="Calibri" w:cs="Calibri"/>
            <w:lang w:val="en-US" w:eastAsia="en-US"/>
          </w:rPr>
          <w:t>ru</w:t>
        </w:r>
        <w:proofErr w:type="spellEnd"/>
        <w:r w:rsidR="00CB6D4D" w:rsidRPr="006709FF">
          <w:rPr>
            <w:rFonts w:ascii="Calibri" w:hAnsi="Calibri" w:cs="Calibri"/>
            <w:lang w:eastAsia="en-US"/>
          </w:rPr>
          <w:t xml:space="preserve"> </w:t>
        </w:r>
      </w:hyperlink>
      <w:r w:rsidR="00CB6D4D" w:rsidRPr="006709FF">
        <w:rPr>
          <w:rFonts w:ascii="Calibri" w:hAnsi="Calibri" w:cs="Calibri"/>
        </w:rPr>
        <w:t xml:space="preserve">- планета </w:t>
      </w:r>
      <w:r w:rsidR="00CB6D4D" w:rsidRPr="006709FF">
        <w:rPr>
          <w:rFonts w:ascii="Calibri" w:hAnsi="Calibri" w:cs="Calibri"/>
          <w:lang w:val="en-US" w:eastAsia="en-US"/>
        </w:rPr>
        <w:t>Excel</w:t>
      </w:r>
      <w:r w:rsidR="00CB6D4D" w:rsidRPr="006709FF">
        <w:rPr>
          <w:rFonts w:ascii="Calibri" w:hAnsi="Calibri" w:cs="Calibri"/>
          <w:lang w:eastAsia="en-US"/>
        </w:rPr>
        <w:t>.</w:t>
      </w:r>
    </w:p>
    <w:p w:rsidR="00CB6D4D" w:rsidRPr="006709FF" w:rsidRDefault="008D6FB3" w:rsidP="000F5EC1">
      <w:pPr>
        <w:pStyle w:val="a6"/>
        <w:widowControl w:val="0"/>
        <w:numPr>
          <w:ilvl w:val="1"/>
          <w:numId w:val="28"/>
        </w:numPr>
        <w:tabs>
          <w:tab w:val="left" w:pos="1102"/>
        </w:tabs>
        <w:rPr>
          <w:rFonts w:ascii="Calibri" w:hAnsi="Calibri" w:cs="Calibri"/>
        </w:rPr>
      </w:pPr>
      <w:hyperlink r:id="rId45" w:history="1">
        <w:r w:rsidR="00CB6D4D" w:rsidRPr="006709FF">
          <w:rPr>
            <w:rFonts w:ascii="Calibri" w:hAnsi="Calibri" w:cs="Calibri"/>
            <w:lang w:val="en-US" w:eastAsia="en-US"/>
          </w:rPr>
          <w:t>http</w:t>
        </w:r>
        <w:r w:rsidR="00CB6D4D" w:rsidRPr="006709FF">
          <w:rPr>
            <w:rFonts w:ascii="Calibri" w:hAnsi="Calibri" w:cs="Calibri"/>
            <w:lang w:eastAsia="en-US"/>
          </w:rPr>
          <w:t>://</w:t>
        </w:r>
        <w:r w:rsidR="00CB6D4D" w:rsidRPr="006709FF">
          <w:rPr>
            <w:rFonts w:ascii="Calibri" w:hAnsi="Calibri" w:cs="Calibri"/>
            <w:lang w:val="en-US" w:eastAsia="en-US"/>
          </w:rPr>
          <w:t>www</w:t>
        </w:r>
        <w:r w:rsidR="00CB6D4D" w:rsidRPr="006709FF">
          <w:rPr>
            <w:rFonts w:ascii="Calibri" w:hAnsi="Calibri" w:cs="Calibri"/>
            <w:lang w:eastAsia="en-US"/>
          </w:rPr>
          <w:t>.</w:t>
        </w:r>
        <w:proofErr w:type="spellStart"/>
        <w:r w:rsidR="00CB6D4D" w:rsidRPr="006709FF">
          <w:rPr>
            <w:rFonts w:ascii="Calibri" w:hAnsi="Calibri" w:cs="Calibri"/>
            <w:lang w:val="en-US" w:eastAsia="en-US"/>
          </w:rPr>
          <w:t>rusedu</w:t>
        </w:r>
        <w:proofErr w:type="spellEnd"/>
        <w:r w:rsidR="00CB6D4D" w:rsidRPr="006709FF">
          <w:rPr>
            <w:rFonts w:ascii="Calibri" w:hAnsi="Calibri" w:cs="Calibri"/>
            <w:lang w:eastAsia="en-US"/>
          </w:rPr>
          <w:t>.</w:t>
        </w:r>
        <w:r w:rsidR="00CB6D4D" w:rsidRPr="006709FF">
          <w:rPr>
            <w:rFonts w:ascii="Calibri" w:hAnsi="Calibri" w:cs="Calibri"/>
            <w:lang w:val="en-US" w:eastAsia="en-US"/>
          </w:rPr>
          <w:t>info</w:t>
        </w:r>
        <w:r w:rsidR="00CB6D4D" w:rsidRPr="006709FF">
          <w:rPr>
            <w:rFonts w:ascii="Calibri" w:hAnsi="Calibri" w:cs="Calibri"/>
            <w:lang w:eastAsia="en-US"/>
          </w:rPr>
          <w:t xml:space="preserve"> </w:t>
        </w:r>
      </w:hyperlink>
      <w:r w:rsidR="00CB6D4D" w:rsidRPr="006709FF">
        <w:rPr>
          <w:rFonts w:ascii="Calibri" w:hAnsi="Calibri" w:cs="Calibri"/>
        </w:rPr>
        <w:t>- информационные технологии в образовании.</w:t>
      </w:r>
    </w:p>
    <w:p w:rsidR="00CB6D4D" w:rsidRPr="006709FF" w:rsidRDefault="00CB6D4D" w:rsidP="003E631A">
      <w:pPr>
        <w:pStyle w:val="af8"/>
        <w:spacing w:before="0" w:beforeAutospacing="0" w:after="0" w:afterAutospacing="0"/>
        <w:ind w:left="709"/>
        <w:jc w:val="both"/>
        <w:rPr>
          <w:rFonts w:ascii="Calibri" w:hAnsi="Calibri" w:cs="Calibri"/>
        </w:rPr>
      </w:pPr>
    </w:p>
    <w:p w:rsidR="006A66C7" w:rsidRPr="006709FF" w:rsidRDefault="006A66C7" w:rsidP="006A66C7">
      <w:pPr>
        <w:ind w:firstLine="709"/>
        <w:jc w:val="both"/>
        <w:rPr>
          <w:rFonts w:ascii="Calibri" w:hAnsi="Calibri" w:cs="Calibri"/>
          <w:b/>
        </w:rPr>
      </w:pPr>
      <w:r w:rsidRPr="006709FF">
        <w:rPr>
          <w:rFonts w:ascii="Calibri" w:hAnsi="Calibri" w:cs="Calibri"/>
          <w:b/>
          <w:iCs/>
        </w:rPr>
        <w:t>7.2.</w:t>
      </w:r>
      <w:r w:rsidR="00A25081">
        <w:rPr>
          <w:rFonts w:ascii="Calibri" w:hAnsi="Calibri" w:cs="Calibri"/>
          <w:b/>
          <w:iCs/>
        </w:rPr>
        <w:t>6</w:t>
      </w:r>
      <w:r w:rsidRPr="006709FF">
        <w:rPr>
          <w:rFonts w:ascii="Calibri" w:hAnsi="Calibri" w:cs="Calibri"/>
          <w:b/>
          <w:iCs/>
        </w:rPr>
        <w:t xml:space="preserve">. Рабочая программа модуля </w:t>
      </w:r>
      <w:r w:rsidRPr="006709FF">
        <w:rPr>
          <w:rFonts w:ascii="Calibri" w:hAnsi="Calibri" w:cs="Calibri"/>
          <w:b/>
        </w:rPr>
        <w:t>«</w:t>
      </w:r>
      <w:r w:rsidRPr="006A66C7">
        <w:rPr>
          <w:rFonts w:ascii="Calibri" w:hAnsi="Calibri" w:cs="Calibri"/>
          <w:b/>
        </w:rPr>
        <w:t xml:space="preserve">Теория и методика преподавания </w:t>
      </w:r>
      <w:r w:rsidR="00892C8F">
        <w:rPr>
          <w:rFonts w:ascii="Calibri" w:hAnsi="Calibri" w:cs="Calibri"/>
          <w:b/>
        </w:rPr>
        <w:t>музы</w:t>
      </w:r>
      <w:r w:rsidRPr="006A66C7">
        <w:rPr>
          <w:rFonts w:ascii="Calibri" w:hAnsi="Calibri" w:cs="Calibri"/>
          <w:b/>
        </w:rPr>
        <w:t>ки</w:t>
      </w:r>
      <w:r w:rsidRPr="006709FF">
        <w:rPr>
          <w:rFonts w:ascii="Calibri" w:hAnsi="Calibri" w:cs="Calibri"/>
          <w:b/>
        </w:rPr>
        <w:t>»</w:t>
      </w:r>
    </w:p>
    <w:p w:rsidR="00CB6D4D" w:rsidRDefault="00CB6D4D" w:rsidP="00ED2229">
      <w:pPr>
        <w:pStyle w:val="af8"/>
        <w:spacing w:before="0" w:beforeAutospacing="0" w:after="0" w:afterAutospacing="0"/>
        <w:ind w:firstLine="709"/>
        <w:jc w:val="both"/>
        <w:rPr>
          <w:rFonts w:ascii="Calibri" w:hAnsi="Calibri" w:cs="Calibri"/>
        </w:rPr>
      </w:pPr>
    </w:p>
    <w:p w:rsidR="00707399" w:rsidRDefault="00707399" w:rsidP="00707399">
      <w:pPr>
        <w:pStyle w:val="af8"/>
        <w:spacing w:before="0" w:beforeAutospacing="0" w:after="0" w:afterAutospacing="0"/>
        <w:ind w:firstLine="709"/>
        <w:jc w:val="both"/>
        <w:rPr>
          <w:rFonts w:ascii="Calibri" w:hAnsi="Calibri" w:cs="Calibri"/>
          <w:b/>
        </w:rPr>
      </w:pPr>
      <w:r w:rsidRPr="006709FF">
        <w:rPr>
          <w:rFonts w:ascii="Calibri" w:hAnsi="Calibri" w:cs="Calibri"/>
          <w:b/>
        </w:rPr>
        <w:t xml:space="preserve">Цели и задачи освоения модуля: </w:t>
      </w:r>
    </w:p>
    <w:p w:rsidR="00707399" w:rsidRPr="00707399" w:rsidRDefault="00707399" w:rsidP="00707399">
      <w:pPr>
        <w:pStyle w:val="af8"/>
        <w:spacing w:before="0" w:beforeAutospacing="0" w:after="0" w:afterAutospacing="0"/>
        <w:ind w:firstLine="709"/>
        <w:jc w:val="both"/>
        <w:rPr>
          <w:rFonts w:ascii="Calibri" w:hAnsi="Calibri" w:cs="Calibri"/>
        </w:rPr>
      </w:pPr>
      <w:r w:rsidRPr="00707399">
        <w:rPr>
          <w:rFonts w:ascii="Calibri" w:hAnsi="Calibri" w:cs="Calibri"/>
        </w:rPr>
        <w:t>Сформировать у обучающихся профессиональные компетенции, обеспечивающие выполнение профессиональной деятельности в области основного общего образования, среднего общего образования для приобретения дополнительной квалификации по профилю «</w:t>
      </w:r>
      <w:r w:rsidR="00892C8F">
        <w:rPr>
          <w:rFonts w:ascii="Calibri" w:hAnsi="Calibri" w:cs="Calibri"/>
        </w:rPr>
        <w:t>Музы</w:t>
      </w:r>
      <w:r>
        <w:rPr>
          <w:rFonts w:ascii="Calibri" w:hAnsi="Calibri" w:cs="Calibri"/>
        </w:rPr>
        <w:t>ка</w:t>
      </w:r>
      <w:r w:rsidRPr="00707399">
        <w:rPr>
          <w:rFonts w:ascii="Calibri" w:hAnsi="Calibri" w:cs="Calibri"/>
        </w:rPr>
        <w:t>».</w:t>
      </w:r>
    </w:p>
    <w:p w:rsidR="00707399" w:rsidRPr="00707399" w:rsidRDefault="00707399" w:rsidP="006A66C7">
      <w:pPr>
        <w:pStyle w:val="af8"/>
        <w:spacing w:before="0" w:beforeAutospacing="0" w:after="0" w:afterAutospacing="0"/>
        <w:ind w:firstLine="709"/>
        <w:jc w:val="both"/>
        <w:rPr>
          <w:rFonts w:ascii="Calibri" w:hAnsi="Calibri" w:cs="Calibri"/>
        </w:rPr>
      </w:pPr>
    </w:p>
    <w:p w:rsidR="006A66C7" w:rsidRDefault="006A66C7" w:rsidP="006A66C7">
      <w:pPr>
        <w:pStyle w:val="af8"/>
        <w:spacing w:before="0" w:beforeAutospacing="0" w:after="0" w:afterAutospacing="0"/>
        <w:ind w:firstLine="709"/>
        <w:jc w:val="both"/>
        <w:rPr>
          <w:rFonts w:ascii="Calibri" w:hAnsi="Calibri" w:cs="Calibri"/>
          <w:b/>
        </w:rPr>
      </w:pPr>
      <w:r>
        <w:rPr>
          <w:rFonts w:ascii="Calibri" w:hAnsi="Calibri" w:cs="Calibri"/>
          <w:b/>
        </w:rPr>
        <w:t>Содержание модуля.</w:t>
      </w:r>
    </w:p>
    <w:p w:rsidR="006A66C7" w:rsidRPr="006A66C7" w:rsidRDefault="006A66C7" w:rsidP="006A66C7">
      <w:pPr>
        <w:pStyle w:val="af8"/>
        <w:spacing w:before="0" w:beforeAutospacing="0" w:after="0" w:afterAutospacing="0"/>
        <w:ind w:firstLine="709"/>
        <w:jc w:val="both"/>
        <w:rPr>
          <w:rFonts w:ascii="Calibri" w:hAnsi="Calibri" w:cs="Calibri"/>
          <w:b/>
        </w:rPr>
      </w:pPr>
    </w:p>
    <w:p w:rsidR="006A66C7" w:rsidRPr="006A66C7" w:rsidRDefault="006A66C7" w:rsidP="006A66C7">
      <w:pPr>
        <w:pStyle w:val="af8"/>
        <w:spacing w:before="0" w:beforeAutospacing="0" w:after="0" w:afterAutospacing="0"/>
        <w:ind w:firstLine="709"/>
        <w:jc w:val="both"/>
        <w:rPr>
          <w:rFonts w:ascii="Calibri" w:hAnsi="Calibri" w:cs="Calibri"/>
          <w:b/>
        </w:rPr>
      </w:pPr>
      <w:r w:rsidRPr="006A66C7">
        <w:rPr>
          <w:rFonts w:ascii="Calibri" w:hAnsi="Calibri" w:cs="Calibri"/>
          <w:b/>
        </w:rPr>
        <w:t>Тема 1.</w:t>
      </w:r>
      <w:r w:rsidRPr="006A66C7">
        <w:rPr>
          <w:rFonts w:ascii="Calibri" w:hAnsi="Calibri" w:cs="Calibri"/>
        </w:rPr>
        <w:t xml:space="preserve"> </w:t>
      </w:r>
      <w:r w:rsidR="00892C8F" w:rsidRPr="00892C8F">
        <w:rPr>
          <w:rFonts w:ascii="Calibri" w:hAnsi="Calibri" w:cs="Calibri"/>
          <w:b/>
        </w:rPr>
        <w:t xml:space="preserve">Элементарная теория музыки и основы творческого </w:t>
      </w:r>
      <w:proofErr w:type="spellStart"/>
      <w:r w:rsidR="00892C8F" w:rsidRPr="00892C8F">
        <w:rPr>
          <w:rFonts w:ascii="Calibri" w:hAnsi="Calibri" w:cs="Calibri"/>
          <w:b/>
        </w:rPr>
        <w:t>музицирования</w:t>
      </w:r>
      <w:proofErr w:type="spellEnd"/>
      <w:r w:rsidR="00892C8F" w:rsidRPr="00892C8F">
        <w:rPr>
          <w:rFonts w:ascii="Calibri" w:hAnsi="Calibri" w:cs="Calibri"/>
          <w:b/>
        </w:rPr>
        <w:t>.</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Элементарная теория музыки.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Звук и его свойства. Нотное письмо. Ритм и метр. Музыкальный темп.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Интервалы. Аккорды. Мажорный лад. Минорный лад. Лады народной музыки. Интервалы в тональности. Родство тональностей. Хроматизм. Транспозиция. Модуляция. Элементы и структура музыкального языка.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Мелодия. Музыкальный синтаксис.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Практическое </w:t>
      </w:r>
      <w:proofErr w:type="spellStart"/>
      <w:r w:rsidRPr="00892C8F">
        <w:rPr>
          <w:rFonts w:ascii="Calibri" w:eastAsia="Times New Roman" w:hAnsi="Calibri" w:cs="Calibri"/>
          <w:szCs w:val="24"/>
        </w:rPr>
        <w:t>музицирование</w:t>
      </w:r>
      <w:proofErr w:type="spellEnd"/>
      <w:r w:rsidRPr="00892C8F">
        <w:rPr>
          <w:rFonts w:ascii="Calibri" w:eastAsia="Times New Roman" w:hAnsi="Calibri" w:cs="Calibri"/>
          <w:szCs w:val="24"/>
        </w:rPr>
        <w:t xml:space="preserve">.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Музыкальный алфавит. Нотный стан.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Творческое </w:t>
      </w:r>
      <w:proofErr w:type="spellStart"/>
      <w:r w:rsidRPr="00892C8F">
        <w:rPr>
          <w:rFonts w:ascii="Calibri" w:eastAsia="Times New Roman" w:hAnsi="Calibri" w:cs="Calibri"/>
          <w:szCs w:val="24"/>
        </w:rPr>
        <w:t>музицирование</w:t>
      </w:r>
      <w:proofErr w:type="spellEnd"/>
      <w:r w:rsidRPr="00892C8F">
        <w:rPr>
          <w:rFonts w:ascii="Calibri" w:eastAsia="Times New Roman" w:hAnsi="Calibri" w:cs="Calibri"/>
          <w:szCs w:val="24"/>
        </w:rPr>
        <w:t xml:space="preserve">.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Мелодия и ее структура. Виды аккомпанемента. Гармонизация мелодий.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Композиция. Импровизация. </w:t>
      </w:r>
    </w:p>
    <w:p w:rsid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История музыки. Творчество крупнейших композиторов.</w:t>
      </w:r>
    </w:p>
    <w:p w:rsidR="00892C8F" w:rsidRDefault="00892C8F" w:rsidP="00892C8F">
      <w:pPr>
        <w:pStyle w:val="a8"/>
        <w:spacing w:before="0" w:beforeAutospacing="0" w:after="0" w:afterAutospacing="0"/>
        <w:jc w:val="both"/>
        <w:rPr>
          <w:rFonts w:ascii="Calibri" w:eastAsia="Times New Roman" w:hAnsi="Calibri" w:cs="Calibri"/>
          <w:szCs w:val="24"/>
        </w:rPr>
      </w:pPr>
    </w:p>
    <w:p w:rsidR="00892C8F" w:rsidRDefault="006A66C7" w:rsidP="00892C8F">
      <w:pPr>
        <w:pStyle w:val="a8"/>
        <w:spacing w:before="0" w:beforeAutospacing="0" w:after="0" w:afterAutospacing="0"/>
        <w:jc w:val="both"/>
        <w:rPr>
          <w:rFonts w:ascii="Calibri" w:eastAsia="Times New Roman" w:hAnsi="Calibri" w:cs="Calibri"/>
          <w:b/>
          <w:szCs w:val="24"/>
        </w:rPr>
      </w:pPr>
      <w:r w:rsidRPr="00892C8F">
        <w:rPr>
          <w:rFonts w:ascii="Calibri" w:eastAsia="Times New Roman" w:hAnsi="Calibri" w:cs="Calibri"/>
          <w:b/>
          <w:szCs w:val="24"/>
        </w:rPr>
        <w:t>Тема 2.</w:t>
      </w:r>
      <w:r w:rsidR="00095DDB" w:rsidRPr="00892C8F">
        <w:rPr>
          <w:rFonts w:ascii="Calibri" w:eastAsia="Times New Roman" w:hAnsi="Calibri" w:cs="Calibri"/>
          <w:b/>
          <w:szCs w:val="24"/>
        </w:rPr>
        <w:t xml:space="preserve"> </w:t>
      </w:r>
      <w:r w:rsidR="00892C8F" w:rsidRPr="00892C8F">
        <w:rPr>
          <w:rFonts w:ascii="Calibri" w:eastAsia="Times New Roman" w:hAnsi="Calibri" w:cs="Calibri"/>
          <w:b/>
          <w:szCs w:val="24"/>
        </w:rPr>
        <w:t>Предмет методики обучения музыке.</w:t>
      </w:r>
    </w:p>
    <w:p w:rsidR="00892C8F" w:rsidRPr="00892C8F" w:rsidRDefault="00892C8F" w:rsidP="00892C8F">
      <w:pPr>
        <w:pStyle w:val="a8"/>
        <w:spacing w:before="0" w:beforeAutospacing="0" w:after="0" w:afterAutospacing="0"/>
        <w:jc w:val="both"/>
        <w:rPr>
          <w:rFonts w:ascii="Calibri" w:eastAsia="Times New Roman" w:hAnsi="Calibri" w:cs="Calibri"/>
          <w:b/>
          <w:szCs w:val="24"/>
        </w:rPr>
      </w:pP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Сущность методики в контексте  методологии педагогики и теории музыкального образования.</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 xml:space="preserve">Содержание и методы, формы и средства  музыкального обучения и воспитания </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Планирование музыкально-воспитательной работы со школьниками</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lastRenderedPageBreak/>
        <w:t>Технология проведения урока музыки, внеклассных и внеурочных мероприятий.</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Средства и методы организации  музыкального самообразования школьников</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Организация педагогического контроля  за музыкальным развитием учащихся</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Характеристика программ по музыке  для школ общеобразовательного типа, действующих на федеральном уровне,  учебников и учебных пособий</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r w:rsidRPr="00892C8F">
        <w:rPr>
          <w:rFonts w:ascii="Calibri" w:eastAsia="Times New Roman" w:hAnsi="Calibri" w:cs="Calibri"/>
          <w:szCs w:val="24"/>
        </w:rPr>
        <w:t>Методика музыкального образования  на старшей ступени обучения:  базовый и  профильный уровни</w:t>
      </w:r>
    </w:p>
    <w:p w:rsidR="00892C8F" w:rsidRPr="00892C8F" w:rsidRDefault="00892C8F" w:rsidP="00892C8F">
      <w:pPr>
        <w:pStyle w:val="a8"/>
        <w:spacing w:before="0" w:beforeAutospacing="0" w:after="0" w:afterAutospacing="0"/>
        <w:jc w:val="both"/>
        <w:rPr>
          <w:rFonts w:ascii="Calibri" w:eastAsia="Times New Roman" w:hAnsi="Calibri" w:cs="Calibri"/>
          <w:szCs w:val="24"/>
        </w:rPr>
      </w:pPr>
    </w:p>
    <w:p w:rsidR="00B41D8C" w:rsidRPr="006709FF" w:rsidRDefault="00B41D8C" w:rsidP="00B41D8C">
      <w:pPr>
        <w:ind w:firstLine="709"/>
        <w:jc w:val="both"/>
        <w:rPr>
          <w:rFonts w:ascii="Calibri" w:hAnsi="Calibri" w:cs="Calibri"/>
          <w:b/>
          <w:iCs/>
        </w:rPr>
      </w:pPr>
      <w:r w:rsidRPr="006709FF">
        <w:rPr>
          <w:rFonts w:ascii="Calibri" w:hAnsi="Calibri" w:cs="Calibri"/>
          <w:b/>
          <w:iCs/>
        </w:rPr>
        <w:t>Оценка качества освоения дисциплины.</w:t>
      </w:r>
    </w:p>
    <w:p w:rsidR="00B41D8C" w:rsidRDefault="00B41D8C" w:rsidP="00B41D8C">
      <w:pPr>
        <w:ind w:firstLine="709"/>
        <w:jc w:val="both"/>
        <w:rPr>
          <w:rFonts w:ascii="Calibri" w:hAnsi="Calibri" w:cs="Calibri"/>
          <w:b/>
          <w:iCs/>
        </w:rPr>
      </w:pPr>
      <w:r w:rsidRPr="006709FF">
        <w:rPr>
          <w:rFonts w:ascii="Calibri" w:hAnsi="Calibri" w:cs="Calibri"/>
          <w:b/>
          <w:iCs/>
        </w:rPr>
        <w:t xml:space="preserve">Практическое задание: </w:t>
      </w:r>
      <w:r w:rsidR="00962524">
        <w:rPr>
          <w:rFonts w:ascii="Calibri" w:hAnsi="Calibri" w:cs="Calibri"/>
          <w:b/>
          <w:iCs/>
        </w:rPr>
        <w:t>реферат</w:t>
      </w:r>
    </w:p>
    <w:p w:rsidR="00962524" w:rsidRPr="00962524" w:rsidRDefault="00962524" w:rsidP="00962524">
      <w:pPr>
        <w:jc w:val="center"/>
        <w:rPr>
          <w:rFonts w:asciiTheme="minorHAnsi" w:hAnsiTheme="minorHAnsi"/>
          <w:color w:val="000000"/>
        </w:rPr>
      </w:pPr>
      <w:r w:rsidRPr="00962524">
        <w:rPr>
          <w:rFonts w:asciiTheme="minorHAnsi" w:hAnsiTheme="minorHAnsi"/>
          <w:color w:val="000000"/>
        </w:rPr>
        <w:t>Темы рефератов по теории и истории музыки, методике музыкального образования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 Основные этапы развития европейской музыки в эпоху средневековья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 Музыкальная культура эпохи Возрождения. Творчество мастеров хоровой полифонии. Его историческое значение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 Становление и развитие оперного жанра в ХVII веке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 Творческое наследие И. С. Баха, его роль в развитии музыкального искусства последующих веков</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5. Венская классическая школа. Значение творчества Гайдна, Моцарта, Бетховена в истории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6. Жанр миниатюры в эпоху романтизма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7. Оперное творчество Р. Вагнера и его роль в эволюции оперного искусства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8. Музыкальный импрессионизм и творчество К. Дебюсси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9. Музыкальный экспрессионизм и творчество композиторов </w:t>
      </w:r>
      <w:proofErr w:type="spellStart"/>
      <w:r w:rsidRPr="00962524">
        <w:rPr>
          <w:rFonts w:asciiTheme="minorHAnsi" w:hAnsiTheme="minorHAnsi"/>
          <w:color w:val="000000"/>
        </w:rPr>
        <w:t>Нововенской</w:t>
      </w:r>
      <w:proofErr w:type="spellEnd"/>
      <w:r w:rsidRPr="00962524">
        <w:rPr>
          <w:rFonts w:asciiTheme="minorHAnsi" w:hAnsiTheme="minorHAnsi"/>
          <w:color w:val="000000"/>
        </w:rPr>
        <w:t xml:space="preserve"> школы</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10. Неоклассицизм. Его преломление в творчестве П. Хиндемита и </w:t>
      </w:r>
      <w:proofErr w:type="spellStart"/>
      <w:r w:rsidRPr="00962524">
        <w:rPr>
          <w:rFonts w:asciiTheme="minorHAnsi" w:hAnsiTheme="minorHAnsi"/>
          <w:color w:val="000000"/>
        </w:rPr>
        <w:t>И</w:t>
      </w:r>
      <w:proofErr w:type="spellEnd"/>
      <w:r w:rsidRPr="00962524">
        <w:rPr>
          <w:rFonts w:asciiTheme="minorHAnsi" w:hAnsiTheme="minorHAnsi"/>
          <w:color w:val="000000"/>
        </w:rPr>
        <w:t>. Стравинского</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11. Пути формирования русской национальной музыкальной школы и творчество Глинки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12. Основные жанры русской классической оперы, специфика драматургии.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13. Русская музыкальная культура конца Х1Х – начала ХХ вв.</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14. “Могучая кучка”. Основные художественные принципы</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15. Русский программный симфонизм и жанр симфонии в русской музыке XIX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16. Оперное творчество П. И. Чайковского и Н.А. Римского-Корсакова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17. Камерное творчество С. В. Рахманинова и А.Н. Скрябина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18. Этапы развития отечественной музыки ХХ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19. Жанр симфонии в творчестве Д. Д. Шостаковича, С.С. Прокофьева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20. Творчество композиторов 2-й половины ХХ века (А. </w:t>
      </w:r>
      <w:proofErr w:type="spellStart"/>
      <w:r w:rsidRPr="00962524">
        <w:rPr>
          <w:rFonts w:asciiTheme="minorHAnsi" w:hAnsiTheme="minorHAnsi"/>
          <w:color w:val="000000"/>
        </w:rPr>
        <w:t>Шнитке</w:t>
      </w:r>
      <w:proofErr w:type="spellEnd"/>
      <w:r w:rsidRPr="00962524">
        <w:rPr>
          <w:rFonts w:asciiTheme="minorHAnsi" w:hAnsiTheme="minorHAnsi"/>
          <w:color w:val="000000"/>
        </w:rPr>
        <w:t xml:space="preserve">, С. </w:t>
      </w:r>
      <w:proofErr w:type="spellStart"/>
      <w:r w:rsidRPr="00962524">
        <w:rPr>
          <w:rFonts w:asciiTheme="minorHAnsi" w:hAnsiTheme="minorHAnsi"/>
          <w:color w:val="000000"/>
        </w:rPr>
        <w:t>Губайдулина</w:t>
      </w:r>
      <w:proofErr w:type="spellEnd"/>
      <w:r w:rsidRPr="00962524">
        <w:rPr>
          <w:rFonts w:asciiTheme="minorHAnsi" w:hAnsiTheme="minorHAnsi"/>
          <w:color w:val="000000"/>
        </w:rPr>
        <w:t>, Э. Денисов, Н. Каретников), его значение в истории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b/>
          <w:bCs/>
          <w:color w:val="000000"/>
        </w:rPr>
        <w:t>Теория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 Принципы формообразования в эпоху барокко</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 Основные музыкальные жанры и формы классической эпохи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 Модификация композиционных структур в эпоху романтизма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 Новое в формообразовании музыки ХХ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5. Сонатный принцип и его проявления в разных композиционных структурах</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6. Принципы классификации основных музыкальных жанров и форм</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7. Циклические формы: типология и эволюционные процессы развития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8. Модальные и тональные проявления в гармонии эпохи барокко</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9. Гармония эпохи венских классиков</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10. Средства расширения границ тональности в музыке ХIХ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11. Гармония русской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lastRenderedPageBreak/>
        <w:t>12. Основные проблемы гармонии ХХ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13. Эволюция тональной системы. Хроматическая тональность.</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14. Новая модальность в музыке ХХ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15. </w:t>
      </w:r>
      <w:proofErr w:type="spellStart"/>
      <w:r w:rsidRPr="00962524">
        <w:rPr>
          <w:rFonts w:asciiTheme="minorHAnsi" w:hAnsiTheme="minorHAnsi"/>
          <w:color w:val="000000"/>
        </w:rPr>
        <w:t>Полигармония</w:t>
      </w:r>
      <w:proofErr w:type="spellEnd"/>
      <w:r w:rsidRPr="00962524">
        <w:rPr>
          <w:rFonts w:asciiTheme="minorHAnsi" w:hAnsiTheme="minorHAnsi"/>
          <w:color w:val="000000"/>
        </w:rPr>
        <w:t xml:space="preserve"> и </w:t>
      </w:r>
      <w:proofErr w:type="spellStart"/>
      <w:r w:rsidRPr="00962524">
        <w:rPr>
          <w:rFonts w:asciiTheme="minorHAnsi" w:hAnsiTheme="minorHAnsi"/>
          <w:color w:val="000000"/>
        </w:rPr>
        <w:t>политональность</w:t>
      </w:r>
      <w:proofErr w:type="spellEnd"/>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16. Тональная и </w:t>
      </w:r>
      <w:proofErr w:type="spellStart"/>
      <w:r w:rsidRPr="00962524">
        <w:rPr>
          <w:rFonts w:asciiTheme="minorHAnsi" w:hAnsiTheme="minorHAnsi"/>
          <w:color w:val="000000"/>
        </w:rPr>
        <w:t>додекафонная</w:t>
      </w:r>
      <w:proofErr w:type="spellEnd"/>
      <w:r w:rsidRPr="00962524">
        <w:rPr>
          <w:rFonts w:asciiTheme="minorHAnsi" w:hAnsiTheme="minorHAnsi"/>
          <w:color w:val="000000"/>
        </w:rPr>
        <w:t xml:space="preserve"> системы</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17. Характерные черты строгого полифонического стиля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18. Фуга, её композиционные разновидности в музыке И.С. Баха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19. Полифония в музыке венских классиков</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20. Полифоническая техника и полифонические формы в музыке ХХ века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21. Сказка в музыке русских композиторов.</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22. Сюжеты и образы духовной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23. Романсы и песни русских композиторов. Образы, авторы, история.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24. Героическая тема в русской музыке.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25. Танец, его значение в жизни человека. Танцы народов мира.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26. Симфоническая музыка зарубежных композиторов.</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27. Жанры классической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28. Стили и направления современной популярной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29. Вокальные жанры и их развитие в духовной и светской музыке разных эпох.</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30. Жизнь простого народа в операх М. П. Мусоргского и М.И. Глинки.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31. Бессмертные звуки Лунной сонаты.</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32. Импрессионизм в музыке.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33. Новаторство в симфонической музыке Д.Д. Шостаковича.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34. Сила и красота музыки И.Штрауса.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35. Принципы </w:t>
      </w:r>
      <w:proofErr w:type="spellStart"/>
      <w:r w:rsidRPr="00962524">
        <w:rPr>
          <w:rFonts w:asciiTheme="minorHAnsi" w:hAnsiTheme="minorHAnsi"/>
          <w:color w:val="000000"/>
        </w:rPr>
        <w:t>монограммирования</w:t>
      </w:r>
      <w:proofErr w:type="spellEnd"/>
      <w:r w:rsidRPr="00962524">
        <w:rPr>
          <w:rFonts w:asciiTheme="minorHAnsi" w:hAnsiTheme="minorHAnsi"/>
          <w:color w:val="000000"/>
        </w:rPr>
        <w:t xml:space="preserve"> в классической музыке.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36. Оперы на сказочные сюжеты в творчестве композитора </w:t>
      </w:r>
      <w:proofErr w:type="spellStart"/>
      <w:r w:rsidRPr="00962524">
        <w:rPr>
          <w:rFonts w:asciiTheme="minorHAnsi" w:hAnsiTheme="minorHAnsi"/>
          <w:color w:val="000000"/>
        </w:rPr>
        <w:t>Н.А.Римского-Корсакова</w:t>
      </w:r>
      <w:proofErr w:type="spellEnd"/>
      <w:r w:rsidRPr="00962524">
        <w:rPr>
          <w:rFonts w:asciiTheme="minorHAnsi" w:hAnsiTheme="minorHAnsi"/>
          <w:color w:val="000000"/>
        </w:rPr>
        <w:t>.</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37. -Природа как образ в музыке.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38. Творчество композитора Ф.Шопена.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39. Малые формы инструментального творчества.</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40. Романтизм в музыке.</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41. М.И.Глинка – основоположник национальной классической музыки.</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42. Музыкальная драматургия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 xml:space="preserve">43. Современные музыкальные направления и жанры в музыкальном </w:t>
      </w:r>
      <w:proofErr w:type="spellStart"/>
      <w:r w:rsidRPr="00962524">
        <w:rPr>
          <w:rFonts w:asciiTheme="minorHAnsi" w:hAnsiTheme="minorHAnsi"/>
          <w:color w:val="000000"/>
        </w:rPr>
        <w:t>исскустве</w:t>
      </w:r>
      <w:proofErr w:type="spellEnd"/>
      <w:r w:rsidRPr="00962524">
        <w:rPr>
          <w:rFonts w:asciiTheme="minorHAnsi" w:hAnsiTheme="minorHAnsi"/>
          <w:color w:val="000000"/>
        </w:rPr>
        <w:t>.</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44. Музыкальные способности и как их развить.</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45. История музыкального воспитания</w:t>
      </w:r>
    </w:p>
    <w:p w:rsidR="00962524" w:rsidRPr="00962524" w:rsidRDefault="00962524" w:rsidP="00962524">
      <w:pPr>
        <w:spacing w:line="280" w:lineRule="atLeast"/>
        <w:ind w:firstLine="637"/>
        <w:jc w:val="both"/>
        <w:rPr>
          <w:rFonts w:asciiTheme="minorHAnsi" w:hAnsiTheme="minorHAnsi"/>
          <w:color w:val="000000"/>
        </w:rPr>
      </w:pPr>
      <w:r w:rsidRPr="00962524">
        <w:rPr>
          <w:rFonts w:asciiTheme="minorHAnsi" w:hAnsiTheme="minorHAnsi"/>
          <w:color w:val="000000"/>
        </w:rPr>
        <w:t>46. История и развитие струнно-смычковых инструментов.</w:t>
      </w:r>
    </w:p>
    <w:p w:rsidR="00962524" w:rsidRPr="00650869" w:rsidRDefault="00962524" w:rsidP="00962524">
      <w:pPr>
        <w:spacing w:line="280" w:lineRule="atLeast"/>
        <w:ind w:firstLine="637"/>
        <w:jc w:val="both"/>
        <w:rPr>
          <w:color w:val="000000"/>
        </w:rPr>
      </w:pPr>
      <w:r w:rsidRPr="00962524">
        <w:rPr>
          <w:rFonts w:asciiTheme="minorHAnsi" w:hAnsiTheme="minorHAnsi"/>
          <w:color w:val="000000"/>
        </w:rPr>
        <w:t>47. Развитие креативности на уроках музыки у детей и подростков</w:t>
      </w:r>
      <w:r>
        <w:rPr>
          <w:color w:val="000000"/>
        </w:rPr>
        <w:t>.</w:t>
      </w:r>
    </w:p>
    <w:p w:rsidR="00707399" w:rsidRDefault="00707399" w:rsidP="00ED2229">
      <w:pPr>
        <w:ind w:firstLine="709"/>
        <w:jc w:val="both"/>
        <w:rPr>
          <w:rFonts w:ascii="Calibri" w:hAnsi="Calibri" w:cs="Calibri"/>
          <w:b/>
        </w:rPr>
      </w:pPr>
    </w:p>
    <w:p w:rsidR="00CB6D4D" w:rsidRPr="006709FF" w:rsidRDefault="00CB6D4D" w:rsidP="00ED2229">
      <w:pPr>
        <w:ind w:firstLine="709"/>
        <w:jc w:val="both"/>
        <w:rPr>
          <w:rFonts w:ascii="Calibri" w:hAnsi="Calibri" w:cs="Calibri"/>
          <w:b/>
        </w:rPr>
      </w:pPr>
      <w:r w:rsidRPr="006709FF">
        <w:rPr>
          <w:rFonts w:ascii="Calibri" w:hAnsi="Calibri" w:cs="Calibri"/>
          <w:b/>
        </w:rPr>
        <w:t>8. ОРГАНИЗАЦИОННО-ПЕДАГОГИЧЕСКИЕ УСЛОВИЯ РЕАЛИЗАЦИИ ПРОГРАММЫ</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8.1. Материально-технические условия</w:t>
      </w:r>
    </w:p>
    <w:p w:rsidR="00CB6D4D" w:rsidRPr="006709FF" w:rsidRDefault="00CB6D4D" w:rsidP="00ED2229">
      <w:pPr>
        <w:ind w:firstLine="709"/>
        <w:jc w:val="both"/>
        <w:rPr>
          <w:rFonts w:ascii="Calibri" w:hAnsi="Calibri" w:cs="Calibri"/>
          <w:b/>
        </w:rPr>
      </w:pPr>
      <w:r w:rsidRPr="006709FF">
        <w:rPr>
          <w:rFonts w:ascii="Calibri" w:hAnsi="Calibri" w:cs="Calibri"/>
          <w:b/>
        </w:rPr>
        <w:t>Материально-технические условия</w:t>
      </w:r>
    </w:p>
    <w:p w:rsidR="00CB6D4D" w:rsidRPr="006709FF" w:rsidRDefault="00CB6D4D" w:rsidP="00ED2229">
      <w:pPr>
        <w:ind w:firstLine="709"/>
        <w:jc w:val="both"/>
        <w:rPr>
          <w:rFonts w:ascii="Calibri" w:hAnsi="Calibri" w:cs="Calibri"/>
        </w:rPr>
      </w:pPr>
      <w:r w:rsidRPr="006709FF">
        <w:rPr>
          <w:rFonts w:ascii="Calibri" w:hAnsi="Calibri" w:cs="Calibri"/>
        </w:rPr>
        <w:t xml:space="preserve">Реализация программы должна обеспечиваться доступом каждого слушателя к информационным ресурсам – ресурсам института и сетевым ресурсам Интернет. Для использования ИКТ в образовательном процессе необходимо наличие программного обеспечения, позволяющего осуществлять поиск информации в сети Интернет, систематизацию, анализ и презентацию информации, экспорт информации на цифровые носители. </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В зависимости от избранной методики проведения практических занятий могут быть использованы видеофильмы, отвечающие проблематике и образовательным задачам модуля.</w:t>
      </w:r>
    </w:p>
    <w:p w:rsidR="00CB6D4D" w:rsidRPr="006709FF" w:rsidRDefault="00CB6D4D" w:rsidP="00ED2229">
      <w:pPr>
        <w:ind w:firstLine="709"/>
        <w:jc w:val="both"/>
        <w:rPr>
          <w:rFonts w:ascii="Calibri" w:hAnsi="Calibri" w:cs="Calibri"/>
        </w:rPr>
      </w:pPr>
    </w:p>
    <w:p w:rsidR="00CB6D4D" w:rsidRPr="006709FF" w:rsidRDefault="00CB6D4D" w:rsidP="00BC5B70">
      <w:pPr>
        <w:pStyle w:val="1"/>
        <w:numPr>
          <w:ilvl w:val="0"/>
          <w:numId w:val="0"/>
        </w:numPr>
        <w:tabs>
          <w:tab w:val="clear" w:pos="567"/>
          <w:tab w:val="left" w:pos="0"/>
        </w:tabs>
        <w:spacing w:before="0" w:after="0"/>
        <w:ind w:left="1211"/>
        <w:jc w:val="both"/>
        <w:rPr>
          <w:rFonts w:ascii="Calibri" w:hAnsi="Calibri" w:cs="Calibri"/>
          <w:caps/>
          <w:sz w:val="24"/>
          <w:szCs w:val="24"/>
        </w:rPr>
      </w:pPr>
      <w:bookmarkStart w:id="4" w:name="_Toc213219732"/>
      <w:r w:rsidRPr="006709FF">
        <w:rPr>
          <w:rFonts w:ascii="Calibri" w:hAnsi="Calibri" w:cs="Calibri"/>
          <w:caps/>
          <w:sz w:val="24"/>
          <w:szCs w:val="24"/>
        </w:rPr>
        <w:t>Оценка качества освоения программ</w:t>
      </w:r>
      <w:bookmarkEnd w:id="4"/>
      <w:r w:rsidRPr="006709FF">
        <w:rPr>
          <w:rFonts w:ascii="Calibri" w:hAnsi="Calibri" w:cs="Calibri"/>
          <w:caps/>
          <w:sz w:val="24"/>
          <w:szCs w:val="24"/>
        </w:rPr>
        <w:t>Ы</w:t>
      </w:r>
    </w:p>
    <w:p w:rsidR="00CB6D4D" w:rsidRPr="006709FF" w:rsidRDefault="00CB6D4D" w:rsidP="00ED2229">
      <w:pPr>
        <w:widowControl w:val="0"/>
        <w:ind w:firstLine="709"/>
        <w:jc w:val="both"/>
        <w:rPr>
          <w:rFonts w:ascii="Calibri" w:hAnsi="Calibri" w:cs="Calibri"/>
          <w:i/>
        </w:rPr>
      </w:pPr>
    </w:p>
    <w:p w:rsidR="00CB6D4D" w:rsidRPr="006709FF" w:rsidRDefault="00CB6D4D" w:rsidP="00ED2229">
      <w:pPr>
        <w:shd w:val="clear" w:color="auto" w:fill="FFFFFF"/>
        <w:tabs>
          <w:tab w:val="left" w:pos="350"/>
          <w:tab w:val="left" w:leader="underscore" w:pos="9408"/>
        </w:tabs>
        <w:ind w:firstLine="709"/>
        <w:jc w:val="both"/>
        <w:rPr>
          <w:rFonts w:ascii="Calibri" w:hAnsi="Calibri" w:cs="Calibri"/>
          <w:iCs/>
        </w:rPr>
      </w:pPr>
      <w:r w:rsidRPr="006709FF">
        <w:rPr>
          <w:rFonts w:ascii="Calibri" w:hAnsi="Calibri" w:cs="Calibri"/>
          <w:iCs/>
        </w:rPr>
        <w:t>Оценка качества освоения программы осуществляется аттестационной комиссией в виде итогового экзамена в форме защиты Выпускной квалификационной работы.</w:t>
      </w:r>
    </w:p>
    <w:p w:rsidR="00CB6D4D" w:rsidRPr="006709FF" w:rsidRDefault="00CB6D4D" w:rsidP="00264A7B">
      <w:pPr>
        <w:ind w:firstLine="709"/>
        <w:jc w:val="both"/>
        <w:rPr>
          <w:rFonts w:ascii="Calibri" w:hAnsi="Calibri" w:cs="Calibri"/>
        </w:rPr>
      </w:pPr>
      <w:r w:rsidRPr="006709FF">
        <w:rPr>
          <w:rFonts w:ascii="Calibri" w:hAnsi="Calibri" w:cs="Calibri"/>
        </w:rPr>
        <w:t>ВКР должна содержать основные педагогические аспекты, основные направления воспитания, планирование воспитательно-образовательной работы, особенности организации жизни детей в разных возрастных группах, технологии воспитания и развития, основные виды деятельности в разных возрастных группах.</w:t>
      </w:r>
    </w:p>
    <w:p w:rsidR="00CB6D4D" w:rsidRPr="006709FF" w:rsidRDefault="00CB6D4D" w:rsidP="00ED2229">
      <w:pPr>
        <w:ind w:firstLine="709"/>
        <w:jc w:val="both"/>
        <w:rPr>
          <w:rFonts w:ascii="Calibri" w:hAnsi="Calibri" w:cs="Calibri"/>
        </w:rPr>
      </w:pPr>
      <w:r w:rsidRPr="006709FF">
        <w:rPr>
          <w:rFonts w:ascii="Calibri" w:hAnsi="Calibri" w:cs="Calibri"/>
        </w:rPr>
        <w:t>Ключевой компетенцией показывающей освоение материала слушателем является:</w:t>
      </w:r>
    </w:p>
    <w:p w:rsidR="00CB6D4D" w:rsidRPr="006709FF" w:rsidRDefault="00CB6D4D" w:rsidP="00564313">
      <w:pPr>
        <w:ind w:firstLine="709"/>
        <w:jc w:val="both"/>
        <w:rPr>
          <w:rFonts w:ascii="Calibri" w:hAnsi="Calibri" w:cs="Calibri"/>
        </w:rPr>
      </w:pPr>
      <w:r w:rsidRPr="006709FF">
        <w:rPr>
          <w:rFonts w:ascii="Calibri" w:hAnsi="Calibri" w:cs="Calibri"/>
        </w:rPr>
        <w:t>-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Pr="006709FF">
        <w:rPr>
          <w:rFonts w:ascii="Calibri" w:hAnsi="Calibri" w:cs="Calibri"/>
          <w:b/>
          <w:bCs/>
        </w:rPr>
        <w:t>ПК-11</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В соответствие с выбранной темой ВКР слушатель должен знать:</w:t>
      </w:r>
    </w:p>
    <w:p w:rsidR="00CB6D4D" w:rsidRPr="006709FF" w:rsidRDefault="00CB6D4D" w:rsidP="00264A7B">
      <w:pPr>
        <w:ind w:firstLine="709"/>
        <w:jc w:val="both"/>
        <w:rPr>
          <w:rFonts w:ascii="Calibri" w:hAnsi="Calibri" w:cs="Calibri"/>
        </w:rPr>
      </w:pPr>
      <w:r w:rsidRPr="006709FF">
        <w:rPr>
          <w:rFonts w:ascii="Calibri" w:hAnsi="Calibri" w:cs="Calibri"/>
        </w:rPr>
        <w:t>Конституцию Российской Федерации; законы Российской Федерации, в том числе Закон Российской Федерации "Об образовании в Российской Федерации»", решения Правительства Российской Федерации и органов управления образованием по вопросам образования; Конвенцию о правах ребёнка; 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w:t>
      </w:r>
    </w:p>
    <w:p w:rsidR="00CB6D4D" w:rsidRPr="006709FF" w:rsidRDefault="00CB6D4D" w:rsidP="00ED2229">
      <w:pPr>
        <w:ind w:firstLine="709"/>
        <w:jc w:val="both"/>
        <w:rPr>
          <w:rFonts w:ascii="Calibri" w:hAnsi="Calibri" w:cs="Calibri"/>
        </w:rPr>
      </w:pPr>
      <w:r w:rsidRPr="006709FF">
        <w:rPr>
          <w:rFonts w:ascii="Calibri" w:hAnsi="Calibri" w:cs="Calibri"/>
        </w:rPr>
        <w:t>Слушатель должен уметь решать типовые задачи профессиональной деятельности, соответствующие его квалификации, типовые задачи профессиональной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 xml:space="preserve">Типовыми задачами по видам профессиональной деятельности для педагогического работника </w:t>
      </w:r>
    </w:p>
    <w:p w:rsidR="00CB6D4D" w:rsidRPr="006709FF" w:rsidRDefault="00CB6D4D" w:rsidP="00ED2229">
      <w:pPr>
        <w:ind w:firstLine="709"/>
        <w:jc w:val="both"/>
        <w:rPr>
          <w:rFonts w:ascii="Calibri" w:hAnsi="Calibri" w:cs="Calibri"/>
        </w:rPr>
      </w:pPr>
      <w:r w:rsidRPr="006709FF">
        <w:rPr>
          <w:rFonts w:ascii="Calibri" w:hAnsi="Calibri" w:cs="Calibri"/>
          <w:i/>
        </w:rPr>
        <w:t>в области учебно-воспитательной деятельности</w:t>
      </w:r>
      <w:r w:rsidRPr="006709FF">
        <w:rPr>
          <w:rFonts w:ascii="Calibri" w:hAnsi="Calibri" w:cs="Calibri"/>
        </w:rPr>
        <w:t>:</w:t>
      </w:r>
    </w:p>
    <w:p w:rsidR="00CB6D4D" w:rsidRPr="006709FF" w:rsidRDefault="00CB6D4D" w:rsidP="00ED2229">
      <w:pPr>
        <w:ind w:firstLine="709"/>
        <w:jc w:val="both"/>
        <w:rPr>
          <w:rFonts w:ascii="Calibri" w:hAnsi="Calibri" w:cs="Calibri"/>
        </w:rPr>
      </w:pPr>
      <w:r w:rsidRPr="006709FF">
        <w:rPr>
          <w:rFonts w:ascii="Calibri" w:hAnsi="Calibri" w:cs="Calibri"/>
        </w:rPr>
        <w:t xml:space="preserve">осуществление процесса обучения в соответствии с образовательной программой; планирование и проведение учебных занятий с учетом специфики тем и разделов программы и в соответствии с учебным планом; использование современных научно обоснованных приемов, методов и средств обучения, в том числе технических средств обучения, информационных и компьютерных технологий; воспитание нравственных ценностей и патриотических убеждений на основе индивидуального подхода. </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социально-педагогической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-планирование и проведение воспитательных мероприятий в процессе обучения и воспитания;</w:t>
      </w:r>
    </w:p>
    <w:p w:rsidR="00CB6D4D" w:rsidRPr="006709FF" w:rsidRDefault="00CB6D4D" w:rsidP="00ED2229">
      <w:pPr>
        <w:ind w:firstLine="709"/>
        <w:jc w:val="both"/>
        <w:rPr>
          <w:rFonts w:ascii="Calibri" w:hAnsi="Calibri" w:cs="Calibri"/>
        </w:rPr>
      </w:pPr>
      <w:r w:rsidRPr="006709FF">
        <w:rPr>
          <w:rFonts w:ascii="Calibri" w:hAnsi="Calibri" w:cs="Calibri"/>
        </w:rPr>
        <w:t>-оказание помощи в социализации воспитанников;</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культурно-просветительской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-формирование общей культуры учащихся;</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научно-методической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t>-выполнение научно-методической работы, участие в работе научно-методических объединений;</w:t>
      </w:r>
    </w:p>
    <w:p w:rsidR="00CB6D4D" w:rsidRPr="006709FF" w:rsidRDefault="00CB6D4D" w:rsidP="00ED2229">
      <w:pPr>
        <w:ind w:firstLine="709"/>
        <w:jc w:val="both"/>
        <w:rPr>
          <w:rFonts w:ascii="Calibri" w:hAnsi="Calibri" w:cs="Calibri"/>
        </w:rPr>
      </w:pPr>
      <w:r w:rsidRPr="006709FF">
        <w:rPr>
          <w:rFonts w:ascii="Calibri" w:hAnsi="Calibri" w:cs="Calibri"/>
        </w:rPr>
        <w:t xml:space="preserve">-самоанализ и самооценка деятельности с целью повышения педагогической квалификации; </w:t>
      </w:r>
    </w:p>
    <w:p w:rsidR="00CB6D4D" w:rsidRPr="006709FF" w:rsidRDefault="00CB6D4D" w:rsidP="00ED2229">
      <w:pPr>
        <w:ind w:firstLine="709"/>
        <w:jc w:val="both"/>
        <w:rPr>
          <w:rFonts w:ascii="Calibri" w:hAnsi="Calibri" w:cs="Calibri"/>
          <w:i/>
        </w:rPr>
      </w:pPr>
      <w:r w:rsidRPr="006709FF">
        <w:rPr>
          <w:rFonts w:ascii="Calibri" w:hAnsi="Calibri" w:cs="Calibri"/>
          <w:i/>
        </w:rPr>
        <w:t>в области организационно-управленческой деятельности:</w:t>
      </w:r>
    </w:p>
    <w:p w:rsidR="00CB6D4D" w:rsidRPr="006709FF" w:rsidRDefault="00CB6D4D" w:rsidP="00ED2229">
      <w:pPr>
        <w:ind w:firstLine="709"/>
        <w:jc w:val="both"/>
        <w:rPr>
          <w:rFonts w:ascii="Calibri" w:hAnsi="Calibri" w:cs="Calibri"/>
        </w:rPr>
      </w:pPr>
      <w:r w:rsidRPr="006709FF">
        <w:rPr>
          <w:rFonts w:ascii="Calibri" w:hAnsi="Calibri" w:cs="Calibri"/>
        </w:rPr>
        <w:lastRenderedPageBreak/>
        <w:t>-рациональная организация учебного процесса с целью укрепления и сохранения здоровья обучающихся;</w:t>
      </w:r>
    </w:p>
    <w:p w:rsidR="00CB6D4D" w:rsidRPr="006709FF" w:rsidRDefault="00CB6D4D" w:rsidP="00ED2229">
      <w:pPr>
        <w:ind w:firstLine="709"/>
        <w:jc w:val="both"/>
        <w:rPr>
          <w:rFonts w:ascii="Calibri" w:hAnsi="Calibri" w:cs="Calibri"/>
        </w:rPr>
      </w:pPr>
      <w:r w:rsidRPr="006709FF">
        <w:rPr>
          <w:rFonts w:ascii="Calibri" w:hAnsi="Calibri" w:cs="Calibri"/>
        </w:rPr>
        <w:t xml:space="preserve">-обеспечение охраны жизни и здоровья учащихся во время образовательного процесса; </w:t>
      </w:r>
    </w:p>
    <w:p w:rsidR="00CB6D4D" w:rsidRPr="006709FF" w:rsidRDefault="00CB6D4D" w:rsidP="00ED2229">
      <w:pPr>
        <w:ind w:firstLine="709"/>
        <w:jc w:val="both"/>
        <w:rPr>
          <w:rFonts w:ascii="Calibri" w:hAnsi="Calibri" w:cs="Calibri"/>
        </w:rPr>
      </w:pPr>
      <w:r w:rsidRPr="006709FF">
        <w:rPr>
          <w:rFonts w:ascii="Calibri" w:hAnsi="Calibri" w:cs="Calibri"/>
        </w:rPr>
        <w:t>-ведение учебной документации,</w:t>
      </w:r>
    </w:p>
    <w:p w:rsidR="00CB6D4D" w:rsidRPr="006709FF" w:rsidRDefault="00CB6D4D" w:rsidP="00ED2229">
      <w:pPr>
        <w:ind w:firstLine="709"/>
        <w:jc w:val="both"/>
        <w:rPr>
          <w:rFonts w:ascii="Calibri" w:hAnsi="Calibri" w:cs="Calibri"/>
        </w:rPr>
      </w:pPr>
      <w:r w:rsidRPr="006709FF">
        <w:rPr>
          <w:rFonts w:ascii="Calibri" w:hAnsi="Calibri" w:cs="Calibri"/>
        </w:rPr>
        <w:t>-организация контроля за результатами обучения и воспитания.</w:t>
      </w:r>
    </w:p>
    <w:p w:rsidR="00CB6D4D" w:rsidRPr="006709FF" w:rsidRDefault="00CB6D4D" w:rsidP="00ED2229">
      <w:pPr>
        <w:ind w:firstLine="709"/>
        <w:jc w:val="both"/>
        <w:rPr>
          <w:rFonts w:ascii="Calibri" w:hAnsi="Calibri" w:cs="Calibri"/>
        </w:rPr>
      </w:pPr>
    </w:p>
    <w:p w:rsidR="00CB6D4D" w:rsidRPr="006709FF" w:rsidRDefault="00CB6D4D" w:rsidP="00ED2229">
      <w:pPr>
        <w:ind w:firstLine="709"/>
        <w:jc w:val="both"/>
        <w:rPr>
          <w:rFonts w:ascii="Calibri" w:hAnsi="Calibri" w:cs="Calibri"/>
          <w:b/>
        </w:rPr>
      </w:pPr>
      <w:r w:rsidRPr="006709FF">
        <w:rPr>
          <w:rFonts w:ascii="Calibri" w:hAnsi="Calibri" w:cs="Calibri"/>
          <w:b/>
        </w:rPr>
        <w:t>Основные требования к защите ВКР слушателя в соответствие с выбранной темой:</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достаточно полные знания Конституции Российской Федерации (статья 43), Закона РФ «Об образовании» и основных документов, принятых Правительством РФ для решения задач реформирования системы образования в России.</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знание особенностей воспитания и развития детей; теоретических основ обучения и воспитания; планирования воспитательно-образовательной работы; теории игровой деятельности; средств, методов, задач воспитания и обучения.</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умение анализировать психолого-педагогическую литературу и педагогические разработки с позиции личностно-ориентированного гуманистического подхода к организации образовательного процесса.</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умение соотнести теорию педагогики с практической работой в период педагогической практики или постоянной работы.</w:t>
      </w:r>
    </w:p>
    <w:p w:rsidR="00CB6D4D" w:rsidRPr="006709FF" w:rsidRDefault="00CB6D4D" w:rsidP="007B0392">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Показать знание основных педагогических понятий.</w:t>
      </w:r>
    </w:p>
    <w:p w:rsidR="00CB6D4D" w:rsidRPr="006709FF" w:rsidRDefault="00CB6D4D" w:rsidP="00264A7B">
      <w:pPr>
        <w:numPr>
          <w:ilvl w:val="0"/>
          <w:numId w:val="7"/>
        </w:numPr>
        <w:tabs>
          <w:tab w:val="clear" w:pos="720"/>
          <w:tab w:val="num" w:pos="1117"/>
        </w:tabs>
        <w:ind w:left="0" w:firstLine="709"/>
        <w:jc w:val="both"/>
        <w:rPr>
          <w:rFonts w:ascii="Calibri" w:hAnsi="Calibri" w:cs="Calibri"/>
        </w:rPr>
      </w:pPr>
      <w:r w:rsidRPr="006709FF">
        <w:rPr>
          <w:rFonts w:ascii="Calibri" w:hAnsi="Calibri" w:cs="Calibri"/>
        </w:rPr>
        <w:t xml:space="preserve">Показать знание </w:t>
      </w:r>
      <w:r>
        <w:rPr>
          <w:rFonts w:ascii="Calibri" w:hAnsi="Calibri" w:cs="Calibri"/>
        </w:rPr>
        <w:t>современных методик и технологий.</w:t>
      </w:r>
    </w:p>
    <w:p w:rsidR="00CB6D4D" w:rsidRDefault="00CB6D4D" w:rsidP="00ED2229">
      <w:pPr>
        <w:tabs>
          <w:tab w:val="left" w:pos="1134"/>
        </w:tabs>
        <w:ind w:firstLine="709"/>
        <w:jc w:val="both"/>
        <w:rPr>
          <w:rFonts w:ascii="Calibri" w:hAnsi="Calibri" w:cs="Calibri"/>
        </w:rPr>
      </w:pPr>
    </w:p>
    <w:p w:rsidR="00CB6D4D" w:rsidRDefault="00CB6D4D" w:rsidP="00ED2229">
      <w:pPr>
        <w:pStyle w:val="a8"/>
        <w:spacing w:before="0" w:beforeAutospacing="0" w:after="0" w:afterAutospacing="0"/>
        <w:ind w:firstLine="709"/>
        <w:jc w:val="both"/>
        <w:rPr>
          <w:rFonts w:ascii="Calibri" w:hAnsi="Calibri" w:cs="Calibri"/>
          <w:b/>
        </w:rPr>
      </w:pPr>
      <w:r w:rsidRPr="006709FF">
        <w:rPr>
          <w:rFonts w:ascii="Calibri" w:hAnsi="Calibri" w:cs="Calibri"/>
          <w:b/>
        </w:rPr>
        <w:t>Примерные темы ВКР</w:t>
      </w:r>
      <w:r w:rsidRPr="006709FF">
        <w:rPr>
          <w:rStyle w:val="af"/>
          <w:rFonts w:ascii="Calibri" w:hAnsi="Calibri" w:cs="Calibri"/>
          <w:b/>
        </w:rPr>
        <w:footnoteReference w:id="4"/>
      </w:r>
    </w:p>
    <w:p w:rsidR="00E02D65" w:rsidRPr="006709FF" w:rsidRDefault="00E02D65" w:rsidP="00ED2229">
      <w:pPr>
        <w:pStyle w:val="a8"/>
        <w:spacing w:before="0" w:beforeAutospacing="0" w:after="0" w:afterAutospacing="0"/>
        <w:ind w:firstLine="709"/>
        <w:jc w:val="both"/>
        <w:rPr>
          <w:rFonts w:ascii="Calibri" w:hAnsi="Calibri" w:cs="Calibri"/>
          <w:b/>
        </w:rPr>
      </w:pP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Педагогические условия развития произвольного внимания (мышления, восприятия, памяти и т.д.) младших школьников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Способность моделирования музыкально-педагогических объектов как компонент профессиональной направленности учителя</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Профессиональное развитие учителя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Характеристика деятельности учителя музыки (из опыта работы учителя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Влияние интонационной выразительности учителя музыки на повышение эффективности урока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Взаимообусловленность деятельности учителя и учащихся в учебном процессе как условие активизации познавательной деятельности учащихся</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Формирование психологического микроклимата детского коллектива (из опыта работы)</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Музыкальное воспитание в семье как условие формирования личности ребенка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Роль семейных традиций в музыкальном развитии детей</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Внеклассные музыкальные занятия как один из способов развития положительных эмоций младших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Музыкальное образование детей с проблемами в развитии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Преемственность дошкольного и начального образования в условиях системы специального образования</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 xml:space="preserve">Возможности урока музыки как средства реализации </w:t>
      </w:r>
      <w:proofErr w:type="spellStart"/>
      <w:r w:rsidRPr="00962524">
        <w:rPr>
          <w:rFonts w:asciiTheme="minorHAnsi" w:hAnsiTheme="minorHAnsi"/>
        </w:rPr>
        <w:t>здоровьесберегающих</w:t>
      </w:r>
      <w:proofErr w:type="spellEnd"/>
      <w:r w:rsidRPr="00962524">
        <w:rPr>
          <w:rFonts w:asciiTheme="minorHAnsi" w:hAnsiTheme="minorHAnsi"/>
        </w:rPr>
        <w:t xml:space="preserve"> технологий</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Народная песня и ее роль в патриотическом воспитании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Развитие художественно-творческих способностей учащихся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lastRenderedPageBreak/>
        <w:t>Использование видео на урочных и внеклассных занятиях по музыке как способ активизации восприятия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Музыкальная игра как средство формирования коммуникативных качеств у детей младшего школьного возраста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Роль музыки в экологическом воспитании младших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Организация музыкально-теоретической деятельности учащихся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Развитие художественно-творческих способностей учащихся</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Истоки музыкальной педагогики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Эмоциональное состояние учителя и ученика на уроке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Художественная одаренность как педагогическая проблема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Художественно-педагогическое общение и анализ в структуре музыкально-образовательной деятельности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Эстетическое воспитание детей через народные образы</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Игровые методы и приемы развития музыкальных интересов младших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Педагогические условия организации досуговой деятельности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Знакомство с творчеством музыкантов-исполнителей как средство профессиональной подготовки учителя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Нравственное воспитание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Формирование музыкальной культуры дошкольников посредством ознакомления их с музыкой русских композиторов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Формирование межнационального общения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Проверка и оценка знаний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Методы и приемы организации сравнительного художественно-педагогического анализа произведений музыки и ИЗО на музыкальных занятиях</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Влияние арт-терапевтических занятий на эмоциональное состояние детей</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Роль фольклора в музыкальном образовании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Приобщение школьников к национальной культуре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Формирование национальной музыкальной культуры учащихся средних классов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Формирование межнационального общения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Комплексное занятие как интеграция разных видов деятельности и ее искусства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Композиторы-романтики в жизни школьников старшего возраста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Современный подход к работе по постановке певческого и речевого голоса ребенка-дошкольника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Современные подходы авторов новых программ к организации театрально – игровой деятельности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Развитие музыкального мышления у детей старшего дошкольного возраста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Ознакомление детей с классической музыкой на примере произведений М.И.Глинки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Постановка детского певческого голоса на основе резонансной техники пения</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Хороводная игра как вид музыкально-игрового творчества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Знакомство с современными стилями и направлениями в музыке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Значение творческого наследия М.И. Глинки в развитии отечественной музыкальной педагогики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Нетрадиционные формы урочных и внеурочных музыкальных занятий</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Реализация вечной темы искусства темы любви на уроках музыки (на примере В.Шекспира «Ромео и Джульетта»)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Школа русского фольклора в общеобразовательной школе.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 xml:space="preserve">Формирование чувства ритма в процессе инструментального </w:t>
      </w:r>
      <w:proofErr w:type="spellStart"/>
      <w:r w:rsidRPr="00962524">
        <w:rPr>
          <w:rFonts w:asciiTheme="minorHAnsi" w:hAnsiTheme="minorHAnsi"/>
        </w:rPr>
        <w:t>музицирования</w:t>
      </w:r>
      <w:proofErr w:type="spellEnd"/>
      <w:r w:rsidRPr="00962524">
        <w:rPr>
          <w:rFonts w:asciiTheme="minorHAnsi" w:hAnsiTheme="minorHAnsi"/>
        </w:rPr>
        <w:t>.</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lastRenderedPageBreak/>
        <w:t xml:space="preserve">Формирование творческих способностей учащихся в процессе инструментального </w:t>
      </w:r>
      <w:proofErr w:type="spellStart"/>
      <w:r w:rsidRPr="00962524">
        <w:rPr>
          <w:rFonts w:asciiTheme="minorHAnsi" w:hAnsiTheme="minorHAnsi"/>
        </w:rPr>
        <w:t>музицирования</w:t>
      </w:r>
      <w:proofErr w:type="spellEnd"/>
      <w:r w:rsidRPr="00962524">
        <w:rPr>
          <w:rFonts w:asciiTheme="minorHAnsi" w:hAnsiTheme="minorHAnsi"/>
        </w:rPr>
        <w:t>.</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Художественно-эстетическое воспитание средствами киномузыки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Пути формирования многоголосного пения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Проблема становления урока музыки как урока искусства.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Тематическое занятие как форма музыкального образования дошкольников.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Принцип историзма при изучении искусства театра.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Синтез искусств в создании художественного образа.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Игровой метод как основа в музыкальном образовании младших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Методы изучения крупных музыкальных произведений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Нетрадиционные формы построения урока музыки (Уроки-путешествия).</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Рок-музыка и ее значение в воспитании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Роль авторской песни в формировании музыкального вкуса школьника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Внеклассная музыкальная работа как средство формирования музыкальной культуры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Музыкальная олимпиада как форма организации музыкально-интеллектуальной досуговой деятельности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Музыкальная грамота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Формирование интереса к музыке у младших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Школьникам о фольклоре (обобщение педагогического опыта учителя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Школьникам о театре оперы и балета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Героическая тема в современных произведениях по музыке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 xml:space="preserve">Урок музыки как урок искусства (на примере творчества А.Н. </w:t>
      </w:r>
      <w:proofErr w:type="spellStart"/>
      <w:r w:rsidRPr="00962524">
        <w:rPr>
          <w:rFonts w:asciiTheme="minorHAnsi" w:hAnsiTheme="minorHAnsi"/>
        </w:rPr>
        <w:t>Пахмутовой</w:t>
      </w:r>
      <w:proofErr w:type="spellEnd"/>
      <w:r w:rsidRPr="00962524">
        <w:rPr>
          <w:rFonts w:asciiTheme="minorHAnsi" w:hAnsiTheme="minorHAnsi"/>
        </w:rPr>
        <w:t>)</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Педагогические условия изучения авангардной музыки на уроках в общеобразовательной школе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Педагогическое руководство процессом восприятия творчества Э.Грига в общеобразовательной школе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Организация вокально-хорового обучения учащихся общеобразовательной школы в условиях урока музыки и внеурочной деятельности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Школьникам о пианистах</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Современная музыка в воспитательной работе со школьниками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Вокальные игры с детьми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 в интегративном процессе комплексного взаимодействия искусств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Роль русской классической музыки на формирование личности (на примере творчества А.П. Бородина)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Роль русской классической музыки на формирование личности (на примере творчества М.И. Глинки)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Использование произведений ИЗО на уроках музыки в общеобразовательной школе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 xml:space="preserve">Реализация принципов музыкального образования Д.Б. </w:t>
      </w:r>
      <w:proofErr w:type="spellStart"/>
      <w:r w:rsidRPr="00962524">
        <w:rPr>
          <w:rFonts w:asciiTheme="minorHAnsi" w:hAnsiTheme="minorHAnsi"/>
        </w:rPr>
        <w:t>Кабалевского</w:t>
      </w:r>
      <w:proofErr w:type="spellEnd"/>
      <w:r w:rsidRPr="00962524">
        <w:rPr>
          <w:rFonts w:asciiTheme="minorHAnsi" w:hAnsiTheme="minorHAnsi"/>
        </w:rPr>
        <w:t xml:space="preserve"> в практике современной общеобразовательной школы</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 xml:space="preserve">Реализация идей, принципов музыканта – педагога Д.Б. </w:t>
      </w:r>
      <w:proofErr w:type="spellStart"/>
      <w:r w:rsidRPr="00962524">
        <w:rPr>
          <w:rFonts w:asciiTheme="minorHAnsi" w:hAnsiTheme="minorHAnsi"/>
        </w:rPr>
        <w:t>Кабалевского</w:t>
      </w:r>
      <w:proofErr w:type="spellEnd"/>
      <w:r w:rsidRPr="00962524">
        <w:rPr>
          <w:rFonts w:asciiTheme="minorHAnsi" w:hAnsiTheme="minorHAnsi"/>
        </w:rPr>
        <w:t xml:space="preserve"> в программе «Музыка»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Знакомство с творчеством музыкантов – исполнителей как средство профессиональной подготовки учителя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Моделирование художественно-творческого процесса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Урок музыки как урок искусства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lastRenderedPageBreak/>
        <w:t>Изучение музыкального наследия В.А. Моцарта во внеклассных формах музыкально-эстетической деятельности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Музыка П.И. Чайковского на уроках музыки в школе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 xml:space="preserve">Как рассказывать детям о музыке (из опыта работы музыканта-педагога Д.Б. </w:t>
      </w:r>
      <w:proofErr w:type="spellStart"/>
      <w:r w:rsidRPr="00962524">
        <w:rPr>
          <w:rFonts w:asciiTheme="minorHAnsi" w:hAnsiTheme="minorHAnsi"/>
        </w:rPr>
        <w:t>Кабалевского</w:t>
      </w:r>
      <w:proofErr w:type="spellEnd"/>
      <w:r w:rsidRPr="00962524">
        <w:rPr>
          <w:rFonts w:asciiTheme="minorHAnsi" w:hAnsiTheme="minorHAnsi"/>
        </w:rPr>
        <w:t>)</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Как рассказывать детям о песнях Великой Отечественной войны</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Как рассказывать детям о песнях Отечественной войны 1812 года</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Изучение творчества В.А. Моцарта в современной школе</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Занимательная музыка в процессе обучения школьников</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Организация музыкального исполнительства в процессе инструментальной деятельности детей на уроках музыки</w:t>
      </w:r>
    </w:p>
    <w:p w:rsidR="00962524" w:rsidRPr="00962524" w:rsidRDefault="00962524" w:rsidP="00962524">
      <w:pPr>
        <w:pStyle w:val="a6"/>
        <w:numPr>
          <w:ilvl w:val="0"/>
          <w:numId w:val="56"/>
        </w:numPr>
        <w:tabs>
          <w:tab w:val="left" w:pos="709"/>
        </w:tabs>
        <w:jc w:val="both"/>
        <w:rPr>
          <w:rFonts w:asciiTheme="minorHAnsi" w:hAnsiTheme="minorHAnsi"/>
        </w:rPr>
      </w:pPr>
      <w:r w:rsidRPr="00962524">
        <w:rPr>
          <w:rFonts w:asciiTheme="minorHAnsi" w:hAnsiTheme="minorHAnsi"/>
        </w:rPr>
        <w:t>Организация музыкально-композиционного творчества детей на уроках музыки</w:t>
      </w:r>
    </w:p>
    <w:p w:rsidR="00962524" w:rsidRDefault="00962524" w:rsidP="00ED2229">
      <w:pPr>
        <w:tabs>
          <w:tab w:val="left" w:pos="709"/>
        </w:tabs>
        <w:ind w:firstLine="709"/>
        <w:jc w:val="both"/>
        <w:rPr>
          <w:rFonts w:ascii="Calibri" w:hAnsi="Calibri" w:cs="Calibri"/>
          <w:b/>
          <w:bCs/>
        </w:rPr>
      </w:pPr>
    </w:p>
    <w:p w:rsidR="00CB6D4D" w:rsidRPr="006709FF" w:rsidRDefault="00CB6D4D" w:rsidP="00ED2229">
      <w:pPr>
        <w:tabs>
          <w:tab w:val="left" w:pos="709"/>
        </w:tabs>
        <w:ind w:firstLine="709"/>
        <w:jc w:val="both"/>
        <w:rPr>
          <w:rFonts w:ascii="Calibri" w:hAnsi="Calibri" w:cs="Calibri"/>
        </w:rPr>
      </w:pPr>
      <w:r w:rsidRPr="006709FF">
        <w:rPr>
          <w:rFonts w:ascii="Calibri" w:hAnsi="Calibri" w:cs="Calibri"/>
          <w:b/>
          <w:bCs/>
        </w:rPr>
        <w:t>Критерии оценки знаний выпускников п</w:t>
      </w:r>
      <w:r w:rsidRPr="006709FF">
        <w:rPr>
          <w:rFonts w:ascii="Calibri" w:hAnsi="Calibri" w:cs="Calibri"/>
          <w:b/>
        </w:rPr>
        <w:t>о защите ВКР</w:t>
      </w:r>
    </w:p>
    <w:p w:rsidR="00CB6D4D" w:rsidRPr="006709FF" w:rsidRDefault="00CB6D4D" w:rsidP="00264A7B">
      <w:pPr>
        <w:ind w:firstLine="709"/>
        <w:jc w:val="both"/>
        <w:rPr>
          <w:rFonts w:ascii="Calibri" w:hAnsi="Calibri" w:cs="Calibri"/>
        </w:rPr>
      </w:pPr>
      <w:r w:rsidRPr="006709FF">
        <w:rPr>
          <w:rFonts w:ascii="Calibri" w:hAnsi="Calibri" w:cs="Calibri"/>
        </w:rPr>
        <w:t>Результат аттестации выражается в оценке. Оценка – это определение и выражение степени усвоения выпускниками знаний и умений, установленных программой по педагогике и психологии. К оцениванию ответа слушателей предъявляются следующие требования: объективность, гласность, обоснованность, индивидуальный характер.</w:t>
      </w:r>
    </w:p>
    <w:p w:rsidR="00CB6D4D" w:rsidRPr="006709FF" w:rsidRDefault="00CB6D4D" w:rsidP="00ED2229">
      <w:pPr>
        <w:ind w:firstLine="709"/>
        <w:jc w:val="both"/>
        <w:rPr>
          <w:rFonts w:ascii="Calibri" w:hAnsi="Calibri" w:cs="Calibri"/>
        </w:rPr>
      </w:pPr>
      <w:r w:rsidRPr="006709FF">
        <w:rPr>
          <w:rFonts w:ascii="Calibri" w:hAnsi="Calibri" w:cs="Calibri"/>
        </w:rPr>
        <w:t xml:space="preserve">Ответ оценивается на </w:t>
      </w:r>
      <w:r w:rsidRPr="006709FF">
        <w:rPr>
          <w:rFonts w:ascii="Calibri" w:hAnsi="Calibri" w:cs="Calibri"/>
          <w:b/>
        </w:rPr>
        <w:t>«отлично»,</w:t>
      </w:r>
      <w:r w:rsidRPr="006709FF">
        <w:rPr>
          <w:rFonts w:ascii="Calibri" w:hAnsi="Calibri" w:cs="Calibri"/>
        </w:rPr>
        <w:t xml:space="preserve"> если слушатель демонстрирует глубокое и полное овладение содержанием учебного материала и основными понятиями курса, легко ориентируется в теоретических вопросах и умеет адекватно проиллюстрировать их примерами из практики; при ответе высказывает и доказывает свои суждения. Отличная оценка предполагает грамотную, логичную речь, умение строить диалог с членами государственной комиссии.</w:t>
      </w:r>
    </w:p>
    <w:p w:rsidR="00CB6D4D" w:rsidRPr="006709FF" w:rsidRDefault="00CB6D4D" w:rsidP="00ED2229">
      <w:pPr>
        <w:ind w:firstLine="709"/>
        <w:jc w:val="both"/>
        <w:rPr>
          <w:rFonts w:ascii="Calibri" w:hAnsi="Calibri" w:cs="Calibri"/>
        </w:rPr>
      </w:pPr>
      <w:r w:rsidRPr="006709FF">
        <w:rPr>
          <w:rFonts w:ascii="Calibri" w:hAnsi="Calibri" w:cs="Calibri"/>
          <w:b/>
        </w:rPr>
        <w:t>«Хорошо»</w:t>
      </w:r>
      <w:r w:rsidRPr="006709FF">
        <w:rPr>
          <w:rFonts w:ascii="Calibri" w:hAnsi="Calibri" w:cs="Calibri"/>
        </w:rPr>
        <w:t xml:space="preserve"> ставится, если слушатель полно освоил содержание учебного материала, владеет понятийным аппаратом, ориентируется в материале, осознанно применяет знания для решения практических задач, грамотно излагает свои суждения, доказывает их, но ответ либо слишком краткий, либо имеет отдельные неточности.</w:t>
      </w:r>
    </w:p>
    <w:p w:rsidR="00CB6D4D" w:rsidRPr="006709FF" w:rsidRDefault="00CB6D4D" w:rsidP="00ED2229">
      <w:pPr>
        <w:ind w:firstLine="709"/>
        <w:jc w:val="both"/>
        <w:rPr>
          <w:rFonts w:ascii="Calibri" w:hAnsi="Calibri" w:cs="Calibri"/>
        </w:rPr>
      </w:pPr>
      <w:r w:rsidRPr="006709FF">
        <w:rPr>
          <w:rFonts w:ascii="Calibri" w:hAnsi="Calibri" w:cs="Calibri"/>
          <w:b/>
        </w:rPr>
        <w:t>«Удовлетворительно»</w:t>
      </w:r>
      <w:r w:rsidRPr="006709FF">
        <w:rPr>
          <w:rFonts w:ascii="Calibri" w:hAnsi="Calibri" w:cs="Calibri"/>
        </w:rPr>
        <w:t xml:space="preserve"> получает слушатель, если обнаруживает знание и понимание основных положений курса, но излагает его без доказательства и аргументов, излагает материал неполно, непоследовательно, допускает неточности в определении понятий, не может подтвердить теоретические положения примерами практического характера.</w:t>
      </w:r>
    </w:p>
    <w:p w:rsidR="00CB6D4D" w:rsidRPr="006709FF" w:rsidRDefault="00CB6D4D" w:rsidP="00ED2229">
      <w:pPr>
        <w:ind w:firstLine="709"/>
        <w:jc w:val="both"/>
        <w:rPr>
          <w:rFonts w:ascii="Calibri" w:hAnsi="Calibri" w:cs="Calibri"/>
        </w:rPr>
      </w:pPr>
      <w:r w:rsidRPr="006709FF">
        <w:rPr>
          <w:rFonts w:ascii="Calibri" w:hAnsi="Calibri" w:cs="Calibri"/>
        </w:rPr>
        <w:t xml:space="preserve">Ответ оценивается на </w:t>
      </w:r>
      <w:r w:rsidRPr="006709FF">
        <w:rPr>
          <w:rFonts w:ascii="Calibri" w:hAnsi="Calibri" w:cs="Calibri"/>
          <w:b/>
        </w:rPr>
        <w:t>«неудовлетворительно»,</w:t>
      </w:r>
      <w:r w:rsidRPr="006709FF">
        <w:rPr>
          <w:rFonts w:ascii="Calibri" w:hAnsi="Calibri" w:cs="Calibri"/>
        </w:rPr>
        <w:t xml:space="preserve"> если слушатель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не соотносит теоретические знания и практику.</w:t>
      </w:r>
    </w:p>
    <w:p w:rsidR="00CB6D4D" w:rsidRDefault="00CB6D4D" w:rsidP="00ED2229">
      <w:pPr>
        <w:tabs>
          <w:tab w:val="left" w:pos="709"/>
        </w:tabs>
        <w:ind w:firstLine="709"/>
        <w:jc w:val="both"/>
        <w:rPr>
          <w:rFonts w:ascii="Calibri" w:hAnsi="Calibri" w:cs="Calibri"/>
        </w:rPr>
      </w:pPr>
    </w:p>
    <w:p w:rsidR="0036460D" w:rsidRPr="00827871" w:rsidRDefault="0036460D" w:rsidP="0036460D">
      <w:pPr>
        <w:spacing w:line="265" w:lineRule="auto"/>
        <w:ind w:left="3120" w:right="240" w:hanging="2534"/>
        <w:rPr>
          <w:rFonts w:asciiTheme="minorHAnsi" w:hAnsiTheme="minorHAnsi"/>
        </w:rPr>
      </w:pPr>
      <w:r w:rsidRPr="00827871">
        <w:rPr>
          <w:rFonts w:asciiTheme="minorHAnsi" w:hAnsiTheme="minorHAnsi"/>
          <w:b/>
          <w:bCs/>
        </w:rPr>
        <w:t>Учебно-методическое обеспечение и информационное обеспечение программы (литература)</w:t>
      </w:r>
    </w:p>
    <w:p w:rsidR="0036460D" w:rsidRPr="00827871" w:rsidRDefault="0036460D" w:rsidP="0036460D">
      <w:pPr>
        <w:spacing w:line="15" w:lineRule="exact"/>
        <w:rPr>
          <w:rFonts w:asciiTheme="minorHAnsi" w:hAnsiTheme="minorHAnsi"/>
        </w:rPr>
      </w:pPr>
    </w:p>
    <w:p w:rsidR="0036460D" w:rsidRPr="00827871" w:rsidRDefault="0036460D" w:rsidP="00827871">
      <w:pPr>
        <w:ind w:left="340"/>
        <w:jc w:val="center"/>
        <w:rPr>
          <w:rFonts w:asciiTheme="minorHAnsi" w:hAnsiTheme="minorHAnsi"/>
        </w:rPr>
      </w:pPr>
      <w:r w:rsidRPr="00827871">
        <w:rPr>
          <w:rFonts w:asciiTheme="minorHAnsi" w:hAnsiTheme="minorHAnsi"/>
          <w:b/>
          <w:bCs/>
        </w:rPr>
        <w:t>Основная:</w:t>
      </w:r>
    </w:p>
    <w:p w:rsidR="0036460D" w:rsidRDefault="0036460D" w:rsidP="0036460D">
      <w:pPr>
        <w:spacing w:line="251" w:lineRule="exact"/>
        <w:rPr>
          <w:sz w:val="20"/>
          <w:szCs w:val="20"/>
        </w:rPr>
      </w:pPr>
    </w:p>
    <w:p w:rsidR="0036460D" w:rsidRDefault="0036460D" w:rsidP="0036460D">
      <w:pPr>
        <w:spacing w:line="28" w:lineRule="exact"/>
        <w:rPr>
          <w:sz w:val="28"/>
          <w:szCs w:val="28"/>
        </w:rPr>
      </w:pPr>
    </w:p>
    <w:p w:rsidR="00150A08" w:rsidRPr="00150A08" w:rsidRDefault="00150A08" w:rsidP="00150A08">
      <w:pPr>
        <w:ind w:firstLine="709"/>
        <w:jc w:val="both"/>
        <w:rPr>
          <w:rFonts w:ascii="Calibri" w:hAnsi="Calibri" w:cs="Calibri"/>
        </w:rPr>
      </w:pPr>
      <w:r w:rsidRPr="00150A08">
        <w:rPr>
          <w:rFonts w:ascii="Calibri" w:hAnsi="Calibri" w:cs="Calibri"/>
        </w:rPr>
        <w:t>Актуальные проблемы художественного воспитания детей дошкольного и школьного возраста: Сборник. - М., 1983.</w:t>
      </w:r>
    </w:p>
    <w:p w:rsidR="00150A08" w:rsidRPr="00150A08" w:rsidRDefault="00150A08" w:rsidP="00150A08">
      <w:pPr>
        <w:ind w:firstLine="709"/>
        <w:jc w:val="both"/>
        <w:rPr>
          <w:rFonts w:ascii="Calibri" w:hAnsi="Calibri" w:cs="Calibri"/>
        </w:rPr>
      </w:pPr>
      <w:r w:rsidRPr="00150A08">
        <w:rPr>
          <w:rFonts w:ascii="Calibri" w:hAnsi="Calibri" w:cs="Calibri"/>
        </w:rPr>
        <w:t xml:space="preserve">2. Алексеев В.В. Русская народная песня в начальной школе. - Оса: </w:t>
      </w:r>
      <w:proofErr w:type="spellStart"/>
      <w:r w:rsidRPr="00150A08">
        <w:rPr>
          <w:rFonts w:ascii="Calibri" w:hAnsi="Calibri" w:cs="Calibri"/>
        </w:rPr>
        <w:t>Росстанина-Каме</w:t>
      </w:r>
      <w:proofErr w:type="spellEnd"/>
      <w:r w:rsidRPr="00150A08">
        <w:rPr>
          <w:rFonts w:ascii="Calibri" w:hAnsi="Calibri" w:cs="Calibri"/>
        </w:rPr>
        <w:t xml:space="preserve">, 1994. </w:t>
      </w:r>
    </w:p>
    <w:p w:rsidR="00150A08" w:rsidRPr="00150A08" w:rsidRDefault="00150A08" w:rsidP="00150A08">
      <w:pPr>
        <w:ind w:firstLine="709"/>
        <w:jc w:val="both"/>
        <w:rPr>
          <w:rFonts w:ascii="Calibri" w:hAnsi="Calibri" w:cs="Calibri"/>
        </w:rPr>
      </w:pPr>
      <w:r w:rsidRPr="00150A08">
        <w:rPr>
          <w:rFonts w:ascii="Calibri" w:hAnsi="Calibri" w:cs="Calibri"/>
        </w:rPr>
        <w:t>3. Алексеев Э. Фольклор в контексте современной культуры. - М., Советский композитор, 1988.</w:t>
      </w:r>
    </w:p>
    <w:p w:rsidR="00150A08" w:rsidRPr="00150A08" w:rsidRDefault="00150A08" w:rsidP="00150A08">
      <w:pPr>
        <w:ind w:firstLine="709"/>
        <w:jc w:val="both"/>
        <w:rPr>
          <w:rFonts w:ascii="Calibri" w:hAnsi="Calibri" w:cs="Calibri"/>
        </w:rPr>
      </w:pPr>
      <w:r w:rsidRPr="00150A08">
        <w:rPr>
          <w:rFonts w:ascii="Calibri" w:hAnsi="Calibri" w:cs="Calibri"/>
        </w:rPr>
        <w:lastRenderedPageBreak/>
        <w:t xml:space="preserve">4. </w:t>
      </w:r>
      <w:proofErr w:type="spellStart"/>
      <w:r w:rsidRPr="00150A08">
        <w:rPr>
          <w:rFonts w:ascii="Calibri" w:hAnsi="Calibri" w:cs="Calibri"/>
        </w:rPr>
        <w:t>Алякринский</w:t>
      </w:r>
      <w:proofErr w:type="spellEnd"/>
      <w:r w:rsidRPr="00150A08">
        <w:rPr>
          <w:rFonts w:ascii="Calibri" w:hAnsi="Calibri" w:cs="Calibri"/>
        </w:rPr>
        <w:t xml:space="preserve"> Б.С. О таланте и способностях. - М., 1971.</w:t>
      </w:r>
    </w:p>
    <w:p w:rsidR="00150A08" w:rsidRPr="00150A08" w:rsidRDefault="00150A08" w:rsidP="00150A08">
      <w:pPr>
        <w:ind w:firstLine="709"/>
        <w:jc w:val="both"/>
        <w:rPr>
          <w:rFonts w:ascii="Calibri" w:hAnsi="Calibri" w:cs="Calibri"/>
        </w:rPr>
      </w:pPr>
      <w:r w:rsidRPr="00150A08">
        <w:rPr>
          <w:rFonts w:ascii="Calibri" w:hAnsi="Calibri" w:cs="Calibri"/>
        </w:rPr>
        <w:t>5. Аникин В.П. Детский фольклор // Аникин В.П., Круглов Ю.Г. Русское ~ народное поэтическое творчество. - Л.: Просвещение, 1983.</w:t>
      </w:r>
    </w:p>
    <w:p w:rsidR="00150A08" w:rsidRPr="00150A08" w:rsidRDefault="00150A08" w:rsidP="00150A08">
      <w:pPr>
        <w:ind w:firstLine="709"/>
        <w:jc w:val="both"/>
        <w:rPr>
          <w:rFonts w:ascii="Calibri" w:hAnsi="Calibri" w:cs="Calibri"/>
        </w:rPr>
      </w:pPr>
      <w:r w:rsidRPr="00150A08">
        <w:rPr>
          <w:rFonts w:ascii="Calibri" w:hAnsi="Calibri" w:cs="Calibri"/>
        </w:rPr>
        <w:t>6. Аникин В.П. Русские народные пословицы, поговорки, загадки и детский фольклор. - М., 1957.</w:t>
      </w:r>
    </w:p>
    <w:p w:rsidR="00150A08" w:rsidRPr="00150A08" w:rsidRDefault="00150A08" w:rsidP="00150A08">
      <w:pPr>
        <w:ind w:firstLine="709"/>
        <w:jc w:val="both"/>
        <w:rPr>
          <w:rFonts w:ascii="Calibri" w:hAnsi="Calibri" w:cs="Calibri"/>
        </w:rPr>
      </w:pPr>
      <w:r w:rsidRPr="00150A08">
        <w:rPr>
          <w:rFonts w:ascii="Calibri" w:hAnsi="Calibri" w:cs="Calibri"/>
        </w:rPr>
        <w:t xml:space="preserve">7. Аристотель. Собрание сочинений в 4-х т. Т.З. Перевод. - М.: Мысль, 1981. </w:t>
      </w:r>
    </w:p>
    <w:p w:rsidR="00150A08" w:rsidRPr="00150A08" w:rsidRDefault="00150A08" w:rsidP="00150A08">
      <w:pPr>
        <w:ind w:firstLine="709"/>
        <w:jc w:val="both"/>
        <w:rPr>
          <w:rFonts w:ascii="Calibri" w:hAnsi="Calibri" w:cs="Calibri"/>
        </w:rPr>
      </w:pPr>
      <w:r w:rsidRPr="00150A08">
        <w:rPr>
          <w:rFonts w:ascii="Calibri" w:hAnsi="Calibri" w:cs="Calibri"/>
        </w:rPr>
        <w:t xml:space="preserve">8. Артемьева Т.И. Методологический аспект проблемы способностей. - М.: Наука, 1977. </w:t>
      </w:r>
    </w:p>
    <w:p w:rsidR="00150A08" w:rsidRPr="00150A08" w:rsidRDefault="00150A08" w:rsidP="00150A08">
      <w:pPr>
        <w:ind w:firstLine="709"/>
        <w:jc w:val="both"/>
        <w:rPr>
          <w:rFonts w:ascii="Calibri" w:hAnsi="Calibri" w:cs="Calibri"/>
        </w:rPr>
      </w:pPr>
      <w:r w:rsidRPr="00150A08">
        <w:rPr>
          <w:rFonts w:ascii="Calibri" w:hAnsi="Calibri" w:cs="Calibri"/>
        </w:rPr>
        <w:t>9. Асафьев Б.В. Избранные статьи о музыкальном просвещении и образовании. - Л.: Музыка, 1973.</w:t>
      </w:r>
    </w:p>
    <w:p w:rsidR="00150A08" w:rsidRPr="00150A08" w:rsidRDefault="00150A08" w:rsidP="00150A08">
      <w:pPr>
        <w:ind w:firstLine="709"/>
        <w:jc w:val="both"/>
        <w:rPr>
          <w:rFonts w:ascii="Calibri" w:hAnsi="Calibri" w:cs="Calibri"/>
        </w:rPr>
      </w:pPr>
      <w:r w:rsidRPr="00150A08">
        <w:rPr>
          <w:rFonts w:ascii="Calibri" w:hAnsi="Calibri" w:cs="Calibri"/>
        </w:rPr>
        <w:t xml:space="preserve">10. Асафьев Б.В. О народной музыке / Сост. И. </w:t>
      </w:r>
      <w:proofErr w:type="spellStart"/>
      <w:r w:rsidRPr="00150A08">
        <w:rPr>
          <w:rFonts w:ascii="Calibri" w:hAnsi="Calibri" w:cs="Calibri"/>
        </w:rPr>
        <w:t>Земцовский</w:t>
      </w:r>
      <w:proofErr w:type="spellEnd"/>
      <w:r w:rsidRPr="00150A08">
        <w:rPr>
          <w:rFonts w:ascii="Calibri" w:hAnsi="Calibri" w:cs="Calibri"/>
        </w:rPr>
        <w:t xml:space="preserve">, А. </w:t>
      </w:r>
      <w:proofErr w:type="spellStart"/>
      <w:r w:rsidRPr="00150A08">
        <w:rPr>
          <w:rFonts w:ascii="Calibri" w:hAnsi="Calibri" w:cs="Calibri"/>
        </w:rPr>
        <w:t>Кунанбаева</w:t>
      </w:r>
      <w:proofErr w:type="spellEnd"/>
      <w:r w:rsidRPr="00150A08">
        <w:rPr>
          <w:rFonts w:ascii="Calibri" w:hAnsi="Calibri" w:cs="Calibri"/>
        </w:rPr>
        <w:t>. - Л.: Музыка, 1987.</w:t>
      </w:r>
    </w:p>
    <w:p w:rsidR="00150A08" w:rsidRPr="00150A08" w:rsidRDefault="00150A08" w:rsidP="00150A08">
      <w:pPr>
        <w:ind w:firstLine="709"/>
        <w:jc w:val="both"/>
        <w:rPr>
          <w:rFonts w:ascii="Calibri" w:hAnsi="Calibri" w:cs="Calibri"/>
        </w:rPr>
      </w:pPr>
      <w:r w:rsidRPr="00150A08">
        <w:rPr>
          <w:rFonts w:ascii="Calibri" w:hAnsi="Calibri" w:cs="Calibri"/>
        </w:rPr>
        <w:t>11. Бахтин М. От былины до считалки /Рассказы о фольклоре/. - Л.: Детская литература, 1982.</w:t>
      </w:r>
    </w:p>
    <w:p w:rsidR="00150A08" w:rsidRPr="00150A08" w:rsidRDefault="00150A08" w:rsidP="00150A08">
      <w:pPr>
        <w:ind w:firstLine="709"/>
        <w:jc w:val="both"/>
        <w:rPr>
          <w:rFonts w:ascii="Calibri" w:hAnsi="Calibri" w:cs="Calibri"/>
        </w:rPr>
      </w:pPr>
      <w:r w:rsidRPr="00150A08">
        <w:rPr>
          <w:rFonts w:ascii="Calibri" w:hAnsi="Calibri" w:cs="Calibri"/>
        </w:rPr>
        <w:t>12. Бессонов П.А. Детские песни. - М., 1968.</w:t>
      </w:r>
    </w:p>
    <w:p w:rsidR="00150A08" w:rsidRPr="00150A08" w:rsidRDefault="00150A08" w:rsidP="00150A08">
      <w:pPr>
        <w:ind w:firstLine="709"/>
        <w:jc w:val="both"/>
        <w:rPr>
          <w:rFonts w:ascii="Calibri" w:hAnsi="Calibri" w:cs="Calibri"/>
        </w:rPr>
      </w:pPr>
      <w:r w:rsidRPr="00150A08">
        <w:rPr>
          <w:rFonts w:ascii="Calibri" w:hAnsi="Calibri" w:cs="Calibri"/>
        </w:rPr>
        <w:t>13. Богатырев П.Г. Вопросы теории народного искусства. - М.: Искусство, 1971.</w:t>
      </w:r>
    </w:p>
    <w:p w:rsidR="00150A08" w:rsidRPr="00150A08" w:rsidRDefault="00150A08" w:rsidP="00150A08">
      <w:pPr>
        <w:ind w:firstLine="709"/>
        <w:jc w:val="both"/>
        <w:rPr>
          <w:rFonts w:ascii="Calibri" w:hAnsi="Calibri" w:cs="Calibri"/>
        </w:rPr>
      </w:pPr>
      <w:r w:rsidRPr="00150A08">
        <w:rPr>
          <w:rFonts w:ascii="Calibri" w:hAnsi="Calibri" w:cs="Calibri"/>
        </w:rPr>
        <w:t>14. Богоявленская Л.Б. Пути к творчеству. - М., 1981.</w:t>
      </w:r>
    </w:p>
    <w:p w:rsidR="00150A08" w:rsidRPr="00150A08" w:rsidRDefault="00150A08" w:rsidP="00150A08">
      <w:pPr>
        <w:ind w:firstLine="709"/>
        <w:jc w:val="both"/>
        <w:rPr>
          <w:rFonts w:ascii="Calibri" w:hAnsi="Calibri" w:cs="Calibri"/>
        </w:rPr>
      </w:pPr>
      <w:r w:rsidRPr="00150A08">
        <w:rPr>
          <w:rFonts w:ascii="Calibri" w:hAnsi="Calibri" w:cs="Calibri"/>
        </w:rPr>
        <w:t>15. Василенко В.А. Детский фольклор. Русское народное поэтическое творчество. - М.: Педагогика, 1969.</w:t>
      </w:r>
    </w:p>
    <w:p w:rsidR="00150A08" w:rsidRPr="00150A08" w:rsidRDefault="00150A08" w:rsidP="00150A08">
      <w:pPr>
        <w:ind w:firstLine="709"/>
        <w:jc w:val="both"/>
        <w:rPr>
          <w:rFonts w:ascii="Calibri" w:hAnsi="Calibri" w:cs="Calibri"/>
        </w:rPr>
      </w:pPr>
      <w:r w:rsidRPr="00150A08">
        <w:rPr>
          <w:rFonts w:ascii="Calibri" w:hAnsi="Calibri" w:cs="Calibri"/>
        </w:rPr>
        <w:t>16. Васильцова 3.П. Мудрые заповеди народной педагогики. - М.: Педагогика, 1988.</w:t>
      </w:r>
    </w:p>
    <w:p w:rsidR="00150A08" w:rsidRPr="00150A08" w:rsidRDefault="00150A08" w:rsidP="00150A08">
      <w:pPr>
        <w:ind w:firstLine="709"/>
        <w:jc w:val="both"/>
        <w:rPr>
          <w:rFonts w:ascii="Calibri" w:hAnsi="Calibri" w:cs="Calibri"/>
        </w:rPr>
      </w:pPr>
      <w:r w:rsidRPr="00150A08">
        <w:rPr>
          <w:rFonts w:ascii="Calibri" w:hAnsi="Calibri" w:cs="Calibri"/>
        </w:rPr>
        <w:t xml:space="preserve">17. Введение в психологию / под редакцией Петровского А.В./. - М., 1996. </w:t>
      </w:r>
    </w:p>
    <w:p w:rsidR="00150A08" w:rsidRPr="00150A08" w:rsidRDefault="00150A08" w:rsidP="00150A08">
      <w:pPr>
        <w:ind w:firstLine="709"/>
        <w:jc w:val="both"/>
        <w:rPr>
          <w:rFonts w:ascii="Calibri" w:hAnsi="Calibri" w:cs="Calibri"/>
        </w:rPr>
      </w:pPr>
      <w:r w:rsidRPr="00150A08">
        <w:rPr>
          <w:rFonts w:ascii="Calibri" w:hAnsi="Calibri" w:cs="Calibri"/>
        </w:rPr>
        <w:t>18. Ветлугина Н.А. Музыкальное развитие ребенка. - М., 1968.</w:t>
      </w:r>
    </w:p>
    <w:p w:rsidR="00150A08" w:rsidRPr="00150A08" w:rsidRDefault="00150A08" w:rsidP="00150A08">
      <w:pPr>
        <w:ind w:firstLine="709"/>
        <w:jc w:val="both"/>
        <w:rPr>
          <w:rFonts w:ascii="Calibri" w:hAnsi="Calibri" w:cs="Calibri"/>
        </w:rPr>
      </w:pPr>
      <w:r w:rsidRPr="00150A08">
        <w:rPr>
          <w:rFonts w:ascii="Calibri" w:hAnsi="Calibri" w:cs="Calibri"/>
        </w:rPr>
        <w:t xml:space="preserve">19. Ветлугина Н.А. Музыкальное развитие ребенка. - М.: Просвещение 1968 </w:t>
      </w:r>
    </w:p>
    <w:p w:rsidR="00150A08" w:rsidRPr="00150A08" w:rsidRDefault="00150A08" w:rsidP="00150A08">
      <w:pPr>
        <w:ind w:firstLine="709"/>
        <w:jc w:val="both"/>
        <w:rPr>
          <w:rFonts w:ascii="Calibri" w:hAnsi="Calibri" w:cs="Calibri"/>
        </w:rPr>
      </w:pPr>
      <w:r w:rsidRPr="00150A08">
        <w:rPr>
          <w:rFonts w:ascii="Calibri" w:hAnsi="Calibri" w:cs="Calibri"/>
        </w:rPr>
        <w:t xml:space="preserve">20. Ветлугина Н.А., </w:t>
      </w:r>
      <w:proofErr w:type="spellStart"/>
      <w:r w:rsidRPr="00150A08">
        <w:rPr>
          <w:rFonts w:ascii="Calibri" w:hAnsi="Calibri" w:cs="Calibri"/>
        </w:rPr>
        <w:t>Кенеман</w:t>
      </w:r>
      <w:proofErr w:type="spellEnd"/>
      <w:r w:rsidRPr="00150A08">
        <w:rPr>
          <w:rFonts w:ascii="Calibri" w:hAnsi="Calibri" w:cs="Calibri"/>
        </w:rPr>
        <w:t xml:space="preserve"> А. Теория и методика музыкального воспитания в детском саду. - М., Просвещение, 1983; Методика музыкального воспитания в детском саду / Под ред. Ветлугиной Н.А. - Изд. 2-е - М., Просвещение, 1982.</w:t>
      </w:r>
    </w:p>
    <w:p w:rsidR="00150A08" w:rsidRPr="00150A08" w:rsidRDefault="00150A08" w:rsidP="00150A08">
      <w:pPr>
        <w:ind w:firstLine="709"/>
        <w:jc w:val="both"/>
        <w:rPr>
          <w:rFonts w:ascii="Calibri" w:hAnsi="Calibri" w:cs="Calibri"/>
        </w:rPr>
      </w:pPr>
      <w:r w:rsidRPr="00150A08">
        <w:rPr>
          <w:rFonts w:ascii="Calibri" w:hAnsi="Calibri" w:cs="Calibri"/>
        </w:rPr>
        <w:t>21. Волков И.Ф. Творческие методы и художественные системы. - М.: Искусство, 1989.</w:t>
      </w:r>
    </w:p>
    <w:p w:rsidR="00150A08" w:rsidRPr="00150A08" w:rsidRDefault="00150A08" w:rsidP="00150A08">
      <w:pPr>
        <w:ind w:firstLine="709"/>
        <w:jc w:val="both"/>
        <w:rPr>
          <w:rFonts w:ascii="Calibri" w:hAnsi="Calibri" w:cs="Calibri"/>
        </w:rPr>
      </w:pPr>
      <w:r w:rsidRPr="00150A08">
        <w:rPr>
          <w:rFonts w:ascii="Calibri" w:hAnsi="Calibri" w:cs="Calibri"/>
        </w:rPr>
        <w:t>22. Воспитание и обучение в детском саду. - М., 1976.</w:t>
      </w:r>
    </w:p>
    <w:p w:rsidR="00150A08" w:rsidRPr="00150A08" w:rsidRDefault="00150A08" w:rsidP="00150A08">
      <w:pPr>
        <w:ind w:firstLine="709"/>
        <w:jc w:val="both"/>
        <w:rPr>
          <w:rFonts w:ascii="Calibri" w:hAnsi="Calibri" w:cs="Calibri"/>
        </w:rPr>
      </w:pPr>
      <w:r w:rsidRPr="00150A08">
        <w:rPr>
          <w:rFonts w:ascii="Calibri" w:hAnsi="Calibri" w:cs="Calibri"/>
        </w:rPr>
        <w:t>23. Выготский Л.С. Игра и ее роль в психическом развитии ребенка. М.: Госиздат РСФСР, 1930.</w:t>
      </w:r>
    </w:p>
    <w:p w:rsidR="00150A08" w:rsidRPr="00150A08" w:rsidRDefault="00150A08" w:rsidP="00150A08">
      <w:pPr>
        <w:ind w:firstLine="709"/>
        <w:jc w:val="both"/>
        <w:rPr>
          <w:rFonts w:ascii="Calibri" w:hAnsi="Calibri" w:cs="Calibri"/>
        </w:rPr>
      </w:pPr>
      <w:r w:rsidRPr="00150A08">
        <w:rPr>
          <w:rFonts w:ascii="Calibri" w:hAnsi="Calibri" w:cs="Calibri"/>
        </w:rPr>
        <w:t xml:space="preserve">24. </w:t>
      </w:r>
      <w:proofErr w:type="spellStart"/>
      <w:r w:rsidRPr="00150A08">
        <w:rPr>
          <w:rFonts w:ascii="Calibri" w:hAnsi="Calibri" w:cs="Calibri"/>
        </w:rPr>
        <w:t>Гольдентрихт</w:t>
      </w:r>
      <w:proofErr w:type="spellEnd"/>
      <w:r w:rsidRPr="00150A08">
        <w:rPr>
          <w:rFonts w:ascii="Calibri" w:hAnsi="Calibri" w:cs="Calibri"/>
        </w:rPr>
        <w:t xml:space="preserve"> С.С. О природе эстетического творчества. Изд. 2-е. - М.: МГУ, 1977.</w:t>
      </w:r>
    </w:p>
    <w:p w:rsidR="00150A08" w:rsidRPr="00150A08" w:rsidRDefault="00150A08" w:rsidP="00150A08">
      <w:pPr>
        <w:ind w:firstLine="709"/>
        <w:jc w:val="both"/>
        <w:rPr>
          <w:rFonts w:ascii="Calibri" w:hAnsi="Calibri" w:cs="Calibri"/>
        </w:rPr>
      </w:pPr>
      <w:r w:rsidRPr="00150A08">
        <w:rPr>
          <w:rFonts w:ascii="Calibri" w:hAnsi="Calibri" w:cs="Calibri"/>
        </w:rPr>
        <w:t xml:space="preserve">25. Горький А.М. Заметки. Т.2. </w:t>
      </w:r>
    </w:p>
    <w:p w:rsidR="00150A08" w:rsidRPr="00150A08" w:rsidRDefault="00150A08" w:rsidP="00150A08">
      <w:pPr>
        <w:ind w:firstLine="709"/>
        <w:jc w:val="both"/>
        <w:rPr>
          <w:rFonts w:ascii="Calibri" w:hAnsi="Calibri" w:cs="Calibri"/>
        </w:rPr>
      </w:pPr>
      <w:r w:rsidRPr="00150A08">
        <w:rPr>
          <w:rFonts w:ascii="Calibri" w:hAnsi="Calibri" w:cs="Calibri"/>
        </w:rPr>
        <w:t>26. Горюнова Л. Мир народного творчества. Музыка в школе. - М.: Просвещение, 1990.</w:t>
      </w:r>
    </w:p>
    <w:p w:rsidR="00150A08" w:rsidRPr="00150A08" w:rsidRDefault="00150A08" w:rsidP="00150A08">
      <w:pPr>
        <w:ind w:firstLine="709"/>
        <w:jc w:val="both"/>
        <w:rPr>
          <w:rFonts w:ascii="Calibri" w:hAnsi="Calibri" w:cs="Calibri"/>
        </w:rPr>
      </w:pPr>
      <w:r w:rsidRPr="00150A08">
        <w:rPr>
          <w:rFonts w:ascii="Calibri" w:hAnsi="Calibri" w:cs="Calibri"/>
        </w:rPr>
        <w:t xml:space="preserve">27. </w:t>
      </w:r>
      <w:proofErr w:type="spellStart"/>
      <w:r w:rsidRPr="00150A08">
        <w:rPr>
          <w:rFonts w:ascii="Calibri" w:hAnsi="Calibri" w:cs="Calibri"/>
        </w:rPr>
        <w:t>Гошовский</w:t>
      </w:r>
      <w:proofErr w:type="spellEnd"/>
      <w:r w:rsidRPr="00150A08">
        <w:rPr>
          <w:rFonts w:ascii="Calibri" w:hAnsi="Calibri" w:cs="Calibri"/>
        </w:rPr>
        <w:t xml:space="preserve"> В. У истоков народной музыки славян. - М.: Советский композитор, 1971.</w:t>
      </w:r>
    </w:p>
    <w:p w:rsidR="00150A08" w:rsidRPr="00150A08" w:rsidRDefault="00150A08" w:rsidP="00150A08">
      <w:pPr>
        <w:ind w:firstLine="709"/>
        <w:jc w:val="both"/>
        <w:rPr>
          <w:rFonts w:ascii="Calibri" w:hAnsi="Calibri" w:cs="Calibri"/>
        </w:rPr>
      </w:pPr>
      <w:r w:rsidRPr="00150A08">
        <w:rPr>
          <w:rFonts w:ascii="Calibri" w:hAnsi="Calibri" w:cs="Calibri"/>
        </w:rPr>
        <w:t>28. Громов Е.С. Художественное творчество. Опыт характеристики некоторых проблем. - М.: Политиздат, 1970.</w:t>
      </w:r>
    </w:p>
    <w:p w:rsidR="00150A08" w:rsidRPr="00150A08" w:rsidRDefault="00150A08" w:rsidP="00150A08">
      <w:pPr>
        <w:ind w:firstLine="709"/>
        <w:jc w:val="both"/>
        <w:rPr>
          <w:rFonts w:ascii="Calibri" w:hAnsi="Calibri" w:cs="Calibri"/>
        </w:rPr>
      </w:pPr>
      <w:r w:rsidRPr="00150A08">
        <w:rPr>
          <w:rFonts w:ascii="Calibri" w:hAnsi="Calibri" w:cs="Calibri"/>
        </w:rPr>
        <w:t>29. Гусев В.Е. О коллективности в фольклоре. Диалектика личного и массового творчества. Специфика фольклорных жанров. Л.: Наука, 1967.</w:t>
      </w:r>
    </w:p>
    <w:p w:rsidR="00150A08" w:rsidRPr="00150A08" w:rsidRDefault="00150A08" w:rsidP="00150A08">
      <w:pPr>
        <w:ind w:firstLine="709"/>
        <w:jc w:val="both"/>
        <w:rPr>
          <w:rFonts w:ascii="Calibri" w:hAnsi="Calibri" w:cs="Calibri"/>
        </w:rPr>
      </w:pPr>
      <w:r w:rsidRPr="00150A08">
        <w:rPr>
          <w:rFonts w:ascii="Calibri" w:hAnsi="Calibri" w:cs="Calibri"/>
        </w:rPr>
        <w:t>30. Гусев В.Е. Эстетика фольклора. - Л.: Наука, 1967.</w:t>
      </w:r>
    </w:p>
    <w:p w:rsidR="00150A08" w:rsidRPr="00150A08" w:rsidRDefault="00150A08" w:rsidP="00150A08">
      <w:pPr>
        <w:ind w:firstLine="709"/>
        <w:jc w:val="both"/>
        <w:rPr>
          <w:rFonts w:ascii="Calibri" w:hAnsi="Calibri" w:cs="Calibri"/>
        </w:rPr>
      </w:pPr>
      <w:r w:rsidRPr="00150A08">
        <w:rPr>
          <w:rFonts w:ascii="Calibri" w:hAnsi="Calibri" w:cs="Calibri"/>
        </w:rPr>
        <w:t>31. Давлетов К.С. Фольклор, как вид искусства. - М., Наука, 1966. - с. 357 ЗЗ. Дети и игра. - Курьер Юнеско, 1980.</w:t>
      </w:r>
    </w:p>
    <w:p w:rsidR="00150A08" w:rsidRPr="00150A08" w:rsidRDefault="00150A08" w:rsidP="00150A08">
      <w:pPr>
        <w:ind w:firstLine="709"/>
        <w:jc w:val="both"/>
        <w:rPr>
          <w:rFonts w:ascii="Calibri" w:hAnsi="Calibri" w:cs="Calibri"/>
        </w:rPr>
      </w:pPr>
      <w:r w:rsidRPr="00150A08">
        <w:rPr>
          <w:rFonts w:ascii="Calibri" w:hAnsi="Calibri" w:cs="Calibri"/>
        </w:rPr>
        <w:t>32. Детский фольклор: Примерная программа для фольклорных и этнографических кружков. - М.: ВНМЦ, 1987.</w:t>
      </w:r>
    </w:p>
    <w:p w:rsidR="00150A08" w:rsidRPr="00150A08" w:rsidRDefault="00150A08" w:rsidP="00150A08">
      <w:pPr>
        <w:ind w:firstLine="709"/>
        <w:jc w:val="both"/>
        <w:rPr>
          <w:rFonts w:ascii="Calibri" w:hAnsi="Calibri" w:cs="Calibri"/>
        </w:rPr>
      </w:pPr>
      <w:r w:rsidRPr="00150A08">
        <w:rPr>
          <w:rFonts w:ascii="Calibri" w:hAnsi="Calibri" w:cs="Calibri"/>
        </w:rPr>
        <w:t>33. Дмитриева Н.А. Вопросы эстетического воспитания. - М., 1956. 37. Домострой. - Минск: ТПЦ «</w:t>
      </w:r>
      <w:proofErr w:type="spellStart"/>
      <w:r w:rsidRPr="00150A08">
        <w:rPr>
          <w:rFonts w:ascii="Calibri" w:hAnsi="Calibri" w:cs="Calibri"/>
        </w:rPr>
        <w:t>Полифакт</w:t>
      </w:r>
      <w:proofErr w:type="spellEnd"/>
      <w:r w:rsidRPr="00150A08">
        <w:rPr>
          <w:rFonts w:ascii="Calibri" w:hAnsi="Calibri" w:cs="Calibri"/>
        </w:rPr>
        <w:t xml:space="preserve">», 1991. </w:t>
      </w:r>
    </w:p>
    <w:p w:rsidR="00150A08" w:rsidRPr="00150A08" w:rsidRDefault="00150A08" w:rsidP="00150A08">
      <w:pPr>
        <w:ind w:firstLine="709"/>
        <w:jc w:val="both"/>
        <w:rPr>
          <w:rFonts w:ascii="Calibri" w:hAnsi="Calibri" w:cs="Calibri"/>
        </w:rPr>
      </w:pPr>
      <w:r>
        <w:rPr>
          <w:rFonts w:ascii="Calibri" w:hAnsi="Calibri" w:cs="Calibri"/>
        </w:rPr>
        <w:t>34.</w:t>
      </w:r>
      <w:r w:rsidRPr="00150A08">
        <w:rPr>
          <w:rFonts w:ascii="Calibri" w:hAnsi="Calibri" w:cs="Calibri"/>
        </w:rPr>
        <w:t xml:space="preserve">  Абдулин Э.Б., Николаева Е.В. Теория музыкального образования. – Москва, 2004.</w:t>
      </w:r>
    </w:p>
    <w:p w:rsidR="00150A08" w:rsidRPr="00150A08" w:rsidRDefault="00150A08" w:rsidP="00150A08">
      <w:pPr>
        <w:ind w:firstLine="709"/>
        <w:jc w:val="both"/>
        <w:rPr>
          <w:rFonts w:ascii="Calibri" w:hAnsi="Calibri" w:cs="Calibri"/>
        </w:rPr>
      </w:pPr>
      <w:r>
        <w:rPr>
          <w:rFonts w:ascii="Calibri" w:hAnsi="Calibri" w:cs="Calibri"/>
        </w:rPr>
        <w:t>35.</w:t>
      </w:r>
      <w:r w:rsidRPr="00150A08">
        <w:rPr>
          <w:rFonts w:ascii="Calibri" w:hAnsi="Calibri" w:cs="Calibri"/>
        </w:rPr>
        <w:t xml:space="preserve">   Абдуллин,    Э.    Б.    Теория    и    практика   музыкального   обучения   в общеобразовательной школе: Пособие для учителя / Э. Б. Абдуллин — М.: Просвещение, 2009.</w:t>
      </w:r>
    </w:p>
    <w:p w:rsidR="00150A08" w:rsidRPr="00150A08" w:rsidRDefault="00150A08" w:rsidP="00150A08">
      <w:pPr>
        <w:ind w:firstLine="709"/>
        <w:jc w:val="both"/>
        <w:rPr>
          <w:rFonts w:ascii="Calibri" w:hAnsi="Calibri" w:cs="Calibri"/>
        </w:rPr>
      </w:pPr>
      <w:r w:rsidRPr="00150A08">
        <w:rPr>
          <w:rFonts w:ascii="Calibri" w:hAnsi="Calibri" w:cs="Calibri"/>
        </w:rPr>
        <w:lastRenderedPageBreak/>
        <w:t>3</w:t>
      </w:r>
      <w:r>
        <w:rPr>
          <w:rFonts w:ascii="Calibri" w:hAnsi="Calibri" w:cs="Calibri"/>
        </w:rPr>
        <w:t>6</w:t>
      </w:r>
      <w:r w:rsidRPr="00150A08">
        <w:rPr>
          <w:rFonts w:ascii="Calibri" w:hAnsi="Calibri" w:cs="Calibri"/>
        </w:rPr>
        <w:t>. Андреев В. И. Педагогика. Учебный курс для творческого саморазвития. - Казань: Центр инновационных технологий, 2000.</w:t>
      </w:r>
    </w:p>
    <w:p w:rsidR="00150A08" w:rsidRPr="00150A08" w:rsidRDefault="00150A08" w:rsidP="00150A08">
      <w:pPr>
        <w:ind w:firstLine="709"/>
        <w:jc w:val="both"/>
        <w:rPr>
          <w:rFonts w:ascii="Calibri" w:hAnsi="Calibri" w:cs="Calibri"/>
        </w:rPr>
      </w:pPr>
      <w:r>
        <w:rPr>
          <w:rFonts w:ascii="Calibri" w:hAnsi="Calibri" w:cs="Calibri"/>
        </w:rPr>
        <w:t>37</w:t>
      </w:r>
      <w:r w:rsidRPr="00150A08">
        <w:rPr>
          <w:rFonts w:ascii="Calibri" w:hAnsi="Calibri" w:cs="Calibri"/>
        </w:rPr>
        <w:t xml:space="preserve">.   Анисимов, В. П. Диагностика музыкальных способностей детей. Учеб, пособие для студентов высших учебных заведений - М.: </w:t>
      </w:r>
      <w:proofErr w:type="spellStart"/>
      <w:r w:rsidRPr="00150A08">
        <w:rPr>
          <w:rFonts w:ascii="Calibri" w:hAnsi="Calibri" w:cs="Calibri"/>
        </w:rPr>
        <w:t>Владос</w:t>
      </w:r>
      <w:proofErr w:type="spellEnd"/>
      <w:r w:rsidRPr="00150A08">
        <w:rPr>
          <w:rFonts w:ascii="Calibri" w:hAnsi="Calibri" w:cs="Calibri"/>
        </w:rPr>
        <w:t>, 2007.</w:t>
      </w:r>
    </w:p>
    <w:p w:rsidR="00150A08" w:rsidRPr="00150A08" w:rsidRDefault="00150A08" w:rsidP="00150A08">
      <w:pPr>
        <w:ind w:firstLine="709"/>
        <w:jc w:val="both"/>
        <w:rPr>
          <w:rFonts w:ascii="Calibri" w:hAnsi="Calibri" w:cs="Calibri"/>
        </w:rPr>
      </w:pPr>
      <w:r>
        <w:rPr>
          <w:rFonts w:ascii="Calibri" w:hAnsi="Calibri" w:cs="Calibri"/>
        </w:rPr>
        <w:t>38</w:t>
      </w:r>
      <w:r w:rsidRPr="00150A08">
        <w:rPr>
          <w:rFonts w:ascii="Calibri" w:hAnsi="Calibri" w:cs="Calibri"/>
        </w:rPr>
        <w:t xml:space="preserve">.  </w:t>
      </w:r>
      <w:proofErr w:type="spellStart"/>
      <w:r w:rsidRPr="00150A08">
        <w:rPr>
          <w:rFonts w:ascii="Calibri" w:hAnsi="Calibri" w:cs="Calibri"/>
        </w:rPr>
        <w:t>Арчажникова</w:t>
      </w:r>
      <w:proofErr w:type="spellEnd"/>
      <w:r w:rsidRPr="00150A08">
        <w:rPr>
          <w:rFonts w:ascii="Calibri" w:hAnsi="Calibri" w:cs="Calibri"/>
        </w:rPr>
        <w:t xml:space="preserve">, Л. Г. Профессия учитель музыки: кн. для учителя / Л. Г. </w:t>
      </w:r>
      <w:proofErr w:type="spellStart"/>
      <w:r w:rsidRPr="00150A08">
        <w:rPr>
          <w:rFonts w:ascii="Calibri" w:hAnsi="Calibri" w:cs="Calibri"/>
        </w:rPr>
        <w:t>Арчажникова</w:t>
      </w:r>
      <w:proofErr w:type="spellEnd"/>
      <w:r w:rsidRPr="00150A08">
        <w:rPr>
          <w:rFonts w:ascii="Calibri" w:hAnsi="Calibri" w:cs="Calibri"/>
        </w:rPr>
        <w:t xml:space="preserve"> - М.: Просвещение, 1984.</w:t>
      </w:r>
    </w:p>
    <w:p w:rsidR="00150A08" w:rsidRPr="00150A08" w:rsidRDefault="00150A08" w:rsidP="00150A08">
      <w:pPr>
        <w:ind w:firstLine="709"/>
        <w:jc w:val="both"/>
        <w:rPr>
          <w:rFonts w:ascii="Calibri" w:hAnsi="Calibri" w:cs="Calibri"/>
        </w:rPr>
      </w:pPr>
      <w:r>
        <w:rPr>
          <w:rFonts w:ascii="Calibri" w:hAnsi="Calibri" w:cs="Calibri"/>
        </w:rPr>
        <w:t>38</w:t>
      </w:r>
      <w:r w:rsidRPr="00150A08">
        <w:rPr>
          <w:rFonts w:ascii="Calibri" w:hAnsi="Calibri" w:cs="Calibri"/>
        </w:rPr>
        <w:t>. Асафьев, Б. В. О музыке XX века - Л.: Музыка, 1982.</w:t>
      </w:r>
    </w:p>
    <w:p w:rsidR="00150A08" w:rsidRPr="00150A08" w:rsidRDefault="00150A08" w:rsidP="00150A08">
      <w:pPr>
        <w:ind w:firstLine="709"/>
        <w:jc w:val="both"/>
        <w:rPr>
          <w:rFonts w:ascii="Calibri" w:hAnsi="Calibri" w:cs="Calibri"/>
        </w:rPr>
      </w:pPr>
      <w:r>
        <w:rPr>
          <w:rFonts w:ascii="Calibri" w:hAnsi="Calibri" w:cs="Calibri"/>
        </w:rPr>
        <w:t>39</w:t>
      </w:r>
      <w:r w:rsidRPr="00150A08">
        <w:rPr>
          <w:rFonts w:ascii="Calibri" w:hAnsi="Calibri" w:cs="Calibri"/>
        </w:rPr>
        <w:t xml:space="preserve">. Рожков М.И., </w:t>
      </w:r>
      <w:proofErr w:type="spellStart"/>
      <w:r w:rsidRPr="00150A08">
        <w:rPr>
          <w:rFonts w:ascii="Calibri" w:hAnsi="Calibri" w:cs="Calibri"/>
        </w:rPr>
        <w:t>Байбородова</w:t>
      </w:r>
      <w:proofErr w:type="spellEnd"/>
      <w:r w:rsidRPr="00150A08">
        <w:rPr>
          <w:rFonts w:ascii="Calibri" w:hAnsi="Calibri" w:cs="Calibri"/>
        </w:rPr>
        <w:t xml:space="preserve"> Л.В. Организация воспитательного процесса в школе: Учебное пособие для студентов </w:t>
      </w:r>
      <w:proofErr w:type="spellStart"/>
      <w:r w:rsidRPr="00150A08">
        <w:rPr>
          <w:rFonts w:ascii="Calibri" w:hAnsi="Calibri" w:cs="Calibri"/>
        </w:rPr>
        <w:t>высш</w:t>
      </w:r>
      <w:proofErr w:type="spellEnd"/>
      <w:r w:rsidRPr="00150A08">
        <w:rPr>
          <w:rFonts w:ascii="Calibri" w:hAnsi="Calibri" w:cs="Calibri"/>
        </w:rPr>
        <w:t>. учеб. заведений. – М.: ВЛАДОС, 2001.</w:t>
      </w:r>
    </w:p>
    <w:p w:rsidR="00150A08" w:rsidRPr="00150A08" w:rsidRDefault="00150A08" w:rsidP="00150A08">
      <w:pPr>
        <w:ind w:firstLine="709"/>
        <w:jc w:val="both"/>
        <w:rPr>
          <w:rFonts w:ascii="Calibri" w:hAnsi="Calibri" w:cs="Calibri"/>
        </w:rPr>
      </w:pPr>
      <w:r>
        <w:rPr>
          <w:rFonts w:ascii="Calibri" w:hAnsi="Calibri" w:cs="Calibri"/>
        </w:rPr>
        <w:t>40.</w:t>
      </w:r>
      <w:r w:rsidRPr="00150A08">
        <w:rPr>
          <w:rFonts w:ascii="Calibri" w:hAnsi="Calibri" w:cs="Calibri"/>
        </w:rPr>
        <w:t xml:space="preserve">  Л.А.   Безбородова,   Ю.Б.   Алиев.   Методика   преподавания   музыки   в общеобразовательных учреждениях. - Москва,2002.</w:t>
      </w:r>
    </w:p>
    <w:p w:rsidR="00150A08" w:rsidRPr="00150A08" w:rsidRDefault="00150A08" w:rsidP="00150A08">
      <w:pPr>
        <w:ind w:firstLine="709"/>
        <w:jc w:val="both"/>
        <w:rPr>
          <w:rFonts w:ascii="Calibri" w:hAnsi="Calibri" w:cs="Calibri"/>
        </w:rPr>
      </w:pPr>
      <w:r>
        <w:rPr>
          <w:rFonts w:ascii="Calibri" w:hAnsi="Calibri" w:cs="Calibri"/>
        </w:rPr>
        <w:t>41</w:t>
      </w:r>
      <w:r w:rsidRPr="00150A08">
        <w:rPr>
          <w:rFonts w:ascii="Calibri" w:hAnsi="Calibri" w:cs="Calibri"/>
        </w:rPr>
        <w:t>. Красильников И.М. Современные тенденции и противоречия развития музыкальной культуры и образования. // Музыка в школе. — 2000 - №1.</w:t>
      </w:r>
    </w:p>
    <w:p w:rsidR="00150A08" w:rsidRPr="00150A08" w:rsidRDefault="00150A08" w:rsidP="00150A08">
      <w:pPr>
        <w:ind w:firstLine="709"/>
        <w:jc w:val="both"/>
        <w:rPr>
          <w:rFonts w:ascii="Calibri" w:hAnsi="Calibri" w:cs="Calibri"/>
        </w:rPr>
      </w:pPr>
      <w:r>
        <w:rPr>
          <w:rFonts w:ascii="Calibri" w:hAnsi="Calibri" w:cs="Calibri"/>
        </w:rPr>
        <w:t>42</w:t>
      </w:r>
      <w:r w:rsidRPr="00150A08">
        <w:rPr>
          <w:rFonts w:ascii="Calibri" w:hAnsi="Calibri" w:cs="Calibri"/>
        </w:rPr>
        <w:t>. Красильников И.М., Крюков М.А. Музыкальное искусство и педагогика завтра // Музыка в школе. — 2000. — № 3.</w:t>
      </w:r>
    </w:p>
    <w:p w:rsidR="00150A08" w:rsidRPr="00150A08" w:rsidRDefault="00150A08" w:rsidP="00150A08">
      <w:pPr>
        <w:ind w:firstLine="709"/>
        <w:jc w:val="both"/>
        <w:rPr>
          <w:rFonts w:ascii="Calibri" w:hAnsi="Calibri" w:cs="Calibri"/>
        </w:rPr>
      </w:pPr>
      <w:r>
        <w:rPr>
          <w:rFonts w:ascii="Calibri" w:hAnsi="Calibri" w:cs="Calibri"/>
        </w:rPr>
        <w:t>43</w:t>
      </w:r>
      <w:r w:rsidRPr="00150A08">
        <w:rPr>
          <w:rFonts w:ascii="Calibri" w:hAnsi="Calibri" w:cs="Calibri"/>
        </w:rPr>
        <w:t xml:space="preserve">. Музыкальное образование в школе: Учеб. пособие / Под ред. Л. В. </w:t>
      </w:r>
      <w:proofErr w:type="spellStart"/>
      <w:r w:rsidRPr="00150A08">
        <w:rPr>
          <w:rFonts w:ascii="Calibri" w:hAnsi="Calibri" w:cs="Calibri"/>
        </w:rPr>
        <w:t>Шко¬ляр</w:t>
      </w:r>
      <w:proofErr w:type="spellEnd"/>
      <w:r w:rsidRPr="00150A08">
        <w:rPr>
          <w:rFonts w:ascii="Calibri" w:hAnsi="Calibri" w:cs="Calibri"/>
        </w:rPr>
        <w:t>. - М., 2001.</w:t>
      </w:r>
    </w:p>
    <w:p w:rsidR="00150A08" w:rsidRPr="00150A08" w:rsidRDefault="00150A08" w:rsidP="00150A08">
      <w:pPr>
        <w:ind w:firstLine="709"/>
        <w:jc w:val="both"/>
        <w:rPr>
          <w:rFonts w:ascii="Calibri" w:hAnsi="Calibri" w:cs="Calibri"/>
        </w:rPr>
      </w:pPr>
      <w:r>
        <w:rPr>
          <w:rFonts w:ascii="Calibri" w:hAnsi="Calibri" w:cs="Calibri"/>
        </w:rPr>
        <w:t>44</w:t>
      </w:r>
      <w:r w:rsidRPr="00150A08">
        <w:rPr>
          <w:rFonts w:ascii="Calibri" w:hAnsi="Calibri" w:cs="Calibri"/>
        </w:rPr>
        <w:t xml:space="preserve">. </w:t>
      </w:r>
      <w:proofErr w:type="spellStart"/>
      <w:r w:rsidRPr="00150A08">
        <w:rPr>
          <w:rFonts w:ascii="Calibri" w:hAnsi="Calibri" w:cs="Calibri"/>
        </w:rPr>
        <w:t>Холопова</w:t>
      </w:r>
      <w:proofErr w:type="spellEnd"/>
      <w:r w:rsidRPr="00150A08">
        <w:rPr>
          <w:rFonts w:ascii="Calibri" w:hAnsi="Calibri" w:cs="Calibri"/>
        </w:rPr>
        <w:t xml:space="preserve"> В. Н. Функции музыки // Музыка как вид искусства. </w:t>
      </w:r>
      <w:proofErr w:type="spellStart"/>
      <w:r w:rsidRPr="00150A08">
        <w:rPr>
          <w:rFonts w:ascii="Calibri" w:hAnsi="Calibri" w:cs="Calibri"/>
        </w:rPr>
        <w:t>Му-зыкальное</w:t>
      </w:r>
      <w:proofErr w:type="spellEnd"/>
      <w:r w:rsidRPr="00150A08">
        <w:rPr>
          <w:rFonts w:ascii="Calibri" w:hAnsi="Calibri" w:cs="Calibri"/>
        </w:rPr>
        <w:t xml:space="preserve"> произведение как феномен. — М., 1994.</w:t>
      </w:r>
    </w:p>
    <w:p w:rsidR="00150A08" w:rsidRPr="00150A08" w:rsidRDefault="00150A08" w:rsidP="00150A08">
      <w:pPr>
        <w:ind w:firstLine="709"/>
        <w:jc w:val="both"/>
        <w:rPr>
          <w:rFonts w:ascii="Calibri" w:hAnsi="Calibri" w:cs="Calibri"/>
        </w:rPr>
      </w:pPr>
      <w:r>
        <w:rPr>
          <w:rFonts w:ascii="Calibri" w:hAnsi="Calibri" w:cs="Calibri"/>
        </w:rPr>
        <w:t>45</w:t>
      </w:r>
      <w:r w:rsidRPr="00150A08">
        <w:rPr>
          <w:rFonts w:ascii="Calibri" w:hAnsi="Calibri" w:cs="Calibri"/>
        </w:rPr>
        <w:t xml:space="preserve">.   </w:t>
      </w:r>
      <w:proofErr w:type="spellStart"/>
      <w:r w:rsidRPr="00150A08">
        <w:rPr>
          <w:rFonts w:ascii="Calibri" w:hAnsi="Calibri" w:cs="Calibri"/>
        </w:rPr>
        <w:t>Амонашвили</w:t>
      </w:r>
      <w:proofErr w:type="spellEnd"/>
      <w:r w:rsidRPr="00150A08">
        <w:rPr>
          <w:rFonts w:ascii="Calibri" w:hAnsi="Calibri" w:cs="Calibri"/>
        </w:rPr>
        <w:t xml:space="preserve"> Ш.А. Личностно-гуманная основа педагогического процесса. М., "Университет", 1990 .</w:t>
      </w:r>
    </w:p>
    <w:p w:rsidR="00150A08" w:rsidRPr="00150A08" w:rsidRDefault="00150A08" w:rsidP="00150A08">
      <w:pPr>
        <w:ind w:firstLine="709"/>
        <w:jc w:val="both"/>
        <w:rPr>
          <w:rFonts w:ascii="Calibri" w:hAnsi="Calibri" w:cs="Calibri"/>
        </w:rPr>
      </w:pPr>
      <w:r>
        <w:rPr>
          <w:rFonts w:ascii="Calibri" w:hAnsi="Calibri" w:cs="Calibri"/>
        </w:rPr>
        <w:t>4</w:t>
      </w:r>
      <w:bookmarkStart w:id="5" w:name="_GoBack"/>
      <w:bookmarkEnd w:id="5"/>
      <w:r w:rsidRPr="00150A08">
        <w:rPr>
          <w:rFonts w:ascii="Calibri" w:hAnsi="Calibri" w:cs="Calibri"/>
        </w:rPr>
        <w:t xml:space="preserve">6. Школяр В.А., Критская Е.Д.. Музыкальное образование в школе: Учеб. </w:t>
      </w:r>
      <w:proofErr w:type="spellStart"/>
      <w:r w:rsidRPr="00150A08">
        <w:rPr>
          <w:rFonts w:ascii="Calibri" w:hAnsi="Calibri" w:cs="Calibri"/>
        </w:rPr>
        <w:t>По¬собие</w:t>
      </w:r>
      <w:proofErr w:type="spellEnd"/>
      <w:r w:rsidRPr="00150A08">
        <w:rPr>
          <w:rFonts w:ascii="Calibri" w:hAnsi="Calibri" w:cs="Calibri"/>
        </w:rPr>
        <w:t xml:space="preserve"> для студ. муз. фак. и отд. </w:t>
      </w:r>
      <w:proofErr w:type="spellStart"/>
      <w:r w:rsidRPr="00150A08">
        <w:rPr>
          <w:rFonts w:ascii="Calibri" w:hAnsi="Calibri" w:cs="Calibri"/>
        </w:rPr>
        <w:t>высш</w:t>
      </w:r>
      <w:proofErr w:type="spellEnd"/>
      <w:r w:rsidRPr="00150A08">
        <w:rPr>
          <w:rFonts w:ascii="Calibri" w:hAnsi="Calibri" w:cs="Calibri"/>
        </w:rPr>
        <w:t xml:space="preserve">. и сред. </w:t>
      </w:r>
      <w:proofErr w:type="spellStart"/>
      <w:r w:rsidRPr="00150A08">
        <w:rPr>
          <w:rFonts w:ascii="Calibri" w:hAnsi="Calibri" w:cs="Calibri"/>
        </w:rPr>
        <w:t>пед</w:t>
      </w:r>
      <w:proofErr w:type="spellEnd"/>
      <w:r w:rsidRPr="00150A08">
        <w:rPr>
          <w:rFonts w:ascii="Calibri" w:hAnsi="Calibri" w:cs="Calibri"/>
        </w:rPr>
        <w:t>. учеб. заведений / Л. В. Школяр. - М.: Издательский центр «Академия», 2001.</w:t>
      </w:r>
    </w:p>
    <w:p w:rsidR="0036460D" w:rsidRPr="00150A08" w:rsidRDefault="0036460D" w:rsidP="00150A08">
      <w:pPr>
        <w:ind w:firstLine="709"/>
        <w:jc w:val="both"/>
        <w:rPr>
          <w:rFonts w:ascii="Calibri" w:hAnsi="Calibri" w:cs="Calibri"/>
        </w:rPr>
      </w:pPr>
    </w:p>
    <w:p w:rsidR="00827871" w:rsidRDefault="00827871" w:rsidP="00ED2229">
      <w:pPr>
        <w:pStyle w:val="2"/>
        <w:numPr>
          <w:ilvl w:val="0"/>
          <w:numId w:val="0"/>
        </w:numPr>
        <w:spacing w:before="0"/>
        <w:ind w:firstLine="709"/>
        <w:jc w:val="both"/>
        <w:rPr>
          <w:rFonts w:ascii="Calibri" w:hAnsi="Calibri" w:cs="Calibri"/>
          <w:color w:val="auto"/>
          <w:spacing w:val="-6"/>
          <w:sz w:val="24"/>
          <w:szCs w:val="24"/>
          <w:u w:val="none"/>
        </w:rPr>
      </w:pPr>
    </w:p>
    <w:p w:rsidR="00CB6D4D" w:rsidRPr="006709FF" w:rsidRDefault="00CB6D4D" w:rsidP="00ED2229">
      <w:pPr>
        <w:pStyle w:val="2"/>
        <w:numPr>
          <w:ilvl w:val="0"/>
          <w:numId w:val="0"/>
        </w:numPr>
        <w:spacing w:before="0"/>
        <w:ind w:firstLine="709"/>
        <w:jc w:val="both"/>
        <w:rPr>
          <w:rFonts w:ascii="Calibri" w:hAnsi="Calibri" w:cs="Calibri"/>
          <w:color w:val="auto"/>
          <w:spacing w:val="-6"/>
          <w:sz w:val="24"/>
          <w:szCs w:val="24"/>
          <w:u w:val="none"/>
        </w:rPr>
      </w:pPr>
      <w:r w:rsidRPr="006709FF">
        <w:rPr>
          <w:rFonts w:ascii="Calibri" w:hAnsi="Calibri" w:cs="Calibri"/>
          <w:color w:val="auto"/>
          <w:spacing w:val="-6"/>
          <w:sz w:val="24"/>
          <w:szCs w:val="24"/>
          <w:u w:val="none"/>
        </w:rPr>
        <w:t>Интернет-ресурсы</w:t>
      </w:r>
    </w:p>
    <w:p w:rsidR="00CB6D4D" w:rsidRPr="006709FF" w:rsidRDefault="008D6FB3" w:rsidP="007B0392">
      <w:pPr>
        <w:pStyle w:val="a6"/>
        <w:numPr>
          <w:ilvl w:val="0"/>
          <w:numId w:val="8"/>
        </w:numPr>
        <w:ind w:left="0" w:firstLine="709"/>
        <w:jc w:val="both"/>
        <w:rPr>
          <w:rFonts w:ascii="Calibri" w:hAnsi="Calibri" w:cs="Calibri"/>
        </w:rPr>
      </w:pPr>
      <w:hyperlink r:id="rId46" w:anchor="_blank" w:history="1">
        <w:r w:rsidR="00CB6D4D" w:rsidRPr="006709FF">
          <w:rPr>
            <w:rStyle w:val="aa"/>
            <w:rFonts w:ascii="Calibri" w:hAnsi="Calibri" w:cs="Calibri"/>
            <w:color w:val="auto"/>
            <w:u w:val="none"/>
          </w:rPr>
          <w:t>eqworld.ipmnet.ru</w:t>
        </w:r>
      </w:hyperlink>
      <w:r w:rsidR="00CB6D4D" w:rsidRPr="006709FF">
        <w:rPr>
          <w:rFonts w:ascii="Calibri" w:hAnsi="Calibri" w:cs="Calibri"/>
        </w:rPr>
        <w:t xml:space="preserve"> – Раздел «Специальное обучение и воспитание». Приведены интересные статьи, даны ссылки на дефектологические сайты, программы, электронные библиотеки и др. Можно скачать большое количество книг (формат </w:t>
      </w:r>
      <w:proofErr w:type="spellStart"/>
      <w:r w:rsidR="00CB6D4D" w:rsidRPr="006709FF">
        <w:rPr>
          <w:rFonts w:ascii="Calibri" w:hAnsi="Calibri" w:cs="Calibri"/>
          <w:lang w:val="en-US"/>
        </w:rPr>
        <w:t>pdf</w:t>
      </w:r>
      <w:proofErr w:type="spellEnd"/>
      <w:r w:rsidR="00CB6D4D" w:rsidRPr="006709FF">
        <w:rPr>
          <w:rFonts w:ascii="Calibri" w:hAnsi="Calibri" w:cs="Calibri"/>
        </w:rPr>
        <w:t xml:space="preserve"> и </w:t>
      </w:r>
      <w:proofErr w:type="spellStart"/>
      <w:r w:rsidR="00CB6D4D" w:rsidRPr="006709FF">
        <w:rPr>
          <w:rFonts w:ascii="Calibri" w:hAnsi="Calibri" w:cs="Calibri"/>
          <w:lang w:val="en-US"/>
        </w:rPr>
        <w:t>djvu</w:t>
      </w:r>
      <w:proofErr w:type="spellEnd"/>
      <w:r w:rsidR="00CB6D4D" w:rsidRPr="006709FF">
        <w:rPr>
          <w:rFonts w:ascii="Calibri" w:hAnsi="Calibri" w:cs="Calibri"/>
        </w:rPr>
        <w:t>), в т.ч. труды отечественных и зарубежных авторов по проблемам специальной педагогики и психологии.</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47" w:history="1">
        <w:r w:rsidR="00CB6D4D" w:rsidRPr="006709FF">
          <w:rPr>
            <w:rStyle w:val="aa"/>
            <w:rFonts w:ascii="Calibri" w:hAnsi="Calibri" w:cs="Calibri"/>
            <w:color w:val="auto"/>
            <w:u w:val="none"/>
          </w:rPr>
          <w:t>http://flogiston.ru/reviews/sites/childpsy</w:t>
        </w:r>
      </w:hyperlink>
      <w:r w:rsidR="00CB6D4D" w:rsidRPr="006709FF">
        <w:rPr>
          <w:rStyle w:val="apple-converted-space"/>
          <w:rFonts w:ascii="Calibri" w:hAnsi="Calibri" w:cs="Calibri"/>
        </w:rPr>
        <w:t> </w:t>
      </w:r>
      <w:r w:rsidR="00CB6D4D" w:rsidRPr="006709FF">
        <w:rPr>
          <w:rFonts w:ascii="Calibri" w:hAnsi="Calibri" w:cs="Calibri"/>
        </w:rPr>
        <w:t>– «Детский психолог» – новый информационно-методический портал.</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http://nsportal.ru/ - социальная сеть работников образования</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48" w:history="1">
        <w:r w:rsidR="00CB6D4D" w:rsidRPr="006709FF">
          <w:rPr>
            <w:rStyle w:val="aa"/>
            <w:rFonts w:ascii="Calibri" w:hAnsi="Calibri" w:cs="Calibri"/>
            <w:color w:val="auto"/>
            <w:u w:val="none"/>
          </w:rPr>
          <w:t>http://vkapuste.ru</w:t>
        </w:r>
      </w:hyperlink>
      <w:r w:rsidR="00CB6D4D" w:rsidRPr="006709FF">
        <w:rPr>
          <w:rStyle w:val="apple-converted-space"/>
          <w:rFonts w:ascii="Calibri" w:hAnsi="Calibri" w:cs="Calibri"/>
        </w:rPr>
        <w:t> </w:t>
      </w:r>
      <w:r w:rsidR="00CB6D4D" w:rsidRPr="006709FF">
        <w:rPr>
          <w:rFonts w:ascii="Calibri" w:hAnsi="Calibri" w:cs="Calibri"/>
        </w:rPr>
        <w:t>– Сайт о детях, для детей и родителей: детская психология, воспитание, питание, развитие и игры детей.</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http://window.edu.ru/ - Единое окно доступа к образовательным ресурсам</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49" w:history="1">
        <w:r w:rsidRPr="006709FF">
          <w:rPr>
            <w:rStyle w:val="aa"/>
            <w:rFonts w:ascii="Calibri" w:hAnsi="Calibri" w:cs="Calibri"/>
            <w:color w:val="auto"/>
            <w:u w:val="none"/>
          </w:rPr>
          <w:t>www.azps.ru</w:t>
        </w:r>
      </w:hyperlink>
      <w:r w:rsidRPr="006709FF">
        <w:rPr>
          <w:rStyle w:val="apple-converted-space"/>
          <w:rFonts w:ascii="Calibri" w:hAnsi="Calibri" w:cs="Calibri"/>
        </w:rPr>
        <w:t> </w:t>
      </w:r>
      <w:r w:rsidRPr="006709FF">
        <w:rPr>
          <w:rFonts w:ascii="Calibri" w:hAnsi="Calibri" w:cs="Calibri"/>
        </w:rPr>
        <w:t xml:space="preserve">– А.Я. Психология: описания психологических тестов, тестирование </w:t>
      </w:r>
      <w:proofErr w:type="spellStart"/>
      <w:r w:rsidRPr="006709FF">
        <w:rPr>
          <w:rFonts w:ascii="Calibri" w:hAnsi="Calibri" w:cs="Calibri"/>
        </w:rPr>
        <w:t>он-лайн</w:t>
      </w:r>
      <w:proofErr w:type="spellEnd"/>
      <w:r w:rsidRPr="006709FF">
        <w:rPr>
          <w:rFonts w:ascii="Calibri" w:hAnsi="Calibri" w:cs="Calibri"/>
        </w:rPr>
        <w:t>, тренинги, упражнения, статьи, советы психологов.</w:t>
      </w:r>
    </w:p>
    <w:p w:rsidR="00CB6D4D" w:rsidRPr="006709FF" w:rsidRDefault="008D6FB3" w:rsidP="007B0392">
      <w:pPr>
        <w:numPr>
          <w:ilvl w:val="0"/>
          <w:numId w:val="8"/>
        </w:numPr>
        <w:tabs>
          <w:tab w:val="left" w:pos="993"/>
        </w:tabs>
        <w:ind w:left="0" w:firstLine="709"/>
        <w:contextualSpacing/>
        <w:jc w:val="both"/>
        <w:rPr>
          <w:rFonts w:ascii="Calibri" w:hAnsi="Calibri" w:cs="Calibri"/>
        </w:rPr>
      </w:pPr>
      <w:hyperlink r:id="rId50" w:history="1">
        <w:r w:rsidR="00CB6D4D" w:rsidRPr="006709FF">
          <w:rPr>
            <w:rFonts w:ascii="Calibri" w:hAnsi="Calibri" w:cs="Calibri"/>
          </w:rPr>
          <w:t>http://www.biglib.com.ua</w:t>
        </w:r>
      </w:hyperlink>
      <w:r w:rsidR="00CB6D4D" w:rsidRPr="006709FF">
        <w:rPr>
          <w:rFonts w:ascii="Calibri" w:hAnsi="Calibri" w:cs="Calibri"/>
        </w:rPr>
        <w:t>. В разделе «Научно-познавательная литература» можно найти материалы проблемного поля педагогики.</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51" w:history="1">
        <w:r w:rsidR="00CB6D4D" w:rsidRPr="006709FF">
          <w:rPr>
            <w:rStyle w:val="aa"/>
            <w:rFonts w:ascii="Calibri" w:hAnsi="Calibri" w:cs="Calibri"/>
            <w:color w:val="auto"/>
          </w:rPr>
          <w:t>http://www.child-psy.ru/</w:t>
        </w:r>
      </w:hyperlink>
      <w:r w:rsidR="00CB6D4D" w:rsidRPr="006709FF">
        <w:rPr>
          <w:rStyle w:val="apple-converted-space"/>
          <w:rFonts w:ascii="Calibri" w:hAnsi="Calibri" w:cs="Calibri"/>
        </w:rPr>
        <w:t> </w:t>
      </w:r>
      <w:r w:rsidR="00CB6D4D" w:rsidRPr="006709FF">
        <w:rPr>
          <w:rFonts w:ascii="Calibri" w:hAnsi="Calibri" w:cs="Calibri"/>
        </w:rPr>
        <w:t>- Детская психология, возрастная психология, воспитание детей.</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rPr>
        <w:t xml:space="preserve"> </w:t>
      </w:r>
      <w:hyperlink r:id="rId52" w:history="1">
        <w:r w:rsidRPr="006709FF">
          <w:rPr>
            <w:rFonts w:ascii="Calibri" w:hAnsi="Calibri" w:cs="Calibri"/>
          </w:rPr>
          <w:t>http://www.gumfak.ru/</w:t>
        </w:r>
      </w:hyperlink>
      <w:r w:rsidRPr="006709FF">
        <w:rPr>
          <w:rFonts w:ascii="Calibri" w:hAnsi="Calibri" w:cs="Calibri"/>
        </w:rPr>
        <w:t xml:space="preserve"> электронная гуманитарная библиотека </w:t>
      </w:r>
    </w:p>
    <w:p w:rsidR="00CB6D4D" w:rsidRPr="006709FF" w:rsidRDefault="008D6FB3" w:rsidP="007B0392">
      <w:pPr>
        <w:pStyle w:val="a6"/>
        <w:numPr>
          <w:ilvl w:val="0"/>
          <w:numId w:val="8"/>
        </w:numPr>
        <w:tabs>
          <w:tab w:val="left" w:pos="993"/>
        </w:tabs>
        <w:ind w:left="0" w:firstLine="709"/>
        <w:jc w:val="both"/>
        <w:rPr>
          <w:rFonts w:ascii="Calibri" w:hAnsi="Calibri" w:cs="Calibri"/>
        </w:rPr>
      </w:pPr>
      <w:hyperlink r:id="rId53" w:history="1">
        <w:r w:rsidR="00CB6D4D" w:rsidRPr="006709FF">
          <w:rPr>
            <w:rFonts w:ascii="Calibri" w:hAnsi="Calibri" w:cs="Calibri"/>
          </w:rPr>
          <w:t>http://www.humanities.edu.ru/</w:t>
        </w:r>
      </w:hyperlink>
      <w:r w:rsidR="00CB6D4D" w:rsidRPr="006709FF">
        <w:rPr>
          <w:rFonts w:ascii="Calibri" w:hAnsi="Calibri" w:cs="Calibri"/>
        </w:rPr>
        <w:t xml:space="preserve"> Федеральный образовательный портал «Социально-гуманитарное и политологическое образование»</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54" w:history="1">
        <w:r w:rsidR="00CB6D4D" w:rsidRPr="006709FF">
          <w:rPr>
            <w:rStyle w:val="aa"/>
            <w:rFonts w:ascii="Calibri" w:hAnsi="Calibri" w:cs="Calibri"/>
            <w:color w:val="auto"/>
            <w:u w:val="none"/>
          </w:rPr>
          <w:t>http://www.psychoanalyst.ru/babies.htm</w:t>
        </w:r>
      </w:hyperlink>
      <w:r w:rsidR="00CB6D4D" w:rsidRPr="006709FF">
        <w:rPr>
          <w:rStyle w:val="apple-converted-space"/>
          <w:rFonts w:ascii="Calibri" w:hAnsi="Calibri" w:cs="Calibri"/>
        </w:rPr>
        <w:t> </w:t>
      </w:r>
      <w:r w:rsidR="00CB6D4D" w:rsidRPr="006709FF">
        <w:rPr>
          <w:rFonts w:ascii="Calibri" w:hAnsi="Calibri" w:cs="Calibri"/>
        </w:rPr>
        <w:t xml:space="preserve">– :ψ: </w:t>
      </w:r>
      <w:proofErr w:type="spellStart"/>
      <w:r w:rsidR="00CB6D4D" w:rsidRPr="006709FF">
        <w:rPr>
          <w:rFonts w:ascii="Calibri" w:hAnsi="Calibri" w:cs="Calibri"/>
        </w:rPr>
        <w:t>Психоаналитик.Ру</w:t>
      </w:r>
      <w:proofErr w:type="spellEnd"/>
      <w:r w:rsidR="00CB6D4D" w:rsidRPr="006709FF">
        <w:rPr>
          <w:rFonts w:ascii="Calibri" w:hAnsi="Calibri" w:cs="Calibri"/>
        </w:rPr>
        <w:t>: Статьи по детской психологии и обо всем, что с этим связано.</w:t>
      </w:r>
    </w:p>
    <w:p w:rsidR="00CB6D4D" w:rsidRPr="006709FF" w:rsidRDefault="00CB6D4D" w:rsidP="007B0392">
      <w:pPr>
        <w:pStyle w:val="a6"/>
        <w:numPr>
          <w:ilvl w:val="0"/>
          <w:numId w:val="8"/>
        </w:numPr>
        <w:shd w:val="clear" w:color="auto" w:fill="FFFFFF"/>
        <w:tabs>
          <w:tab w:val="left" w:pos="0"/>
        </w:tabs>
        <w:ind w:left="0" w:firstLine="709"/>
        <w:jc w:val="both"/>
        <w:rPr>
          <w:rFonts w:ascii="Calibri" w:hAnsi="Calibri" w:cs="Calibri"/>
          <w:spacing w:val="-3"/>
        </w:rPr>
      </w:pPr>
      <w:r w:rsidRPr="006709FF">
        <w:rPr>
          <w:rFonts w:ascii="Calibri" w:hAnsi="Calibri" w:cs="Calibri"/>
          <w:spacing w:val="-3"/>
          <w:lang w:val="en-US"/>
        </w:rPr>
        <w:t>http</w:t>
      </w:r>
      <w:r w:rsidRPr="006709FF">
        <w:rPr>
          <w:rFonts w:ascii="Calibri" w:hAnsi="Calibri" w:cs="Calibri"/>
          <w:spacing w:val="-3"/>
        </w:rPr>
        <w:t>://</w:t>
      </w:r>
      <w:hyperlink r:id="rId55" w:history="1">
        <w:r w:rsidRPr="006709FF">
          <w:rPr>
            <w:rStyle w:val="aa"/>
            <w:rFonts w:ascii="Calibri" w:hAnsi="Calibri" w:cs="Calibri"/>
            <w:color w:val="auto"/>
            <w:spacing w:val="-3"/>
            <w:u w:val="none"/>
            <w:lang w:val="en-US"/>
          </w:rPr>
          <w:t>www</w:t>
        </w:r>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psychology</w:t>
        </w:r>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net</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ru</w:t>
        </w:r>
        <w:proofErr w:type="spellEnd"/>
      </w:hyperlink>
      <w:r w:rsidRPr="006709FF">
        <w:rPr>
          <w:rFonts w:ascii="Calibri" w:hAnsi="Calibri" w:cs="Calibri"/>
          <w:spacing w:val="-3"/>
        </w:rPr>
        <w:t xml:space="preserve"> </w:t>
      </w:r>
      <w:r w:rsidRPr="006709FF">
        <w:rPr>
          <w:rFonts w:ascii="Calibri" w:hAnsi="Calibri" w:cs="Calibri"/>
        </w:rPr>
        <w:t xml:space="preserve">– </w:t>
      </w:r>
      <w:r w:rsidRPr="006709FF">
        <w:rPr>
          <w:rFonts w:ascii="Calibri" w:hAnsi="Calibri" w:cs="Calibri"/>
          <w:spacing w:val="-3"/>
        </w:rPr>
        <w:t>Мир психологии.</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56" w:history="1">
        <w:r w:rsidRPr="006709FF">
          <w:rPr>
            <w:rStyle w:val="aa"/>
            <w:rFonts w:ascii="Calibri" w:hAnsi="Calibri" w:cs="Calibri"/>
            <w:color w:val="auto"/>
            <w:u w:val="none"/>
          </w:rPr>
          <w:t>www.psychology-online.net</w:t>
        </w:r>
      </w:hyperlink>
      <w:r w:rsidRPr="006709FF">
        <w:rPr>
          <w:rStyle w:val="apple-converted-space"/>
          <w:rFonts w:ascii="Calibri" w:hAnsi="Calibri" w:cs="Calibri"/>
        </w:rPr>
        <w:t> </w:t>
      </w:r>
      <w:r w:rsidRPr="006709FF">
        <w:rPr>
          <w:rFonts w:ascii="Calibri" w:hAnsi="Calibri" w:cs="Calibri"/>
        </w:rPr>
        <w:t>–</w:t>
      </w:r>
      <w:r w:rsidRPr="006709FF">
        <w:rPr>
          <w:rStyle w:val="apple-converted-space"/>
          <w:rFonts w:ascii="Calibri" w:hAnsi="Calibri" w:cs="Calibri"/>
        </w:rPr>
        <w:t> </w:t>
      </w:r>
      <w:hyperlink r:id="rId57" w:tgtFrame="_blank" w:history="1">
        <w:r w:rsidRPr="006709FF">
          <w:rPr>
            <w:rStyle w:val="aa"/>
            <w:rFonts w:ascii="Calibri" w:hAnsi="Calibri" w:cs="Calibri"/>
            <w:color w:val="auto"/>
            <w:u w:val="none"/>
          </w:rPr>
          <w:t>Psychology OnLine.Net – научная и популярная психология</w:t>
        </w:r>
      </w:hyperlink>
      <w:r w:rsidRPr="006709FF">
        <w:rPr>
          <w:rStyle w:val="apple-converted-space"/>
          <w:rFonts w:ascii="Calibri" w:hAnsi="Calibri" w:cs="Calibri"/>
        </w:rPr>
        <w:t> </w:t>
      </w:r>
      <w:r w:rsidRPr="006709FF">
        <w:rPr>
          <w:rFonts w:ascii="Calibri" w:hAnsi="Calibri" w:cs="Calibri"/>
        </w:rPr>
        <w:t>– Материалы по психологии.</w:t>
      </w:r>
    </w:p>
    <w:p w:rsidR="00CB6D4D" w:rsidRPr="006709FF" w:rsidRDefault="00CB6D4D" w:rsidP="007B0392">
      <w:pPr>
        <w:pStyle w:val="a6"/>
        <w:numPr>
          <w:ilvl w:val="0"/>
          <w:numId w:val="8"/>
        </w:numPr>
        <w:shd w:val="clear" w:color="auto" w:fill="FFFFFF"/>
        <w:tabs>
          <w:tab w:val="left" w:pos="0"/>
        </w:tabs>
        <w:ind w:left="0" w:firstLine="709"/>
        <w:jc w:val="both"/>
        <w:rPr>
          <w:rFonts w:ascii="Calibri" w:hAnsi="Calibri" w:cs="Calibri"/>
          <w:spacing w:val="-3"/>
        </w:rPr>
      </w:pPr>
      <w:r w:rsidRPr="006709FF">
        <w:rPr>
          <w:rFonts w:ascii="Calibri" w:hAnsi="Calibri" w:cs="Calibri"/>
          <w:spacing w:val="-3"/>
          <w:lang w:val="en-US"/>
        </w:rPr>
        <w:t>http</w:t>
      </w:r>
      <w:r w:rsidRPr="006709FF">
        <w:rPr>
          <w:rFonts w:ascii="Calibri" w:hAnsi="Calibri" w:cs="Calibri"/>
          <w:spacing w:val="-3"/>
        </w:rPr>
        <w:t>://</w:t>
      </w:r>
      <w:hyperlink r:id="rId58" w:history="1">
        <w:r w:rsidRPr="006709FF">
          <w:rPr>
            <w:rStyle w:val="aa"/>
            <w:rFonts w:ascii="Calibri" w:hAnsi="Calibri" w:cs="Calibri"/>
            <w:color w:val="auto"/>
            <w:spacing w:val="-3"/>
            <w:u w:val="none"/>
            <w:lang w:val="en-US"/>
          </w:rPr>
          <w:t>www</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psy</w:t>
        </w:r>
        <w:proofErr w:type="spellEnd"/>
        <w:r w:rsidRPr="006709FF">
          <w:rPr>
            <w:rStyle w:val="aa"/>
            <w:rFonts w:ascii="Calibri" w:hAnsi="Calibri" w:cs="Calibri"/>
            <w:color w:val="auto"/>
            <w:spacing w:val="-3"/>
            <w:u w:val="none"/>
          </w:rPr>
          <w:t>-</w:t>
        </w:r>
        <w:r w:rsidRPr="006709FF">
          <w:rPr>
            <w:rStyle w:val="aa"/>
            <w:rFonts w:ascii="Calibri" w:hAnsi="Calibri" w:cs="Calibri"/>
            <w:color w:val="auto"/>
            <w:spacing w:val="-3"/>
            <w:u w:val="none"/>
            <w:lang w:val="en-US"/>
          </w:rPr>
          <w:t>files</w:t>
        </w:r>
        <w:r w:rsidRPr="006709FF">
          <w:rPr>
            <w:rStyle w:val="aa"/>
            <w:rFonts w:ascii="Calibri" w:hAnsi="Calibri" w:cs="Calibri"/>
            <w:color w:val="auto"/>
            <w:spacing w:val="-3"/>
            <w:u w:val="none"/>
          </w:rPr>
          <w:t>.</w:t>
        </w:r>
        <w:proofErr w:type="spellStart"/>
        <w:r w:rsidRPr="006709FF">
          <w:rPr>
            <w:rStyle w:val="aa"/>
            <w:rFonts w:ascii="Calibri" w:hAnsi="Calibri" w:cs="Calibri"/>
            <w:color w:val="auto"/>
            <w:spacing w:val="-3"/>
            <w:u w:val="none"/>
            <w:lang w:val="en-US"/>
          </w:rPr>
          <w:t>ru</w:t>
        </w:r>
        <w:proofErr w:type="spellEnd"/>
      </w:hyperlink>
      <w:r w:rsidRPr="006709FF">
        <w:rPr>
          <w:rFonts w:ascii="Calibri" w:hAnsi="Calibri" w:cs="Calibri"/>
          <w:spacing w:val="-3"/>
        </w:rPr>
        <w:t xml:space="preserve"> </w:t>
      </w:r>
      <w:r w:rsidRPr="006709FF">
        <w:rPr>
          <w:rFonts w:ascii="Calibri" w:hAnsi="Calibri" w:cs="Calibri"/>
        </w:rPr>
        <w:t xml:space="preserve">– </w:t>
      </w:r>
      <w:r w:rsidRPr="006709FF">
        <w:rPr>
          <w:rFonts w:ascii="Calibri" w:hAnsi="Calibri" w:cs="Calibri"/>
          <w:spacing w:val="-3"/>
        </w:rPr>
        <w:t>Сборник психологических тестов, книг, методик, тренингов.</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59" w:history="1">
        <w:r w:rsidR="00CB6D4D" w:rsidRPr="006709FF">
          <w:rPr>
            <w:rStyle w:val="aa"/>
            <w:rFonts w:ascii="Calibri" w:hAnsi="Calibri" w:cs="Calibri"/>
            <w:color w:val="auto"/>
          </w:rPr>
          <w:t>http://www.psyparents.ru</w:t>
        </w:r>
      </w:hyperlink>
      <w:r w:rsidR="00CB6D4D" w:rsidRPr="006709FF">
        <w:rPr>
          <w:rStyle w:val="apple-converted-space"/>
          <w:rFonts w:ascii="Calibri" w:hAnsi="Calibri" w:cs="Calibri"/>
        </w:rPr>
        <w:t> </w:t>
      </w:r>
      <w:r w:rsidR="00CB6D4D" w:rsidRPr="006709FF">
        <w:rPr>
          <w:rFonts w:ascii="Calibri" w:hAnsi="Calibri" w:cs="Calibri"/>
        </w:rPr>
        <w:t>– Детская психология для родителей.</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http://</w:t>
      </w:r>
      <w:hyperlink r:id="rId60" w:history="1">
        <w:r w:rsidRPr="006709FF">
          <w:rPr>
            <w:rStyle w:val="aa"/>
            <w:rFonts w:ascii="Calibri" w:hAnsi="Calibri" w:cs="Calibri"/>
            <w:color w:val="auto"/>
            <w:u w:val="none"/>
          </w:rPr>
          <w:t>www.psypublica.ru</w:t>
        </w:r>
      </w:hyperlink>
      <w:r w:rsidRPr="006709FF">
        <w:rPr>
          <w:rStyle w:val="apple-converted-space"/>
          <w:rFonts w:ascii="Calibri" w:hAnsi="Calibri" w:cs="Calibri"/>
        </w:rPr>
        <w:t> </w:t>
      </w:r>
      <w:r w:rsidRPr="006709FF">
        <w:rPr>
          <w:rFonts w:ascii="Calibri" w:hAnsi="Calibri" w:cs="Calibri"/>
        </w:rPr>
        <w:t>– Психология – психологические публикации.</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lang w:val="en-US"/>
        </w:rPr>
        <w:t>http</w:t>
      </w:r>
      <w:r w:rsidRPr="006709FF">
        <w:rPr>
          <w:rFonts w:ascii="Calibri" w:hAnsi="Calibri" w:cs="Calibri"/>
        </w:rPr>
        <w:t>:</w:t>
      </w:r>
      <w:r w:rsidRPr="006709FF">
        <w:rPr>
          <w:rFonts w:ascii="Calibri" w:hAnsi="Calibri" w:cs="Calibri"/>
          <w:lang w:val="en-US"/>
        </w:rPr>
        <w:t>www</w:t>
      </w:r>
      <w:r w:rsidRPr="006709FF">
        <w:rPr>
          <w:rFonts w:ascii="Calibri" w:hAnsi="Calibri" w:cs="Calibri"/>
        </w:rPr>
        <w:t>.</w:t>
      </w:r>
      <w:proofErr w:type="spellStart"/>
      <w:r w:rsidRPr="006709FF">
        <w:rPr>
          <w:rFonts w:ascii="Calibri" w:hAnsi="Calibri" w:cs="Calibri"/>
          <w:lang w:val="en-US"/>
        </w:rPr>
        <w:t>gnpbu</w:t>
      </w:r>
      <w:proofErr w:type="spellEnd"/>
      <w:r w:rsidRPr="006709FF">
        <w:rPr>
          <w:rFonts w:ascii="Calibri" w:hAnsi="Calibri" w:cs="Calibri"/>
        </w:rPr>
        <w:t>.</w:t>
      </w:r>
      <w:proofErr w:type="spellStart"/>
      <w:r w:rsidRPr="006709FF">
        <w:rPr>
          <w:rFonts w:ascii="Calibri" w:hAnsi="Calibri" w:cs="Calibri"/>
          <w:lang w:val="en-US"/>
        </w:rPr>
        <w:t>ru</w:t>
      </w:r>
      <w:proofErr w:type="spellEnd"/>
      <w:r w:rsidRPr="006709FF">
        <w:rPr>
          <w:rFonts w:ascii="Calibri" w:hAnsi="Calibri" w:cs="Calibri"/>
        </w:rPr>
        <w:t xml:space="preserve"> – научная педагогическая библиотека им. К.Д. Ушинского</w:t>
      </w:r>
    </w:p>
    <w:p w:rsidR="00CB6D4D" w:rsidRPr="006709FF" w:rsidRDefault="00CB6D4D" w:rsidP="007B0392">
      <w:pPr>
        <w:pStyle w:val="a6"/>
        <w:numPr>
          <w:ilvl w:val="0"/>
          <w:numId w:val="8"/>
        </w:numPr>
        <w:tabs>
          <w:tab w:val="left" w:pos="993"/>
        </w:tabs>
        <w:ind w:left="0" w:firstLine="709"/>
        <w:jc w:val="both"/>
        <w:rPr>
          <w:rFonts w:ascii="Calibri" w:hAnsi="Calibri" w:cs="Calibri"/>
        </w:rPr>
      </w:pPr>
      <w:r w:rsidRPr="006709FF">
        <w:rPr>
          <w:rFonts w:ascii="Calibri" w:hAnsi="Calibri" w:cs="Calibri"/>
          <w:lang w:val="en-US"/>
        </w:rPr>
        <w:t>http</w:t>
      </w:r>
      <w:r w:rsidRPr="006709FF">
        <w:rPr>
          <w:rFonts w:ascii="Calibri" w:hAnsi="Calibri" w:cs="Calibri"/>
        </w:rPr>
        <w:t>:</w:t>
      </w:r>
      <w:hyperlink r:id="rId61" w:history="1">
        <w:r w:rsidRPr="006709FF">
          <w:rPr>
            <w:rFonts w:ascii="Calibri" w:hAnsi="Calibri" w:cs="Calibri"/>
            <w:spacing w:val="-6"/>
            <w:lang w:val="en-US"/>
          </w:rPr>
          <w:t>www</w:t>
        </w:r>
        <w:r w:rsidRPr="006709FF">
          <w:rPr>
            <w:rFonts w:ascii="Calibri" w:hAnsi="Calibri" w:cs="Calibri"/>
            <w:spacing w:val="-6"/>
          </w:rPr>
          <w:t>.</w:t>
        </w:r>
        <w:proofErr w:type="spellStart"/>
        <w:r w:rsidRPr="006709FF">
          <w:rPr>
            <w:rFonts w:ascii="Calibri" w:hAnsi="Calibri" w:cs="Calibri"/>
            <w:spacing w:val="-6"/>
            <w:lang w:val="en-US"/>
          </w:rPr>
          <w:t>sciencedirect</w:t>
        </w:r>
        <w:proofErr w:type="spellEnd"/>
        <w:r w:rsidRPr="006709FF">
          <w:rPr>
            <w:rFonts w:ascii="Calibri" w:hAnsi="Calibri" w:cs="Calibri"/>
            <w:spacing w:val="-6"/>
          </w:rPr>
          <w:t>.</w:t>
        </w:r>
        <w:r w:rsidRPr="006709FF">
          <w:rPr>
            <w:rFonts w:ascii="Calibri" w:hAnsi="Calibri" w:cs="Calibri"/>
            <w:spacing w:val="-6"/>
            <w:lang w:val="en-US"/>
          </w:rPr>
          <w:t>com</w:t>
        </w:r>
      </w:hyperlink>
      <w:r w:rsidRPr="006709FF">
        <w:rPr>
          <w:rFonts w:ascii="Calibri" w:hAnsi="Calibri" w:cs="Calibri"/>
        </w:rPr>
        <w:t xml:space="preserve">: база данных </w:t>
      </w:r>
      <w:proofErr w:type="spellStart"/>
      <w:r w:rsidRPr="006709FF">
        <w:rPr>
          <w:rFonts w:ascii="Calibri" w:hAnsi="Calibri" w:cs="Calibri"/>
        </w:rPr>
        <w:t>мультидисциплинарного</w:t>
      </w:r>
      <w:proofErr w:type="spellEnd"/>
      <w:r w:rsidRPr="006709FF">
        <w:rPr>
          <w:rFonts w:ascii="Calibri" w:hAnsi="Calibri" w:cs="Calibri"/>
        </w:rPr>
        <w:t xml:space="preserve"> характера включает журналы по гуманитарным, социальным наукам, математике, медицине (всего 21 дисциплина).</w:t>
      </w:r>
    </w:p>
    <w:p w:rsidR="00CB6D4D" w:rsidRPr="006709FF" w:rsidRDefault="00CB6D4D" w:rsidP="007B0392">
      <w:pPr>
        <w:pStyle w:val="a6"/>
        <w:numPr>
          <w:ilvl w:val="0"/>
          <w:numId w:val="8"/>
        </w:numPr>
        <w:ind w:left="0" w:firstLine="709"/>
        <w:jc w:val="both"/>
        <w:rPr>
          <w:rFonts w:ascii="Calibri" w:hAnsi="Calibri" w:cs="Calibri"/>
        </w:rPr>
      </w:pPr>
      <w:r w:rsidRPr="006709FF">
        <w:rPr>
          <w:rFonts w:ascii="Calibri" w:hAnsi="Calibri" w:cs="Calibri"/>
        </w:rPr>
        <w:t xml:space="preserve"> </w:t>
      </w:r>
      <w:proofErr w:type="spellStart"/>
      <w:r w:rsidRPr="006709FF">
        <w:rPr>
          <w:rFonts w:ascii="Calibri" w:hAnsi="Calibri" w:cs="Calibri"/>
          <w:lang w:val="en-US"/>
        </w:rPr>
        <w:t>Logoped</w:t>
      </w:r>
      <w:proofErr w:type="spellEnd"/>
      <w:r w:rsidRPr="006709FF">
        <w:rPr>
          <w:rFonts w:ascii="Calibri" w:hAnsi="Calibri" w:cs="Calibri"/>
        </w:rPr>
        <w:t>.</w:t>
      </w:r>
      <w:proofErr w:type="spellStart"/>
      <w:r w:rsidRPr="006709FF">
        <w:rPr>
          <w:rFonts w:ascii="Calibri" w:hAnsi="Calibri" w:cs="Calibri"/>
          <w:lang w:val="en-US"/>
        </w:rPr>
        <w:t>ru</w:t>
      </w:r>
      <w:proofErr w:type="spellEnd"/>
      <w:r w:rsidRPr="006709FF">
        <w:rPr>
          <w:rFonts w:ascii="Calibri" w:hAnsi="Calibri" w:cs="Calibri"/>
        </w:rPr>
        <w:t xml:space="preserve"> - Учебные пособия и дидактические материалы для студентов и логопедов-практиков: Логопедия. Специальная педагогика. Логопедические и специально-педагогические технологии в обучении и воспитании детей с нарушениями развития. и др.</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www.gnpbu.ru – научная педагогическая библиотека им. К.Д. Ушинского</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62" w:history="1">
        <w:r w:rsidR="00CB6D4D" w:rsidRPr="006709FF">
          <w:rPr>
            <w:rStyle w:val="aa"/>
            <w:rFonts w:ascii="Calibri" w:hAnsi="Calibri" w:cs="Calibri"/>
            <w:color w:val="auto"/>
            <w:u w:val="none"/>
          </w:rPr>
          <w:t>www.gumer.info</w:t>
        </w:r>
      </w:hyperlink>
      <w:r w:rsidR="00CB6D4D" w:rsidRPr="006709FF">
        <w:rPr>
          <w:rStyle w:val="apple-converted-space"/>
          <w:rFonts w:ascii="Calibri" w:hAnsi="Calibri" w:cs="Calibri"/>
        </w:rPr>
        <w:t> </w:t>
      </w:r>
      <w:r w:rsidR="00CB6D4D" w:rsidRPr="006709FF">
        <w:rPr>
          <w:rFonts w:ascii="Calibri" w:hAnsi="Calibri" w:cs="Calibri"/>
        </w:rPr>
        <w:t xml:space="preserve">Библиотека </w:t>
      </w:r>
      <w:proofErr w:type="spellStart"/>
      <w:r w:rsidR="00CB6D4D" w:rsidRPr="006709FF">
        <w:rPr>
          <w:rFonts w:ascii="Calibri" w:hAnsi="Calibri" w:cs="Calibri"/>
        </w:rPr>
        <w:t>Гумер</w:t>
      </w:r>
      <w:proofErr w:type="spellEnd"/>
      <w:r w:rsidR="00CB6D4D" w:rsidRPr="006709FF">
        <w:rPr>
          <w:rFonts w:ascii="Calibri" w:hAnsi="Calibri" w:cs="Calibri"/>
        </w:rPr>
        <w:t xml:space="preserve"> – гуманитарные науки</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www.gumfak.ru – электронная гуманитарная библиотека</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www.humanities.edu.ru/ – Федеральный образовательный портал «Социально-гуманитарное и политологическое образование»</w:t>
      </w:r>
    </w:p>
    <w:p w:rsidR="00CB6D4D" w:rsidRPr="006709FF" w:rsidRDefault="008D6FB3" w:rsidP="007B0392">
      <w:pPr>
        <w:pStyle w:val="a8"/>
        <w:numPr>
          <w:ilvl w:val="0"/>
          <w:numId w:val="8"/>
        </w:numPr>
        <w:spacing w:before="0" w:beforeAutospacing="0" w:after="0" w:afterAutospacing="0"/>
        <w:ind w:left="0" w:firstLine="709"/>
        <w:jc w:val="both"/>
        <w:rPr>
          <w:rFonts w:ascii="Calibri" w:hAnsi="Calibri" w:cs="Calibri"/>
        </w:rPr>
      </w:pPr>
      <w:hyperlink r:id="rId63" w:history="1">
        <w:r w:rsidR="00CB6D4D" w:rsidRPr="006709FF">
          <w:rPr>
            <w:rStyle w:val="aa"/>
            <w:rFonts w:ascii="Calibri" w:hAnsi="Calibri" w:cs="Calibri"/>
            <w:color w:val="auto"/>
            <w:u w:val="none"/>
          </w:rPr>
          <w:t>www.sciencedirect.com</w:t>
        </w:r>
      </w:hyperlink>
      <w:r w:rsidR="00CB6D4D" w:rsidRPr="006709FF">
        <w:rPr>
          <w:rStyle w:val="apple-converted-space"/>
          <w:rFonts w:ascii="Calibri" w:hAnsi="Calibri" w:cs="Calibri"/>
        </w:rPr>
        <w:t> </w:t>
      </w:r>
      <w:r w:rsidR="00CB6D4D" w:rsidRPr="006709FF">
        <w:rPr>
          <w:rFonts w:ascii="Calibri" w:hAnsi="Calibri" w:cs="Calibri"/>
        </w:rPr>
        <w:t xml:space="preserve">– база данных </w:t>
      </w:r>
      <w:proofErr w:type="spellStart"/>
      <w:r w:rsidR="00CB6D4D" w:rsidRPr="006709FF">
        <w:rPr>
          <w:rFonts w:ascii="Calibri" w:hAnsi="Calibri" w:cs="Calibri"/>
        </w:rPr>
        <w:t>мультидисциплинарного</w:t>
      </w:r>
      <w:proofErr w:type="spellEnd"/>
      <w:r w:rsidR="00CB6D4D" w:rsidRPr="006709FF">
        <w:rPr>
          <w:rFonts w:ascii="Calibri" w:hAnsi="Calibri" w:cs="Calibri"/>
        </w:rPr>
        <w:t xml:space="preserve"> характера включает журналы по гуманитарным, социальным наукам, математике, медицине (всего 21 дисциплина)</w:t>
      </w:r>
    </w:p>
    <w:p w:rsidR="00CB6D4D" w:rsidRPr="006709FF" w:rsidRDefault="00CB6D4D" w:rsidP="007B0392">
      <w:pPr>
        <w:pStyle w:val="a8"/>
        <w:numPr>
          <w:ilvl w:val="0"/>
          <w:numId w:val="8"/>
        </w:numPr>
        <w:spacing w:before="0" w:beforeAutospacing="0" w:after="0" w:afterAutospacing="0"/>
        <w:ind w:left="0" w:firstLine="709"/>
        <w:jc w:val="both"/>
        <w:rPr>
          <w:rFonts w:ascii="Calibri" w:hAnsi="Calibri" w:cs="Calibri"/>
        </w:rPr>
      </w:pPr>
      <w:r w:rsidRPr="006709FF">
        <w:rPr>
          <w:rFonts w:ascii="Calibri" w:hAnsi="Calibri" w:cs="Calibri"/>
        </w:rPr>
        <w:t>www.soc.lib.ru – Электронная библиотека Soc.Lib.ru («Социология, Психология, Управление»)</w:t>
      </w:r>
    </w:p>
    <w:p w:rsidR="00CB6D4D" w:rsidRPr="006709FF" w:rsidRDefault="00CB6D4D" w:rsidP="007B0392">
      <w:pPr>
        <w:numPr>
          <w:ilvl w:val="0"/>
          <w:numId w:val="8"/>
        </w:numPr>
        <w:tabs>
          <w:tab w:val="left" w:pos="993"/>
        </w:tabs>
        <w:ind w:left="0" w:firstLine="709"/>
        <w:contextualSpacing/>
        <w:jc w:val="both"/>
        <w:rPr>
          <w:rFonts w:ascii="Calibri" w:hAnsi="Calibri" w:cs="Calibri"/>
        </w:rPr>
      </w:pPr>
      <w:r w:rsidRPr="006709FF">
        <w:rPr>
          <w:rFonts w:ascii="Calibri" w:hAnsi="Calibri" w:cs="Calibri"/>
        </w:rPr>
        <w:t xml:space="preserve">Сайт «Законодательство РФ» на </w:t>
      </w:r>
      <w:hyperlink r:id="rId64" w:history="1">
        <w:r w:rsidRPr="006709FF">
          <w:rPr>
            <w:rFonts w:ascii="Calibri" w:hAnsi="Calibri" w:cs="Calibri"/>
          </w:rPr>
          <w:t>http://www.artiks.ru</w:t>
        </w:r>
      </w:hyperlink>
      <w:r w:rsidRPr="006709FF">
        <w:rPr>
          <w:rFonts w:ascii="Calibri" w:hAnsi="Calibri" w:cs="Calibri"/>
        </w:rPr>
        <w:t xml:space="preserve"> Документы публикуются с комментариями.</w:t>
      </w:r>
    </w:p>
    <w:p w:rsidR="00CB6D4D" w:rsidRPr="006709FF" w:rsidRDefault="008D6FB3" w:rsidP="007B0392">
      <w:pPr>
        <w:pStyle w:val="a6"/>
        <w:numPr>
          <w:ilvl w:val="0"/>
          <w:numId w:val="8"/>
        </w:numPr>
        <w:ind w:left="0" w:firstLine="709"/>
        <w:jc w:val="both"/>
        <w:rPr>
          <w:rFonts w:ascii="Calibri" w:hAnsi="Calibri" w:cs="Calibri"/>
        </w:rPr>
      </w:pPr>
      <w:hyperlink r:id="rId65" w:history="1">
        <w:r w:rsidR="00CB6D4D" w:rsidRPr="006709FF">
          <w:rPr>
            <w:rStyle w:val="aa"/>
            <w:rFonts w:ascii="Calibri" w:hAnsi="Calibri" w:cs="Calibri"/>
            <w:color w:val="auto"/>
            <w:u w:val="none"/>
          </w:rPr>
          <w:t>http://window.edu.ru</w:t>
        </w:r>
      </w:hyperlink>
      <w:r w:rsidR="00CB6D4D" w:rsidRPr="006709FF">
        <w:rPr>
          <w:rFonts w:ascii="Calibri" w:hAnsi="Calibri" w:cs="Calibri"/>
        </w:rPr>
        <w:t xml:space="preserve"> - Единое окно доступа к информационным ресурсам</w:t>
      </w:r>
    </w:p>
    <w:p w:rsidR="00CB6D4D" w:rsidRPr="006709FF" w:rsidRDefault="008D6FB3" w:rsidP="007B0392">
      <w:pPr>
        <w:pStyle w:val="a6"/>
        <w:numPr>
          <w:ilvl w:val="0"/>
          <w:numId w:val="8"/>
        </w:numPr>
        <w:ind w:left="0" w:firstLine="709"/>
        <w:jc w:val="both"/>
        <w:rPr>
          <w:rFonts w:ascii="Calibri" w:hAnsi="Calibri" w:cs="Calibri"/>
        </w:rPr>
      </w:pPr>
      <w:hyperlink r:id="rId66" w:history="1">
        <w:r w:rsidR="00CB6D4D" w:rsidRPr="006709FF">
          <w:rPr>
            <w:rStyle w:val="aa"/>
            <w:rFonts w:ascii="Calibri" w:hAnsi="Calibri" w:cs="Calibri"/>
            <w:color w:val="auto"/>
            <w:u w:val="none"/>
          </w:rPr>
          <w:t>http://www.pravo.gov.ru</w:t>
        </w:r>
      </w:hyperlink>
      <w:r w:rsidR="00CB6D4D" w:rsidRPr="006709FF">
        <w:rPr>
          <w:rFonts w:ascii="Calibri" w:hAnsi="Calibri" w:cs="Calibri"/>
        </w:rPr>
        <w:t xml:space="preserve"> - Государственная система правовой информации: Официальный интернет-портал правовой информации</w:t>
      </w:r>
    </w:p>
    <w:p w:rsidR="00CB6D4D" w:rsidRPr="006709FF" w:rsidRDefault="008D6FB3" w:rsidP="007B0392">
      <w:pPr>
        <w:pStyle w:val="af0"/>
        <w:widowControl w:val="0"/>
        <w:numPr>
          <w:ilvl w:val="0"/>
          <w:numId w:val="8"/>
        </w:numPr>
        <w:spacing w:after="0" w:line="240" w:lineRule="auto"/>
        <w:ind w:left="0" w:firstLine="709"/>
        <w:jc w:val="both"/>
        <w:rPr>
          <w:rFonts w:cs="Calibri"/>
          <w:sz w:val="24"/>
          <w:szCs w:val="24"/>
        </w:rPr>
      </w:pPr>
      <w:hyperlink r:id="rId67" w:history="1">
        <w:r w:rsidR="00CB6D4D" w:rsidRPr="006709FF">
          <w:rPr>
            <w:rStyle w:val="aa"/>
            <w:rFonts w:cs="Calibri"/>
            <w:color w:val="auto"/>
            <w:sz w:val="24"/>
            <w:szCs w:val="24"/>
            <w:u w:val="none"/>
          </w:rPr>
          <w:t>http://минобрнауки.рф/</w:t>
        </w:r>
      </w:hyperlink>
      <w:r w:rsidR="00CB6D4D" w:rsidRPr="006709FF">
        <w:rPr>
          <w:rFonts w:cs="Calibri"/>
          <w:sz w:val="24"/>
          <w:szCs w:val="24"/>
        </w:rPr>
        <w:t xml:space="preserve"> - Официальный сайт Министерства образования и науки Российской Федерации</w:t>
      </w:r>
    </w:p>
    <w:p w:rsidR="00CB6D4D" w:rsidRPr="006709FF" w:rsidRDefault="008D6FB3" w:rsidP="007B0392">
      <w:pPr>
        <w:pStyle w:val="a6"/>
        <w:numPr>
          <w:ilvl w:val="0"/>
          <w:numId w:val="8"/>
        </w:numPr>
        <w:ind w:left="0" w:firstLine="709"/>
        <w:jc w:val="both"/>
        <w:rPr>
          <w:rFonts w:ascii="Calibri" w:hAnsi="Calibri" w:cs="Calibri"/>
        </w:rPr>
      </w:pPr>
      <w:hyperlink r:id="rId68" w:history="1">
        <w:r w:rsidR="00CB6D4D" w:rsidRPr="006709FF">
          <w:rPr>
            <w:rStyle w:val="aa"/>
            <w:rFonts w:ascii="Calibri" w:hAnsi="Calibri" w:cs="Calibri"/>
            <w:color w:val="auto"/>
            <w:u w:val="none"/>
          </w:rPr>
          <w:t>http://www.firo.ru/</w:t>
        </w:r>
      </w:hyperlink>
      <w:r w:rsidR="00CB6D4D" w:rsidRPr="006709FF">
        <w:rPr>
          <w:rStyle w:val="aa"/>
          <w:rFonts w:ascii="Calibri" w:hAnsi="Calibri" w:cs="Calibri"/>
          <w:color w:val="auto"/>
          <w:u w:val="none"/>
        </w:rPr>
        <w:t xml:space="preserve"> - </w:t>
      </w:r>
      <w:r w:rsidR="00CB6D4D" w:rsidRPr="006709FF">
        <w:rPr>
          <w:rFonts w:ascii="Calibri" w:hAnsi="Calibri" w:cs="Calibri"/>
        </w:rPr>
        <w:t>Федеральный институт развития образования</w:t>
      </w:r>
    </w:p>
    <w:p w:rsidR="00CB6D4D" w:rsidRPr="006709FF" w:rsidRDefault="008D6FB3" w:rsidP="007B0392">
      <w:pPr>
        <w:pStyle w:val="a6"/>
        <w:numPr>
          <w:ilvl w:val="0"/>
          <w:numId w:val="8"/>
        </w:numPr>
        <w:ind w:left="0" w:firstLine="709"/>
        <w:jc w:val="both"/>
        <w:rPr>
          <w:rStyle w:val="maintxt"/>
          <w:rFonts w:ascii="Calibri" w:hAnsi="Calibri" w:cs="Calibri"/>
        </w:rPr>
      </w:pPr>
      <w:hyperlink r:id="rId69" w:history="1">
        <w:r w:rsidR="00CB6D4D" w:rsidRPr="006709FF">
          <w:rPr>
            <w:rStyle w:val="aa"/>
            <w:rFonts w:ascii="Calibri" w:hAnsi="Calibri" w:cs="Calibri"/>
            <w:color w:val="auto"/>
            <w:u w:val="none"/>
          </w:rPr>
          <w:t>http://</w:t>
        </w:r>
        <w:r w:rsidR="00CB6D4D" w:rsidRPr="006709FF">
          <w:rPr>
            <w:rStyle w:val="aa"/>
            <w:rFonts w:ascii="Calibri" w:hAnsi="Calibri" w:cs="Calibri"/>
            <w:color w:val="auto"/>
            <w:u w:val="none"/>
            <w:lang w:val="en-US"/>
          </w:rPr>
          <w:t>education</w:t>
        </w:r>
        <w:r w:rsidR="00CB6D4D" w:rsidRPr="006709FF">
          <w:rPr>
            <w:rStyle w:val="aa"/>
            <w:rFonts w:ascii="Calibri" w:hAnsi="Calibri" w:cs="Calibri"/>
            <w:color w:val="auto"/>
            <w:u w:val="none"/>
          </w:rPr>
          <w:t>.</w:t>
        </w:r>
        <w:r w:rsidR="00CB6D4D" w:rsidRPr="006709FF">
          <w:rPr>
            <w:rStyle w:val="aa"/>
            <w:rFonts w:ascii="Calibri" w:hAnsi="Calibri" w:cs="Calibri"/>
            <w:color w:val="auto"/>
            <w:u w:val="none"/>
            <w:lang w:val="en-US"/>
          </w:rPr>
          <w:t>law</w:t>
        </w:r>
        <w:r w:rsidR="00CB6D4D" w:rsidRPr="006709FF">
          <w:rPr>
            <w:rStyle w:val="aa"/>
            <w:rFonts w:ascii="Calibri" w:hAnsi="Calibri" w:cs="Calibri"/>
            <w:color w:val="auto"/>
            <w:u w:val="none"/>
          </w:rPr>
          <w:t>-</w:t>
        </w:r>
        <w:r w:rsidR="00CB6D4D" w:rsidRPr="006709FF">
          <w:rPr>
            <w:rStyle w:val="aa"/>
            <w:rFonts w:ascii="Calibri" w:hAnsi="Calibri" w:cs="Calibri"/>
            <w:color w:val="auto"/>
            <w:u w:val="none"/>
            <w:lang w:val="en-US"/>
          </w:rPr>
          <w:t>book</w:t>
        </w:r>
        <w:r w:rsidR="00CB6D4D" w:rsidRPr="006709FF">
          <w:rPr>
            <w:rStyle w:val="aa"/>
            <w:rFonts w:ascii="Calibri" w:hAnsi="Calibri" w:cs="Calibri"/>
            <w:color w:val="auto"/>
            <w:u w:val="none"/>
          </w:rPr>
          <w:t>.</w:t>
        </w:r>
        <w:proofErr w:type="spellStart"/>
        <w:r w:rsidR="00CB6D4D" w:rsidRPr="006709FF">
          <w:rPr>
            <w:rStyle w:val="aa"/>
            <w:rFonts w:ascii="Calibri" w:hAnsi="Calibri" w:cs="Calibri"/>
            <w:color w:val="auto"/>
            <w:u w:val="none"/>
            <w:lang w:val="en-US"/>
          </w:rPr>
          <w:t>ru</w:t>
        </w:r>
        <w:proofErr w:type="spellEnd"/>
      </w:hyperlink>
      <w:r w:rsidR="00CB6D4D" w:rsidRPr="006709FF">
        <w:rPr>
          <w:rFonts w:ascii="Calibri" w:hAnsi="Calibri" w:cs="Calibri"/>
        </w:rPr>
        <w:t xml:space="preserve"> </w:t>
      </w:r>
      <w:r w:rsidR="00CB6D4D" w:rsidRPr="006709FF">
        <w:rPr>
          <w:rStyle w:val="maintxt"/>
          <w:rFonts w:ascii="Calibri" w:hAnsi="Calibri" w:cs="Calibri"/>
        </w:rPr>
        <w:t>– Образование и право</w:t>
      </w:r>
    </w:p>
    <w:sectPr w:rsidR="00CB6D4D" w:rsidRPr="006709FF" w:rsidSect="00467CF0">
      <w:footerReference w:type="even" r:id="rId70"/>
      <w:pgSz w:w="11906" w:h="16838"/>
      <w:pgMar w:top="1134"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36" w:rsidRDefault="00EE4F36" w:rsidP="006A35DE">
      <w:r>
        <w:separator/>
      </w:r>
    </w:p>
  </w:endnote>
  <w:endnote w:type="continuationSeparator" w:id="0">
    <w:p w:rsidR="00EE4F36" w:rsidRDefault="00EE4F36" w:rsidP="006A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xt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9C" w:rsidRDefault="008D6FB3">
    <w:pPr>
      <w:rPr>
        <w:sz w:val="2"/>
        <w:szCs w:val="2"/>
      </w:rPr>
    </w:pPr>
    <w:r w:rsidRPr="008D6FB3">
      <w:rPr>
        <w:noProof/>
      </w:rPr>
      <w:pict>
        <v:shapetype id="_x0000_t202" coordsize="21600,21600" o:spt="202" path="m,l,21600r21600,l21600,xe">
          <v:stroke joinstyle="miter"/>
          <v:path gradientshapeok="t" o:connecttype="rect"/>
        </v:shapetype>
        <v:shape id="Text Box 1" o:spid="_x0000_s2049" type="#_x0000_t202" style="position:absolute;margin-left:70.95pt;margin-top:716.7pt;width:30pt;height:9.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" filled="f" stroked="f">
          <v:textbox style="mso-fit-shape-to-text:t" inset="0,0,0,0">
            <w:txbxContent>
              <w:p w:rsidR="006A339C" w:rsidRDefault="006A339C">
                <w:pPr>
                  <w:pStyle w:val="aff0"/>
                  <w:shd w:val="clear" w:color="auto" w:fill="auto"/>
                  <w:spacing w:line="240" w:lineRule="auto"/>
                </w:pPr>
                <w:r>
                  <w:rPr>
                    <w:rStyle w:val="aff1"/>
                  </w:rPr>
                  <w:t>2015.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36" w:rsidRDefault="00EE4F36" w:rsidP="006A35DE">
      <w:r>
        <w:separator/>
      </w:r>
    </w:p>
  </w:footnote>
  <w:footnote w:type="continuationSeparator" w:id="0">
    <w:p w:rsidR="00EE4F36" w:rsidRDefault="00EE4F36" w:rsidP="006A35DE">
      <w:r>
        <w:continuationSeparator/>
      </w:r>
    </w:p>
  </w:footnote>
  <w:footnote w:id="1">
    <w:p w:rsidR="006A339C" w:rsidRDefault="006A339C" w:rsidP="00FD146A">
      <w:pPr>
        <w:pStyle w:val="af4"/>
        <w:spacing w:line="240" w:lineRule="auto"/>
      </w:pPr>
      <w:r w:rsidRPr="00ED2229">
        <w:rPr>
          <w:rStyle w:val="af"/>
          <w:rFonts w:ascii="Calibri" w:hAnsi="Calibri" w:cs="Calibri"/>
          <w:sz w:val="20"/>
          <w:szCs w:val="20"/>
        </w:rPr>
        <w:footnoteRef/>
      </w:r>
      <w:r w:rsidRPr="00ED2229">
        <w:rPr>
          <w:rFonts w:ascii="Calibri" w:hAnsi="Calibri" w:cs="Calibri"/>
          <w:sz w:val="20"/>
          <w:szCs w:val="20"/>
        </w:rPr>
        <w:t xml:space="preserve"> Приказ Министерства образования и науки № 1426 от 15 декабря </w:t>
      </w:r>
      <w:smartTag w:uri="urn:schemas-microsoft-com:office:smarttags" w:element="metricconverter">
        <w:smartTagPr>
          <w:attr w:name="ProductID" w:val="2015 г"/>
        </w:smartTagPr>
        <w:r w:rsidRPr="00ED2229">
          <w:rPr>
            <w:rFonts w:ascii="Calibri" w:hAnsi="Calibri" w:cs="Calibri"/>
            <w:sz w:val="20"/>
            <w:szCs w:val="20"/>
          </w:rPr>
          <w:t>2015 г</w:t>
        </w:r>
      </w:smartTag>
      <w:r w:rsidRPr="00ED2229">
        <w:rPr>
          <w:rFonts w:ascii="Calibri" w:hAnsi="Calibri" w:cs="Calibri"/>
          <w:sz w:val="20"/>
          <w:szCs w:val="20"/>
        </w:rPr>
        <w:t>. «Об утверждении</w:t>
      </w:r>
      <w:r>
        <w:rPr>
          <w:rFonts w:ascii="Calibri" w:hAnsi="Calibri" w:cs="Calibri"/>
          <w:sz w:val="20"/>
          <w:szCs w:val="20"/>
        </w:rPr>
        <w:t xml:space="preserve"> </w:t>
      </w:r>
      <w:r w:rsidRPr="00ED2229">
        <w:rPr>
          <w:rFonts w:ascii="Calibri" w:hAnsi="Calibri" w:cs="Calibri"/>
          <w:sz w:val="20"/>
          <w:szCs w:val="20"/>
        </w:rPr>
        <w:t xml:space="preserve">федерального государственного образовательного стандарта высшего образования по направлению подготовки 44.03.01 Педагогическое образование (уровень </w:t>
      </w:r>
      <w:proofErr w:type="spellStart"/>
      <w:r w:rsidRPr="00ED2229">
        <w:rPr>
          <w:rFonts w:ascii="Calibri" w:hAnsi="Calibri" w:cs="Calibri"/>
          <w:sz w:val="20"/>
          <w:szCs w:val="20"/>
        </w:rPr>
        <w:t>бакалавриата</w:t>
      </w:r>
      <w:proofErr w:type="spellEnd"/>
      <w:r w:rsidRPr="00ED2229">
        <w:rPr>
          <w:rFonts w:ascii="Calibri" w:hAnsi="Calibri" w:cs="Calibri"/>
          <w:sz w:val="20"/>
          <w:szCs w:val="20"/>
        </w:rPr>
        <w:t>)»</w:t>
      </w:r>
    </w:p>
  </w:footnote>
  <w:footnote w:id="2">
    <w:p w:rsidR="006A339C" w:rsidRDefault="006A339C" w:rsidP="005F73FE">
      <w:pPr>
        <w:pStyle w:val="ad"/>
      </w:pPr>
      <w:r w:rsidRPr="00C35188">
        <w:rPr>
          <w:rStyle w:val="af"/>
        </w:rPr>
        <w:footnoteRef/>
      </w:r>
      <w:r w:rsidRPr="00ED2229">
        <w:rPr>
          <w:rFonts w:ascii="Calibri" w:hAnsi="Calibri" w:cs="Calibri"/>
        </w:rPr>
        <w:t xml:space="preserve"> Практическое задание.</w:t>
      </w:r>
    </w:p>
  </w:footnote>
  <w:footnote w:id="3">
    <w:p w:rsidR="006A339C" w:rsidRDefault="006A339C">
      <w:pPr>
        <w:pStyle w:val="ad"/>
      </w:pPr>
      <w:r w:rsidRPr="00ED2229">
        <w:rPr>
          <w:rStyle w:val="af"/>
          <w:rFonts w:ascii="Calibri" w:hAnsi="Calibri" w:cs="Calibri"/>
        </w:rPr>
        <w:footnoteRef/>
      </w:r>
      <w:r w:rsidRPr="00ED2229">
        <w:rPr>
          <w:rFonts w:ascii="Calibri" w:hAnsi="Calibri" w:cs="Calibri"/>
        </w:rPr>
        <w:t xml:space="preserve"> Требования к написанию эссе см.: Приложение 1</w:t>
      </w:r>
    </w:p>
  </w:footnote>
  <w:footnote w:id="4">
    <w:p w:rsidR="006A339C" w:rsidRDefault="006A339C" w:rsidP="00A009D7">
      <w:pPr>
        <w:pStyle w:val="22"/>
        <w:keepNext/>
        <w:keepLines/>
        <w:shd w:val="clear" w:color="auto" w:fill="auto"/>
        <w:tabs>
          <w:tab w:val="left" w:pos="622"/>
        </w:tabs>
        <w:spacing w:before="0" w:after="0" w:line="240" w:lineRule="auto"/>
        <w:ind w:firstLine="0"/>
        <w:jc w:val="both"/>
      </w:pPr>
      <w:r w:rsidRPr="00ED2229">
        <w:rPr>
          <w:rStyle w:val="af"/>
          <w:rFonts w:ascii="Calibri" w:hAnsi="Calibri" w:cs="Calibri"/>
          <w:b w:val="0"/>
          <w:sz w:val="20"/>
          <w:szCs w:val="20"/>
        </w:rPr>
        <w:footnoteRef/>
      </w:r>
      <w:r w:rsidRPr="00ED2229">
        <w:rPr>
          <w:rFonts w:ascii="Calibri" w:hAnsi="Calibri" w:cs="Calibri"/>
          <w:b w:val="0"/>
          <w:sz w:val="20"/>
          <w:szCs w:val="20"/>
        </w:rPr>
        <w:t xml:space="preserve"> Приложение 2. Положение о выпускной квалификационной работе.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B"/>
    <w:multiLevelType w:val="singleLevel"/>
    <w:tmpl w:val="0000000B"/>
    <w:name w:val="WW8Num10"/>
    <w:lvl w:ilvl="0">
      <w:start w:val="1"/>
      <w:numFmt w:val="decimal"/>
      <w:lvlText w:val="%1."/>
      <w:lvlJc w:val="left"/>
      <w:pPr>
        <w:tabs>
          <w:tab w:val="num" w:pos="0"/>
        </w:tabs>
        <w:ind w:left="765" w:hanging="405"/>
      </w:pPr>
      <w:rPr>
        <w:rFonts w:cs="Times New Roman" w:hint="default"/>
      </w:rPr>
    </w:lvl>
  </w:abstractNum>
  <w:abstractNum w:abstractNumId="2">
    <w:nsid w:val="00000010"/>
    <w:multiLevelType w:val="multilevel"/>
    <w:tmpl w:val="33E438E4"/>
    <w:name w:val="WW8Num16"/>
    <w:lvl w:ilvl="0">
      <w:start w:val="1"/>
      <w:numFmt w:val="decimal"/>
      <w:lvlText w:val="%1."/>
      <w:lvlJc w:val="left"/>
      <w:pPr>
        <w:tabs>
          <w:tab w:val="num" w:pos="720"/>
        </w:tabs>
        <w:ind w:left="720" w:hanging="360"/>
      </w:pPr>
      <w:rPr>
        <w:rFonts w:ascii="Times New Roman" w:eastAsia="Times New Roman" w:hAnsi="Times New Roman" w:cs="Arial Unicode M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2D"/>
    <w:multiLevelType w:val="singleLevel"/>
    <w:tmpl w:val="0000002D"/>
    <w:name w:val="WW8Num47"/>
    <w:lvl w:ilvl="0">
      <w:start w:val="1"/>
      <w:numFmt w:val="decimal"/>
      <w:lvlText w:val="%1."/>
      <w:lvlJc w:val="left"/>
      <w:pPr>
        <w:tabs>
          <w:tab w:val="num" w:pos="0"/>
        </w:tabs>
        <w:ind w:left="720" w:hanging="360"/>
      </w:pPr>
      <w:rPr>
        <w:rFonts w:cs="Times New Roman"/>
      </w:rPr>
    </w:lvl>
  </w:abstractNum>
  <w:abstractNum w:abstractNumId="4">
    <w:nsid w:val="0334144C"/>
    <w:multiLevelType w:val="hybridMultilevel"/>
    <w:tmpl w:val="BF92C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6">
    <w:nsid w:val="13FE3E48"/>
    <w:multiLevelType w:val="hybridMultilevel"/>
    <w:tmpl w:val="FBD018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91059F"/>
    <w:multiLevelType w:val="multilevel"/>
    <w:tmpl w:val="AB4852E8"/>
    <w:lvl w:ilvl="0">
      <w:start w:val="1"/>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8">
    <w:nsid w:val="16976291"/>
    <w:multiLevelType w:val="hybridMultilevel"/>
    <w:tmpl w:val="643A7D96"/>
    <w:lvl w:ilvl="0" w:tplc="6C52040E">
      <w:start w:val="1"/>
      <w:numFmt w:val="bullet"/>
      <w:lvlText w:val="•"/>
      <w:lvlJc w:val="left"/>
      <w:pPr>
        <w:tabs>
          <w:tab w:val="num" w:pos="720"/>
        </w:tabs>
        <w:ind w:left="720" w:hanging="360"/>
      </w:pPr>
      <w:rPr>
        <w:rFonts w:ascii="Times New Roman" w:hAnsi="Times New Roman" w:hint="default"/>
      </w:rPr>
    </w:lvl>
    <w:lvl w:ilvl="1" w:tplc="E3CA6474" w:tentative="1">
      <w:start w:val="1"/>
      <w:numFmt w:val="bullet"/>
      <w:lvlText w:val="•"/>
      <w:lvlJc w:val="left"/>
      <w:pPr>
        <w:tabs>
          <w:tab w:val="num" w:pos="1440"/>
        </w:tabs>
        <w:ind w:left="1440" w:hanging="360"/>
      </w:pPr>
      <w:rPr>
        <w:rFonts w:ascii="Times New Roman" w:hAnsi="Times New Roman" w:hint="default"/>
      </w:rPr>
    </w:lvl>
    <w:lvl w:ilvl="2" w:tplc="49E0A4D8" w:tentative="1">
      <w:start w:val="1"/>
      <w:numFmt w:val="bullet"/>
      <w:lvlText w:val="•"/>
      <w:lvlJc w:val="left"/>
      <w:pPr>
        <w:tabs>
          <w:tab w:val="num" w:pos="2160"/>
        </w:tabs>
        <w:ind w:left="2160" w:hanging="360"/>
      </w:pPr>
      <w:rPr>
        <w:rFonts w:ascii="Times New Roman" w:hAnsi="Times New Roman" w:hint="default"/>
      </w:rPr>
    </w:lvl>
    <w:lvl w:ilvl="3" w:tplc="A11888B2" w:tentative="1">
      <w:start w:val="1"/>
      <w:numFmt w:val="bullet"/>
      <w:lvlText w:val="•"/>
      <w:lvlJc w:val="left"/>
      <w:pPr>
        <w:tabs>
          <w:tab w:val="num" w:pos="2880"/>
        </w:tabs>
        <w:ind w:left="2880" w:hanging="360"/>
      </w:pPr>
      <w:rPr>
        <w:rFonts w:ascii="Times New Roman" w:hAnsi="Times New Roman" w:hint="default"/>
      </w:rPr>
    </w:lvl>
    <w:lvl w:ilvl="4" w:tplc="9C5C0756" w:tentative="1">
      <w:start w:val="1"/>
      <w:numFmt w:val="bullet"/>
      <w:lvlText w:val="•"/>
      <w:lvlJc w:val="left"/>
      <w:pPr>
        <w:tabs>
          <w:tab w:val="num" w:pos="3600"/>
        </w:tabs>
        <w:ind w:left="3600" w:hanging="360"/>
      </w:pPr>
      <w:rPr>
        <w:rFonts w:ascii="Times New Roman" w:hAnsi="Times New Roman" w:hint="default"/>
      </w:rPr>
    </w:lvl>
    <w:lvl w:ilvl="5" w:tplc="DE0E6B86" w:tentative="1">
      <w:start w:val="1"/>
      <w:numFmt w:val="bullet"/>
      <w:lvlText w:val="•"/>
      <w:lvlJc w:val="left"/>
      <w:pPr>
        <w:tabs>
          <w:tab w:val="num" w:pos="4320"/>
        </w:tabs>
        <w:ind w:left="4320" w:hanging="360"/>
      </w:pPr>
      <w:rPr>
        <w:rFonts w:ascii="Times New Roman" w:hAnsi="Times New Roman" w:hint="default"/>
      </w:rPr>
    </w:lvl>
    <w:lvl w:ilvl="6" w:tplc="8B78E1BA" w:tentative="1">
      <w:start w:val="1"/>
      <w:numFmt w:val="bullet"/>
      <w:lvlText w:val="•"/>
      <w:lvlJc w:val="left"/>
      <w:pPr>
        <w:tabs>
          <w:tab w:val="num" w:pos="5040"/>
        </w:tabs>
        <w:ind w:left="5040" w:hanging="360"/>
      </w:pPr>
      <w:rPr>
        <w:rFonts w:ascii="Times New Roman" w:hAnsi="Times New Roman" w:hint="default"/>
      </w:rPr>
    </w:lvl>
    <w:lvl w:ilvl="7" w:tplc="525ACAF6" w:tentative="1">
      <w:start w:val="1"/>
      <w:numFmt w:val="bullet"/>
      <w:lvlText w:val="•"/>
      <w:lvlJc w:val="left"/>
      <w:pPr>
        <w:tabs>
          <w:tab w:val="num" w:pos="5760"/>
        </w:tabs>
        <w:ind w:left="5760" w:hanging="360"/>
      </w:pPr>
      <w:rPr>
        <w:rFonts w:ascii="Times New Roman" w:hAnsi="Times New Roman" w:hint="default"/>
      </w:rPr>
    </w:lvl>
    <w:lvl w:ilvl="8" w:tplc="F51009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8A64DDA"/>
    <w:multiLevelType w:val="hybridMultilevel"/>
    <w:tmpl w:val="F75628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24B4F3B"/>
    <w:multiLevelType w:val="hybridMultilevel"/>
    <w:tmpl w:val="42702C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837DD5"/>
    <w:multiLevelType w:val="multilevel"/>
    <w:tmpl w:val="04190025"/>
    <w:lvl w:ilvl="0">
      <w:start w:val="1"/>
      <w:numFmt w:val="decimal"/>
      <w:pStyle w:val="10"/>
      <w:lvlText w:val="%1"/>
      <w:lvlJc w:val="left"/>
      <w:pPr>
        <w:tabs>
          <w:tab w:val="num" w:pos="432"/>
        </w:tabs>
        <w:ind w:left="432" w:hanging="432"/>
      </w:pPr>
      <w:rPr>
        <w:rFonts w:cs="Times New Roman"/>
      </w:rPr>
    </w:lvl>
    <w:lvl w:ilvl="1">
      <w:start w:val="1"/>
      <w:numFmt w:val="decimal"/>
      <w:pStyle w:val="2"/>
      <w:lvlText w:val="%1.%2"/>
      <w:lvlJc w:val="left"/>
      <w:pPr>
        <w:tabs>
          <w:tab w:val="num" w:pos="2987"/>
        </w:tabs>
        <w:ind w:left="2987"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2">
    <w:nsid w:val="27CE4BEA"/>
    <w:multiLevelType w:val="hybridMultilevel"/>
    <w:tmpl w:val="0554E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7012F4"/>
    <w:multiLevelType w:val="hybridMultilevel"/>
    <w:tmpl w:val="A24022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8F02BC6"/>
    <w:multiLevelType w:val="hybridMultilevel"/>
    <w:tmpl w:val="2446EE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C0D2168"/>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2A407F"/>
    <w:multiLevelType w:val="hybridMultilevel"/>
    <w:tmpl w:val="F7143C0C"/>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C177D"/>
    <w:multiLevelType w:val="hybridMultilevel"/>
    <w:tmpl w:val="7FA07DDE"/>
    <w:lvl w:ilvl="0" w:tplc="0419000F">
      <w:start w:val="1"/>
      <w:numFmt w:val="decimal"/>
      <w:pStyle w:val="a"/>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8">
    <w:nsid w:val="2FBF65E1"/>
    <w:multiLevelType w:val="hybridMultilevel"/>
    <w:tmpl w:val="661A5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01E3BF4"/>
    <w:multiLevelType w:val="hybridMultilevel"/>
    <w:tmpl w:val="9BDCD0C0"/>
    <w:lvl w:ilvl="0" w:tplc="1018AA08">
      <w:start w:val="1"/>
      <w:numFmt w:val="bullet"/>
      <w:lvlText w:val="•"/>
      <w:lvlJc w:val="left"/>
      <w:pPr>
        <w:tabs>
          <w:tab w:val="num" w:pos="720"/>
        </w:tabs>
        <w:ind w:left="720" w:hanging="360"/>
      </w:pPr>
      <w:rPr>
        <w:rFonts w:ascii="Times New Roman" w:hAnsi="Times New Roman" w:hint="default"/>
      </w:rPr>
    </w:lvl>
    <w:lvl w:ilvl="1" w:tplc="7C8C749A" w:tentative="1">
      <w:start w:val="1"/>
      <w:numFmt w:val="bullet"/>
      <w:lvlText w:val="•"/>
      <w:lvlJc w:val="left"/>
      <w:pPr>
        <w:tabs>
          <w:tab w:val="num" w:pos="1440"/>
        </w:tabs>
        <w:ind w:left="1440" w:hanging="360"/>
      </w:pPr>
      <w:rPr>
        <w:rFonts w:ascii="Times New Roman" w:hAnsi="Times New Roman" w:hint="default"/>
      </w:rPr>
    </w:lvl>
    <w:lvl w:ilvl="2" w:tplc="962C7F9A" w:tentative="1">
      <w:start w:val="1"/>
      <w:numFmt w:val="bullet"/>
      <w:lvlText w:val="•"/>
      <w:lvlJc w:val="left"/>
      <w:pPr>
        <w:tabs>
          <w:tab w:val="num" w:pos="2160"/>
        </w:tabs>
        <w:ind w:left="2160" w:hanging="360"/>
      </w:pPr>
      <w:rPr>
        <w:rFonts w:ascii="Times New Roman" w:hAnsi="Times New Roman" w:hint="default"/>
      </w:rPr>
    </w:lvl>
    <w:lvl w:ilvl="3" w:tplc="AF8E692E" w:tentative="1">
      <w:start w:val="1"/>
      <w:numFmt w:val="bullet"/>
      <w:lvlText w:val="•"/>
      <w:lvlJc w:val="left"/>
      <w:pPr>
        <w:tabs>
          <w:tab w:val="num" w:pos="2880"/>
        </w:tabs>
        <w:ind w:left="2880" w:hanging="360"/>
      </w:pPr>
      <w:rPr>
        <w:rFonts w:ascii="Times New Roman" w:hAnsi="Times New Roman" w:hint="default"/>
      </w:rPr>
    </w:lvl>
    <w:lvl w:ilvl="4" w:tplc="941EE1E4" w:tentative="1">
      <w:start w:val="1"/>
      <w:numFmt w:val="bullet"/>
      <w:lvlText w:val="•"/>
      <w:lvlJc w:val="left"/>
      <w:pPr>
        <w:tabs>
          <w:tab w:val="num" w:pos="3600"/>
        </w:tabs>
        <w:ind w:left="3600" w:hanging="360"/>
      </w:pPr>
      <w:rPr>
        <w:rFonts w:ascii="Times New Roman" w:hAnsi="Times New Roman" w:hint="default"/>
      </w:rPr>
    </w:lvl>
    <w:lvl w:ilvl="5" w:tplc="9D7C365E" w:tentative="1">
      <w:start w:val="1"/>
      <w:numFmt w:val="bullet"/>
      <w:lvlText w:val="•"/>
      <w:lvlJc w:val="left"/>
      <w:pPr>
        <w:tabs>
          <w:tab w:val="num" w:pos="4320"/>
        </w:tabs>
        <w:ind w:left="4320" w:hanging="360"/>
      </w:pPr>
      <w:rPr>
        <w:rFonts w:ascii="Times New Roman" w:hAnsi="Times New Roman" w:hint="default"/>
      </w:rPr>
    </w:lvl>
    <w:lvl w:ilvl="6" w:tplc="0CFEAB70" w:tentative="1">
      <w:start w:val="1"/>
      <w:numFmt w:val="bullet"/>
      <w:lvlText w:val="•"/>
      <w:lvlJc w:val="left"/>
      <w:pPr>
        <w:tabs>
          <w:tab w:val="num" w:pos="5040"/>
        </w:tabs>
        <w:ind w:left="5040" w:hanging="360"/>
      </w:pPr>
      <w:rPr>
        <w:rFonts w:ascii="Times New Roman" w:hAnsi="Times New Roman" w:hint="default"/>
      </w:rPr>
    </w:lvl>
    <w:lvl w:ilvl="7" w:tplc="6D04AF96" w:tentative="1">
      <w:start w:val="1"/>
      <w:numFmt w:val="bullet"/>
      <w:lvlText w:val="•"/>
      <w:lvlJc w:val="left"/>
      <w:pPr>
        <w:tabs>
          <w:tab w:val="num" w:pos="5760"/>
        </w:tabs>
        <w:ind w:left="5760" w:hanging="360"/>
      </w:pPr>
      <w:rPr>
        <w:rFonts w:ascii="Times New Roman" w:hAnsi="Times New Roman" w:hint="default"/>
      </w:rPr>
    </w:lvl>
    <w:lvl w:ilvl="8" w:tplc="BC243F8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2260921"/>
    <w:multiLevelType w:val="hybridMultilevel"/>
    <w:tmpl w:val="C37864CC"/>
    <w:lvl w:ilvl="0" w:tplc="4B86D98A">
      <w:start w:val="1"/>
      <w:numFmt w:val="bullet"/>
      <w:lvlText w:val="•"/>
      <w:lvlJc w:val="left"/>
      <w:pPr>
        <w:tabs>
          <w:tab w:val="num" w:pos="720"/>
        </w:tabs>
        <w:ind w:left="720" w:hanging="360"/>
      </w:pPr>
      <w:rPr>
        <w:rFonts w:ascii="Times New Roman" w:hAnsi="Times New Roman" w:hint="default"/>
      </w:rPr>
    </w:lvl>
    <w:lvl w:ilvl="1" w:tplc="0B04D538" w:tentative="1">
      <w:start w:val="1"/>
      <w:numFmt w:val="bullet"/>
      <w:lvlText w:val="•"/>
      <w:lvlJc w:val="left"/>
      <w:pPr>
        <w:tabs>
          <w:tab w:val="num" w:pos="1440"/>
        </w:tabs>
        <w:ind w:left="1440" w:hanging="360"/>
      </w:pPr>
      <w:rPr>
        <w:rFonts w:ascii="Times New Roman" w:hAnsi="Times New Roman" w:hint="default"/>
      </w:rPr>
    </w:lvl>
    <w:lvl w:ilvl="2" w:tplc="648229CC" w:tentative="1">
      <w:start w:val="1"/>
      <w:numFmt w:val="bullet"/>
      <w:lvlText w:val="•"/>
      <w:lvlJc w:val="left"/>
      <w:pPr>
        <w:tabs>
          <w:tab w:val="num" w:pos="2160"/>
        </w:tabs>
        <w:ind w:left="2160" w:hanging="360"/>
      </w:pPr>
      <w:rPr>
        <w:rFonts w:ascii="Times New Roman" w:hAnsi="Times New Roman" w:hint="default"/>
      </w:rPr>
    </w:lvl>
    <w:lvl w:ilvl="3" w:tplc="E564E23A" w:tentative="1">
      <w:start w:val="1"/>
      <w:numFmt w:val="bullet"/>
      <w:lvlText w:val="•"/>
      <w:lvlJc w:val="left"/>
      <w:pPr>
        <w:tabs>
          <w:tab w:val="num" w:pos="2880"/>
        </w:tabs>
        <w:ind w:left="2880" w:hanging="360"/>
      </w:pPr>
      <w:rPr>
        <w:rFonts w:ascii="Times New Roman" w:hAnsi="Times New Roman" w:hint="default"/>
      </w:rPr>
    </w:lvl>
    <w:lvl w:ilvl="4" w:tplc="4E20A2C0" w:tentative="1">
      <w:start w:val="1"/>
      <w:numFmt w:val="bullet"/>
      <w:lvlText w:val="•"/>
      <w:lvlJc w:val="left"/>
      <w:pPr>
        <w:tabs>
          <w:tab w:val="num" w:pos="3600"/>
        </w:tabs>
        <w:ind w:left="3600" w:hanging="360"/>
      </w:pPr>
      <w:rPr>
        <w:rFonts w:ascii="Times New Roman" w:hAnsi="Times New Roman" w:hint="default"/>
      </w:rPr>
    </w:lvl>
    <w:lvl w:ilvl="5" w:tplc="3F12F2FA" w:tentative="1">
      <w:start w:val="1"/>
      <w:numFmt w:val="bullet"/>
      <w:lvlText w:val="•"/>
      <w:lvlJc w:val="left"/>
      <w:pPr>
        <w:tabs>
          <w:tab w:val="num" w:pos="4320"/>
        </w:tabs>
        <w:ind w:left="4320" w:hanging="360"/>
      </w:pPr>
      <w:rPr>
        <w:rFonts w:ascii="Times New Roman" w:hAnsi="Times New Roman" w:hint="default"/>
      </w:rPr>
    </w:lvl>
    <w:lvl w:ilvl="6" w:tplc="155A5DF2" w:tentative="1">
      <w:start w:val="1"/>
      <w:numFmt w:val="bullet"/>
      <w:lvlText w:val="•"/>
      <w:lvlJc w:val="left"/>
      <w:pPr>
        <w:tabs>
          <w:tab w:val="num" w:pos="5040"/>
        </w:tabs>
        <w:ind w:left="5040" w:hanging="360"/>
      </w:pPr>
      <w:rPr>
        <w:rFonts w:ascii="Times New Roman" w:hAnsi="Times New Roman" w:hint="default"/>
      </w:rPr>
    </w:lvl>
    <w:lvl w:ilvl="7" w:tplc="8DFC9ADC" w:tentative="1">
      <w:start w:val="1"/>
      <w:numFmt w:val="bullet"/>
      <w:lvlText w:val="•"/>
      <w:lvlJc w:val="left"/>
      <w:pPr>
        <w:tabs>
          <w:tab w:val="num" w:pos="5760"/>
        </w:tabs>
        <w:ind w:left="5760" w:hanging="360"/>
      </w:pPr>
      <w:rPr>
        <w:rFonts w:ascii="Times New Roman" w:hAnsi="Times New Roman" w:hint="default"/>
      </w:rPr>
    </w:lvl>
    <w:lvl w:ilvl="8" w:tplc="58FC1A4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6E4C31"/>
    <w:multiLevelType w:val="hybridMultilevel"/>
    <w:tmpl w:val="9434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44684D"/>
    <w:multiLevelType w:val="hybridMultilevel"/>
    <w:tmpl w:val="4858E6F8"/>
    <w:styleLink w:val="12"/>
    <w:lvl w:ilvl="0" w:tplc="3BC422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1D05766">
      <w:start w:val="1"/>
      <w:numFmt w:val="decimal"/>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5198AA4E">
      <w:start w:val="1"/>
      <w:numFmt w:val="decimal"/>
      <w:lvlText w:val="%3."/>
      <w:lvlJc w:val="left"/>
      <w:pPr>
        <w:tabs>
          <w:tab w:val="left" w:pos="720"/>
        </w:tabs>
        <w:ind w:left="2160" w:hanging="360"/>
      </w:pPr>
      <w:rPr>
        <w:rFonts w:hAnsi="Arial Unicode MS" w:cs="Times New Roman"/>
        <w:caps w:val="0"/>
        <w:smallCaps w:val="0"/>
        <w:strike w:val="0"/>
        <w:dstrike w:val="0"/>
        <w:color w:val="000000"/>
        <w:spacing w:val="0"/>
        <w:w w:val="100"/>
        <w:kern w:val="0"/>
        <w:position w:val="0"/>
        <w:vertAlign w:val="baseline"/>
      </w:rPr>
    </w:lvl>
    <w:lvl w:ilvl="3" w:tplc="FF8E93DE">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20E41B4E">
      <w:start w:val="1"/>
      <w:numFmt w:val="decimal"/>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DDBC1496">
      <w:start w:val="1"/>
      <w:numFmt w:val="decimal"/>
      <w:lvlText w:val="%6."/>
      <w:lvlJc w:val="left"/>
      <w:pPr>
        <w:tabs>
          <w:tab w:val="left" w:pos="720"/>
        </w:tabs>
        <w:ind w:left="4320" w:hanging="360"/>
      </w:pPr>
      <w:rPr>
        <w:rFonts w:hAnsi="Arial Unicode MS" w:cs="Times New Roman"/>
        <w:caps w:val="0"/>
        <w:smallCaps w:val="0"/>
        <w:strike w:val="0"/>
        <w:dstrike w:val="0"/>
        <w:color w:val="000000"/>
        <w:spacing w:val="0"/>
        <w:w w:val="100"/>
        <w:kern w:val="0"/>
        <w:position w:val="0"/>
        <w:vertAlign w:val="baseline"/>
      </w:rPr>
    </w:lvl>
    <w:lvl w:ilvl="6" w:tplc="0C963E3E">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2A402178">
      <w:start w:val="1"/>
      <w:numFmt w:val="decimal"/>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75026950">
      <w:start w:val="1"/>
      <w:numFmt w:val="decimal"/>
      <w:lvlText w:val="%9."/>
      <w:lvlJc w:val="left"/>
      <w:pPr>
        <w:tabs>
          <w:tab w:val="left" w:pos="720"/>
        </w:tabs>
        <w:ind w:left="6480" w:hanging="360"/>
      </w:pPr>
      <w:rPr>
        <w:rFonts w:hAnsi="Arial Unicode MS" w:cs="Times New Roman"/>
        <w:caps w:val="0"/>
        <w:smallCaps w:val="0"/>
        <w:strike w:val="0"/>
        <w:dstrike w:val="0"/>
        <w:color w:val="000000"/>
        <w:spacing w:val="0"/>
        <w:w w:val="100"/>
        <w:kern w:val="0"/>
        <w:position w:val="0"/>
        <w:vertAlign w:val="baseline"/>
      </w:rPr>
    </w:lvl>
  </w:abstractNum>
  <w:abstractNum w:abstractNumId="23">
    <w:nsid w:val="375575BE"/>
    <w:multiLevelType w:val="hybridMultilevel"/>
    <w:tmpl w:val="B4584B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AF46E4F"/>
    <w:multiLevelType w:val="hybridMultilevel"/>
    <w:tmpl w:val="3E6E4B9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5">
    <w:nsid w:val="3D1D43D7"/>
    <w:multiLevelType w:val="hybridMultilevel"/>
    <w:tmpl w:val="A3EE7A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FB5D44"/>
    <w:multiLevelType w:val="hybridMultilevel"/>
    <w:tmpl w:val="7F52E60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F35206E"/>
    <w:multiLevelType w:val="hybridMultilevel"/>
    <w:tmpl w:val="BC2EC5BE"/>
    <w:lvl w:ilvl="0" w:tplc="C6008676">
      <w:start w:val="1"/>
      <w:numFmt w:val="bullet"/>
      <w:lvlText w:val="•"/>
      <w:lvlJc w:val="left"/>
      <w:pPr>
        <w:tabs>
          <w:tab w:val="num" w:pos="720"/>
        </w:tabs>
        <w:ind w:left="720" w:hanging="360"/>
      </w:pPr>
      <w:rPr>
        <w:rFonts w:ascii="Times New Roman" w:hAnsi="Times New Roman" w:hint="default"/>
      </w:rPr>
    </w:lvl>
    <w:lvl w:ilvl="1" w:tplc="C27CA606" w:tentative="1">
      <w:start w:val="1"/>
      <w:numFmt w:val="bullet"/>
      <w:lvlText w:val="•"/>
      <w:lvlJc w:val="left"/>
      <w:pPr>
        <w:tabs>
          <w:tab w:val="num" w:pos="1440"/>
        </w:tabs>
        <w:ind w:left="1440" w:hanging="360"/>
      </w:pPr>
      <w:rPr>
        <w:rFonts w:ascii="Times New Roman" w:hAnsi="Times New Roman" w:hint="default"/>
      </w:rPr>
    </w:lvl>
    <w:lvl w:ilvl="2" w:tplc="E1923ABE" w:tentative="1">
      <w:start w:val="1"/>
      <w:numFmt w:val="bullet"/>
      <w:lvlText w:val="•"/>
      <w:lvlJc w:val="left"/>
      <w:pPr>
        <w:tabs>
          <w:tab w:val="num" w:pos="2160"/>
        </w:tabs>
        <w:ind w:left="2160" w:hanging="360"/>
      </w:pPr>
      <w:rPr>
        <w:rFonts w:ascii="Times New Roman" w:hAnsi="Times New Roman" w:hint="default"/>
      </w:rPr>
    </w:lvl>
    <w:lvl w:ilvl="3" w:tplc="E432147A" w:tentative="1">
      <w:start w:val="1"/>
      <w:numFmt w:val="bullet"/>
      <w:lvlText w:val="•"/>
      <w:lvlJc w:val="left"/>
      <w:pPr>
        <w:tabs>
          <w:tab w:val="num" w:pos="2880"/>
        </w:tabs>
        <w:ind w:left="2880" w:hanging="360"/>
      </w:pPr>
      <w:rPr>
        <w:rFonts w:ascii="Times New Roman" w:hAnsi="Times New Roman" w:hint="default"/>
      </w:rPr>
    </w:lvl>
    <w:lvl w:ilvl="4" w:tplc="E626C25E" w:tentative="1">
      <w:start w:val="1"/>
      <w:numFmt w:val="bullet"/>
      <w:lvlText w:val="•"/>
      <w:lvlJc w:val="left"/>
      <w:pPr>
        <w:tabs>
          <w:tab w:val="num" w:pos="3600"/>
        </w:tabs>
        <w:ind w:left="3600" w:hanging="360"/>
      </w:pPr>
      <w:rPr>
        <w:rFonts w:ascii="Times New Roman" w:hAnsi="Times New Roman" w:hint="default"/>
      </w:rPr>
    </w:lvl>
    <w:lvl w:ilvl="5" w:tplc="32E4D5FA" w:tentative="1">
      <w:start w:val="1"/>
      <w:numFmt w:val="bullet"/>
      <w:lvlText w:val="•"/>
      <w:lvlJc w:val="left"/>
      <w:pPr>
        <w:tabs>
          <w:tab w:val="num" w:pos="4320"/>
        </w:tabs>
        <w:ind w:left="4320" w:hanging="360"/>
      </w:pPr>
      <w:rPr>
        <w:rFonts w:ascii="Times New Roman" w:hAnsi="Times New Roman" w:hint="default"/>
      </w:rPr>
    </w:lvl>
    <w:lvl w:ilvl="6" w:tplc="6C90624E" w:tentative="1">
      <w:start w:val="1"/>
      <w:numFmt w:val="bullet"/>
      <w:lvlText w:val="•"/>
      <w:lvlJc w:val="left"/>
      <w:pPr>
        <w:tabs>
          <w:tab w:val="num" w:pos="5040"/>
        </w:tabs>
        <w:ind w:left="5040" w:hanging="360"/>
      </w:pPr>
      <w:rPr>
        <w:rFonts w:ascii="Times New Roman" w:hAnsi="Times New Roman" w:hint="default"/>
      </w:rPr>
    </w:lvl>
    <w:lvl w:ilvl="7" w:tplc="AD9A57F8" w:tentative="1">
      <w:start w:val="1"/>
      <w:numFmt w:val="bullet"/>
      <w:lvlText w:val="•"/>
      <w:lvlJc w:val="left"/>
      <w:pPr>
        <w:tabs>
          <w:tab w:val="num" w:pos="5760"/>
        </w:tabs>
        <w:ind w:left="5760" w:hanging="360"/>
      </w:pPr>
      <w:rPr>
        <w:rFonts w:ascii="Times New Roman" w:hAnsi="Times New Roman" w:hint="default"/>
      </w:rPr>
    </w:lvl>
    <w:lvl w:ilvl="8" w:tplc="60561B8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2697C12"/>
    <w:multiLevelType w:val="hybridMultilevel"/>
    <w:tmpl w:val="339C6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2725575"/>
    <w:multiLevelType w:val="hybridMultilevel"/>
    <w:tmpl w:val="498A9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B54332"/>
    <w:multiLevelType w:val="hybridMultilevel"/>
    <w:tmpl w:val="15F0F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49C4DC2"/>
    <w:multiLevelType w:val="multilevel"/>
    <w:tmpl w:val="197A9F24"/>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48F64E83"/>
    <w:multiLevelType w:val="hybridMultilevel"/>
    <w:tmpl w:val="80C6C684"/>
    <w:lvl w:ilvl="0" w:tplc="53543010">
      <w:start w:val="1"/>
      <w:numFmt w:val="bullet"/>
      <w:lvlText w:val="•"/>
      <w:lvlJc w:val="left"/>
      <w:pPr>
        <w:tabs>
          <w:tab w:val="num" w:pos="720"/>
        </w:tabs>
        <w:ind w:left="720" w:hanging="360"/>
      </w:pPr>
      <w:rPr>
        <w:rFonts w:ascii="Times New Roman" w:hAnsi="Times New Roman" w:hint="default"/>
      </w:rPr>
    </w:lvl>
    <w:lvl w:ilvl="1" w:tplc="1AF44BD2" w:tentative="1">
      <w:start w:val="1"/>
      <w:numFmt w:val="bullet"/>
      <w:lvlText w:val="•"/>
      <w:lvlJc w:val="left"/>
      <w:pPr>
        <w:tabs>
          <w:tab w:val="num" w:pos="1440"/>
        </w:tabs>
        <w:ind w:left="1440" w:hanging="360"/>
      </w:pPr>
      <w:rPr>
        <w:rFonts w:ascii="Times New Roman" w:hAnsi="Times New Roman" w:hint="default"/>
      </w:rPr>
    </w:lvl>
    <w:lvl w:ilvl="2" w:tplc="4EA23648" w:tentative="1">
      <w:start w:val="1"/>
      <w:numFmt w:val="bullet"/>
      <w:lvlText w:val="•"/>
      <w:lvlJc w:val="left"/>
      <w:pPr>
        <w:tabs>
          <w:tab w:val="num" w:pos="2160"/>
        </w:tabs>
        <w:ind w:left="2160" w:hanging="360"/>
      </w:pPr>
      <w:rPr>
        <w:rFonts w:ascii="Times New Roman" w:hAnsi="Times New Roman" w:hint="default"/>
      </w:rPr>
    </w:lvl>
    <w:lvl w:ilvl="3" w:tplc="B47A46CE" w:tentative="1">
      <w:start w:val="1"/>
      <w:numFmt w:val="bullet"/>
      <w:lvlText w:val="•"/>
      <w:lvlJc w:val="left"/>
      <w:pPr>
        <w:tabs>
          <w:tab w:val="num" w:pos="2880"/>
        </w:tabs>
        <w:ind w:left="2880" w:hanging="360"/>
      </w:pPr>
      <w:rPr>
        <w:rFonts w:ascii="Times New Roman" w:hAnsi="Times New Roman" w:hint="default"/>
      </w:rPr>
    </w:lvl>
    <w:lvl w:ilvl="4" w:tplc="BC64DED2" w:tentative="1">
      <w:start w:val="1"/>
      <w:numFmt w:val="bullet"/>
      <w:lvlText w:val="•"/>
      <w:lvlJc w:val="left"/>
      <w:pPr>
        <w:tabs>
          <w:tab w:val="num" w:pos="3600"/>
        </w:tabs>
        <w:ind w:left="3600" w:hanging="360"/>
      </w:pPr>
      <w:rPr>
        <w:rFonts w:ascii="Times New Roman" w:hAnsi="Times New Roman" w:hint="default"/>
      </w:rPr>
    </w:lvl>
    <w:lvl w:ilvl="5" w:tplc="BBF2B220" w:tentative="1">
      <w:start w:val="1"/>
      <w:numFmt w:val="bullet"/>
      <w:lvlText w:val="•"/>
      <w:lvlJc w:val="left"/>
      <w:pPr>
        <w:tabs>
          <w:tab w:val="num" w:pos="4320"/>
        </w:tabs>
        <w:ind w:left="4320" w:hanging="360"/>
      </w:pPr>
      <w:rPr>
        <w:rFonts w:ascii="Times New Roman" w:hAnsi="Times New Roman" w:hint="default"/>
      </w:rPr>
    </w:lvl>
    <w:lvl w:ilvl="6" w:tplc="20C8FDF8" w:tentative="1">
      <w:start w:val="1"/>
      <w:numFmt w:val="bullet"/>
      <w:lvlText w:val="•"/>
      <w:lvlJc w:val="left"/>
      <w:pPr>
        <w:tabs>
          <w:tab w:val="num" w:pos="5040"/>
        </w:tabs>
        <w:ind w:left="5040" w:hanging="360"/>
      </w:pPr>
      <w:rPr>
        <w:rFonts w:ascii="Times New Roman" w:hAnsi="Times New Roman" w:hint="default"/>
      </w:rPr>
    </w:lvl>
    <w:lvl w:ilvl="7" w:tplc="9CA84C2C" w:tentative="1">
      <w:start w:val="1"/>
      <w:numFmt w:val="bullet"/>
      <w:lvlText w:val="•"/>
      <w:lvlJc w:val="left"/>
      <w:pPr>
        <w:tabs>
          <w:tab w:val="num" w:pos="5760"/>
        </w:tabs>
        <w:ind w:left="5760" w:hanging="360"/>
      </w:pPr>
      <w:rPr>
        <w:rFonts w:ascii="Times New Roman" w:hAnsi="Times New Roman" w:hint="default"/>
      </w:rPr>
    </w:lvl>
    <w:lvl w:ilvl="8" w:tplc="819E042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9563D16"/>
    <w:multiLevelType w:val="hybridMultilevel"/>
    <w:tmpl w:val="464A09D4"/>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34">
    <w:nsid w:val="4B152D96"/>
    <w:multiLevelType w:val="hybridMultilevel"/>
    <w:tmpl w:val="3C10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4A1872"/>
    <w:multiLevelType w:val="hybridMultilevel"/>
    <w:tmpl w:val="E5962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C424003"/>
    <w:multiLevelType w:val="hybridMultilevel"/>
    <w:tmpl w:val="FF9CAF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74A7CF3"/>
    <w:multiLevelType w:val="multilevel"/>
    <w:tmpl w:val="62E2F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8F16F50"/>
    <w:multiLevelType w:val="hybridMultilevel"/>
    <w:tmpl w:val="581A6EA2"/>
    <w:lvl w:ilvl="0" w:tplc="DBE44610">
      <w:start w:val="1"/>
      <w:numFmt w:val="bullet"/>
      <w:lvlText w:val="•"/>
      <w:lvlJc w:val="left"/>
      <w:pPr>
        <w:tabs>
          <w:tab w:val="num" w:pos="720"/>
        </w:tabs>
        <w:ind w:left="720" w:hanging="360"/>
      </w:pPr>
      <w:rPr>
        <w:rFonts w:ascii="Times New Roman" w:hAnsi="Times New Roman" w:hint="default"/>
      </w:rPr>
    </w:lvl>
    <w:lvl w:ilvl="1" w:tplc="552E3AD8" w:tentative="1">
      <w:start w:val="1"/>
      <w:numFmt w:val="bullet"/>
      <w:lvlText w:val="•"/>
      <w:lvlJc w:val="left"/>
      <w:pPr>
        <w:tabs>
          <w:tab w:val="num" w:pos="1440"/>
        </w:tabs>
        <w:ind w:left="1440" w:hanging="360"/>
      </w:pPr>
      <w:rPr>
        <w:rFonts w:ascii="Times New Roman" w:hAnsi="Times New Roman" w:hint="default"/>
      </w:rPr>
    </w:lvl>
    <w:lvl w:ilvl="2" w:tplc="C98CB24C" w:tentative="1">
      <w:start w:val="1"/>
      <w:numFmt w:val="bullet"/>
      <w:lvlText w:val="•"/>
      <w:lvlJc w:val="left"/>
      <w:pPr>
        <w:tabs>
          <w:tab w:val="num" w:pos="2160"/>
        </w:tabs>
        <w:ind w:left="2160" w:hanging="360"/>
      </w:pPr>
      <w:rPr>
        <w:rFonts w:ascii="Times New Roman" w:hAnsi="Times New Roman" w:hint="default"/>
      </w:rPr>
    </w:lvl>
    <w:lvl w:ilvl="3" w:tplc="7FEAB088" w:tentative="1">
      <w:start w:val="1"/>
      <w:numFmt w:val="bullet"/>
      <w:lvlText w:val="•"/>
      <w:lvlJc w:val="left"/>
      <w:pPr>
        <w:tabs>
          <w:tab w:val="num" w:pos="2880"/>
        </w:tabs>
        <w:ind w:left="2880" w:hanging="360"/>
      </w:pPr>
      <w:rPr>
        <w:rFonts w:ascii="Times New Roman" w:hAnsi="Times New Roman" w:hint="default"/>
      </w:rPr>
    </w:lvl>
    <w:lvl w:ilvl="4" w:tplc="FB3E23A8" w:tentative="1">
      <w:start w:val="1"/>
      <w:numFmt w:val="bullet"/>
      <w:lvlText w:val="•"/>
      <w:lvlJc w:val="left"/>
      <w:pPr>
        <w:tabs>
          <w:tab w:val="num" w:pos="3600"/>
        </w:tabs>
        <w:ind w:left="3600" w:hanging="360"/>
      </w:pPr>
      <w:rPr>
        <w:rFonts w:ascii="Times New Roman" w:hAnsi="Times New Roman" w:hint="default"/>
      </w:rPr>
    </w:lvl>
    <w:lvl w:ilvl="5" w:tplc="5BF4245A" w:tentative="1">
      <w:start w:val="1"/>
      <w:numFmt w:val="bullet"/>
      <w:lvlText w:val="•"/>
      <w:lvlJc w:val="left"/>
      <w:pPr>
        <w:tabs>
          <w:tab w:val="num" w:pos="4320"/>
        </w:tabs>
        <w:ind w:left="4320" w:hanging="360"/>
      </w:pPr>
      <w:rPr>
        <w:rFonts w:ascii="Times New Roman" w:hAnsi="Times New Roman" w:hint="default"/>
      </w:rPr>
    </w:lvl>
    <w:lvl w:ilvl="6" w:tplc="06C629A2" w:tentative="1">
      <w:start w:val="1"/>
      <w:numFmt w:val="bullet"/>
      <w:lvlText w:val="•"/>
      <w:lvlJc w:val="left"/>
      <w:pPr>
        <w:tabs>
          <w:tab w:val="num" w:pos="5040"/>
        </w:tabs>
        <w:ind w:left="5040" w:hanging="360"/>
      </w:pPr>
      <w:rPr>
        <w:rFonts w:ascii="Times New Roman" w:hAnsi="Times New Roman" w:hint="default"/>
      </w:rPr>
    </w:lvl>
    <w:lvl w:ilvl="7" w:tplc="B732A114" w:tentative="1">
      <w:start w:val="1"/>
      <w:numFmt w:val="bullet"/>
      <w:lvlText w:val="•"/>
      <w:lvlJc w:val="left"/>
      <w:pPr>
        <w:tabs>
          <w:tab w:val="num" w:pos="5760"/>
        </w:tabs>
        <w:ind w:left="5760" w:hanging="360"/>
      </w:pPr>
      <w:rPr>
        <w:rFonts w:ascii="Times New Roman" w:hAnsi="Times New Roman" w:hint="default"/>
      </w:rPr>
    </w:lvl>
    <w:lvl w:ilvl="8" w:tplc="E96A400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FAA3C94"/>
    <w:multiLevelType w:val="hybridMultilevel"/>
    <w:tmpl w:val="85FC7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10026A"/>
    <w:multiLevelType w:val="hybridMultilevel"/>
    <w:tmpl w:val="7BE4798A"/>
    <w:lvl w:ilvl="0" w:tplc="47E0EB72">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185161"/>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1EF63BF"/>
    <w:multiLevelType w:val="hybridMultilevel"/>
    <w:tmpl w:val="B046E8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3C11EC0"/>
    <w:multiLevelType w:val="hybridMultilevel"/>
    <w:tmpl w:val="E83E1AC8"/>
    <w:lvl w:ilvl="0" w:tplc="ABA6993C">
      <w:start w:val="1"/>
      <w:numFmt w:val="bullet"/>
      <w:lvlText w:val="•"/>
      <w:lvlJc w:val="left"/>
      <w:pPr>
        <w:tabs>
          <w:tab w:val="num" w:pos="720"/>
        </w:tabs>
        <w:ind w:left="720" w:hanging="360"/>
      </w:pPr>
      <w:rPr>
        <w:rFonts w:ascii="Times New Roman" w:hAnsi="Times New Roman" w:hint="default"/>
      </w:rPr>
    </w:lvl>
    <w:lvl w:ilvl="1" w:tplc="2EE6BDCC" w:tentative="1">
      <w:start w:val="1"/>
      <w:numFmt w:val="bullet"/>
      <w:lvlText w:val="•"/>
      <w:lvlJc w:val="left"/>
      <w:pPr>
        <w:tabs>
          <w:tab w:val="num" w:pos="1440"/>
        </w:tabs>
        <w:ind w:left="1440" w:hanging="360"/>
      </w:pPr>
      <w:rPr>
        <w:rFonts w:ascii="Times New Roman" w:hAnsi="Times New Roman" w:hint="default"/>
      </w:rPr>
    </w:lvl>
    <w:lvl w:ilvl="2" w:tplc="F6B4FCCA" w:tentative="1">
      <w:start w:val="1"/>
      <w:numFmt w:val="bullet"/>
      <w:lvlText w:val="•"/>
      <w:lvlJc w:val="left"/>
      <w:pPr>
        <w:tabs>
          <w:tab w:val="num" w:pos="2160"/>
        </w:tabs>
        <w:ind w:left="2160" w:hanging="360"/>
      </w:pPr>
      <w:rPr>
        <w:rFonts w:ascii="Times New Roman" w:hAnsi="Times New Roman" w:hint="default"/>
      </w:rPr>
    </w:lvl>
    <w:lvl w:ilvl="3" w:tplc="7CA401B0" w:tentative="1">
      <w:start w:val="1"/>
      <w:numFmt w:val="bullet"/>
      <w:lvlText w:val="•"/>
      <w:lvlJc w:val="left"/>
      <w:pPr>
        <w:tabs>
          <w:tab w:val="num" w:pos="2880"/>
        </w:tabs>
        <w:ind w:left="2880" w:hanging="360"/>
      </w:pPr>
      <w:rPr>
        <w:rFonts w:ascii="Times New Roman" w:hAnsi="Times New Roman" w:hint="default"/>
      </w:rPr>
    </w:lvl>
    <w:lvl w:ilvl="4" w:tplc="20DE44F6" w:tentative="1">
      <w:start w:val="1"/>
      <w:numFmt w:val="bullet"/>
      <w:lvlText w:val="•"/>
      <w:lvlJc w:val="left"/>
      <w:pPr>
        <w:tabs>
          <w:tab w:val="num" w:pos="3600"/>
        </w:tabs>
        <w:ind w:left="3600" w:hanging="360"/>
      </w:pPr>
      <w:rPr>
        <w:rFonts w:ascii="Times New Roman" w:hAnsi="Times New Roman" w:hint="default"/>
      </w:rPr>
    </w:lvl>
    <w:lvl w:ilvl="5" w:tplc="1BD639EA" w:tentative="1">
      <w:start w:val="1"/>
      <w:numFmt w:val="bullet"/>
      <w:lvlText w:val="•"/>
      <w:lvlJc w:val="left"/>
      <w:pPr>
        <w:tabs>
          <w:tab w:val="num" w:pos="4320"/>
        </w:tabs>
        <w:ind w:left="4320" w:hanging="360"/>
      </w:pPr>
      <w:rPr>
        <w:rFonts w:ascii="Times New Roman" w:hAnsi="Times New Roman" w:hint="default"/>
      </w:rPr>
    </w:lvl>
    <w:lvl w:ilvl="6" w:tplc="47E6C3A2" w:tentative="1">
      <w:start w:val="1"/>
      <w:numFmt w:val="bullet"/>
      <w:lvlText w:val="•"/>
      <w:lvlJc w:val="left"/>
      <w:pPr>
        <w:tabs>
          <w:tab w:val="num" w:pos="5040"/>
        </w:tabs>
        <w:ind w:left="5040" w:hanging="360"/>
      </w:pPr>
      <w:rPr>
        <w:rFonts w:ascii="Times New Roman" w:hAnsi="Times New Roman" w:hint="default"/>
      </w:rPr>
    </w:lvl>
    <w:lvl w:ilvl="7" w:tplc="C5BAF286" w:tentative="1">
      <w:start w:val="1"/>
      <w:numFmt w:val="bullet"/>
      <w:lvlText w:val="•"/>
      <w:lvlJc w:val="left"/>
      <w:pPr>
        <w:tabs>
          <w:tab w:val="num" w:pos="5760"/>
        </w:tabs>
        <w:ind w:left="5760" w:hanging="360"/>
      </w:pPr>
      <w:rPr>
        <w:rFonts w:ascii="Times New Roman" w:hAnsi="Times New Roman" w:hint="default"/>
      </w:rPr>
    </w:lvl>
    <w:lvl w:ilvl="8" w:tplc="C860C59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68A0F8B"/>
    <w:multiLevelType w:val="hybridMultilevel"/>
    <w:tmpl w:val="076C306A"/>
    <w:lvl w:ilvl="0" w:tplc="D31A31AA">
      <w:start w:val="1"/>
      <w:numFmt w:val="bullet"/>
      <w:lvlText w:val="•"/>
      <w:lvlJc w:val="left"/>
      <w:pPr>
        <w:tabs>
          <w:tab w:val="num" w:pos="720"/>
        </w:tabs>
        <w:ind w:left="720" w:hanging="360"/>
      </w:pPr>
      <w:rPr>
        <w:rFonts w:ascii="Times New Roman" w:hAnsi="Times New Roman" w:hint="default"/>
      </w:rPr>
    </w:lvl>
    <w:lvl w:ilvl="1" w:tplc="C9681892" w:tentative="1">
      <w:start w:val="1"/>
      <w:numFmt w:val="bullet"/>
      <w:lvlText w:val="•"/>
      <w:lvlJc w:val="left"/>
      <w:pPr>
        <w:tabs>
          <w:tab w:val="num" w:pos="1440"/>
        </w:tabs>
        <w:ind w:left="1440" w:hanging="360"/>
      </w:pPr>
      <w:rPr>
        <w:rFonts w:ascii="Times New Roman" w:hAnsi="Times New Roman" w:hint="default"/>
      </w:rPr>
    </w:lvl>
    <w:lvl w:ilvl="2" w:tplc="04B26DC8" w:tentative="1">
      <w:start w:val="1"/>
      <w:numFmt w:val="bullet"/>
      <w:lvlText w:val="•"/>
      <w:lvlJc w:val="left"/>
      <w:pPr>
        <w:tabs>
          <w:tab w:val="num" w:pos="2160"/>
        </w:tabs>
        <w:ind w:left="2160" w:hanging="360"/>
      </w:pPr>
      <w:rPr>
        <w:rFonts w:ascii="Times New Roman" w:hAnsi="Times New Roman" w:hint="default"/>
      </w:rPr>
    </w:lvl>
    <w:lvl w:ilvl="3" w:tplc="1FC4E9A0" w:tentative="1">
      <w:start w:val="1"/>
      <w:numFmt w:val="bullet"/>
      <w:lvlText w:val="•"/>
      <w:lvlJc w:val="left"/>
      <w:pPr>
        <w:tabs>
          <w:tab w:val="num" w:pos="2880"/>
        </w:tabs>
        <w:ind w:left="2880" w:hanging="360"/>
      </w:pPr>
      <w:rPr>
        <w:rFonts w:ascii="Times New Roman" w:hAnsi="Times New Roman" w:hint="default"/>
      </w:rPr>
    </w:lvl>
    <w:lvl w:ilvl="4" w:tplc="4672CF52" w:tentative="1">
      <w:start w:val="1"/>
      <w:numFmt w:val="bullet"/>
      <w:lvlText w:val="•"/>
      <w:lvlJc w:val="left"/>
      <w:pPr>
        <w:tabs>
          <w:tab w:val="num" w:pos="3600"/>
        </w:tabs>
        <w:ind w:left="3600" w:hanging="360"/>
      </w:pPr>
      <w:rPr>
        <w:rFonts w:ascii="Times New Roman" w:hAnsi="Times New Roman" w:hint="default"/>
      </w:rPr>
    </w:lvl>
    <w:lvl w:ilvl="5" w:tplc="1C3C8580" w:tentative="1">
      <w:start w:val="1"/>
      <w:numFmt w:val="bullet"/>
      <w:lvlText w:val="•"/>
      <w:lvlJc w:val="left"/>
      <w:pPr>
        <w:tabs>
          <w:tab w:val="num" w:pos="4320"/>
        </w:tabs>
        <w:ind w:left="4320" w:hanging="360"/>
      </w:pPr>
      <w:rPr>
        <w:rFonts w:ascii="Times New Roman" w:hAnsi="Times New Roman" w:hint="default"/>
      </w:rPr>
    </w:lvl>
    <w:lvl w:ilvl="6" w:tplc="E1680860" w:tentative="1">
      <w:start w:val="1"/>
      <w:numFmt w:val="bullet"/>
      <w:lvlText w:val="•"/>
      <w:lvlJc w:val="left"/>
      <w:pPr>
        <w:tabs>
          <w:tab w:val="num" w:pos="5040"/>
        </w:tabs>
        <w:ind w:left="5040" w:hanging="360"/>
      </w:pPr>
      <w:rPr>
        <w:rFonts w:ascii="Times New Roman" w:hAnsi="Times New Roman" w:hint="default"/>
      </w:rPr>
    </w:lvl>
    <w:lvl w:ilvl="7" w:tplc="CAEEB068" w:tentative="1">
      <w:start w:val="1"/>
      <w:numFmt w:val="bullet"/>
      <w:lvlText w:val="•"/>
      <w:lvlJc w:val="left"/>
      <w:pPr>
        <w:tabs>
          <w:tab w:val="num" w:pos="5760"/>
        </w:tabs>
        <w:ind w:left="5760" w:hanging="360"/>
      </w:pPr>
      <w:rPr>
        <w:rFonts w:ascii="Times New Roman" w:hAnsi="Times New Roman" w:hint="default"/>
      </w:rPr>
    </w:lvl>
    <w:lvl w:ilvl="8" w:tplc="24FE9DD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7840159"/>
    <w:multiLevelType w:val="hybridMultilevel"/>
    <w:tmpl w:val="AD30A144"/>
    <w:lvl w:ilvl="0" w:tplc="32FEC78A">
      <w:start w:val="1"/>
      <w:numFmt w:val="bullet"/>
      <w:lvlText w:val="-"/>
      <w:lvlJc w:val="left"/>
      <w:pPr>
        <w:tabs>
          <w:tab w:val="num" w:pos="568"/>
        </w:tabs>
        <w:ind w:left="568" w:hanging="284"/>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6">
    <w:nsid w:val="67F20382"/>
    <w:multiLevelType w:val="hybridMultilevel"/>
    <w:tmpl w:val="9D5A2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8AA057A"/>
    <w:multiLevelType w:val="hybridMultilevel"/>
    <w:tmpl w:val="96386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BF018D2"/>
    <w:multiLevelType w:val="hybridMultilevel"/>
    <w:tmpl w:val="B1D4A7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9">
    <w:nsid w:val="6D620993"/>
    <w:multiLevelType w:val="hybridMultilevel"/>
    <w:tmpl w:val="1FC2B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DE83BB4"/>
    <w:multiLevelType w:val="singleLevel"/>
    <w:tmpl w:val="47E0EB72"/>
    <w:lvl w:ilvl="0">
      <w:start w:val="9"/>
      <w:numFmt w:val="bullet"/>
      <w:lvlText w:val="-"/>
      <w:lvlJc w:val="left"/>
      <w:pPr>
        <w:tabs>
          <w:tab w:val="num" w:pos="927"/>
        </w:tabs>
        <w:ind w:left="927" w:hanging="360"/>
      </w:pPr>
    </w:lvl>
  </w:abstractNum>
  <w:abstractNum w:abstractNumId="51">
    <w:nsid w:val="6F0430DB"/>
    <w:multiLevelType w:val="hybridMultilevel"/>
    <w:tmpl w:val="E0BE74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2514E71"/>
    <w:multiLevelType w:val="hybridMultilevel"/>
    <w:tmpl w:val="1F0201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6556BAD"/>
    <w:multiLevelType w:val="hybridMultilevel"/>
    <w:tmpl w:val="1794C73C"/>
    <w:lvl w:ilvl="0" w:tplc="C51C7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3460E4"/>
    <w:multiLevelType w:val="hybridMultilevel"/>
    <w:tmpl w:val="CAD838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77524562"/>
    <w:multiLevelType w:val="hybridMultilevel"/>
    <w:tmpl w:val="E2069EB2"/>
    <w:lvl w:ilvl="0" w:tplc="0419001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95036C4"/>
    <w:multiLevelType w:val="hybridMultilevel"/>
    <w:tmpl w:val="662872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ADB6507"/>
    <w:multiLevelType w:val="hybridMultilevel"/>
    <w:tmpl w:val="0D943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E9B61B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55"/>
  </w:num>
  <w:num w:numId="6">
    <w:abstractNumId w:val="45"/>
  </w:num>
  <w:num w:numId="7">
    <w:abstractNumId w:val="0"/>
  </w:num>
  <w:num w:numId="8">
    <w:abstractNumId w:val="39"/>
  </w:num>
  <w:num w:numId="9">
    <w:abstractNumId w:val="40"/>
  </w:num>
  <w:num w:numId="10">
    <w:abstractNumId w:val="4"/>
  </w:num>
  <w:num w:numId="11">
    <w:abstractNumId w:val="54"/>
  </w:num>
  <w:num w:numId="12">
    <w:abstractNumId w:val="18"/>
  </w:num>
  <w:num w:numId="13">
    <w:abstractNumId w:val="15"/>
  </w:num>
  <w:num w:numId="14">
    <w:abstractNumId w:val="41"/>
  </w:num>
  <w:num w:numId="15">
    <w:abstractNumId w:val="30"/>
  </w:num>
  <w:num w:numId="16">
    <w:abstractNumId w:val="23"/>
  </w:num>
  <w:num w:numId="17">
    <w:abstractNumId w:val="13"/>
  </w:num>
  <w:num w:numId="18">
    <w:abstractNumId w:val="12"/>
  </w:num>
  <w:num w:numId="19">
    <w:abstractNumId w:val="58"/>
  </w:num>
  <w:num w:numId="20">
    <w:abstractNumId w:val="57"/>
  </w:num>
  <w:num w:numId="21">
    <w:abstractNumId w:val="48"/>
  </w:num>
  <w:num w:numId="22">
    <w:abstractNumId w:val="35"/>
  </w:num>
  <w:num w:numId="23">
    <w:abstractNumId w:val="7"/>
  </w:num>
  <w:num w:numId="24">
    <w:abstractNumId w:val="47"/>
  </w:num>
  <w:num w:numId="25">
    <w:abstractNumId w:val="24"/>
  </w:num>
  <w:num w:numId="26">
    <w:abstractNumId w:val="14"/>
  </w:num>
  <w:num w:numId="27">
    <w:abstractNumId w:val="36"/>
  </w:num>
  <w:num w:numId="28">
    <w:abstractNumId w:val="37"/>
  </w:num>
  <w:num w:numId="29">
    <w:abstractNumId w:val="22"/>
  </w:num>
  <w:num w:numId="30">
    <w:abstractNumId w:val="32"/>
  </w:num>
  <w:num w:numId="31">
    <w:abstractNumId w:val="43"/>
  </w:num>
  <w:num w:numId="32">
    <w:abstractNumId w:val="38"/>
  </w:num>
  <w:num w:numId="33">
    <w:abstractNumId w:val="19"/>
  </w:num>
  <w:num w:numId="34">
    <w:abstractNumId w:val="8"/>
  </w:num>
  <w:num w:numId="35">
    <w:abstractNumId w:val="44"/>
  </w:num>
  <w:num w:numId="36">
    <w:abstractNumId w:val="20"/>
  </w:num>
  <w:num w:numId="37">
    <w:abstractNumId w:val="27"/>
  </w:num>
  <w:num w:numId="38">
    <w:abstractNumId w:val="26"/>
  </w:num>
  <w:num w:numId="39">
    <w:abstractNumId w:val="51"/>
  </w:num>
  <w:num w:numId="40">
    <w:abstractNumId w:val="31"/>
  </w:num>
  <w:num w:numId="41">
    <w:abstractNumId w:val="16"/>
  </w:num>
  <w:num w:numId="42">
    <w:abstractNumId w:val="53"/>
  </w:num>
  <w:num w:numId="43">
    <w:abstractNumId w:val="33"/>
  </w:num>
  <w:num w:numId="44">
    <w:abstractNumId w:val="42"/>
  </w:num>
  <w:num w:numId="45">
    <w:abstractNumId w:val="25"/>
  </w:num>
  <w:num w:numId="46">
    <w:abstractNumId w:val="49"/>
  </w:num>
  <w:num w:numId="47">
    <w:abstractNumId w:val="6"/>
  </w:num>
  <w:num w:numId="48">
    <w:abstractNumId w:val="50"/>
  </w:num>
  <w:num w:numId="49">
    <w:abstractNumId w:val="10"/>
  </w:num>
  <w:num w:numId="50">
    <w:abstractNumId w:val="46"/>
  </w:num>
  <w:num w:numId="51">
    <w:abstractNumId w:val="29"/>
  </w:num>
  <w:num w:numId="52">
    <w:abstractNumId w:val="28"/>
  </w:num>
  <w:num w:numId="53">
    <w:abstractNumId w:val="52"/>
  </w:num>
  <w:num w:numId="54">
    <w:abstractNumId w:val="56"/>
  </w:num>
  <w:num w:numId="55">
    <w:abstractNumId w:val="9"/>
  </w:num>
  <w:num w:numId="56">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A35DE"/>
    <w:rsid w:val="00001643"/>
    <w:rsid w:val="000116DD"/>
    <w:rsid w:val="00015282"/>
    <w:rsid w:val="00033E6D"/>
    <w:rsid w:val="00041740"/>
    <w:rsid w:val="0004717A"/>
    <w:rsid w:val="00060E8E"/>
    <w:rsid w:val="00085D63"/>
    <w:rsid w:val="00093A7A"/>
    <w:rsid w:val="00095DDB"/>
    <w:rsid w:val="000A21E4"/>
    <w:rsid w:val="000B2E64"/>
    <w:rsid w:val="000C1CB0"/>
    <w:rsid w:val="000C2332"/>
    <w:rsid w:val="000C4F43"/>
    <w:rsid w:val="000C7329"/>
    <w:rsid w:val="000D1D98"/>
    <w:rsid w:val="000D6285"/>
    <w:rsid w:val="000D6B0A"/>
    <w:rsid w:val="000E6FC3"/>
    <w:rsid w:val="000F5EC1"/>
    <w:rsid w:val="000F7EEA"/>
    <w:rsid w:val="001031CE"/>
    <w:rsid w:val="00116947"/>
    <w:rsid w:val="00123315"/>
    <w:rsid w:val="00150A08"/>
    <w:rsid w:val="00160C85"/>
    <w:rsid w:val="00160D37"/>
    <w:rsid w:val="00162797"/>
    <w:rsid w:val="00171284"/>
    <w:rsid w:val="00173373"/>
    <w:rsid w:val="001910B1"/>
    <w:rsid w:val="00191481"/>
    <w:rsid w:val="0019535E"/>
    <w:rsid w:val="001A57B5"/>
    <w:rsid w:val="001A782D"/>
    <w:rsid w:val="001B24F3"/>
    <w:rsid w:val="001B5081"/>
    <w:rsid w:val="001C2AC5"/>
    <w:rsid w:val="001C4A0B"/>
    <w:rsid w:val="001F6074"/>
    <w:rsid w:val="00214D50"/>
    <w:rsid w:val="00215711"/>
    <w:rsid w:val="00215B44"/>
    <w:rsid w:val="002219E9"/>
    <w:rsid w:val="0023741B"/>
    <w:rsid w:val="0024756D"/>
    <w:rsid w:val="0025638E"/>
    <w:rsid w:val="00264A7B"/>
    <w:rsid w:val="00271BBC"/>
    <w:rsid w:val="002721C4"/>
    <w:rsid w:val="0028062E"/>
    <w:rsid w:val="002843D1"/>
    <w:rsid w:val="00293D3A"/>
    <w:rsid w:val="002A60B0"/>
    <w:rsid w:val="002C2811"/>
    <w:rsid w:val="002D40EC"/>
    <w:rsid w:val="002D7622"/>
    <w:rsid w:val="002D79E0"/>
    <w:rsid w:val="002E225B"/>
    <w:rsid w:val="002E280E"/>
    <w:rsid w:val="002E34A4"/>
    <w:rsid w:val="002E4A7B"/>
    <w:rsid w:val="002E6648"/>
    <w:rsid w:val="002E757E"/>
    <w:rsid w:val="002E7CB2"/>
    <w:rsid w:val="002F7552"/>
    <w:rsid w:val="0030619D"/>
    <w:rsid w:val="00313E2C"/>
    <w:rsid w:val="0032318C"/>
    <w:rsid w:val="00324C10"/>
    <w:rsid w:val="00346FAE"/>
    <w:rsid w:val="00352F34"/>
    <w:rsid w:val="0036460D"/>
    <w:rsid w:val="00364BEF"/>
    <w:rsid w:val="00371BDA"/>
    <w:rsid w:val="00373653"/>
    <w:rsid w:val="0037478D"/>
    <w:rsid w:val="0038065F"/>
    <w:rsid w:val="00384623"/>
    <w:rsid w:val="003C718E"/>
    <w:rsid w:val="003E418E"/>
    <w:rsid w:val="003E631A"/>
    <w:rsid w:val="003F3A18"/>
    <w:rsid w:val="00431232"/>
    <w:rsid w:val="00454011"/>
    <w:rsid w:val="00456491"/>
    <w:rsid w:val="00457625"/>
    <w:rsid w:val="004577E4"/>
    <w:rsid w:val="00464010"/>
    <w:rsid w:val="00467CF0"/>
    <w:rsid w:val="00470D20"/>
    <w:rsid w:val="004840A9"/>
    <w:rsid w:val="00492690"/>
    <w:rsid w:val="00496416"/>
    <w:rsid w:val="004B05F5"/>
    <w:rsid w:val="004B57F2"/>
    <w:rsid w:val="004B6321"/>
    <w:rsid w:val="004E13F6"/>
    <w:rsid w:val="004F16F2"/>
    <w:rsid w:val="005008BC"/>
    <w:rsid w:val="00511048"/>
    <w:rsid w:val="00535618"/>
    <w:rsid w:val="00536834"/>
    <w:rsid w:val="00536BFD"/>
    <w:rsid w:val="00564313"/>
    <w:rsid w:val="005A0BCF"/>
    <w:rsid w:val="005B2422"/>
    <w:rsid w:val="005B56CF"/>
    <w:rsid w:val="005D5CCB"/>
    <w:rsid w:val="005D6C65"/>
    <w:rsid w:val="005F078E"/>
    <w:rsid w:val="005F2020"/>
    <w:rsid w:val="005F53E4"/>
    <w:rsid w:val="005F73FE"/>
    <w:rsid w:val="00605F99"/>
    <w:rsid w:val="0061025B"/>
    <w:rsid w:val="0061069E"/>
    <w:rsid w:val="00624443"/>
    <w:rsid w:val="00625426"/>
    <w:rsid w:val="0063440C"/>
    <w:rsid w:val="00637568"/>
    <w:rsid w:val="00641DC1"/>
    <w:rsid w:val="00647968"/>
    <w:rsid w:val="00667636"/>
    <w:rsid w:val="006709FF"/>
    <w:rsid w:val="00672261"/>
    <w:rsid w:val="006760F9"/>
    <w:rsid w:val="00682BBB"/>
    <w:rsid w:val="00685A03"/>
    <w:rsid w:val="006954D9"/>
    <w:rsid w:val="006A1887"/>
    <w:rsid w:val="006A339C"/>
    <w:rsid w:val="006A35DE"/>
    <w:rsid w:val="006A54FE"/>
    <w:rsid w:val="006A66C7"/>
    <w:rsid w:val="006B0EB0"/>
    <w:rsid w:val="006B4A3A"/>
    <w:rsid w:val="006C02C3"/>
    <w:rsid w:val="006C33B5"/>
    <w:rsid w:val="006C6209"/>
    <w:rsid w:val="006D2259"/>
    <w:rsid w:val="006E3191"/>
    <w:rsid w:val="006E3ADA"/>
    <w:rsid w:val="007058DF"/>
    <w:rsid w:val="00707399"/>
    <w:rsid w:val="007218F1"/>
    <w:rsid w:val="00731162"/>
    <w:rsid w:val="00733D5C"/>
    <w:rsid w:val="00741056"/>
    <w:rsid w:val="007576B0"/>
    <w:rsid w:val="00773B23"/>
    <w:rsid w:val="007805F3"/>
    <w:rsid w:val="00790750"/>
    <w:rsid w:val="007A471A"/>
    <w:rsid w:val="007B0392"/>
    <w:rsid w:val="007C2807"/>
    <w:rsid w:val="007C2BA9"/>
    <w:rsid w:val="007C7DD6"/>
    <w:rsid w:val="007D3A82"/>
    <w:rsid w:val="007D5524"/>
    <w:rsid w:val="007D6A72"/>
    <w:rsid w:val="007E00CC"/>
    <w:rsid w:val="007E31E5"/>
    <w:rsid w:val="007E625C"/>
    <w:rsid w:val="007E6534"/>
    <w:rsid w:val="00800EF3"/>
    <w:rsid w:val="00801E56"/>
    <w:rsid w:val="008102A3"/>
    <w:rsid w:val="00810DEB"/>
    <w:rsid w:val="00811EB0"/>
    <w:rsid w:val="00812F66"/>
    <w:rsid w:val="00813FA4"/>
    <w:rsid w:val="00827871"/>
    <w:rsid w:val="00855398"/>
    <w:rsid w:val="0088004F"/>
    <w:rsid w:val="00881585"/>
    <w:rsid w:val="00882496"/>
    <w:rsid w:val="00886964"/>
    <w:rsid w:val="00887D4F"/>
    <w:rsid w:val="00892C8F"/>
    <w:rsid w:val="00894875"/>
    <w:rsid w:val="008A30C7"/>
    <w:rsid w:val="008C0C6A"/>
    <w:rsid w:val="008D6FB3"/>
    <w:rsid w:val="008E2B0E"/>
    <w:rsid w:val="008E6EC9"/>
    <w:rsid w:val="0091526B"/>
    <w:rsid w:val="0092643C"/>
    <w:rsid w:val="00942FD7"/>
    <w:rsid w:val="00944D2C"/>
    <w:rsid w:val="00944F49"/>
    <w:rsid w:val="00946834"/>
    <w:rsid w:val="00962524"/>
    <w:rsid w:val="00971831"/>
    <w:rsid w:val="00972F90"/>
    <w:rsid w:val="009802A0"/>
    <w:rsid w:val="0099113E"/>
    <w:rsid w:val="009934BD"/>
    <w:rsid w:val="009A1667"/>
    <w:rsid w:val="009A646B"/>
    <w:rsid w:val="009B24FC"/>
    <w:rsid w:val="009B2A03"/>
    <w:rsid w:val="009B555C"/>
    <w:rsid w:val="009B71B9"/>
    <w:rsid w:val="009C4F94"/>
    <w:rsid w:val="009C5CB6"/>
    <w:rsid w:val="009C6993"/>
    <w:rsid w:val="009D4926"/>
    <w:rsid w:val="009E0066"/>
    <w:rsid w:val="009E21A4"/>
    <w:rsid w:val="00A009D7"/>
    <w:rsid w:val="00A019B1"/>
    <w:rsid w:val="00A03F24"/>
    <w:rsid w:val="00A05084"/>
    <w:rsid w:val="00A14903"/>
    <w:rsid w:val="00A2427B"/>
    <w:rsid w:val="00A242AF"/>
    <w:rsid w:val="00A25081"/>
    <w:rsid w:val="00A30A59"/>
    <w:rsid w:val="00A42478"/>
    <w:rsid w:val="00A43FBB"/>
    <w:rsid w:val="00A458AC"/>
    <w:rsid w:val="00A45EDC"/>
    <w:rsid w:val="00A4666E"/>
    <w:rsid w:val="00A55762"/>
    <w:rsid w:val="00A6178D"/>
    <w:rsid w:val="00A63C75"/>
    <w:rsid w:val="00A65BEF"/>
    <w:rsid w:val="00A71407"/>
    <w:rsid w:val="00A8071B"/>
    <w:rsid w:val="00A83167"/>
    <w:rsid w:val="00A91A1B"/>
    <w:rsid w:val="00A946A3"/>
    <w:rsid w:val="00AA1234"/>
    <w:rsid w:val="00AB30BE"/>
    <w:rsid w:val="00AB5A24"/>
    <w:rsid w:val="00AB61E5"/>
    <w:rsid w:val="00AC6DF8"/>
    <w:rsid w:val="00AE0220"/>
    <w:rsid w:val="00AE04E4"/>
    <w:rsid w:val="00AE296F"/>
    <w:rsid w:val="00AE5845"/>
    <w:rsid w:val="00AF369B"/>
    <w:rsid w:val="00B07F6C"/>
    <w:rsid w:val="00B12322"/>
    <w:rsid w:val="00B37AC6"/>
    <w:rsid w:val="00B37B06"/>
    <w:rsid w:val="00B400BA"/>
    <w:rsid w:val="00B41D8C"/>
    <w:rsid w:val="00B54AE5"/>
    <w:rsid w:val="00B7768A"/>
    <w:rsid w:val="00B82578"/>
    <w:rsid w:val="00BA0B59"/>
    <w:rsid w:val="00BA54EB"/>
    <w:rsid w:val="00BB092A"/>
    <w:rsid w:val="00BB331D"/>
    <w:rsid w:val="00BC5B70"/>
    <w:rsid w:val="00BD72F0"/>
    <w:rsid w:val="00BE07F7"/>
    <w:rsid w:val="00BF4AD4"/>
    <w:rsid w:val="00BF7190"/>
    <w:rsid w:val="00C03008"/>
    <w:rsid w:val="00C2560D"/>
    <w:rsid w:val="00C25EB3"/>
    <w:rsid w:val="00C2607B"/>
    <w:rsid w:val="00C3435C"/>
    <w:rsid w:val="00C34A09"/>
    <w:rsid w:val="00C420F0"/>
    <w:rsid w:val="00C5606B"/>
    <w:rsid w:val="00C56652"/>
    <w:rsid w:val="00C5704B"/>
    <w:rsid w:val="00C60285"/>
    <w:rsid w:val="00C61E4B"/>
    <w:rsid w:val="00C665AD"/>
    <w:rsid w:val="00C672B3"/>
    <w:rsid w:val="00C7532E"/>
    <w:rsid w:val="00C75B08"/>
    <w:rsid w:val="00C80C09"/>
    <w:rsid w:val="00CA77CE"/>
    <w:rsid w:val="00CB6D4D"/>
    <w:rsid w:val="00CC6A36"/>
    <w:rsid w:val="00CE0921"/>
    <w:rsid w:val="00CE157E"/>
    <w:rsid w:val="00CF3B0A"/>
    <w:rsid w:val="00D000C2"/>
    <w:rsid w:val="00D118C5"/>
    <w:rsid w:val="00D24767"/>
    <w:rsid w:val="00D25373"/>
    <w:rsid w:val="00D42D52"/>
    <w:rsid w:val="00D46BB7"/>
    <w:rsid w:val="00D6270E"/>
    <w:rsid w:val="00DA33DD"/>
    <w:rsid w:val="00DB06CD"/>
    <w:rsid w:val="00DB119D"/>
    <w:rsid w:val="00DC01C5"/>
    <w:rsid w:val="00DD07B3"/>
    <w:rsid w:val="00E02D65"/>
    <w:rsid w:val="00E07836"/>
    <w:rsid w:val="00E11C80"/>
    <w:rsid w:val="00E120B8"/>
    <w:rsid w:val="00E127DE"/>
    <w:rsid w:val="00E236F0"/>
    <w:rsid w:val="00E42668"/>
    <w:rsid w:val="00E55B71"/>
    <w:rsid w:val="00E71D4C"/>
    <w:rsid w:val="00E74E80"/>
    <w:rsid w:val="00E768EB"/>
    <w:rsid w:val="00EC1899"/>
    <w:rsid w:val="00EC7789"/>
    <w:rsid w:val="00ED2229"/>
    <w:rsid w:val="00EE4F36"/>
    <w:rsid w:val="00EF3440"/>
    <w:rsid w:val="00F079C8"/>
    <w:rsid w:val="00F11679"/>
    <w:rsid w:val="00F52BFF"/>
    <w:rsid w:val="00F56A07"/>
    <w:rsid w:val="00F76C31"/>
    <w:rsid w:val="00F777E6"/>
    <w:rsid w:val="00F83E45"/>
    <w:rsid w:val="00F84124"/>
    <w:rsid w:val="00F87F47"/>
    <w:rsid w:val="00F90549"/>
    <w:rsid w:val="00F9263F"/>
    <w:rsid w:val="00F92963"/>
    <w:rsid w:val="00F94EA2"/>
    <w:rsid w:val="00FA186C"/>
    <w:rsid w:val="00FA245A"/>
    <w:rsid w:val="00FA33D8"/>
    <w:rsid w:val="00FC66C3"/>
    <w:rsid w:val="00FD0263"/>
    <w:rsid w:val="00FD146A"/>
    <w:rsid w:val="00FE5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A35DE"/>
    <w:rPr>
      <w:rFonts w:ascii="Times New Roman" w:eastAsia="Times New Roman" w:hAnsi="Times New Roman"/>
      <w:sz w:val="24"/>
      <w:szCs w:val="24"/>
    </w:rPr>
  </w:style>
  <w:style w:type="paragraph" w:styleId="10">
    <w:name w:val="heading 1"/>
    <w:basedOn w:val="a0"/>
    <w:next w:val="a0"/>
    <w:link w:val="11"/>
    <w:uiPriority w:val="99"/>
    <w:qFormat/>
    <w:rsid w:val="005F078E"/>
    <w:pPr>
      <w:keepNext/>
      <w:numPr>
        <w:numId w:val="1"/>
      </w:numPr>
      <w:ind w:right="-2"/>
      <w:jc w:val="center"/>
      <w:outlineLvl w:val="0"/>
    </w:pPr>
    <w:rPr>
      <w:b/>
      <w:sz w:val="36"/>
      <w:szCs w:val="20"/>
    </w:rPr>
  </w:style>
  <w:style w:type="paragraph" w:styleId="2">
    <w:name w:val="heading 2"/>
    <w:basedOn w:val="a0"/>
    <w:next w:val="a0"/>
    <w:link w:val="20"/>
    <w:uiPriority w:val="99"/>
    <w:qFormat/>
    <w:rsid w:val="005F078E"/>
    <w:pPr>
      <w:keepNext/>
      <w:widowControl w:val="0"/>
      <w:numPr>
        <w:ilvl w:val="1"/>
        <w:numId w:val="1"/>
      </w:numPr>
      <w:shd w:val="clear" w:color="auto" w:fill="FFFFFF"/>
      <w:spacing w:before="293"/>
      <w:outlineLvl w:val="1"/>
    </w:pPr>
    <w:rPr>
      <w:b/>
      <w:color w:val="000000"/>
      <w:sz w:val="32"/>
      <w:szCs w:val="20"/>
      <w:u w:val="single"/>
    </w:rPr>
  </w:style>
  <w:style w:type="paragraph" w:styleId="3">
    <w:name w:val="heading 3"/>
    <w:basedOn w:val="a0"/>
    <w:next w:val="a0"/>
    <w:link w:val="30"/>
    <w:uiPriority w:val="99"/>
    <w:qFormat/>
    <w:rsid w:val="005F078E"/>
    <w:pPr>
      <w:keepNext/>
      <w:widowControl w:val="0"/>
      <w:numPr>
        <w:ilvl w:val="2"/>
        <w:numId w:val="1"/>
      </w:numPr>
      <w:shd w:val="clear" w:color="auto" w:fill="FFFFFF"/>
      <w:spacing w:before="302"/>
      <w:outlineLvl w:val="2"/>
    </w:pPr>
    <w:rPr>
      <w:b/>
      <w:color w:val="000000"/>
      <w:sz w:val="32"/>
      <w:szCs w:val="20"/>
      <w:u w:val="single"/>
    </w:rPr>
  </w:style>
  <w:style w:type="paragraph" w:styleId="4">
    <w:name w:val="heading 4"/>
    <w:basedOn w:val="a0"/>
    <w:next w:val="a0"/>
    <w:link w:val="40"/>
    <w:uiPriority w:val="99"/>
    <w:qFormat/>
    <w:rsid w:val="005F078E"/>
    <w:pPr>
      <w:keepNext/>
      <w:widowControl w:val="0"/>
      <w:numPr>
        <w:ilvl w:val="3"/>
        <w:numId w:val="1"/>
      </w:numPr>
      <w:shd w:val="clear" w:color="auto" w:fill="FFFFFF"/>
      <w:spacing w:before="293"/>
      <w:outlineLvl w:val="3"/>
    </w:pPr>
    <w:rPr>
      <w:b/>
      <w:color w:val="000000"/>
      <w:sz w:val="32"/>
      <w:szCs w:val="20"/>
      <w:u w:val="single"/>
    </w:rPr>
  </w:style>
  <w:style w:type="paragraph" w:styleId="5">
    <w:name w:val="heading 5"/>
    <w:basedOn w:val="a0"/>
    <w:next w:val="a0"/>
    <w:link w:val="50"/>
    <w:uiPriority w:val="99"/>
    <w:qFormat/>
    <w:rsid w:val="005F078E"/>
    <w:pPr>
      <w:keepNext/>
      <w:numPr>
        <w:ilvl w:val="4"/>
        <w:numId w:val="1"/>
      </w:numPr>
      <w:jc w:val="center"/>
      <w:outlineLvl w:val="4"/>
    </w:pPr>
    <w:rPr>
      <w:b/>
      <w:sz w:val="28"/>
      <w:szCs w:val="20"/>
    </w:rPr>
  </w:style>
  <w:style w:type="paragraph" w:styleId="6">
    <w:name w:val="heading 6"/>
    <w:basedOn w:val="a0"/>
    <w:next w:val="a0"/>
    <w:link w:val="60"/>
    <w:uiPriority w:val="99"/>
    <w:qFormat/>
    <w:rsid w:val="005F078E"/>
    <w:pPr>
      <w:keepNext/>
      <w:numPr>
        <w:ilvl w:val="5"/>
        <w:numId w:val="1"/>
      </w:numPr>
      <w:shd w:val="clear" w:color="auto" w:fill="FFFFFF"/>
      <w:spacing w:line="413" w:lineRule="exact"/>
      <w:outlineLvl w:val="5"/>
    </w:pPr>
    <w:rPr>
      <w:b/>
      <w:color w:val="000000"/>
      <w:sz w:val="36"/>
      <w:szCs w:val="20"/>
    </w:rPr>
  </w:style>
  <w:style w:type="paragraph" w:styleId="7">
    <w:name w:val="heading 7"/>
    <w:basedOn w:val="a0"/>
    <w:next w:val="a0"/>
    <w:link w:val="70"/>
    <w:uiPriority w:val="99"/>
    <w:qFormat/>
    <w:rsid w:val="005F078E"/>
    <w:pPr>
      <w:keepNext/>
      <w:numPr>
        <w:ilvl w:val="6"/>
        <w:numId w:val="1"/>
      </w:numPr>
      <w:shd w:val="clear" w:color="auto" w:fill="FFFFFF"/>
      <w:spacing w:line="413" w:lineRule="exact"/>
      <w:ind w:right="710"/>
      <w:outlineLvl w:val="6"/>
    </w:pPr>
    <w:rPr>
      <w:b/>
      <w:color w:val="000000"/>
      <w:sz w:val="36"/>
      <w:szCs w:val="20"/>
    </w:rPr>
  </w:style>
  <w:style w:type="paragraph" w:styleId="8">
    <w:name w:val="heading 8"/>
    <w:basedOn w:val="a0"/>
    <w:next w:val="a0"/>
    <w:link w:val="80"/>
    <w:uiPriority w:val="99"/>
    <w:qFormat/>
    <w:rsid w:val="005F078E"/>
    <w:pPr>
      <w:keepNext/>
      <w:numPr>
        <w:ilvl w:val="7"/>
        <w:numId w:val="1"/>
      </w:numPr>
      <w:shd w:val="clear" w:color="auto" w:fill="FFFFFF"/>
      <w:spacing w:line="413" w:lineRule="exact"/>
      <w:ind w:right="-2"/>
      <w:jc w:val="center"/>
      <w:outlineLvl w:val="7"/>
    </w:pPr>
    <w:rPr>
      <w:b/>
      <w:color w:val="000000"/>
      <w:sz w:val="36"/>
      <w:szCs w:val="20"/>
    </w:rPr>
  </w:style>
  <w:style w:type="paragraph" w:styleId="9">
    <w:name w:val="heading 9"/>
    <w:basedOn w:val="a0"/>
    <w:next w:val="a0"/>
    <w:link w:val="90"/>
    <w:uiPriority w:val="99"/>
    <w:qFormat/>
    <w:rsid w:val="005F078E"/>
    <w:pPr>
      <w:keepNext/>
      <w:numPr>
        <w:ilvl w:val="8"/>
        <w:numId w:val="1"/>
      </w:numPr>
      <w:shd w:val="clear" w:color="auto" w:fill="FFFFFF"/>
      <w:spacing w:line="278" w:lineRule="exact"/>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F078E"/>
    <w:rPr>
      <w:rFonts w:ascii="Times New Roman" w:eastAsia="Times New Roman" w:hAnsi="Times New Roman"/>
      <w:b/>
      <w:sz w:val="36"/>
    </w:rPr>
  </w:style>
  <w:style w:type="character" w:customStyle="1" w:styleId="20">
    <w:name w:val="Заголовок 2 Знак"/>
    <w:basedOn w:val="a1"/>
    <w:link w:val="2"/>
    <w:uiPriority w:val="99"/>
    <w:locked/>
    <w:rsid w:val="005F078E"/>
    <w:rPr>
      <w:rFonts w:ascii="Times New Roman" w:eastAsia="Times New Roman" w:hAnsi="Times New Roman"/>
      <w:b/>
      <w:color w:val="000000"/>
      <w:sz w:val="32"/>
      <w:u w:val="single"/>
      <w:shd w:val="clear" w:color="auto" w:fill="FFFFFF"/>
    </w:rPr>
  </w:style>
  <w:style w:type="character" w:customStyle="1" w:styleId="30">
    <w:name w:val="Заголовок 3 Знак"/>
    <w:basedOn w:val="a1"/>
    <w:link w:val="3"/>
    <w:uiPriority w:val="99"/>
    <w:locked/>
    <w:rsid w:val="005F078E"/>
    <w:rPr>
      <w:rFonts w:ascii="Times New Roman" w:eastAsia="Times New Roman" w:hAnsi="Times New Roman"/>
      <w:b/>
      <w:color w:val="000000"/>
      <w:sz w:val="32"/>
      <w:u w:val="single"/>
      <w:shd w:val="clear" w:color="auto" w:fill="FFFFFF"/>
    </w:rPr>
  </w:style>
  <w:style w:type="character" w:customStyle="1" w:styleId="40">
    <w:name w:val="Заголовок 4 Знак"/>
    <w:basedOn w:val="a1"/>
    <w:link w:val="4"/>
    <w:uiPriority w:val="99"/>
    <w:locked/>
    <w:rsid w:val="005F078E"/>
    <w:rPr>
      <w:rFonts w:ascii="Times New Roman" w:eastAsia="Times New Roman" w:hAnsi="Times New Roman"/>
      <w:b/>
      <w:color w:val="000000"/>
      <w:sz w:val="32"/>
      <w:u w:val="single"/>
      <w:shd w:val="clear" w:color="auto" w:fill="FFFFFF"/>
    </w:rPr>
  </w:style>
  <w:style w:type="character" w:customStyle="1" w:styleId="50">
    <w:name w:val="Заголовок 5 Знак"/>
    <w:basedOn w:val="a1"/>
    <w:link w:val="5"/>
    <w:uiPriority w:val="99"/>
    <w:locked/>
    <w:rsid w:val="005F078E"/>
    <w:rPr>
      <w:rFonts w:ascii="Times New Roman" w:eastAsia="Times New Roman" w:hAnsi="Times New Roman"/>
      <w:b/>
      <w:sz w:val="28"/>
    </w:rPr>
  </w:style>
  <w:style w:type="character" w:customStyle="1" w:styleId="60">
    <w:name w:val="Заголовок 6 Знак"/>
    <w:basedOn w:val="a1"/>
    <w:link w:val="6"/>
    <w:uiPriority w:val="99"/>
    <w:locked/>
    <w:rsid w:val="005F078E"/>
    <w:rPr>
      <w:rFonts w:ascii="Times New Roman" w:eastAsia="Times New Roman" w:hAnsi="Times New Roman"/>
      <w:b/>
      <w:color w:val="000000"/>
      <w:sz w:val="36"/>
      <w:shd w:val="clear" w:color="auto" w:fill="FFFFFF"/>
    </w:rPr>
  </w:style>
  <w:style w:type="character" w:customStyle="1" w:styleId="70">
    <w:name w:val="Заголовок 7 Знак"/>
    <w:basedOn w:val="a1"/>
    <w:link w:val="7"/>
    <w:uiPriority w:val="99"/>
    <w:locked/>
    <w:rsid w:val="005F078E"/>
    <w:rPr>
      <w:rFonts w:ascii="Times New Roman" w:eastAsia="Times New Roman" w:hAnsi="Times New Roman"/>
      <w:b/>
      <w:color w:val="000000"/>
      <w:sz w:val="36"/>
      <w:shd w:val="clear" w:color="auto" w:fill="FFFFFF"/>
    </w:rPr>
  </w:style>
  <w:style w:type="character" w:customStyle="1" w:styleId="80">
    <w:name w:val="Заголовок 8 Знак"/>
    <w:basedOn w:val="a1"/>
    <w:link w:val="8"/>
    <w:uiPriority w:val="99"/>
    <w:locked/>
    <w:rsid w:val="005F078E"/>
    <w:rPr>
      <w:rFonts w:ascii="Times New Roman" w:eastAsia="Times New Roman" w:hAnsi="Times New Roman"/>
      <w:b/>
      <w:color w:val="000000"/>
      <w:sz w:val="36"/>
      <w:shd w:val="clear" w:color="auto" w:fill="FFFFFF"/>
    </w:rPr>
  </w:style>
  <w:style w:type="character" w:customStyle="1" w:styleId="90">
    <w:name w:val="Заголовок 9 Знак"/>
    <w:basedOn w:val="a1"/>
    <w:link w:val="9"/>
    <w:uiPriority w:val="99"/>
    <w:locked/>
    <w:rsid w:val="005F078E"/>
    <w:rPr>
      <w:rFonts w:ascii="Times New Roman" w:eastAsia="Times New Roman" w:hAnsi="Times New Roman"/>
      <w:color w:val="000000"/>
      <w:sz w:val="24"/>
      <w:shd w:val="clear" w:color="auto" w:fill="FFFFFF"/>
    </w:rPr>
  </w:style>
  <w:style w:type="paragraph" w:styleId="a4">
    <w:name w:val="Title"/>
    <w:basedOn w:val="a0"/>
    <w:link w:val="a5"/>
    <w:uiPriority w:val="99"/>
    <w:qFormat/>
    <w:rsid w:val="005F078E"/>
    <w:pPr>
      <w:ind w:right="-2"/>
      <w:jc w:val="center"/>
    </w:pPr>
    <w:rPr>
      <w:sz w:val="28"/>
      <w:szCs w:val="20"/>
    </w:rPr>
  </w:style>
  <w:style w:type="character" w:customStyle="1" w:styleId="a5">
    <w:name w:val="Название Знак"/>
    <w:basedOn w:val="a1"/>
    <w:link w:val="a4"/>
    <w:uiPriority w:val="99"/>
    <w:locked/>
    <w:rsid w:val="005F078E"/>
    <w:rPr>
      <w:rFonts w:ascii="Times New Roman" w:hAnsi="Times New Roman" w:cs="Times New Roman"/>
      <w:sz w:val="20"/>
      <w:szCs w:val="20"/>
      <w:lang w:eastAsia="ru-RU"/>
    </w:rPr>
  </w:style>
  <w:style w:type="paragraph" w:styleId="a6">
    <w:name w:val="List Paragraph"/>
    <w:basedOn w:val="a0"/>
    <w:uiPriority w:val="99"/>
    <w:qFormat/>
    <w:rsid w:val="005F078E"/>
    <w:pPr>
      <w:ind w:left="720"/>
      <w:contextualSpacing/>
    </w:pPr>
  </w:style>
  <w:style w:type="character" w:styleId="a7">
    <w:name w:val="Strong"/>
    <w:basedOn w:val="a1"/>
    <w:uiPriority w:val="99"/>
    <w:qFormat/>
    <w:rsid w:val="005F078E"/>
    <w:rPr>
      <w:rFonts w:cs="Times New Roman"/>
      <w:b/>
      <w:bCs/>
    </w:rPr>
  </w:style>
  <w:style w:type="paragraph" w:styleId="a8">
    <w:name w:val="Normal (Web)"/>
    <w:aliases w:val="Обычный (Web),Обычный (веб) Знак1,Обычный (веб) Знак Знак"/>
    <w:basedOn w:val="a0"/>
    <w:link w:val="a9"/>
    <w:uiPriority w:val="99"/>
    <w:rsid w:val="006A35DE"/>
    <w:pPr>
      <w:spacing w:before="100" w:beforeAutospacing="1" w:after="100" w:afterAutospacing="1"/>
    </w:pPr>
    <w:rPr>
      <w:rFonts w:eastAsia="Calibri"/>
      <w:szCs w:val="20"/>
    </w:rPr>
  </w:style>
  <w:style w:type="character" w:styleId="aa">
    <w:name w:val="Hyperlink"/>
    <w:basedOn w:val="a1"/>
    <w:uiPriority w:val="99"/>
    <w:rsid w:val="006A35DE"/>
    <w:rPr>
      <w:rFonts w:cs="Times New Roman"/>
      <w:color w:val="0000FF"/>
      <w:u w:val="single"/>
    </w:rPr>
  </w:style>
  <w:style w:type="paragraph" w:styleId="ab">
    <w:name w:val="No Spacing"/>
    <w:link w:val="ac"/>
    <w:qFormat/>
    <w:rsid w:val="006A35DE"/>
    <w:rPr>
      <w:rFonts w:eastAsia="Times New Roman" w:cs="Calibri"/>
    </w:rPr>
  </w:style>
  <w:style w:type="paragraph" w:styleId="ad">
    <w:name w:val="footnote text"/>
    <w:basedOn w:val="a0"/>
    <w:link w:val="ae"/>
    <w:uiPriority w:val="99"/>
    <w:semiHidden/>
    <w:rsid w:val="006A35DE"/>
    <w:rPr>
      <w:sz w:val="20"/>
      <w:szCs w:val="20"/>
    </w:rPr>
  </w:style>
  <w:style w:type="character" w:customStyle="1" w:styleId="ae">
    <w:name w:val="Текст сноски Знак"/>
    <w:basedOn w:val="a1"/>
    <w:link w:val="ad"/>
    <w:uiPriority w:val="99"/>
    <w:semiHidden/>
    <w:locked/>
    <w:rsid w:val="006A35DE"/>
    <w:rPr>
      <w:rFonts w:ascii="Times New Roman" w:hAnsi="Times New Roman" w:cs="Times New Roman"/>
      <w:sz w:val="20"/>
      <w:szCs w:val="20"/>
      <w:lang w:eastAsia="ru-RU"/>
    </w:rPr>
  </w:style>
  <w:style w:type="character" w:styleId="af">
    <w:name w:val="footnote reference"/>
    <w:basedOn w:val="a1"/>
    <w:uiPriority w:val="99"/>
    <w:semiHidden/>
    <w:rsid w:val="006A35DE"/>
    <w:rPr>
      <w:rFonts w:cs="Times New Roman"/>
      <w:vertAlign w:val="superscript"/>
    </w:rPr>
  </w:style>
  <w:style w:type="paragraph" w:styleId="af0">
    <w:name w:val="Body Text Indent"/>
    <w:basedOn w:val="a0"/>
    <w:link w:val="af1"/>
    <w:uiPriority w:val="99"/>
    <w:rsid w:val="006A35DE"/>
    <w:pPr>
      <w:spacing w:after="120" w:line="276" w:lineRule="auto"/>
      <w:ind w:left="283"/>
    </w:pPr>
    <w:rPr>
      <w:rFonts w:ascii="Calibri" w:hAnsi="Calibri"/>
      <w:sz w:val="22"/>
      <w:szCs w:val="22"/>
    </w:rPr>
  </w:style>
  <w:style w:type="character" w:customStyle="1" w:styleId="af1">
    <w:name w:val="Основной текст с отступом Знак"/>
    <w:basedOn w:val="a1"/>
    <w:link w:val="af0"/>
    <w:uiPriority w:val="99"/>
    <w:locked/>
    <w:rsid w:val="006A35DE"/>
    <w:rPr>
      <w:rFonts w:ascii="Calibri" w:hAnsi="Calibri" w:cs="Times New Roman"/>
      <w:lang w:eastAsia="ru-RU"/>
    </w:rPr>
  </w:style>
  <w:style w:type="paragraph" w:customStyle="1" w:styleId="1">
    <w:name w:val="Прил_загл1"/>
    <w:uiPriority w:val="99"/>
    <w:rsid w:val="006A35DE"/>
    <w:pPr>
      <w:numPr>
        <w:numId w:val="2"/>
      </w:numPr>
      <w:tabs>
        <w:tab w:val="left" w:pos="567"/>
      </w:tabs>
      <w:spacing w:before="240" w:after="120"/>
      <w:jc w:val="center"/>
    </w:pPr>
    <w:rPr>
      <w:rFonts w:ascii="Times New Roman" w:eastAsia="Times New Roman" w:hAnsi="Times New Roman"/>
      <w:b/>
      <w:bCs/>
      <w:kern w:val="32"/>
      <w:sz w:val="30"/>
      <w:szCs w:val="30"/>
    </w:rPr>
  </w:style>
  <w:style w:type="paragraph" w:styleId="af2">
    <w:name w:val="Body Text"/>
    <w:basedOn w:val="a0"/>
    <w:link w:val="af3"/>
    <w:uiPriority w:val="99"/>
    <w:rsid w:val="006A35DE"/>
    <w:pPr>
      <w:spacing w:after="120"/>
    </w:pPr>
  </w:style>
  <w:style w:type="character" w:customStyle="1" w:styleId="af3">
    <w:name w:val="Основной текст Знак"/>
    <w:basedOn w:val="a1"/>
    <w:link w:val="af2"/>
    <w:uiPriority w:val="99"/>
    <w:locked/>
    <w:rsid w:val="006A35DE"/>
    <w:rPr>
      <w:rFonts w:ascii="Times New Roman" w:hAnsi="Times New Roman" w:cs="Times New Roman"/>
      <w:sz w:val="24"/>
      <w:szCs w:val="24"/>
      <w:lang w:eastAsia="ru-RU"/>
    </w:rPr>
  </w:style>
  <w:style w:type="paragraph" w:customStyle="1" w:styleId="af4">
    <w:name w:val="Письмо"/>
    <w:basedOn w:val="a0"/>
    <w:uiPriority w:val="99"/>
    <w:rsid w:val="006A35DE"/>
    <w:pPr>
      <w:autoSpaceDE w:val="0"/>
      <w:autoSpaceDN w:val="0"/>
      <w:spacing w:line="320" w:lineRule="exact"/>
      <w:ind w:firstLine="720"/>
      <w:jc w:val="both"/>
    </w:pPr>
    <w:rPr>
      <w:sz w:val="28"/>
      <w:szCs w:val="28"/>
    </w:rPr>
  </w:style>
  <w:style w:type="paragraph" w:customStyle="1" w:styleId="13">
    <w:name w:val="Текст1"/>
    <w:basedOn w:val="a0"/>
    <w:uiPriority w:val="99"/>
    <w:rsid w:val="00C25EB3"/>
    <w:rPr>
      <w:rFonts w:ascii="Courier New" w:hAnsi="Courier New"/>
      <w:sz w:val="20"/>
      <w:szCs w:val="20"/>
      <w:lang w:eastAsia="ar-SA"/>
    </w:rPr>
  </w:style>
  <w:style w:type="paragraph" w:customStyle="1" w:styleId="af5">
    <w:name w:val="Содержимое таблицы"/>
    <w:basedOn w:val="a0"/>
    <w:uiPriority w:val="99"/>
    <w:rsid w:val="00810DEB"/>
    <w:pPr>
      <w:widowControl w:val="0"/>
      <w:suppressLineNumbers/>
      <w:suppressAutoHyphens/>
    </w:pPr>
    <w:rPr>
      <w:rFonts w:eastAsia="Calibri"/>
      <w:kern w:val="1"/>
      <w:lang w:eastAsia="ar-SA"/>
    </w:rPr>
  </w:style>
  <w:style w:type="paragraph" w:customStyle="1" w:styleId="a">
    <w:name w:val="список с точками"/>
    <w:basedOn w:val="a0"/>
    <w:uiPriority w:val="99"/>
    <w:rsid w:val="00810DEB"/>
    <w:pPr>
      <w:widowControl w:val="0"/>
      <w:numPr>
        <w:numId w:val="3"/>
      </w:numPr>
      <w:tabs>
        <w:tab w:val="left" w:pos="3024"/>
      </w:tabs>
      <w:suppressAutoHyphens/>
      <w:spacing w:line="312" w:lineRule="auto"/>
      <w:jc w:val="both"/>
    </w:pPr>
    <w:rPr>
      <w:rFonts w:eastAsia="Calibri"/>
      <w:kern w:val="1"/>
      <w:lang w:eastAsia="ar-SA"/>
    </w:rPr>
  </w:style>
  <w:style w:type="paragraph" w:styleId="af6">
    <w:name w:val="Plain Text"/>
    <w:basedOn w:val="a0"/>
    <w:link w:val="af7"/>
    <w:uiPriority w:val="99"/>
    <w:rsid w:val="00810DEB"/>
    <w:rPr>
      <w:rFonts w:ascii="Courier New" w:hAnsi="Courier New"/>
      <w:sz w:val="20"/>
      <w:szCs w:val="20"/>
    </w:rPr>
  </w:style>
  <w:style w:type="character" w:customStyle="1" w:styleId="af7">
    <w:name w:val="Текст Знак"/>
    <w:basedOn w:val="a1"/>
    <w:link w:val="af6"/>
    <w:uiPriority w:val="99"/>
    <w:locked/>
    <w:rsid w:val="00810DEB"/>
    <w:rPr>
      <w:rFonts w:ascii="Courier New" w:hAnsi="Courier New" w:cs="Times New Roman"/>
      <w:sz w:val="20"/>
      <w:szCs w:val="20"/>
      <w:lang w:eastAsia="ru-RU"/>
    </w:rPr>
  </w:style>
  <w:style w:type="paragraph" w:customStyle="1" w:styleId="af8">
    <w:name w:val="обычный"/>
    <w:basedOn w:val="a0"/>
    <w:uiPriority w:val="99"/>
    <w:rsid w:val="00FA186C"/>
    <w:pPr>
      <w:spacing w:before="100" w:beforeAutospacing="1" w:after="100" w:afterAutospacing="1"/>
    </w:pPr>
  </w:style>
  <w:style w:type="paragraph" w:customStyle="1" w:styleId="110">
    <w:name w:val="Текст11"/>
    <w:basedOn w:val="a0"/>
    <w:uiPriority w:val="99"/>
    <w:rsid w:val="00B54AE5"/>
    <w:rPr>
      <w:rFonts w:ascii="Courier New" w:hAnsi="Courier New"/>
      <w:sz w:val="20"/>
      <w:szCs w:val="20"/>
      <w:lang w:eastAsia="ar-SA"/>
    </w:rPr>
  </w:style>
  <w:style w:type="character" w:customStyle="1" w:styleId="apple-converted-space">
    <w:name w:val="apple-converted-space"/>
    <w:basedOn w:val="a1"/>
    <w:rsid w:val="007218F1"/>
    <w:rPr>
      <w:rFonts w:cs="Times New Roman"/>
    </w:rPr>
  </w:style>
  <w:style w:type="paragraph" w:customStyle="1" w:styleId="af9">
    <w:name w:val="íîðì"/>
    <w:basedOn w:val="a0"/>
    <w:uiPriority w:val="99"/>
    <w:rsid w:val="007218F1"/>
    <w:pPr>
      <w:widowControl w:val="0"/>
      <w:suppressAutoHyphens/>
      <w:jc w:val="both"/>
    </w:pPr>
    <w:rPr>
      <w:rFonts w:ascii="TextBook" w:eastAsia="Calibri" w:hAnsi="TextBook"/>
      <w:kern w:val="1"/>
      <w:szCs w:val="20"/>
    </w:rPr>
  </w:style>
  <w:style w:type="character" w:customStyle="1" w:styleId="a9">
    <w:name w:val="Обычный (веб) Знак"/>
    <w:aliases w:val="Обычный (Web) Знак,Обычный (веб) Знак1 Знак,Обычный (веб) Знак Знак Знак"/>
    <w:link w:val="a8"/>
    <w:uiPriority w:val="99"/>
    <w:locked/>
    <w:rsid w:val="007218F1"/>
    <w:rPr>
      <w:rFonts w:ascii="Times New Roman" w:hAnsi="Times New Roman"/>
      <w:sz w:val="24"/>
      <w:lang w:eastAsia="ru-RU"/>
    </w:rPr>
  </w:style>
  <w:style w:type="character" w:customStyle="1" w:styleId="21">
    <w:name w:val="Заголовок №2_"/>
    <w:basedOn w:val="a1"/>
    <w:link w:val="22"/>
    <w:uiPriority w:val="99"/>
    <w:locked/>
    <w:rsid w:val="00A019B1"/>
    <w:rPr>
      <w:rFonts w:ascii="Times New Roman" w:hAnsi="Times New Roman" w:cs="Times New Roman"/>
      <w:b/>
      <w:bCs/>
      <w:sz w:val="36"/>
      <w:szCs w:val="36"/>
      <w:shd w:val="clear" w:color="auto" w:fill="FFFFFF"/>
    </w:rPr>
  </w:style>
  <w:style w:type="character" w:customStyle="1" w:styleId="33">
    <w:name w:val="Заголовок №3 (3)_"/>
    <w:basedOn w:val="a1"/>
    <w:link w:val="330"/>
    <w:uiPriority w:val="99"/>
    <w:locked/>
    <w:rsid w:val="00A019B1"/>
    <w:rPr>
      <w:rFonts w:ascii="Arial" w:hAnsi="Arial" w:cs="Arial"/>
      <w:b/>
      <w:bCs/>
      <w:i/>
      <w:iCs/>
      <w:sz w:val="32"/>
      <w:szCs w:val="32"/>
      <w:shd w:val="clear" w:color="auto" w:fill="FFFFFF"/>
    </w:rPr>
  </w:style>
  <w:style w:type="character" w:customStyle="1" w:styleId="31">
    <w:name w:val="Заголовок №3_"/>
    <w:basedOn w:val="a1"/>
    <w:link w:val="32"/>
    <w:uiPriority w:val="99"/>
    <w:locked/>
    <w:rsid w:val="00A019B1"/>
    <w:rPr>
      <w:rFonts w:ascii="Arial" w:hAnsi="Arial" w:cs="Arial"/>
      <w:i/>
      <w:iCs/>
      <w:sz w:val="32"/>
      <w:szCs w:val="32"/>
      <w:shd w:val="clear" w:color="auto" w:fill="FFFFFF"/>
    </w:rPr>
  </w:style>
  <w:style w:type="character" w:customStyle="1" w:styleId="41">
    <w:name w:val="Основной текст (4)_"/>
    <w:basedOn w:val="a1"/>
    <w:link w:val="42"/>
    <w:uiPriority w:val="99"/>
    <w:locked/>
    <w:rsid w:val="00A019B1"/>
    <w:rPr>
      <w:rFonts w:ascii="Times New Roman" w:hAnsi="Times New Roman" w:cs="Times New Roman"/>
      <w:b/>
      <w:bCs/>
      <w:sz w:val="28"/>
      <w:szCs w:val="28"/>
      <w:shd w:val="clear" w:color="auto" w:fill="FFFFFF"/>
    </w:rPr>
  </w:style>
  <w:style w:type="paragraph" w:customStyle="1" w:styleId="22">
    <w:name w:val="Заголовок №2"/>
    <w:basedOn w:val="a0"/>
    <w:link w:val="21"/>
    <w:uiPriority w:val="99"/>
    <w:rsid w:val="00A019B1"/>
    <w:pPr>
      <w:widowControl w:val="0"/>
      <w:shd w:val="clear" w:color="auto" w:fill="FFFFFF"/>
      <w:spacing w:before="400" w:after="280" w:line="413" w:lineRule="exact"/>
      <w:ind w:hanging="2880"/>
      <w:outlineLvl w:val="1"/>
    </w:pPr>
    <w:rPr>
      <w:rFonts w:eastAsia="Calibri"/>
      <w:b/>
      <w:bCs/>
      <w:sz w:val="36"/>
      <w:szCs w:val="36"/>
      <w:lang w:eastAsia="en-US"/>
    </w:rPr>
  </w:style>
  <w:style w:type="paragraph" w:customStyle="1" w:styleId="330">
    <w:name w:val="Заголовок №3 (3)"/>
    <w:basedOn w:val="a0"/>
    <w:link w:val="33"/>
    <w:uiPriority w:val="99"/>
    <w:rsid w:val="00A019B1"/>
    <w:pPr>
      <w:widowControl w:val="0"/>
      <w:shd w:val="clear" w:color="auto" w:fill="FFFFFF"/>
      <w:spacing w:before="600" w:after="380" w:line="358" w:lineRule="exact"/>
      <w:outlineLvl w:val="2"/>
    </w:pPr>
    <w:rPr>
      <w:rFonts w:ascii="Arial" w:hAnsi="Arial" w:cs="Arial"/>
      <w:b/>
      <w:bCs/>
      <w:i/>
      <w:iCs/>
      <w:sz w:val="32"/>
      <w:szCs w:val="32"/>
      <w:lang w:eastAsia="en-US"/>
    </w:rPr>
  </w:style>
  <w:style w:type="paragraph" w:customStyle="1" w:styleId="32">
    <w:name w:val="Заголовок №3"/>
    <w:basedOn w:val="a0"/>
    <w:link w:val="31"/>
    <w:uiPriority w:val="99"/>
    <w:rsid w:val="00A019B1"/>
    <w:pPr>
      <w:widowControl w:val="0"/>
      <w:shd w:val="clear" w:color="auto" w:fill="FFFFFF"/>
      <w:spacing w:before="600" w:after="340" w:line="358" w:lineRule="exact"/>
      <w:outlineLvl w:val="2"/>
    </w:pPr>
    <w:rPr>
      <w:rFonts w:ascii="Arial" w:hAnsi="Arial" w:cs="Arial"/>
      <w:i/>
      <w:iCs/>
      <w:sz w:val="32"/>
      <w:szCs w:val="32"/>
      <w:lang w:eastAsia="en-US"/>
    </w:rPr>
  </w:style>
  <w:style w:type="paragraph" w:customStyle="1" w:styleId="42">
    <w:name w:val="Основной текст (4)"/>
    <w:basedOn w:val="a0"/>
    <w:link w:val="41"/>
    <w:uiPriority w:val="99"/>
    <w:rsid w:val="00A019B1"/>
    <w:pPr>
      <w:widowControl w:val="0"/>
      <w:shd w:val="clear" w:color="auto" w:fill="FFFFFF"/>
      <w:spacing w:line="326" w:lineRule="exact"/>
      <w:jc w:val="center"/>
    </w:pPr>
    <w:rPr>
      <w:rFonts w:eastAsia="Calibri"/>
      <w:b/>
      <w:bCs/>
      <w:sz w:val="28"/>
      <w:szCs w:val="28"/>
      <w:lang w:eastAsia="en-US"/>
    </w:rPr>
  </w:style>
  <w:style w:type="paragraph" w:styleId="afa">
    <w:name w:val="Block Text"/>
    <w:basedOn w:val="a0"/>
    <w:uiPriority w:val="99"/>
    <w:rsid w:val="00A019B1"/>
    <w:pPr>
      <w:widowControl w:val="0"/>
      <w:shd w:val="clear" w:color="auto" w:fill="FFFFFF"/>
      <w:spacing w:line="274" w:lineRule="exact"/>
      <w:ind w:left="720" w:right="912" w:hanging="336"/>
      <w:jc w:val="both"/>
    </w:pPr>
    <w:rPr>
      <w:color w:val="000000"/>
      <w:szCs w:val="20"/>
    </w:rPr>
  </w:style>
  <w:style w:type="paragraph" w:styleId="34">
    <w:name w:val="Body Text 3"/>
    <w:basedOn w:val="a0"/>
    <w:link w:val="35"/>
    <w:uiPriority w:val="99"/>
    <w:semiHidden/>
    <w:rsid w:val="00A019B1"/>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semiHidden/>
    <w:locked/>
    <w:rsid w:val="00A019B1"/>
    <w:rPr>
      <w:rFonts w:ascii="Calibri" w:hAnsi="Calibri" w:cs="Times New Roman"/>
      <w:sz w:val="16"/>
      <w:szCs w:val="16"/>
    </w:rPr>
  </w:style>
  <w:style w:type="paragraph" w:styleId="23">
    <w:name w:val="Body Text Indent 2"/>
    <w:basedOn w:val="a0"/>
    <w:link w:val="24"/>
    <w:uiPriority w:val="99"/>
    <w:semiHidden/>
    <w:rsid w:val="00FC66C3"/>
    <w:pPr>
      <w:spacing w:after="120" w:line="480" w:lineRule="auto"/>
      <w:ind w:left="283"/>
    </w:pPr>
  </w:style>
  <w:style w:type="character" w:customStyle="1" w:styleId="24">
    <w:name w:val="Основной текст с отступом 2 Знак"/>
    <w:basedOn w:val="a1"/>
    <w:link w:val="23"/>
    <w:uiPriority w:val="99"/>
    <w:semiHidden/>
    <w:locked/>
    <w:rsid w:val="00FC66C3"/>
    <w:rPr>
      <w:rFonts w:ascii="Times New Roman" w:hAnsi="Times New Roman" w:cs="Times New Roman"/>
      <w:sz w:val="24"/>
      <w:szCs w:val="24"/>
      <w:lang w:eastAsia="ru-RU"/>
    </w:rPr>
  </w:style>
  <w:style w:type="character" w:customStyle="1" w:styleId="maintxt">
    <w:name w:val="maintxt"/>
    <w:uiPriority w:val="99"/>
    <w:rsid w:val="00FC66C3"/>
  </w:style>
  <w:style w:type="character" w:customStyle="1" w:styleId="25">
    <w:name w:val="Основной текст (2)_"/>
    <w:basedOn w:val="a1"/>
    <w:link w:val="210"/>
    <w:uiPriority w:val="99"/>
    <w:locked/>
    <w:rsid w:val="006D2259"/>
    <w:rPr>
      <w:rFonts w:ascii="Times New Roman" w:hAnsi="Times New Roman" w:cs="Times New Roman"/>
      <w:sz w:val="26"/>
      <w:szCs w:val="26"/>
      <w:u w:val="none"/>
    </w:rPr>
  </w:style>
  <w:style w:type="character" w:customStyle="1" w:styleId="211pt">
    <w:name w:val="Основной текст (2) + 11 pt"/>
    <w:aliases w:val="Полужирный"/>
    <w:basedOn w:val="25"/>
    <w:uiPriority w:val="99"/>
    <w:rsid w:val="006D2259"/>
    <w:rPr>
      <w:rFonts w:ascii="Times New Roman" w:hAnsi="Times New Roman" w:cs="Times New Roman"/>
      <w:b/>
      <w:bCs/>
      <w:color w:val="000000"/>
      <w:spacing w:val="0"/>
      <w:w w:val="100"/>
      <w:position w:val="0"/>
      <w:sz w:val="22"/>
      <w:szCs w:val="22"/>
      <w:u w:val="none"/>
      <w:lang w:val="ru-RU" w:eastAsia="ru-RU"/>
    </w:rPr>
  </w:style>
  <w:style w:type="character" w:customStyle="1" w:styleId="26">
    <w:name w:val="Основной текст (2)"/>
    <w:basedOn w:val="25"/>
    <w:uiPriority w:val="99"/>
    <w:rsid w:val="006D2259"/>
    <w:rPr>
      <w:rFonts w:ascii="Times New Roman" w:hAnsi="Times New Roman" w:cs="Times New Roman"/>
      <w:color w:val="000000"/>
      <w:spacing w:val="0"/>
      <w:w w:val="100"/>
      <w:position w:val="0"/>
      <w:sz w:val="26"/>
      <w:szCs w:val="26"/>
      <w:u w:val="none"/>
      <w:lang w:val="ru-RU" w:eastAsia="ru-RU"/>
    </w:rPr>
  </w:style>
  <w:style w:type="table" w:styleId="afb">
    <w:name w:val="Table Grid"/>
    <w:basedOn w:val="a2"/>
    <w:uiPriority w:val="99"/>
    <w:rsid w:val="006D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
    <w:basedOn w:val="25"/>
    <w:uiPriority w:val="99"/>
    <w:rsid w:val="003C718E"/>
    <w:rPr>
      <w:rFonts w:ascii="Times New Roman" w:hAnsi="Times New Roman" w:cs="Times New Roman"/>
      <w:b/>
      <w:bCs/>
      <w:color w:val="000000"/>
      <w:spacing w:val="0"/>
      <w:w w:val="100"/>
      <w:position w:val="0"/>
      <w:sz w:val="28"/>
      <w:szCs w:val="28"/>
      <w:u w:val="none"/>
      <w:lang w:val="ru-RU" w:eastAsia="ru-RU"/>
    </w:rPr>
  </w:style>
  <w:style w:type="paragraph" w:customStyle="1" w:styleId="ConsPlusNormal">
    <w:name w:val="ConsPlusNormal"/>
    <w:uiPriority w:val="99"/>
    <w:rsid w:val="007058DF"/>
    <w:pPr>
      <w:widowControl w:val="0"/>
      <w:autoSpaceDE w:val="0"/>
      <w:autoSpaceDN w:val="0"/>
      <w:adjustRightInd w:val="0"/>
      <w:jc w:val="both"/>
    </w:pPr>
    <w:rPr>
      <w:rFonts w:ascii="Arial" w:eastAsia="Times New Roman" w:hAnsi="Arial" w:cs="Arial"/>
    </w:rPr>
  </w:style>
  <w:style w:type="paragraph" w:styleId="afc">
    <w:name w:val="endnote text"/>
    <w:basedOn w:val="a0"/>
    <w:link w:val="afd"/>
    <w:uiPriority w:val="99"/>
    <w:rsid w:val="0043123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pPr>
    <w:rPr>
      <w:rFonts w:eastAsia="Calibri" w:cs="Arial Unicode MS"/>
      <w:color w:val="000000"/>
      <w:u w:color="000000"/>
    </w:rPr>
  </w:style>
  <w:style w:type="character" w:customStyle="1" w:styleId="afd">
    <w:name w:val="Текст концевой сноски Знак"/>
    <w:basedOn w:val="a1"/>
    <w:link w:val="afc"/>
    <w:uiPriority w:val="99"/>
    <w:locked/>
    <w:rsid w:val="00431232"/>
    <w:rPr>
      <w:rFonts w:ascii="Times New Roman" w:hAnsi="Times New Roman" w:cs="Arial Unicode MS"/>
      <w:color w:val="000000"/>
      <w:sz w:val="24"/>
      <w:szCs w:val="24"/>
      <w:u w:color="000000"/>
      <w:lang w:val="ru-RU" w:eastAsia="ru-RU" w:bidi="ar-SA"/>
    </w:rPr>
  </w:style>
  <w:style w:type="paragraph" w:customStyle="1" w:styleId="FR5">
    <w:name w:val="FR5"/>
    <w:uiPriority w:val="99"/>
    <w:rsid w:val="00431232"/>
    <w:pPr>
      <w:widowControl w:val="0"/>
      <w:autoSpaceDE w:val="0"/>
      <w:autoSpaceDN w:val="0"/>
      <w:adjustRightInd w:val="0"/>
      <w:spacing w:before="820"/>
      <w:jc w:val="center"/>
    </w:pPr>
    <w:rPr>
      <w:rFonts w:ascii="Times New Roman" w:eastAsia="Times New Roman" w:hAnsi="Times New Roman"/>
      <w:b/>
      <w:bCs/>
      <w:sz w:val="28"/>
      <w:szCs w:val="28"/>
    </w:rPr>
  </w:style>
  <w:style w:type="character" w:customStyle="1" w:styleId="nobr">
    <w:name w:val="nobr"/>
    <w:basedOn w:val="a1"/>
    <w:uiPriority w:val="99"/>
    <w:rsid w:val="00431232"/>
    <w:rPr>
      <w:rFonts w:cs="Times New Roman"/>
    </w:rPr>
  </w:style>
  <w:style w:type="character" w:customStyle="1" w:styleId="Bodytext11pt">
    <w:name w:val="Body text + 11 pt"/>
    <w:uiPriority w:val="99"/>
    <w:rsid w:val="00A242AF"/>
    <w:rPr>
      <w:rFonts w:ascii="Times New Roman" w:hAnsi="Times New Roman"/>
      <w:color w:val="000000"/>
      <w:spacing w:val="0"/>
      <w:w w:val="100"/>
      <w:position w:val="0"/>
      <w:sz w:val="22"/>
      <w:u w:val="none"/>
      <w:effect w:val="none"/>
      <w:shd w:val="clear" w:color="auto" w:fill="FFFFFF"/>
      <w:lang w:val="ru-RU" w:eastAsia="ru-RU"/>
    </w:rPr>
  </w:style>
  <w:style w:type="character" w:customStyle="1" w:styleId="14">
    <w:name w:val="Основной текст Знак1"/>
    <w:uiPriority w:val="99"/>
    <w:rsid w:val="00C2560D"/>
    <w:rPr>
      <w:rFonts w:ascii="Times New Roman" w:hAnsi="Times New Roman"/>
      <w:u w:val="none"/>
    </w:rPr>
  </w:style>
  <w:style w:type="character" w:customStyle="1" w:styleId="name">
    <w:name w:val="name"/>
    <w:basedOn w:val="a1"/>
    <w:uiPriority w:val="99"/>
    <w:rsid w:val="00C2560D"/>
    <w:rPr>
      <w:rFonts w:cs="Times New Roman"/>
    </w:rPr>
  </w:style>
  <w:style w:type="character" w:styleId="afe">
    <w:name w:val="Emphasis"/>
    <w:basedOn w:val="a1"/>
    <w:uiPriority w:val="99"/>
    <w:qFormat/>
    <w:rsid w:val="00C2560D"/>
    <w:rPr>
      <w:rFonts w:cs="Times New Roman"/>
      <w:i/>
      <w:iCs/>
    </w:rPr>
  </w:style>
  <w:style w:type="character" w:customStyle="1" w:styleId="aff">
    <w:name w:val="Колонтитул_"/>
    <w:basedOn w:val="a1"/>
    <w:link w:val="aff0"/>
    <w:uiPriority w:val="99"/>
    <w:locked/>
    <w:rsid w:val="00641DC1"/>
    <w:rPr>
      <w:rFonts w:ascii="Times New Roman" w:hAnsi="Times New Roman" w:cs="Times New Roman"/>
      <w:b/>
      <w:bCs/>
      <w:sz w:val="28"/>
      <w:szCs w:val="28"/>
      <w:shd w:val="clear" w:color="auto" w:fill="FFFFFF"/>
    </w:rPr>
  </w:style>
  <w:style w:type="character" w:customStyle="1" w:styleId="aff1">
    <w:name w:val="Колонтитул + Не полужирный"/>
    <w:basedOn w:val="aff"/>
    <w:uiPriority w:val="99"/>
    <w:rsid w:val="00641D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aff0">
    <w:name w:val="Колонтитул"/>
    <w:basedOn w:val="a0"/>
    <w:link w:val="aff"/>
    <w:uiPriority w:val="99"/>
    <w:rsid w:val="00641DC1"/>
    <w:pPr>
      <w:widowControl w:val="0"/>
      <w:shd w:val="clear" w:color="auto" w:fill="FFFFFF"/>
      <w:spacing w:line="310" w:lineRule="exact"/>
    </w:pPr>
    <w:rPr>
      <w:b/>
      <w:bCs/>
      <w:sz w:val="28"/>
      <w:szCs w:val="28"/>
      <w:lang w:eastAsia="en-US"/>
    </w:rPr>
  </w:style>
  <w:style w:type="paragraph" w:styleId="aff2">
    <w:name w:val="header"/>
    <w:basedOn w:val="a0"/>
    <w:link w:val="aff3"/>
    <w:uiPriority w:val="99"/>
    <w:semiHidden/>
    <w:rsid w:val="00641DC1"/>
    <w:pPr>
      <w:tabs>
        <w:tab w:val="center" w:pos="4677"/>
        <w:tab w:val="right" w:pos="9355"/>
      </w:tabs>
    </w:pPr>
  </w:style>
  <w:style w:type="character" w:customStyle="1" w:styleId="aff3">
    <w:name w:val="Верхний колонтитул Знак"/>
    <w:basedOn w:val="a1"/>
    <w:link w:val="aff2"/>
    <w:uiPriority w:val="99"/>
    <w:semiHidden/>
    <w:locked/>
    <w:rsid w:val="00641DC1"/>
    <w:rPr>
      <w:rFonts w:ascii="Times New Roman" w:hAnsi="Times New Roman" w:cs="Times New Roman"/>
      <w:sz w:val="24"/>
      <w:szCs w:val="24"/>
      <w:lang w:eastAsia="ru-RU"/>
    </w:rPr>
  </w:style>
  <w:style w:type="paragraph" w:styleId="aff4">
    <w:name w:val="footer"/>
    <w:basedOn w:val="a0"/>
    <w:link w:val="aff5"/>
    <w:uiPriority w:val="99"/>
    <w:semiHidden/>
    <w:rsid w:val="00641DC1"/>
    <w:pPr>
      <w:tabs>
        <w:tab w:val="center" w:pos="4677"/>
        <w:tab w:val="right" w:pos="9355"/>
      </w:tabs>
    </w:pPr>
  </w:style>
  <w:style w:type="character" w:customStyle="1" w:styleId="aff5">
    <w:name w:val="Нижний колонтитул Знак"/>
    <w:basedOn w:val="a1"/>
    <w:link w:val="aff4"/>
    <w:uiPriority w:val="99"/>
    <w:semiHidden/>
    <w:locked/>
    <w:rsid w:val="00641DC1"/>
    <w:rPr>
      <w:rFonts w:ascii="Times New Roman" w:hAnsi="Times New Roman" w:cs="Times New Roman"/>
      <w:sz w:val="24"/>
      <w:szCs w:val="24"/>
      <w:lang w:eastAsia="ru-RU"/>
    </w:rPr>
  </w:style>
  <w:style w:type="character" w:customStyle="1" w:styleId="212pt">
    <w:name w:val="Основной текст (2) + 12 pt"/>
    <w:uiPriority w:val="99"/>
    <w:rsid w:val="00A30A59"/>
    <w:rPr>
      <w:rFonts w:ascii="Times New Roman" w:hAnsi="Times New Roman"/>
      <w:color w:val="000000"/>
      <w:spacing w:val="0"/>
      <w:w w:val="100"/>
      <w:position w:val="0"/>
      <w:sz w:val="24"/>
      <w:u w:val="none"/>
      <w:shd w:val="clear" w:color="auto" w:fill="FFFFFF"/>
      <w:lang w:val="ru-RU" w:eastAsia="ru-RU"/>
    </w:rPr>
  </w:style>
  <w:style w:type="character" w:customStyle="1" w:styleId="aff6">
    <w:name w:val="Основной текст_"/>
    <w:link w:val="15"/>
    <w:uiPriority w:val="99"/>
    <w:locked/>
    <w:rsid w:val="00FA33D8"/>
    <w:rPr>
      <w:sz w:val="23"/>
      <w:shd w:val="clear" w:color="auto" w:fill="FFFFFF"/>
    </w:rPr>
  </w:style>
  <w:style w:type="paragraph" w:customStyle="1" w:styleId="15">
    <w:name w:val="Основной текст1"/>
    <w:basedOn w:val="a0"/>
    <w:link w:val="aff6"/>
    <w:uiPriority w:val="99"/>
    <w:rsid w:val="00FA33D8"/>
    <w:pPr>
      <w:shd w:val="clear" w:color="auto" w:fill="FFFFFF"/>
      <w:spacing w:before="240" w:line="278" w:lineRule="exact"/>
    </w:pPr>
    <w:rPr>
      <w:rFonts w:ascii="Calibri" w:eastAsia="Calibri" w:hAnsi="Calibri"/>
      <w:sz w:val="23"/>
      <w:szCs w:val="20"/>
    </w:rPr>
  </w:style>
  <w:style w:type="character" w:customStyle="1" w:styleId="FontStyle18">
    <w:name w:val="Font Style18"/>
    <w:rsid w:val="00FA33D8"/>
    <w:rPr>
      <w:rFonts w:ascii="Times New Roman" w:hAnsi="Times New Roman"/>
      <w:b/>
      <w:sz w:val="18"/>
    </w:rPr>
  </w:style>
  <w:style w:type="character" w:customStyle="1" w:styleId="FontStyle19">
    <w:name w:val="Font Style19"/>
    <w:rsid w:val="00FA33D8"/>
    <w:rPr>
      <w:rFonts w:ascii="Times New Roman" w:hAnsi="Times New Roman"/>
      <w:sz w:val="18"/>
    </w:rPr>
  </w:style>
  <w:style w:type="paragraph" w:customStyle="1" w:styleId="Style15">
    <w:name w:val="Style15"/>
    <w:basedOn w:val="a0"/>
    <w:rsid w:val="000D1D98"/>
    <w:pPr>
      <w:widowControl w:val="0"/>
      <w:autoSpaceDE w:val="0"/>
      <w:autoSpaceDN w:val="0"/>
      <w:adjustRightInd w:val="0"/>
      <w:spacing w:line="250" w:lineRule="exact"/>
      <w:ind w:firstLine="283"/>
      <w:jc w:val="both"/>
    </w:pPr>
  </w:style>
  <w:style w:type="character" w:customStyle="1" w:styleId="FontStyle20">
    <w:name w:val="Font Style20"/>
    <w:uiPriority w:val="99"/>
    <w:rsid w:val="000D1D98"/>
    <w:rPr>
      <w:rFonts w:ascii="Times New Roman" w:hAnsi="Times New Roman"/>
      <w:i/>
      <w:sz w:val="18"/>
    </w:rPr>
  </w:style>
  <w:style w:type="character" w:customStyle="1" w:styleId="16">
    <w:name w:val="Заголовок №1_"/>
    <w:basedOn w:val="a1"/>
    <w:link w:val="17"/>
    <w:uiPriority w:val="99"/>
    <w:locked/>
    <w:rsid w:val="006E3ADA"/>
    <w:rPr>
      <w:rFonts w:ascii="Times New Roman" w:hAnsi="Times New Roman" w:cs="Times New Roman"/>
      <w:b/>
      <w:bCs/>
      <w:sz w:val="26"/>
      <w:szCs w:val="26"/>
      <w:shd w:val="clear" w:color="auto" w:fill="FFFFFF"/>
    </w:rPr>
  </w:style>
  <w:style w:type="paragraph" w:customStyle="1" w:styleId="17">
    <w:name w:val="Заголовок №1"/>
    <w:basedOn w:val="a0"/>
    <w:link w:val="16"/>
    <w:uiPriority w:val="99"/>
    <w:rsid w:val="006E3ADA"/>
    <w:pPr>
      <w:widowControl w:val="0"/>
      <w:shd w:val="clear" w:color="auto" w:fill="FFFFFF"/>
      <w:spacing w:after="700" w:line="490" w:lineRule="exact"/>
      <w:outlineLvl w:val="0"/>
    </w:pPr>
    <w:rPr>
      <w:b/>
      <w:bCs/>
      <w:sz w:val="26"/>
      <w:szCs w:val="26"/>
      <w:lang w:eastAsia="en-US"/>
    </w:rPr>
  </w:style>
  <w:style w:type="paragraph" w:customStyle="1" w:styleId="ConsPlusCell">
    <w:name w:val="ConsPlusCell"/>
    <w:uiPriority w:val="99"/>
    <w:rsid w:val="00214D50"/>
    <w:pPr>
      <w:autoSpaceDE w:val="0"/>
      <w:autoSpaceDN w:val="0"/>
      <w:adjustRightInd w:val="0"/>
    </w:pPr>
    <w:rPr>
      <w:rFonts w:ascii="Times New Roman" w:eastAsia="Times New Roman" w:hAnsi="Times New Roman"/>
      <w:sz w:val="24"/>
      <w:szCs w:val="24"/>
    </w:rPr>
  </w:style>
  <w:style w:type="paragraph" w:customStyle="1" w:styleId="aff7">
    <w:name w:val="План"/>
    <w:basedOn w:val="a0"/>
    <w:uiPriority w:val="99"/>
    <w:rsid w:val="000116DD"/>
    <w:pPr>
      <w:keepNext/>
      <w:keepLines/>
      <w:spacing w:line="312" w:lineRule="auto"/>
      <w:ind w:left="1004" w:hanging="284"/>
      <w:jc w:val="both"/>
    </w:pPr>
    <w:rPr>
      <w:szCs w:val="20"/>
    </w:rPr>
  </w:style>
  <w:style w:type="paragraph" w:customStyle="1" w:styleId="book-authors">
    <w:name w:val="book-authors"/>
    <w:basedOn w:val="a0"/>
    <w:uiPriority w:val="99"/>
    <w:rsid w:val="000116DD"/>
    <w:pPr>
      <w:spacing w:before="100" w:beforeAutospacing="1" w:after="100" w:afterAutospacing="1"/>
    </w:pPr>
  </w:style>
  <w:style w:type="paragraph" w:customStyle="1" w:styleId="book-summary">
    <w:name w:val="book-summary"/>
    <w:basedOn w:val="a0"/>
    <w:uiPriority w:val="99"/>
    <w:rsid w:val="000116DD"/>
    <w:pPr>
      <w:spacing w:before="100" w:beforeAutospacing="1" w:after="100" w:afterAutospacing="1"/>
    </w:pPr>
  </w:style>
  <w:style w:type="paragraph" w:customStyle="1" w:styleId="style85">
    <w:name w:val="style85"/>
    <w:basedOn w:val="a0"/>
    <w:uiPriority w:val="99"/>
    <w:rsid w:val="001910B1"/>
    <w:pPr>
      <w:spacing w:before="100" w:beforeAutospacing="1" w:after="100" w:afterAutospacing="1"/>
    </w:pPr>
  </w:style>
  <w:style w:type="paragraph" w:customStyle="1" w:styleId="18">
    <w:name w:val="Без интервала1"/>
    <w:uiPriority w:val="99"/>
    <w:rsid w:val="00C7532E"/>
    <w:rPr>
      <w:rFonts w:eastAsia="Times New Roman"/>
      <w:lang w:eastAsia="en-US"/>
    </w:rPr>
  </w:style>
  <w:style w:type="paragraph" w:customStyle="1" w:styleId="aff8">
    <w:name w:val="Новый"/>
    <w:basedOn w:val="a0"/>
    <w:uiPriority w:val="99"/>
    <w:rsid w:val="00801E56"/>
    <w:pPr>
      <w:spacing w:line="360" w:lineRule="auto"/>
      <w:ind w:firstLine="454"/>
      <w:jc w:val="both"/>
    </w:pPr>
    <w:rPr>
      <w:sz w:val="28"/>
    </w:rPr>
  </w:style>
  <w:style w:type="paragraph" w:customStyle="1" w:styleId="51">
    <w:name w:val="Основной текст5"/>
    <w:basedOn w:val="a0"/>
    <w:uiPriority w:val="99"/>
    <w:rsid w:val="0088004F"/>
    <w:pPr>
      <w:widowControl w:val="0"/>
      <w:shd w:val="clear" w:color="auto" w:fill="FFFFFF"/>
      <w:spacing w:after="660" w:line="960" w:lineRule="exact"/>
      <w:jc w:val="center"/>
    </w:pPr>
    <w:rPr>
      <w:rFonts w:ascii="Courier New" w:hAnsi="Courier New" w:cs="Courier New"/>
      <w:sz w:val="26"/>
      <w:szCs w:val="26"/>
    </w:rPr>
  </w:style>
  <w:style w:type="character" w:customStyle="1" w:styleId="Bodytext11pt2">
    <w:name w:val="Body text + 11 pt2"/>
    <w:aliases w:val="Bold1"/>
    <w:uiPriority w:val="99"/>
    <w:rsid w:val="0088004F"/>
    <w:rPr>
      <w:rFonts w:ascii="Times New Roman" w:hAnsi="Times New Roman"/>
      <w:b/>
      <w:color w:val="000000"/>
      <w:spacing w:val="0"/>
      <w:w w:val="100"/>
      <w:position w:val="0"/>
      <w:sz w:val="22"/>
      <w:u w:val="none"/>
      <w:effect w:val="none"/>
      <w:shd w:val="clear" w:color="auto" w:fill="FFFFFF"/>
      <w:lang w:val="ru-RU" w:eastAsia="ru-RU"/>
    </w:rPr>
  </w:style>
  <w:style w:type="paragraph" w:customStyle="1" w:styleId="36">
    <w:name w:val="Обычный3"/>
    <w:uiPriority w:val="99"/>
    <w:rsid w:val="00C75B08"/>
    <w:rPr>
      <w:rFonts w:ascii="Times New Roman" w:eastAsia="Times New Roman" w:hAnsi="Times New Roman"/>
    </w:rPr>
  </w:style>
  <w:style w:type="paragraph" w:styleId="37">
    <w:name w:val="Body Text Indent 3"/>
    <w:basedOn w:val="a0"/>
    <w:link w:val="38"/>
    <w:uiPriority w:val="99"/>
    <w:rsid w:val="00637568"/>
    <w:pPr>
      <w:spacing w:after="120"/>
      <w:ind w:left="283"/>
    </w:pPr>
    <w:rPr>
      <w:sz w:val="16"/>
      <w:szCs w:val="16"/>
    </w:rPr>
  </w:style>
  <w:style w:type="character" w:customStyle="1" w:styleId="38">
    <w:name w:val="Основной текст с отступом 3 Знак"/>
    <w:basedOn w:val="a1"/>
    <w:link w:val="37"/>
    <w:uiPriority w:val="99"/>
    <w:semiHidden/>
    <w:locked/>
    <w:rsid w:val="00C60285"/>
    <w:rPr>
      <w:rFonts w:ascii="Times New Roman" w:hAnsi="Times New Roman" w:cs="Times New Roman"/>
      <w:sz w:val="16"/>
      <w:szCs w:val="16"/>
    </w:rPr>
  </w:style>
  <w:style w:type="paragraph" w:customStyle="1" w:styleId="210">
    <w:name w:val="Основной текст (2)1"/>
    <w:basedOn w:val="a0"/>
    <w:link w:val="25"/>
    <w:uiPriority w:val="99"/>
    <w:rsid w:val="00637568"/>
    <w:pPr>
      <w:widowControl w:val="0"/>
      <w:shd w:val="clear" w:color="auto" w:fill="FFFFFF"/>
      <w:spacing w:line="250" w:lineRule="exact"/>
      <w:ind w:hanging="480"/>
    </w:pPr>
    <w:rPr>
      <w:rFonts w:eastAsia="Calibri"/>
      <w:noProof/>
      <w:sz w:val="26"/>
      <w:szCs w:val="26"/>
    </w:rPr>
  </w:style>
  <w:style w:type="character" w:customStyle="1" w:styleId="search-hl">
    <w:name w:val="search-hl"/>
    <w:basedOn w:val="a1"/>
    <w:uiPriority w:val="99"/>
    <w:rsid w:val="00564313"/>
    <w:rPr>
      <w:rFonts w:cs="Times New Roman"/>
    </w:rPr>
  </w:style>
  <w:style w:type="paragraph" w:customStyle="1" w:styleId="19">
    <w:name w:val="Абзац списка1"/>
    <w:basedOn w:val="a0"/>
    <w:uiPriority w:val="99"/>
    <w:rsid w:val="007D5524"/>
    <w:pPr>
      <w:spacing w:after="200" w:line="276" w:lineRule="auto"/>
      <w:ind w:left="720"/>
      <w:contextualSpacing/>
    </w:pPr>
    <w:rPr>
      <w:rFonts w:ascii="Calibri" w:hAnsi="Calibri"/>
      <w:sz w:val="22"/>
      <w:szCs w:val="22"/>
      <w:lang w:eastAsia="en-US"/>
    </w:rPr>
  </w:style>
  <w:style w:type="character" w:customStyle="1" w:styleId="39">
    <w:name w:val="Основной текст (3)_"/>
    <w:link w:val="3a"/>
    <w:uiPriority w:val="99"/>
    <w:locked/>
    <w:rsid w:val="007D5524"/>
    <w:rPr>
      <w:b/>
      <w:sz w:val="22"/>
      <w:shd w:val="clear" w:color="auto" w:fill="FFFFFF"/>
    </w:rPr>
  </w:style>
  <w:style w:type="character" w:customStyle="1" w:styleId="3b">
    <w:name w:val="Основной текст (3) + Не полужирный"/>
    <w:uiPriority w:val="99"/>
    <w:rsid w:val="007D5524"/>
    <w:rPr>
      <w:rFonts w:ascii="Times New Roman" w:hAnsi="Times New Roman"/>
      <w:b/>
      <w:color w:val="000000"/>
      <w:spacing w:val="0"/>
      <w:w w:val="100"/>
      <w:position w:val="0"/>
      <w:sz w:val="22"/>
      <w:u w:val="none"/>
      <w:lang w:val="ru-RU" w:eastAsia="ru-RU"/>
    </w:rPr>
  </w:style>
  <w:style w:type="paragraph" w:customStyle="1" w:styleId="3a">
    <w:name w:val="Основной текст (3)"/>
    <w:basedOn w:val="a0"/>
    <w:link w:val="39"/>
    <w:uiPriority w:val="99"/>
    <w:rsid w:val="007D5524"/>
    <w:pPr>
      <w:widowControl w:val="0"/>
      <w:shd w:val="clear" w:color="auto" w:fill="FFFFFF"/>
      <w:spacing w:after="5200" w:line="244" w:lineRule="exact"/>
      <w:jc w:val="center"/>
    </w:pPr>
    <w:rPr>
      <w:rFonts w:ascii="Calibri" w:eastAsia="Calibri" w:hAnsi="Calibri"/>
      <w:b/>
      <w:sz w:val="22"/>
      <w:szCs w:val="20"/>
      <w:shd w:val="clear" w:color="auto" w:fill="FFFFFF"/>
    </w:rPr>
  </w:style>
  <w:style w:type="paragraph" w:customStyle="1" w:styleId="111">
    <w:name w:val="Абзац списка11"/>
    <w:basedOn w:val="a0"/>
    <w:uiPriority w:val="99"/>
    <w:rsid w:val="007D5524"/>
    <w:pPr>
      <w:spacing w:after="200" w:line="276" w:lineRule="auto"/>
      <w:ind w:left="720"/>
      <w:contextualSpacing/>
    </w:pPr>
    <w:rPr>
      <w:rFonts w:ascii="Calibri" w:hAnsi="Calibri"/>
      <w:sz w:val="22"/>
      <w:szCs w:val="22"/>
    </w:rPr>
  </w:style>
  <w:style w:type="paragraph" w:customStyle="1" w:styleId="msonormalcxspmiddle">
    <w:name w:val="msonormalcxspmiddle"/>
    <w:basedOn w:val="a0"/>
    <w:uiPriority w:val="99"/>
    <w:rsid w:val="00C34A09"/>
    <w:pPr>
      <w:spacing w:before="100" w:beforeAutospacing="1" w:after="100" w:afterAutospacing="1"/>
    </w:pPr>
    <w:rPr>
      <w:rFonts w:eastAsia="Calibri"/>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11EB0"/>
    <w:rPr>
      <w:rFonts w:ascii="Times New Roman" w:hAnsi="Times New Roman"/>
      <w:sz w:val="24"/>
      <w:u w:val="none"/>
      <w:effect w:val="none"/>
    </w:rPr>
  </w:style>
  <w:style w:type="paragraph" w:customStyle="1" w:styleId="ListParagraph1">
    <w:name w:val="List Paragraph1"/>
    <w:basedOn w:val="a0"/>
    <w:uiPriority w:val="99"/>
    <w:rsid w:val="006709FF"/>
    <w:pPr>
      <w:spacing w:after="200" w:line="276" w:lineRule="auto"/>
      <w:ind w:left="720"/>
      <w:contextualSpacing/>
    </w:pPr>
    <w:rPr>
      <w:rFonts w:ascii="Calibri" w:hAnsi="Calibri"/>
      <w:sz w:val="22"/>
      <w:szCs w:val="22"/>
      <w:lang w:eastAsia="en-US"/>
    </w:rPr>
  </w:style>
  <w:style w:type="paragraph" w:customStyle="1" w:styleId="1a">
    <w:name w:val="Обычный1"/>
    <w:uiPriority w:val="99"/>
    <w:rsid w:val="006709FF"/>
    <w:pPr>
      <w:spacing w:line="276" w:lineRule="auto"/>
    </w:pPr>
    <w:rPr>
      <w:rFonts w:ascii="Arial" w:eastAsia="Times New Roman" w:hAnsi="Arial" w:cs="Arial"/>
      <w:color w:val="000000"/>
    </w:rPr>
  </w:style>
  <w:style w:type="numbering" w:customStyle="1" w:styleId="12">
    <w:name w:val="Импортированный стиль 12"/>
    <w:rsid w:val="00462659"/>
    <w:pPr>
      <w:numPr>
        <w:numId w:val="29"/>
      </w:numPr>
    </w:pPr>
  </w:style>
  <w:style w:type="character" w:customStyle="1" w:styleId="ac">
    <w:name w:val="Без интервала Знак"/>
    <w:link w:val="ab"/>
    <w:locked/>
    <w:rsid w:val="0036460D"/>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906085">
      <w:marLeft w:val="0"/>
      <w:marRight w:val="0"/>
      <w:marTop w:val="0"/>
      <w:marBottom w:val="0"/>
      <w:divBdr>
        <w:top w:val="none" w:sz="0" w:space="0" w:color="auto"/>
        <w:left w:val="none" w:sz="0" w:space="0" w:color="auto"/>
        <w:bottom w:val="none" w:sz="0" w:space="0" w:color="auto"/>
        <w:right w:val="none" w:sz="0" w:space="0" w:color="auto"/>
      </w:divBdr>
    </w:div>
    <w:div w:id="1272906086">
      <w:marLeft w:val="0"/>
      <w:marRight w:val="0"/>
      <w:marTop w:val="0"/>
      <w:marBottom w:val="0"/>
      <w:divBdr>
        <w:top w:val="none" w:sz="0" w:space="0" w:color="auto"/>
        <w:left w:val="none" w:sz="0" w:space="0" w:color="auto"/>
        <w:bottom w:val="none" w:sz="0" w:space="0" w:color="auto"/>
        <w:right w:val="none" w:sz="0" w:space="0" w:color="auto"/>
      </w:divBdr>
      <w:divsChild>
        <w:div w:id="1272906221">
          <w:marLeft w:val="0"/>
          <w:marRight w:val="0"/>
          <w:marTop w:val="0"/>
          <w:marBottom w:val="0"/>
          <w:divBdr>
            <w:top w:val="none" w:sz="0" w:space="0" w:color="auto"/>
            <w:left w:val="none" w:sz="0" w:space="0" w:color="auto"/>
            <w:bottom w:val="none" w:sz="0" w:space="0" w:color="auto"/>
            <w:right w:val="none" w:sz="0" w:space="0" w:color="auto"/>
          </w:divBdr>
          <w:divsChild>
            <w:div w:id="12729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090">
      <w:marLeft w:val="0"/>
      <w:marRight w:val="0"/>
      <w:marTop w:val="0"/>
      <w:marBottom w:val="0"/>
      <w:divBdr>
        <w:top w:val="none" w:sz="0" w:space="0" w:color="auto"/>
        <w:left w:val="none" w:sz="0" w:space="0" w:color="auto"/>
        <w:bottom w:val="none" w:sz="0" w:space="0" w:color="auto"/>
        <w:right w:val="none" w:sz="0" w:space="0" w:color="auto"/>
      </w:divBdr>
    </w:div>
    <w:div w:id="1272906094">
      <w:marLeft w:val="0"/>
      <w:marRight w:val="0"/>
      <w:marTop w:val="0"/>
      <w:marBottom w:val="0"/>
      <w:divBdr>
        <w:top w:val="none" w:sz="0" w:space="0" w:color="auto"/>
        <w:left w:val="none" w:sz="0" w:space="0" w:color="auto"/>
        <w:bottom w:val="none" w:sz="0" w:space="0" w:color="auto"/>
        <w:right w:val="none" w:sz="0" w:space="0" w:color="auto"/>
      </w:divBdr>
      <w:divsChild>
        <w:div w:id="1272906081">
          <w:marLeft w:val="0"/>
          <w:marRight w:val="0"/>
          <w:marTop w:val="0"/>
          <w:marBottom w:val="0"/>
          <w:divBdr>
            <w:top w:val="none" w:sz="0" w:space="0" w:color="auto"/>
            <w:left w:val="none" w:sz="0" w:space="0" w:color="auto"/>
            <w:bottom w:val="none" w:sz="0" w:space="0" w:color="auto"/>
            <w:right w:val="none" w:sz="0" w:space="0" w:color="auto"/>
          </w:divBdr>
        </w:div>
        <w:div w:id="1272906082">
          <w:marLeft w:val="0"/>
          <w:marRight w:val="0"/>
          <w:marTop w:val="0"/>
          <w:marBottom w:val="0"/>
          <w:divBdr>
            <w:top w:val="none" w:sz="0" w:space="0" w:color="auto"/>
            <w:left w:val="none" w:sz="0" w:space="0" w:color="auto"/>
            <w:bottom w:val="none" w:sz="0" w:space="0" w:color="auto"/>
            <w:right w:val="none" w:sz="0" w:space="0" w:color="auto"/>
          </w:divBdr>
        </w:div>
        <w:div w:id="1272906083">
          <w:marLeft w:val="0"/>
          <w:marRight w:val="0"/>
          <w:marTop w:val="0"/>
          <w:marBottom w:val="0"/>
          <w:divBdr>
            <w:top w:val="none" w:sz="0" w:space="0" w:color="auto"/>
            <w:left w:val="none" w:sz="0" w:space="0" w:color="auto"/>
            <w:bottom w:val="none" w:sz="0" w:space="0" w:color="auto"/>
            <w:right w:val="none" w:sz="0" w:space="0" w:color="auto"/>
          </w:divBdr>
        </w:div>
        <w:div w:id="1272906084">
          <w:marLeft w:val="0"/>
          <w:marRight w:val="0"/>
          <w:marTop w:val="0"/>
          <w:marBottom w:val="0"/>
          <w:divBdr>
            <w:top w:val="none" w:sz="0" w:space="0" w:color="auto"/>
            <w:left w:val="none" w:sz="0" w:space="0" w:color="auto"/>
            <w:bottom w:val="none" w:sz="0" w:space="0" w:color="auto"/>
            <w:right w:val="none" w:sz="0" w:space="0" w:color="auto"/>
          </w:divBdr>
        </w:div>
        <w:div w:id="1272906087">
          <w:marLeft w:val="0"/>
          <w:marRight w:val="0"/>
          <w:marTop w:val="0"/>
          <w:marBottom w:val="0"/>
          <w:divBdr>
            <w:top w:val="none" w:sz="0" w:space="0" w:color="auto"/>
            <w:left w:val="none" w:sz="0" w:space="0" w:color="auto"/>
            <w:bottom w:val="none" w:sz="0" w:space="0" w:color="auto"/>
            <w:right w:val="none" w:sz="0" w:space="0" w:color="auto"/>
          </w:divBdr>
        </w:div>
        <w:div w:id="1272906088">
          <w:marLeft w:val="0"/>
          <w:marRight w:val="0"/>
          <w:marTop w:val="0"/>
          <w:marBottom w:val="0"/>
          <w:divBdr>
            <w:top w:val="none" w:sz="0" w:space="0" w:color="auto"/>
            <w:left w:val="none" w:sz="0" w:space="0" w:color="auto"/>
            <w:bottom w:val="none" w:sz="0" w:space="0" w:color="auto"/>
            <w:right w:val="none" w:sz="0" w:space="0" w:color="auto"/>
          </w:divBdr>
        </w:div>
        <w:div w:id="1272906089">
          <w:marLeft w:val="0"/>
          <w:marRight w:val="0"/>
          <w:marTop w:val="0"/>
          <w:marBottom w:val="0"/>
          <w:divBdr>
            <w:top w:val="none" w:sz="0" w:space="0" w:color="auto"/>
            <w:left w:val="none" w:sz="0" w:space="0" w:color="auto"/>
            <w:bottom w:val="none" w:sz="0" w:space="0" w:color="auto"/>
            <w:right w:val="none" w:sz="0" w:space="0" w:color="auto"/>
          </w:divBdr>
        </w:div>
        <w:div w:id="1272906091">
          <w:marLeft w:val="0"/>
          <w:marRight w:val="0"/>
          <w:marTop w:val="0"/>
          <w:marBottom w:val="0"/>
          <w:divBdr>
            <w:top w:val="none" w:sz="0" w:space="0" w:color="auto"/>
            <w:left w:val="none" w:sz="0" w:space="0" w:color="auto"/>
            <w:bottom w:val="none" w:sz="0" w:space="0" w:color="auto"/>
            <w:right w:val="none" w:sz="0" w:space="0" w:color="auto"/>
          </w:divBdr>
        </w:div>
        <w:div w:id="1272906092">
          <w:marLeft w:val="0"/>
          <w:marRight w:val="0"/>
          <w:marTop w:val="0"/>
          <w:marBottom w:val="0"/>
          <w:divBdr>
            <w:top w:val="none" w:sz="0" w:space="0" w:color="auto"/>
            <w:left w:val="none" w:sz="0" w:space="0" w:color="auto"/>
            <w:bottom w:val="none" w:sz="0" w:space="0" w:color="auto"/>
            <w:right w:val="none" w:sz="0" w:space="0" w:color="auto"/>
          </w:divBdr>
        </w:div>
        <w:div w:id="1272906093">
          <w:marLeft w:val="0"/>
          <w:marRight w:val="0"/>
          <w:marTop w:val="0"/>
          <w:marBottom w:val="0"/>
          <w:divBdr>
            <w:top w:val="none" w:sz="0" w:space="0" w:color="auto"/>
            <w:left w:val="none" w:sz="0" w:space="0" w:color="auto"/>
            <w:bottom w:val="none" w:sz="0" w:space="0" w:color="auto"/>
            <w:right w:val="none" w:sz="0" w:space="0" w:color="auto"/>
          </w:divBdr>
        </w:div>
        <w:div w:id="1272906095">
          <w:marLeft w:val="0"/>
          <w:marRight w:val="0"/>
          <w:marTop w:val="0"/>
          <w:marBottom w:val="0"/>
          <w:divBdr>
            <w:top w:val="none" w:sz="0" w:space="0" w:color="auto"/>
            <w:left w:val="none" w:sz="0" w:space="0" w:color="auto"/>
            <w:bottom w:val="none" w:sz="0" w:space="0" w:color="auto"/>
            <w:right w:val="none" w:sz="0" w:space="0" w:color="auto"/>
          </w:divBdr>
        </w:div>
        <w:div w:id="1272906098">
          <w:marLeft w:val="0"/>
          <w:marRight w:val="0"/>
          <w:marTop w:val="0"/>
          <w:marBottom w:val="0"/>
          <w:divBdr>
            <w:top w:val="none" w:sz="0" w:space="0" w:color="auto"/>
            <w:left w:val="none" w:sz="0" w:space="0" w:color="auto"/>
            <w:bottom w:val="none" w:sz="0" w:space="0" w:color="auto"/>
            <w:right w:val="none" w:sz="0" w:space="0" w:color="auto"/>
          </w:divBdr>
        </w:div>
        <w:div w:id="1272906099">
          <w:marLeft w:val="0"/>
          <w:marRight w:val="0"/>
          <w:marTop w:val="0"/>
          <w:marBottom w:val="0"/>
          <w:divBdr>
            <w:top w:val="none" w:sz="0" w:space="0" w:color="auto"/>
            <w:left w:val="none" w:sz="0" w:space="0" w:color="auto"/>
            <w:bottom w:val="none" w:sz="0" w:space="0" w:color="auto"/>
            <w:right w:val="none" w:sz="0" w:space="0" w:color="auto"/>
          </w:divBdr>
        </w:div>
        <w:div w:id="1272906102">
          <w:marLeft w:val="0"/>
          <w:marRight w:val="0"/>
          <w:marTop w:val="0"/>
          <w:marBottom w:val="0"/>
          <w:divBdr>
            <w:top w:val="none" w:sz="0" w:space="0" w:color="auto"/>
            <w:left w:val="none" w:sz="0" w:space="0" w:color="auto"/>
            <w:bottom w:val="none" w:sz="0" w:space="0" w:color="auto"/>
            <w:right w:val="none" w:sz="0" w:space="0" w:color="auto"/>
          </w:divBdr>
        </w:div>
        <w:div w:id="1272906104">
          <w:marLeft w:val="0"/>
          <w:marRight w:val="0"/>
          <w:marTop w:val="0"/>
          <w:marBottom w:val="0"/>
          <w:divBdr>
            <w:top w:val="none" w:sz="0" w:space="0" w:color="auto"/>
            <w:left w:val="none" w:sz="0" w:space="0" w:color="auto"/>
            <w:bottom w:val="none" w:sz="0" w:space="0" w:color="auto"/>
            <w:right w:val="none" w:sz="0" w:space="0" w:color="auto"/>
          </w:divBdr>
        </w:div>
        <w:div w:id="1272906107">
          <w:marLeft w:val="0"/>
          <w:marRight w:val="0"/>
          <w:marTop w:val="0"/>
          <w:marBottom w:val="0"/>
          <w:divBdr>
            <w:top w:val="none" w:sz="0" w:space="0" w:color="auto"/>
            <w:left w:val="none" w:sz="0" w:space="0" w:color="auto"/>
            <w:bottom w:val="none" w:sz="0" w:space="0" w:color="auto"/>
            <w:right w:val="none" w:sz="0" w:space="0" w:color="auto"/>
          </w:divBdr>
        </w:div>
        <w:div w:id="1272906109">
          <w:marLeft w:val="0"/>
          <w:marRight w:val="0"/>
          <w:marTop w:val="0"/>
          <w:marBottom w:val="0"/>
          <w:divBdr>
            <w:top w:val="none" w:sz="0" w:space="0" w:color="auto"/>
            <w:left w:val="none" w:sz="0" w:space="0" w:color="auto"/>
            <w:bottom w:val="none" w:sz="0" w:space="0" w:color="auto"/>
            <w:right w:val="none" w:sz="0" w:space="0" w:color="auto"/>
          </w:divBdr>
        </w:div>
        <w:div w:id="1272906110">
          <w:marLeft w:val="0"/>
          <w:marRight w:val="0"/>
          <w:marTop w:val="0"/>
          <w:marBottom w:val="0"/>
          <w:divBdr>
            <w:top w:val="none" w:sz="0" w:space="0" w:color="auto"/>
            <w:left w:val="none" w:sz="0" w:space="0" w:color="auto"/>
            <w:bottom w:val="none" w:sz="0" w:space="0" w:color="auto"/>
            <w:right w:val="none" w:sz="0" w:space="0" w:color="auto"/>
          </w:divBdr>
        </w:div>
        <w:div w:id="1272906111">
          <w:marLeft w:val="0"/>
          <w:marRight w:val="0"/>
          <w:marTop w:val="0"/>
          <w:marBottom w:val="0"/>
          <w:divBdr>
            <w:top w:val="none" w:sz="0" w:space="0" w:color="auto"/>
            <w:left w:val="none" w:sz="0" w:space="0" w:color="auto"/>
            <w:bottom w:val="none" w:sz="0" w:space="0" w:color="auto"/>
            <w:right w:val="none" w:sz="0" w:space="0" w:color="auto"/>
          </w:divBdr>
        </w:div>
        <w:div w:id="1272906112">
          <w:marLeft w:val="0"/>
          <w:marRight w:val="0"/>
          <w:marTop w:val="0"/>
          <w:marBottom w:val="0"/>
          <w:divBdr>
            <w:top w:val="none" w:sz="0" w:space="0" w:color="auto"/>
            <w:left w:val="none" w:sz="0" w:space="0" w:color="auto"/>
            <w:bottom w:val="none" w:sz="0" w:space="0" w:color="auto"/>
            <w:right w:val="none" w:sz="0" w:space="0" w:color="auto"/>
          </w:divBdr>
        </w:div>
        <w:div w:id="1272906113">
          <w:marLeft w:val="0"/>
          <w:marRight w:val="0"/>
          <w:marTop w:val="0"/>
          <w:marBottom w:val="0"/>
          <w:divBdr>
            <w:top w:val="none" w:sz="0" w:space="0" w:color="auto"/>
            <w:left w:val="none" w:sz="0" w:space="0" w:color="auto"/>
            <w:bottom w:val="none" w:sz="0" w:space="0" w:color="auto"/>
            <w:right w:val="none" w:sz="0" w:space="0" w:color="auto"/>
          </w:divBdr>
        </w:div>
        <w:div w:id="1272906116">
          <w:marLeft w:val="0"/>
          <w:marRight w:val="0"/>
          <w:marTop w:val="0"/>
          <w:marBottom w:val="0"/>
          <w:divBdr>
            <w:top w:val="none" w:sz="0" w:space="0" w:color="auto"/>
            <w:left w:val="none" w:sz="0" w:space="0" w:color="auto"/>
            <w:bottom w:val="none" w:sz="0" w:space="0" w:color="auto"/>
            <w:right w:val="none" w:sz="0" w:space="0" w:color="auto"/>
          </w:divBdr>
        </w:div>
        <w:div w:id="1272906117">
          <w:marLeft w:val="0"/>
          <w:marRight w:val="0"/>
          <w:marTop w:val="0"/>
          <w:marBottom w:val="0"/>
          <w:divBdr>
            <w:top w:val="none" w:sz="0" w:space="0" w:color="auto"/>
            <w:left w:val="none" w:sz="0" w:space="0" w:color="auto"/>
            <w:bottom w:val="none" w:sz="0" w:space="0" w:color="auto"/>
            <w:right w:val="none" w:sz="0" w:space="0" w:color="auto"/>
          </w:divBdr>
        </w:div>
        <w:div w:id="1272906118">
          <w:marLeft w:val="0"/>
          <w:marRight w:val="0"/>
          <w:marTop w:val="0"/>
          <w:marBottom w:val="0"/>
          <w:divBdr>
            <w:top w:val="none" w:sz="0" w:space="0" w:color="auto"/>
            <w:left w:val="none" w:sz="0" w:space="0" w:color="auto"/>
            <w:bottom w:val="none" w:sz="0" w:space="0" w:color="auto"/>
            <w:right w:val="none" w:sz="0" w:space="0" w:color="auto"/>
          </w:divBdr>
        </w:div>
        <w:div w:id="1272906119">
          <w:marLeft w:val="0"/>
          <w:marRight w:val="0"/>
          <w:marTop w:val="0"/>
          <w:marBottom w:val="0"/>
          <w:divBdr>
            <w:top w:val="none" w:sz="0" w:space="0" w:color="auto"/>
            <w:left w:val="none" w:sz="0" w:space="0" w:color="auto"/>
            <w:bottom w:val="none" w:sz="0" w:space="0" w:color="auto"/>
            <w:right w:val="none" w:sz="0" w:space="0" w:color="auto"/>
          </w:divBdr>
        </w:div>
        <w:div w:id="1272906120">
          <w:marLeft w:val="0"/>
          <w:marRight w:val="0"/>
          <w:marTop w:val="0"/>
          <w:marBottom w:val="0"/>
          <w:divBdr>
            <w:top w:val="none" w:sz="0" w:space="0" w:color="auto"/>
            <w:left w:val="none" w:sz="0" w:space="0" w:color="auto"/>
            <w:bottom w:val="none" w:sz="0" w:space="0" w:color="auto"/>
            <w:right w:val="none" w:sz="0" w:space="0" w:color="auto"/>
          </w:divBdr>
        </w:div>
        <w:div w:id="1272906121">
          <w:marLeft w:val="0"/>
          <w:marRight w:val="0"/>
          <w:marTop w:val="0"/>
          <w:marBottom w:val="0"/>
          <w:divBdr>
            <w:top w:val="none" w:sz="0" w:space="0" w:color="auto"/>
            <w:left w:val="none" w:sz="0" w:space="0" w:color="auto"/>
            <w:bottom w:val="none" w:sz="0" w:space="0" w:color="auto"/>
            <w:right w:val="none" w:sz="0" w:space="0" w:color="auto"/>
          </w:divBdr>
        </w:div>
        <w:div w:id="1272906123">
          <w:marLeft w:val="0"/>
          <w:marRight w:val="0"/>
          <w:marTop w:val="0"/>
          <w:marBottom w:val="0"/>
          <w:divBdr>
            <w:top w:val="none" w:sz="0" w:space="0" w:color="auto"/>
            <w:left w:val="none" w:sz="0" w:space="0" w:color="auto"/>
            <w:bottom w:val="none" w:sz="0" w:space="0" w:color="auto"/>
            <w:right w:val="none" w:sz="0" w:space="0" w:color="auto"/>
          </w:divBdr>
        </w:div>
        <w:div w:id="1272906124">
          <w:marLeft w:val="0"/>
          <w:marRight w:val="0"/>
          <w:marTop w:val="0"/>
          <w:marBottom w:val="0"/>
          <w:divBdr>
            <w:top w:val="none" w:sz="0" w:space="0" w:color="auto"/>
            <w:left w:val="none" w:sz="0" w:space="0" w:color="auto"/>
            <w:bottom w:val="none" w:sz="0" w:space="0" w:color="auto"/>
            <w:right w:val="none" w:sz="0" w:space="0" w:color="auto"/>
          </w:divBdr>
        </w:div>
        <w:div w:id="1272906125">
          <w:marLeft w:val="0"/>
          <w:marRight w:val="0"/>
          <w:marTop w:val="0"/>
          <w:marBottom w:val="0"/>
          <w:divBdr>
            <w:top w:val="none" w:sz="0" w:space="0" w:color="auto"/>
            <w:left w:val="none" w:sz="0" w:space="0" w:color="auto"/>
            <w:bottom w:val="none" w:sz="0" w:space="0" w:color="auto"/>
            <w:right w:val="none" w:sz="0" w:space="0" w:color="auto"/>
          </w:divBdr>
        </w:div>
        <w:div w:id="1272906126">
          <w:marLeft w:val="0"/>
          <w:marRight w:val="0"/>
          <w:marTop w:val="0"/>
          <w:marBottom w:val="0"/>
          <w:divBdr>
            <w:top w:val="none" w:sz="0" w:space="0" w:color="auto"/>
            <w:left w:val="none" w:sz="0" w:space="0" w:color="auto"/>
            <w:bottom w:val="none" w:sz="0" w:space="0" w:color="auto"/>
            <w:right w:val="none" w:sz="0" w:space="0" w:color="auto"/>
          </w:divBdr>
        </w:div>
        <w:div w:id="1272906128">
          <w:marLeft w:val="0"/>
          <w:marRight w:val="0"/>
          <w:marTop w:val="0"/>
          <w:marBottom w:val="0"/>
          <w:divBdr>
            <w:top w:val="none" w:sz="0" w:space="0" w:color="auto"/>
            <w:left w:val="none" w:sz="0" w:space="0" w:color="auto"/>
            <w:bottom w:val="none" w:sz="0" w:space="0" w:color="auto"/>
            <w:right w:val="none" w:sz="0" w:space="0" w:color="auto"/>
          </w:divBdr>
        </w:div>
        <w:div w:id="1272906129">
          <w:marLeft w:val="0"/>
          <w:marRight w:val="0"/>
          <w:marTop w:val="0"/>
          <w:marBottom w:val="0"/>
          <w:divBdr>
            <w:top w:val="none" w:sz="0" w:space="0" w:color="auto"/>
            <w:left w:val="none" w:sz="0" w:space="0" w:color="auto"/>
            <w:bottom w:val="none" w:sz="0" w:space="0" w:color="auto"/>
            <w:right w:val="none" w:sz="0" w:space="0" w:color="auto"/>
          </w:divBdr>
        </w:div>
        <w:div w:id="1272906130">
          <w:marLeft w:val="0"/>
          <w:marRight w:val="0"/>
          <w:marTop w:val="0"/>
          <w:marBottom w:val="0"/>
          <w:divBdr>
            <w:top w:val="none" w:sz="0" w:space="0" w:color="auto"/>
            <w:left w:val="none" w:sz="0" w:space="0" w:color="auto"/>
            <w:bottom w:val="none" w:sz="0" w:space="0" w:color="auto"/>
            <w:right w:val="none" w:sz="0" w:space="0" w:color="auto"/>
          </w:divBdr>
        </w:div>
        <w:div w:id="1272906131">
          <w:marLeft w:val="0"/>
          <w:marRight w:val="0"/>
          <w:marTop w:val="0"/>
          <w:marBottom w:val="0"/>
          <w:divBdr>
            <w:top w:val="none" w:sz="0" w:space="0" w:color="auto"/>
            <w:left w:val="none" w:sz="0" w:space="0" w:color="auto"/>
            <w:bottom w:val="none" w:sz="0" w:space="0" w:color="auto"/>
            <w:right w:val="none" w:sz="0" w:space="0" w:color="auto"/>
          </w:divBdr>
        </w:div>
        <w:div w:id="1272906132">
          <w:marLeft w:val="0"/>
          <w:marRight w:val="0"/>
          <w:marTop w:val="0"/>
          <w:marBottom w:val="0"/>
          <w:divBdr>
            <w:top w:val="none" w:sz="0" w:space="0" w:color="auto"/>
            <w:left w:val="none" w:sz="0" w:space="0" w:color="auto"/>
            <w:bottom w:val="none" w:sz="0" w:space="0" w:color="auto"/>
            <w:right w:val="none" w:sz="0" w:space="0" w:color="auto"/>
          </w:divBdr>
        </w:div>
        <w:div w:id="1272906133">
          <w:marLeft w:val="0"/>
          <w:marRight w:val="0"/>
          <w:marTop w:val="0"/>
          <w:marBottom w:val="0"/>
          <w:divBdr>
            <w:top w:val="none" w:sz="0" w:space="0" w:color="auto"/>
            <w:left w:val="none" w:sz="0" w:space="0" w:color="auto"/>
            <w:bottom w:val="none" w:sz="0" w:space="0" w:color="auto"/>
            <w:right w:val="none" w:sz="0" w:space="0" w:color="auto"/>
          </w:divBdr>
        </w:div>
        <w:div w:id="1272906134">
          <w:marLeft w:val="0"/>
          <w:marRight w:val="0"/>
          <w:marTop w:val="0"/>
          <w:marBottom w:val="0"/>
          <w:divBdr>
            <w:top w:val="none" w:sz="0" w:space="0" w:color="auto"/>
            <w:left w:val="none" w:sz="0" w:space="0" w:color="auto"/>
            <w:bottom w:val="none" w:sz="0" w:space="0" w:color="auto"/>
            <w:right w:val="none" w:sz="0" w:space="0" w:color="auto"/>
          </w:divBdr>
        </w:div>
        <w:div w:id="1272906135">
          <w:marLeft w:val="0"/>
          <w:marRight w:val="0"/>
          <w:marTop w:val="0"/>
          <w:marBottom w:val="0"/>
          <w:divBdr>
            <w:top w:val="none" w:sz="0" w:space="0" w:color="auto"/>
            <w:left w:val="none" w:sz="0" w:space="0" w:color="auto"/>
            <w:bottom w:val="none" w:sz="0" w:space="0" w:color="auto"/>
            <w:right w:val="none" w:sz="0" w:space="0" w:color="auto"/>
          </w:divBdr>
        </w:div>
        <w:div w:id="1272906136">
          <w:marLeft w:val="0"/>
          <w:marRight w:val="0"/>
          <w:marTop w:val="0"/>
          <w:marBottom w:val="0"/>
          <w:divBdr>
            <w:top w:val="none" w:sz="0" w:space="0" w:color="auto"/>
            <w:left w:val="none" w:sz="0" w:space="0" w:color="auto"/>
            <w:bottom w:val="none" w:sz="0" w:space="0" w:color="auto"/>
            <w:right w:val="none" w:sz="0" w:space="0" w:color="auto"/>
          </w:divBdr>
        </w:div>
        <w:div w:id="1272906137">
          <w:marLeft w:val="0"/>
          <w:marRight w:val="0"/>
          <w:marTop w:val="0"/>
          <w:marBottom w:val="0"/>
          <w:divBdr>
            <w:top w:val="none" w:sz="0" w:space="0" w:color="auto"/>
            <w:left w:val="none" w:sz="0" w:space="0" w:color="auto"/>
            <w:bottom w:val="none" w:sz="0" w:space="0" w:color="auto"/>
            <w:right w:val="none" w:sz="0" w:space="0" w:color="auto"/>
          </w:divBdr>
        </w:div>
        <w:div w:id="1272906139">
          <w:marLeft w:val="0"/>
          <w:marRight w:val="0"/>
          <w:marTop w:val="0"/>
          <w:marBottom w:val="0"/>
          <w:divBdr>
            <w:top w:val="none" w:sz="0" w:space="0" w:color="auto"/>
            <w:left w:val="none" w:sz="0" w:space="0" w:color="auto"/>
            <w:bottom w:val="none" w:sz="0" w:space="0" w:color="auto"/>
            <w:right w:val="none" w:sz="0" w:space="0" w:color="auto"/>
          </w:divBdr>
        </w:div>
        <w:div w:id="1272906140">
          <w:marLeft w:val="0"/>
          <w:marRight w:val="0"/>
          <w:marTop w:val="0"/>
          <w:marBottom w:val="0"/>
          <w:divBdr>
            <w:top w:val="none" w:sz="0" w:space="0" w:color="auto"/>
            <w:left w:val="none" w:sz="0" w:space="0" w:color="auto"/>
            <w:bottom w:val="none" w:sz="0" w:space="0" w:color="auto"/>
            <w:right w:val="none" w:sz="0" w:space="0" w:color="auto"/>
          </w:divBdr>
        </w:div>
        <w:div w:id="1272906141">
          <w:marLeft w:val="0"/>
          <w:marRight w:val="0"/>
          <w:marTop w:val="0"/>
          <w:marBottom w:val="0"/>
          <w:divBdr>
            <w:top w:val="none" w:sz="0" w:space="0" w:color="auto"/>
            <w:left w:val="none" w:sz="0" w:space="0" w:color="auto"/>
            <w:bottom w:val="none" w:sz="0" w:space="0" w:color="auto"/>
            <w:right w:val="none" w:sz="0" w:space="0" w:color="auto"/>
          </w:divBdr>
        </w:div>
        <w:div w:id="1272906142">
          <w:marLeft w:val="0"/>
          <w:marRight w:val="0"/>
          <w:marTop w:val="0"/>
          <w:marBottom w:val="0"/>
          <w:divBdr>
            <w:top w:val="none" w:sz="0" w:space="0" w:color="auto"/>
            <w:left w:val="none" w:sz="0" w:space="0" w:color="auto"/>
            <w:bottom w:val="none" w:sz="0" w:space="0" w:color="auto"/>
            <w:right w:val="none" w:sz="0" w:space="0" w:color="auto"/>
          </w:divBdr>
        </w:div>
        <w:div w:id="1272906143">
          <w:marLeft w:val="0"/>
          <w:marRight w:val="0"/>
          <w:marTop w:val="0"/>
          <w:marBottom w:val="0"/>
          <w:divBdr>
            <w:top w:val="none" w:sz="0" w:space="0" w:color="auto"/>
            <w:left w:val="none" w:sz="0" w:space="0" w:color="auto"/>
            <w:bottom w:val="none" w:sz="0" w:space="0" w:color="auto"/>
            <w:right w:val="none" w:sz="0" w:space="0" w:color="auto"/>
          </w:divBdr>
        </w:div>
        <w:div w:id="1272906144">
          <w:marLeft w:val="0"/>
          <w:marRight w:val="0"/>
          <w:marTop w:val="0"/>
          <w:marBottom w:val="0"/>
          <w:divBdr>
            <w:top w:val="none" w:sz="0" w:space="0" w:color="auto"/>
            <w:left w:val="none" w:sz="0" w:space="0" w:color="auto"/>
            <w:bottom w:val="none" w:sz="0" w:space="0" w:color="auto"/>
            <w:right w:val="none" w:sz="0" w:space="0" w:color="auto"/>
          </w:divBdr>
        </w:div>
        <w:div w:id="1272906145">
          <w:marLeft w:val="0"/>
          <w:marRight w:val="0"/>
          <w:marTop w:val="0"/>
          <w:marBottom w:val="0"/>
          <w:divBdr>
            <w:top w:val="none" w:sz="0" w:space="0" w:color="auto"/>
            <w:left w:val="none" w:sz="0" w:space="0" w:color="auto"/>
            <w:bottom w:val="none" w:sz="0" w:space="0" w:color="auto"/>
            <w:right w:val="none" w:sz="0" w:space="0" w:color="auto"/>
          </w:divBdr>
        </w:div>
        <w:div w:id="1272906149">
          <w:marLeft w:val="0"/>
          <w:marRight w:val="0"/>
          <w:marTop w:val="0"/>
          <w:marBottom w:val="0"/>
          <w:divBdr>
            <w:top w:val="none" w:sz="0" w:space="0" w:color="auto"/>
            <w:left w:val="none" w:sz="0" w:space="0" w:color="auto"/>
            <w:bottom w:val="none" w:sz="0" w:space="0" w:color="auto"/>
            <w:right w:val="none" w:sz="0" w:space="0" w:color="auto"/>
          </w:divBdr>
        </w:div>
        <w:div w:id="1272906151">
          <w:marLeft w:val="0"/>
          <w:marRight w:val="0"/>
          <w:marTop w:val="0"/>
          <w:marBottom w:val="0"/>
          <w:divBdr>
            <w:top w:val="none" w:sz="0" w:space="0" w:color="auto"/>
            <w:left w:val="none" w:sz="0" w:space="0" w:color="auto"/>
            <w:bottom w:val="none" w:sz="0" w:space="0" w:color="auto"/>
            <w:right w:val="none" w:sz="0" w:space="0" w:color="auto"/>
          </w:divBdr>
        </w:div>
        <w:div w:id="1272906152">
          <w:marLeft w:val="0"/>
          <w:marRight w:val="0"/>
          <w:marTop w:val="0"/>
          <w:marBottom w:val="0"/>
          <w:divBdr>
            <w:top w:val="none" w:sz="0" w:space="0" w:color="auto"/>
            <w:left w:val="none" w:sz="0" w:space="0" w:color="auto"/>
            <w:bottom w:val="none" w:sz="0" w:space="0" w:color="auto"/>
            <w:right w:val="none" w:sz="0" w:space="0" w:color="auto"/>
          </w:divBdr>
        </w:div>
        <w:div w:id="1272906153">
          <w:marLeft w:val="0"/>
          <w:marRight w:val="0"/>
          <w:marTop w:val="0"/>
          <w:marBottom w:val="0"/>
          <w:divBdr>
            <w:top w:val="none" w:sz="0" w:space="0" w:color="auto"/>
            <w:left w:val="none" w:sz="0" w:space="0" w:color="auto"/>
            <w:bottom w:val="none" w:sz="0" w:space="0" w:color="auto"/>
            <w:right w:val="none" w:sz="0" w:space="0" w:color="auto"/>
          </w:divBdr>
        </w:div>
        <w:div w:id="1272906156">
          <w:marLeft w:val="0"/>
          <w:marRight w:val="0"/>
          <w:marTop w:val="0"/>
          <w:marBottom w:val="0"/>
          <w:divBdr>
            <w:top w:val="none" w:sz="0" w:space="0" w:color="auto"/>
            <w:left w:val="none" w:sz="0" w:space="0" w:color="auto"/>
            <w:bottom w:val="none" w:sz="0" w:space="0" w:color="auto"/>
            <w:right w:val="none" w:sz="0" w:space="0" w:color="auto"/>
          </w:divBdr>
        </w:div>
        <w:div w:id="1272906158">
          <w:marLeft w:val="0"/>
          <w:marRight w:val="0"/>
          <w:marTop w:val="0"/>
          <w:marBottom w:val="0"/>
          <w:divBdr>
            <w:top w:val="none" w:sz="0" w:space="0" w:color="auto"/>
            <w:left w:val="none" w:sz="0" w:space="0" w:color="auto"/>
            <w:bottom w:val="none" w:sz="0" w:space="0" w:color="auto"/>
            <w:right w:val="none" w:sz="0" w:space="0" w:color="auto"/>
          </w:divBdr>
        </w:div>
        <w:div w:id="1272906159">
          <w:marLeft w:val="0"/>
          <w:marRight w:val="0"/>
          <w:marTop w:val="0"/>
          <w:marBottom w:val="0"/>
          <w:divBdr>
            <w:top w:val="none" w:sz="0" w:space="0" w:color="auto"/>
            <w:left w:val="none" w:sz="0" w:space="0" w:color="auto"/>
            <w:bottom w:val="none" w:sz="0" w:space="0" w:color="auto"/>
            <w:right w:val="none" w:sz="0" w:space="0" w:color="auto"/>
          </w:divBdr>
        </w:div>
        <w:div w:id="1272906160">
          <w:marLeft w:val="0"/>
          <w:marRight w:val="0"/>
          <w:marTop w:val="0"/>
          <w:marBottom w:val="0"/>
          <w:divBdr>
            <w:top w:val="none" w:sz="0" w:space="0" w:color="auto"/>
            <w:left w:val="none" w:sz="0" w:space="0" w:color="auto"/>
            <w:bottom w:val="none" w:sz="0" w:space="0" w:color="auto"/>
            <w:right w:val="none" w:sz="0" w:space="0" w:color="auto"/>
          </w:divBdr>
        </w:div>
        <w:div w:id="1272906161">
          <w:marLeft w:val="0"/>
          <w:marRight w:val="0"/>
          <w:marTop w:val="0"/>
          <w:marBottom w:val="0"/>
          <w:divBdr>
            <w:top w:val="none" w:sz="0" w:space="0" w:color="auto"/>
            <w:left w:val="none" w:sz="0" w:space="0" w:color="auto"/>
            <w:bottom w:val="none" w:sz="0" w:space="0" w:color="auto"/>
            <w:right w:val="none" w:sz="0" w:space="0" w:color="auto"/>
          </w:divBdr>
        </w:div>
        <w:div w:id="1272906163">
          <w:marLeft w:val="0"/>
          <w:marRight w:val="0"/>
          <w:marTop w:val="0"/>
          <w:marBottom w:val="0"/>
          <w:divBdr>
            <w:top w:val="none" w:sz="0" w:space="0" w:color="auto"/>
            <w:left w:val="none" w:sz="0" w:space="0" w:color="auto"/>
            <w:bottom w:val="none" w:sz="0" w:space="0" w:color="auto"/>
            <w:right w:val="none" w:sz="0" w:space="0" w:color="auto"/>
          </w:divBdr>
        </w:div>
        <w:div w:id="1272906164">
          <w:marLeft w:val="0"/>
          <w:marRight w:val="0"/>
          <w:marTop w:val="0"/>
          <w:marBottom w:val="0"/>
          <w:divBdr>
            <w:top w:val="none" w:sz="0" w:space="0" w:color="auto"/>
            <w:left w:val="none" w:sz="0" w:space="0" w:color="auto"/>
            <w:bottom w:val="none" w:sz="0" w:space="0" w:color="auto"/>
            <w:right w:val="none" w:sz="0" w:space="0" w:color="auto"/>
          </w:divBdr>
        </w:div>
        <w:div w:id="1272906165">
          <w:marLeft w:val="0"/>
          <w:marRight w:val="0"/>
          <w:marTop w:val="0"/>
          <w:marBottom w:val="0"/>
          <w:divBdr>
            <w:top w:val="none" w:sz="0" w:space="0" w:color="auto"/>
            <w:left w:val="none" w:sz="0" w:space="0" w:color="auto"/>
            <w:bottom w:val="none" w:sz="0" w:space="0" w:color="auto"/>
            <w:right w:val="none" w:sz="0" w:space="0" w:color="auto"/>
          </w:divBdr>
        </w:div>
        <w:div w:id="1272906166">
          <w:marLeft w:val="0"/>
          <w:marRight w:val="0"/>
          <w:marTop w:val="0"/>
          <w:marBottom w:val="0"/>
          <w:divBdr>
            <w:top w:val="none" w:sz="0" w:space="0" w:color="auto"/>
            <w:left w:val="none" w:sz="0" w:space="0" w:color="auto"/>
            <w:bottom w:val="none" w:sz="0" w:space="0" w:color="auto"/>
            <w:right w:val="none" w:sz="0" w:space="0" w:color="auto"/>
          </w:divBdr>
        </w:div>
        <w:div w:id="1272906168">
          <w:marLeft w:val="0"/>
          <w:marRight w:val="0"/>
          <w:marTop w:val="0"/>
          <w:marBottom w:val="0"/>
          <w:divBdr>
            <w:top w:val="none" w:sz="0" w:space="0" w:color="auto"/>
            <w:left w:val="none" w:sz="0" w:space="0" w:color="auto"/>
            <w:bottom w:val="none" w:sz="0" w:space="0" w:color="auto"/>
            <w:right w:val="none" w:sz="0" w:space="0" w:color="auto"/>
          </w:divBdr>
        </w:div>
        <w:div w:id="1272906169">
          <w:marLeft w:val="0"/>
          <w:marRight w:val="0"/>
          <w:marTop w:val="0"/>
          <w:marBottom w:val="0"/>
          <w:divBdr>
            <w:top w:val="none" w:sz="0" w:space="0" w:color="auto"/>
            <w:left w:val="none" w:sz="0" w:space="0" w:color="auto"/>
            <w:bottom w:val="none" w:sz="0" w:space="0" w:color="auto"/>
            <w:right w:val="none" w:sz="0" w:space="0" w:color="auto"/>
          </w:divBdr>
        </w:div>
        <w:div w:id="1272906170">
          <w:marLeft w:val="0"/>
          <w:marRight w:val="0"/>
          <w:marTop w:val="0"/>
          <w:marBottom w:val="0"/>
          <w:divBdr>
            <w:top w:val="none" w:sz="0" w:space="0" w:color="auto"/>
            <w:left w:val="none" w:sz="0" w:space="0" w:color="auto"/>
            <w:bottom w:val="none" w:sz="0" w:space="0" w:color="auto"/>
            <w:right w:val="none" w:sz="0" w:space="0" w:color="auto"/>
          </w:divBdr>
        </w:div>
        <w:div w:id="1272906173">
          <w:marLeft w:val="0"/>
          <w:marRight w:val="0"/>
          <w:marTop w:val="0"/>
          <w:marBottom w:val="0"/>
          <w:divBdr>
            <w:top w:val="none" w:sz="0" w:space="0" w:color="auto"/>
            <w:left w:val="none" w:sz="0" w:space="0" w:color="auto"/>
            <w:bottom w:val="none" w:sz="0" w:space="0" w:color="auto"/>
            <w:right w:val="none" w:sz="0" w:space="0" w:color="auto"/>
          </w:divBdr>
        </w:div>
        <w:div w:id="1272906176">
          <w:marLeft w:val="0"/>
          <w:marRight w:val="0"/>
          <w:marTop w:val="0"/>
          <w:marBottom w:val="0"/>
          <w:divBdr>
            <w:top w:val="none" w:sz="0" w:space="0" w:color="auto"/>
            <w:left w:val="none" w:sz="0" w:space="0" w:color="auto"/>
            <w:bottom w:val="none" w:sz="0" w:space="0" w:color="auto"/>
            <w:right w:val="none" w:sz="0" w:space="0" w:color="auto"/>
          </w:divBdr>
        </w:div>
        <w:div w:id="1272906177">
          <w:marLeft w:val="0"/>
          <w:marRight w:val="0"/>
          <w:marTop w:val="0"/>
          <w:marBottom w:val="0"/>
          <w:divBdr>
            <w:top w:val="none" w:sz="0" w:space="0" w:color="auto"/>
            <w:left w:val="none" w:sz="0" w:space="0" w:color="auto"/>
            <w:bottom w:val="none" w:sz="0" w:space="0" w:color="auto"/>
            <w:right w:val="none" w:sz="0" w:space="0" w:color="auto"/>
          </w:divBdr>
        </w:div>
        <w:div w:id="1272906178">
          <w:marLeft w:val="0"/>
          <w:marRight w:val="0"/>
          <w:marTop w:val="0"/>
          <w:marBottom w:val="0"/>
          <w:divBdr>
            <w:top w:val="none" w:sz="0" w:space="0" w:color="auto"/>
            <w:left w:val="none" w:sz="0" w:space="0" w:color="auto"/>
            <w:bottom w:val="none" w:sz="0" w:space="0" w:color="auto"/>
            <w:right w:val="none" w:sz="0" w:space="0" w:color="auto"/>
          </w:divBdr>
        </w:div>
        <w:div w:id="1272906179">
          <w:marLeft w:val="0"/>
          <w:marRight w:val="0"/>
          <w:marTop w:val="0"/>
          <w:marBottom w:val="0"/>
          <w:divBdr>
            <w:top w:val="none" w:sz="0" w:space="0" w:color="auto"/>
            <w:left w:val="none" w:sz="0" w:space="0" w:color="auto"/>
            <w:bottom w:val="none" w:sz="0" w:space="0" w:color="auto"/>
            <w:right w:val="none" w:sz="0" w:space="0" w:color="auto"/>
          </w:divBdr>
        </w:div>
        <w:div w:id="1272906182">
          <w:marLeft w:val="0"/>
          <w:marRight w:val="0"/>
          <w:marTop w:val="0"/>
          <w:marBottom w:val="0"/>
          <w:divBdr>
            <w:top w:val="none" w:sz="0" w:space="0" w:color="auto"/>
            <w:left w:val="none" w:sz="0" w:space="0" w:color="auto"/>
            <w:bottom w:val="none" w:sz="0" w:space="0" w:color="auto"/>
            <w:right w:val="none" w:sz="0" w:space="0" w:color="auto"/>
          </w:divBdr>
        </w:div>
        <w:div w:id="1272906183">
          <w:marLeft w:val="0"/>
          <w:marRight w:val="0"/>
          <w:marTop w:val="0"/>
          <w:marBottom w:val="0"/>
          <w:divBdr>
            <w:top w:val="none" w:sz="0" w:space="0" w:color="auto"/>
            <w:left w:val="none" w:sz="0" w:space="0" w:color="auto"/>
            <w:bottom w:val="none" w:sz="0" w:space="0" w:color="auto"/>
            <w:right w:val="none" w:sz="0" w:space="0" w:color="auto"/>
          </w:divBdr>
        </w:div>
        <w:div w:id="1272906184">
          <w:marLeft w:val="0"/>
          <w:marRight w:val="0"/>
          <w:marTop w:val="0"/>
          <w:marBottom w:val="0"/>
          <w:divBdr>
            <w:top w:val="none" w:sz="0" w:space="0" w:color="auto"/>
            <w:left w:val="none" w:sz="0" w:space="0" w:color="auto"/>
            <w:bottom w:val="none" w:sz="0" w:space="0" w:color="auto"/>
            <w:right w:val="none" w:sz="0" w:space="0" w:color="auto"/>
          </w:divBdr>
        </w:div>
        <w:div w:id="1272906186">
          <w:marLeft w:val="0"/>
          <w:marRight w:val="0"/>
          <w:marTop w:val="0"/>
          <w:marBottom w:val="0"/>
          <w:divBdr>
            <w:top w:val="none" w:sz="0" w:space="0" w:color="auto"/>
            <w:left w:val="none" w:sz="0" w:space="0" w:color="auto"/>
            <w:bottom w:val="none" w:sz="0" w:space="0" w:color="auto"/>
            <w:right w:val="none" w:sz="0" w:space="0" w:color="auto"/>
          </w:divBdr>
        </w:div>
        <w:div w:id="1272906187">
          <w:marLeft w:val="0"/>
          <w:marRight w:val="0"/>
          <w:marTop w:val="0"/>
          <w:marBottom w:val="0"/>
          <w:divBdr>
            <w:top w:val="none" w:sz="0" w:space="0" w:color="auto"/>
            <w:left w:val="none" w:sz="0" w:space="0" w:color="auto"/>
            <w:bottom w:val="none" w:sz="0" w:space="0" w:color="auto"/>
            <w:right w:val="none" w:sz="0" w:space="0" w:color="auto"/>
          </w:divBdr>
        </w:div>
        <w:div w:id="1272906189">
          <w:marLeft w:val="0"/>
          <w:marRight w:val="0"/>
          <w:marTop w:val="0"/>
          <w:marBottom w:val="0"/>
          <w:divBdr>
            <w:top w:val="none" w:sz="0" w:space="0" w:color="auto"/>
            <w:left w:val="none" w:sz="0" w:space="0" w:color="auto"/>
            <w:bottom w:val="none" w:sz="0" w:space="0" w:color="auto"/>
            <w:right w:val="none" w:sz="0" w:space="0" w:color="auto"/>
          </w:divBdr>
        </w:div>
        <w:div w:id="1272906190">
          <w:marLeft w:val="0"/>
          <w:marRight w:val="0"/>
          <w:marTop w:val="0"/>
          <w:marBottom w:val="0"/>
          <w:divBdr>
            <w:top w:val="none" w:sz="0" w:space="0" w:color="auto"/>
            <w:left w:val="none" w:sz="0" w:space="0" w:color="auto"/>
            <w:bottom w:val="none" w:sz="0" w:space="0" w:color="auto"/>
            <w:right w:val="none" w:sz="0" w:space="0" w:color="auto"/>
          </w:divBdr>
        </w:div>
        <w:div w:id="1272906193">
          <w:marLeft w:val="0"/>
          <w:marRight w:val="0"/>
          <w:marTop w:val="0"/>
          <w:marBottom w:val="0"/>
          <w:divBdr>
            <w:top w:val="none" w:sz="0" w:space="0" w:color="auto"/>
            <w:left w:val="none" w:sz="0" w:space="0" w:color="auto"/>
            <w:bottom w:val="none" w:sz="0" w:space="0" w:color="auto"/>
            <w:right w:val="none" w:sz="0" w:space="0" w:color="auto"/>
          </w:divBdr>
        </w:div>
        <w:div w:id="1272906194">
          <w:marLeft w:val="0"/>
          <w:marRight w:val="0"/>
          <w:marTop w:val="0"/>
          <w:marBottom w:val="0"/>
          <w:divBdr>
            <w:top w:val="none" w:sz="0" w:space="0" w:color="auto"/>
            <w:left w:val="none" w:sz="0" w:space="0" w:color="auto"/>
            <w:bottom w:val="none" w:sz="0" w:space="0" w:color="auto"/>
            <w:right w:val="none" w:sz="0" w:space="0" w:color="auto"/>
          </w:divBdr>
        </w:div>
        <w:div w:id="1272906195">
          <w:marLeft w:val="0"/>
          <w:marRight w:val="0"/>
          <w:marTop w:val="0"/>
          <w:marBottom w:val="0"/>
          <w:divBdr>
            <w:top w:val="none" w:sz="0" w:space="0" w:color="auto"/>
            <w:left w:val="none" w:sz="0" w:space="0" w:color="auto"/>
            <w:bottom w:val="none" w:sz="0" w:space="0" w:color="auto"/>
            <w:right w:val="none" w:sz="0" w:space="0" w:color="auto"/>
          </w:divBdr>
        </w:div>
        <w:div w:id="1272906198">
          <w:marLeft w:val="0"/>
          <w:marRight w:val="0"/>
          <w:marTop w:val="0"/>
          <w:marBottom w:val="0"/>
          <w:divBdr>
            <w:top w:val="none" w:sz="0" w:space="0" w:color="auto"/>
            <w:left w:val="none" w:sz="0" w:space="0" w:color="auto"/>
            <w:bottom w:val="none" w:sz="0" w:space="0" w:color="auto"/>
            <w:right w:val="none" w:sz="0" w:space="0" w:color="auto"/>
          </w:divBdr>
        </w:div>
        <w:div w:id="1272906199">
          <w:marLeft w:val="0"/>
          <w:marRight w:val="0"/>
          <w:marTop w:val="0"/>
          <w:marBottom w:val="0"/>
          <w:divBdr>
            <w:top w:val="none" w:sz="0" w:space="0" w:color="auto"/>
            <w:left w:val="none" w:sz="0" w:space="0" w:color="auto"/>
            <w:bottom w:val="none" w:sz="0" w:space="0" w:color="auto"/>
            <w:right w:val="none" w:sz="0" w:space="0" w:color="auto"/>
          </w:divBdr>
        </w:div>
        <w:div w:id="1272906200">
          <w:marLeft w:val="0"/>
          <w:marRight w:val="0"/>
          <w:marTop w:val="0"/>
          <w:marBottom w:val="0"/>
          <w:divBdr>
            <w:top w:val="none" w:sz="0" w:space="0" w:color="auto"/>
            <w:left w:val="none" w:sz="0" w:space="0" w:color="auto"/>
            <w:bottom w:val="none" w:sz="0" w:space="0" w:color="auto"/>
            <w:right w:val="none" w:sz="0" w:space="0" w:color="auto"/>
          </w:divBdr>
        </w:div>
        <w:div w:id="1272906201">
          <w:marLeft w:val="0"/>
          <w:marRight w:val="0"/>
          <w:marTop w:val="0"/>
          <w:marBottom w:val="0"/>
          <w:divBdr>
            <w:top w:val="none" w:sz="0" w:space="0" w:color="auto"/>
            <w:left w:val="none" w:sz="0" w:space="0" w:color="auto"/>
            <w:bottom w:val="none" w:sz="0" w:space="0" w:color="auto"/>
            <w:right w:val="none" w:sz="0" w:space="0" w:color="auto"/>
          </w:divBdr>
        </w:div>
        <w:div w:id="1272906203">
          <w:marLeft w:val="0"/>
          <w:marRight w:val="0"/>
          <w:marTop w:val="0"/>
          <w:marBottom w:val="0"/>
          <w:divBdr>
            <w:top w:val="none" w:sz="0" w:space="0" w:color="auto"/>
            <w:left w:val="none" w:sz="0" w:space="0" w:color="auto"/>
            <w:bottom w:val="none" w:sz="0" w:space="0" w:color="auto"/>
            <w:right w:val="none" w:sz="0" w:space="0" w:color="auto"/>
          </w:divBdr>
        </w:div>
        <w:div w:id="1272906204">
          <w:marLeft w:val="0"/>
          <w:marRight w:val="0"/>
          <w:marTop w:val="0"/>
          <w:marBottom w:val="0"/>
          <w:divBdr>
            <w:top w:val="none" w:sz="0" w:space="0" w:color="auto"/>
            <w:left w:val="none" w:sz="0" w:space="0" w:color="auto"/>
            <w:bottom w:val="none" w:sz="0" w:space="0" w:color="auto"/>
            <w:right w:val="none" w:sz="0" w:space="0" w:color="auto"/>
          </w:divBdr>
        </w:div>
        <w:div w:id="1272906205">
          <w:marLeft w:val="0"/>
          <w:marRight w:val="0"/>
          <w:marTop w:val="0"/>
          <w:marBottom w:val="0"/>
          <w:divBdr>
            <w:top w:val="none" w:sz="0" w:space="0" w:color="auto"/>
            <w:left w:val="none" w:sz="0" w:space="0" w:color="auto"/>
            <w:bottom w:val="none" w:sz="0" w:space="0" w:color="auto"/>
            <w:right w:val="none" w:sz="0" w:space="0" w:color="auto"/>
          </w:divBdr>
        </w:div>
        <w:div w:id="1272906206">
          <w:marLeft w:val="0"/>
          <w:marRight w:val="0"/>
          <w:marTop w:val="0"/>
          <w:marBottom w:val="0"/>
          <w:divBdr>
            <w:top w:val="none" w:sz="0" w:space="0" w:color="auto"/>
            <w:left w:val="none" w:sz="0" w:space="0" w:color="auto"/>
            <w:bottom w:val="none" w:sz="0" w:space="0" w:color="auto"/>
            <w:right w:val="none" w:sz="0" w:space="0" w:color="auto"/>
          </w:divBdr>
        </w:div>
        <w:div w:id="1272906207">
          <w:marLeft w:val="0"/>
          <w:marRight w:val="0"/>
          <w:marTop w:val="0"/>
          <w:marBottom w:val="0"/>
          <w:divBdr>
            <w:top w:val="none" w:sz="0" w:space="0" w:color="auto"/>
            <w:left w:val="none" w:sz="0" w:space="0" w:color="auto"/>
            <w:bottom w:val="none" w:sz="0" w:space="0" w:color="auto"/>
            <w:right w:val="none" w:sz="0" w:space="0" w:color="auto"/>
          </w:divBdr>
        </w:div>
        <w:div w:id="1272906208">
          <w:marLeft w:val="0"/>
          <w:marRight w:val="0"/>
          <w:marTop w:val="0"/>
          <w:marBottom w:val="0"/>
          <w:divBdr>
            <w:top w:val="none" w:sz="0" w:space="0" w:color="auto"/>
            <w:left w:val="none" w:sz="0" w:space="0" w:color="auto"/>
            <w:bottom w:val="none" w:sz="0" w:space="0" w:color="auto"/>
            <w:right w:val="none" w:sz="0" w:space="0" w:color="auto"/>
          </w:divBdr>
        </w:div>
        <w:div w:id="1272906209">
          <w:marLeft w:val="0"/>
          <w:marRight w:val="0"/>
          <w:marTop w:val="0"/>
          <w:marBottom w:val="0"/>
          <w:divBdr>
            <w:top w:val="none" w:sz="0" w:space="0" w:color="auto"/>
            <w:left w:val="none" w:sz="0" w:space="0" w:color="auto"/>
            <w:bottom w:val="none" w:sz="0" w:space="0" w:color="auto"/>
            <w:right w:val="none" w:sz="0" w:space="0" w:color="auto"/>
          </w:divBdr>
        </w:div>
        <w:div w:id="1272906210">
          <w:marLeft w:val="0"/>
          <w:marRight w:val="0"/>
          <w:marTop w:val="0"/>
          <w:marBottom w:val="0"/>
          <w:divBdr>
            <w:top w:val="none" w:sz="0" w:space="0" w:color="auto"/>
            <w:left w:val="none" w:sz="0" w:space="0" w:color="auto"/>
            <w:bottom w:val="none" w:sz="0" w:space="0" w:color="auto"/>
            <w:right w:val="none" w:sz="0" w:space="0" w:color="auto"/>
          </w:divBdr>
        </w:div>
        <w:div w:id="1272906211">
          <w:marLeft w:val="0"/>
          <w:marRight w:val="0"/>
          <w:marTop w:val="0"/>
          <w:marBottom w:val="0"/>
          <w:divBdr>
            <w:top w:val="none" w:sz="0" w:space="0" w:color="auto"/>
            <w:left w:val="none" w:sz="0" w:space="0" w:color="auto"/>
            <w:bottom w:val="none" w:sz="0" w:space="0" w:color="auto"/>
            <w:right w:val="none" w:sz="0" w:space="0" w:color="auto"/>
          </w:divBdr>
        </w:div>
        <w:div w:id="1272906215">
          <w:marLeft w:val="0"/>
          <w:marRight w:val="0"/>
          <w:marTop w:val="0"/>
          <w:marBottom w:val="0"/>
          <w:divBdr>
            <w:top w:val="none" w:sz="0" w:space="0" w:color="auto"/>
            <w:left w:val="none" w:sz="0" w:space="0" w:color="auto"/>
            <w:bottom w:val="none" w:sz="0" w:space="0" w:color="auto"/>
            <w:right w:val="none" w:sz="0" w:space="0" w:color="auto"/>
          </w:divBdr>
        </w:div>
        <w:div w:id="1272906217">
          <w:marLeft w:val="0"/>
          <w:marRight w:val="0"/>
          <w:marTop w:val="0"/>
          <w:marBottom w:val="0"/>
          <w:divBdr>
            <w:top w:val="none" w:sz="0" w:space="0" w:color="auto"/>
            <w:left w:val="none" w:sz="0" w:space="0" w:color="auto"/>
            <w:bottom w:val="none" w:sz="0" w:space="0" w:color="auto"/>
            <w:right w:val="none" w:sz="0" w:space="0" w:color="auto"/>
          </w:divBdr>
        </w:div>
        <w:div w:id="1272906218">
          <w:marLeft w:val="0"/>
          <w:marRight w:val="0"/>
          <w:marTop w:val="0"/>
          <w:marBottom w:val="0"/>
          <w:divBdr>
            <w:top w:val="none" w:sz="0" w:space="0" w:color="auto"/>
            <w:left w:val="none" w:sz="0" w:space="0" w:color="auto"/>
            <w:bottom w:val="none" w:sz="0" w:space="0" w:color="auto"/>
            <w:right w:val="none" w:sz="0" w:space="0" w:color="auto"/>
          </w:divBdr>
        </w:div>
        <w:div w:id="1272906219">
          <w:marLeft w:val="0"/>
          <w:marRight w:val="0"/>
          <w:marTop w:val="0"/>
          <w:marBottom w:val="0"/>
          <w:divBdr>
            <w:top w:val="none" w:sz="0" w:space="0" w:color="auto"/>
            <w:left w:val="none" w:sz="0" w:space="0" w:color="auto"/>
            <w:bottom w:val="none" w:sz="0" w:space="0" w:color="auto"/>
            <w:right w:val="none" w:sz="0" w:space="0" w:color="auto"/>
          </w:divBdr>
        </w:div>
        <w:div w:id="1272906220">
          <w:marLeft w:val="0"/>
          <w:marRight w:val="0"/>
          <w:marTop w:val="0"/>
          <w:marBottom w:val="0"/>
          <w:divBdr>
            <w:top w:val="none" w:sz="0" w:space="0" w:color="auto"/>
            <w:left w:val="none" w:sz="0" w:space="0" w:color="auto"/>
            <w:bottom w:val="none" w:sz="0" w:space="0" w:color="auto"/>
            <w:right w:val="none" w:sz="0" w:space="0" w:color="auto"/>
          </w:divBdr>
        </w:div>
        <w:div w:id="1272906223">
          <w:marLeft w:val="0"/>
          <w:marRight w:val="0"/>
          <w:marTop w:val="0"/>
          <w:marBottom w:val="0"/>
          <w:divBdr>
            <w:top w:val="none" w:sz="0" w:space="0" w:color="auto"/>
            <w:left w:val="none" w:sz="0" w:space="0" w:color="auto"/>
            <w:bottom w:val="none" w:sz="0" w:space="0" w:color="auto"/>
            <w:right w:val="none" w:sz="0" w:space="0" w:color="auto"/>
          </w:divBdr>
        </w:div>
        <w:div w:id="1272906224">
          <w:marLeft w:val="0"/>
          <w:marRight w:val="0"/>
          <w:marTop w:val="0"/>
          <w:marBottom w:val="0"/>
          <w:divBdr>
            <w:top w:val="none" w:sz="0" w:space="0" w:color="auto"/>
            <w:left w:val="none" w:sz="0" w:space="0" w:color="auto"/>
            <w:bottom w:val="none" w:sz="0" w:space="0" w:color="auto"/>
            <w:right w:val="none" w:sz="0" w:space="0" w:color="auto"/>
          </w:divBdr>
        </w:div>
        <w:div w:id="1272906227">
          <w:marLeft w:val="0"/>
          <w:marRight w:val="0"/>
          <w:marTop w:val="0"/>
          <w:marBottom w:val="0"/>
          <w:divBdr>
            <w:top w:val="none" w:sz="0" w:space="0" w:color="auto"/>
            <w:left w:val="none" w:sz="0" w:space="0" w:color="auto"/>
            <w:bottom w:val="none" w:sz="0" w:space="0" w:color="auto"/>
            <w:right w:val="none" w:sz="0" w:space="0" w:color="auto"/>
          </w:divBdr>
        </w:div>
        <w:div w:id="1272906228">
          <w:marLeft w:val="0"/>
          <w:marRight w:val="0"/>
          <w:marTop w:val="0"/>
          <w:marBottom w:val="0"/>
          <w:divBdr>
            <w:top w:val="none" w:sz="0" w:space="0" w:color="auto"/>
            <w:left w:val="none" w:sz="0" w:space="0" w:color="auto"/>
            <w:bottom w:val="none" w:sz="0" w:space="0" w:color="auto"/>
            <w:right w:val="none" w:sz="0" w:space="0" w:color="auto"/>
          </w:divBdr>
        </w:div>
        <w:div w:id="1272906229">
          <w:marLeft w:val="0"/>
          <w:marRight w:val="0"/>
          <w:marTop w:val="0"/>
          <w:marBottom w:val="0"/>
          <w:divBdr>
            <w:top w:val="none" w:sz="0" w:space="0" w:color="auto"/>
            <w:left w:val="none" w:sz="0" w:space="0" w:color="auto"/>
            <w:bottom w:val="none" w:sz="0" w:space="0" w:color="auto"/>
            <w:right w:val="none" w:sz="0" w:space="0" w:color="auto"/>
          </w:divBdr>
        </w:div>
        <w:div w:id="1272906230">
          <w:marLeft w:val="0"/>
          <w:marRight w:val="0"/>
          <w:marTop w:val="0"/>
          <w:marBottom w:val="0"/>
          <w:divBdr>
            <w:top w:val="none" w:sz="0" w:space="0" w:color="auto"/>
            <w:left w:val="none" w:sz="0" w:space="0" w:color="auto"/>
            <w:bottom w:val="none" w:sz="0" w:space="0" w:color="auto"/>
            <w:right w:val="none" w:sz="0" w:space="0" w:color="auto"/>
          </w:divBdr>
        </w:div>
        <w:div w:id="1272906231">
          <w:marLeft w:val="0"/>
          <w:marRight w:val="0"/>
          <w:marTop w:val="0"/>
          <w:marBottom w:val="0"/>
          <w:divBdr>
            <w:top w:val="none" w:sz="0" w:space="0" w:color="auto"/>
            <w:left w:val="none" w:sz="0" w:space="0" w:color="auto"/>
            <w:bottom w:val="none" w:sz="0" w:space="0" w:color="auto"/>
            <w:right w:val="none" w:sz="0" w:space="0" w:color="auto"/>
          </w:divBdr>
        </w:div>
        <w:div w:id="1272906234">
          <w:marLeft w:val="0"/>
          <w:marRight w:val="0"/>
          <w:marTop w:val="0"/>
          <w:marBottom w:val="0"/>
          <w:divBdr>
            <w:top w:val="none" w:sz="0" w:space="0" w:color="auto"/>
            <w:left w:val="none" w:sz="0" w:space="0" w:color="auto"/>
            <w:bottom w:val="none" w:sz="0" w:space="0" w:color="auto"/>
            <w:right w:val="none" w:sz="0" w:space="0" w:color="auto"/>
          </w:divBdr>
        </w:div>
        <w:div w:id="1272906236">
          <w:marLeft w:val="0"/>
          <w:marRight w:val="0"/>
          <w:marTop w:val="0"/>
          <w:marBottom w:val="0"/>
          <w:divBdr>
            <w:top w:val="none" w:sz="0" w:space="0" w:color="auto"/>
            <w:left w:val="none" w:sz="0" w:space="0" w:color="auto"/>
            <w:bottom w:val="none" w:sz="0" w:space="0" w:color="auto"/>
            <w:right w:val="none" w:sz="0" w:space="0" w:color="auto"/>
          </w:divBdr>
        </w:div>
        <w:div w:id="1272906238">
          <w:marLeft w:val="0"/>
          <w:marRight w:val="0"/>
          <w:marTop w:val="0"/>
          <w:marBottom w:val="0"/>
          <w:divBdr>
            <w:top w:val="none" w:sz="0" w:space="0" w:color="auto"/>
            <w:left w:val="none" w:sz="0" w:space="0" w:color="auto"/>
            <w:bottom w:val="none" w:sz="0" w:space="0" w:color="auto"/>
            <w:right w:val="none" w:sz="0" w:space="0" w:color="auto"/>
          </w:divBdr>
        </w:div>
        <w:div w:id="1272906239">
          <w:marLeft w:val="0"/>
          <w:marRight w:val="0"/>
          <w:marTop w:val="0"/>
          <w:marBottom w:val="0"/>
          <w:divBdr>
            <w:top w:val="none" w:sz="0" w:space="0" w:color="auto"/>
            <w:left w:val="none" w:sz="0" w:space="0" w:color="auto"/>
            <w:bottom w:val="none" w:sz="0" w:space="0" w:color="auto"/>
            <w:right w:val="none" w:sz="0" w:space="0" w:color="auto"/>
          </w:divBdr>
        </w:div>
        <w:div w:id="1272906240">
          <w:marLeft w:val="0"/>
          <w:marRight w:val="0"/>
          <w:marTop w:val="0"/>
          <w:marBottom w:val="0"/>
          <w:divBdr>
            <w:top w:val="none" w:sz="0" w:space="0" w:color="auto"/>
            <w:left w:val="none" w:sz="0" w:space="0" w:color="auto"/>
            <w:bottom w:val="none" w:sz="0" w:space="0" w:color="auto"/>
            <w:right w:val="none" w:sz="0" w:space="0" w:color="auto"/>
          </w:divBdr>
        </w:div>
        <w:div w:id="1272906241">
          <w:marLeft w:val="0"/>
          <w:marRight w:val="0"/>
          <w:marTop w:val="0"/>
          <w:marBottom w:val="0"/>
          <w:divBdr>
            <w:top w:val="none" w:sz="0" w:space="0" w:color="auto"/>
            <w:left w:val="none" w:sz="0" w:space="0" w:color="auto"/>
            <w:bottom w:val="none" w:sz="0" w:space="0" w:color="auto"/>
            <w:right w:val="none" w:sz="0" w:space="0" w:color="auto"/>
          </w:divBdr>
        </w:div>
        <w:div w:id="1272906243">
          <w:marLeft w:val="0"/>
          <w:marRight w:val="0"/>
          <w:marTop w:val="0"/>
          <w:marBottom w:val="0"/>
          <w:divBdr>
            <w:top w:val="none" w:sz="0" w:space="0" w:color="auto"/>
            <w:left w:val="none" w:sz="0" w:space="0" w:color="auto"/>
            <w:bottom w:val="none" w:sz="0" w:space="0" w:color="auto"/>
            <w:right w:val="none" w:sz="0" w:space="0" w:color="auto"/>
          </w:divBdr>
        </w:div>
        <w:div w:id="1272906245">
          <w:marLeft w:val="0"/>
          <w:marRight w:val="0"/>
          <w:marTop w:val="0"/>
          <w:marBottom w:val="0"/>
          <w:divBdr>
            <w:top w:val="none" w:sz="0" w:space="0" w:color="auto"/>
            <w:left w:val="none" w:sz="0" w:space="0" w:color="auto"/>
            <w:bottom w:val="none" w:sz="0" w:space="0" w:color="auto"/>
            <w:right w:val="none" w:sz="0" w:space="0" w:color="auto"/>
          </w:divBdr>
        </w:div>
        <w:div w:id="1272906246">
          <w:marLeft w:val="0"/>
          <w:marRight w:val="0"/>
          <w:marTop w:val="0"/>
          <w:marBottom w:val="0"/>
          <w:divBdr>
            <w:top w:val="none" w:sz="0" w:space="0" w:color="auto"/>
            <w:left w:val="none" w:sz="0" w:space="0" w:color="auto"/>
            <w:bottom w:val="none" w:sz="0" w:space="0" w:color="auto"/>
            <w:right w:val="none" w:sz="0" w:space="0" w:color="auto"/>
          </w:divBdr>
        </w:div>
      </w:divsChild>
    </w:div>
    <w:div w:id="1272906096">
      <w:marLeft w:val="0"/>
      <w:marRight w:val="0"/>
      <w:marTop w:val="0"/>
      <w:marBottom w:val="0"/>
      <w:divBdr>
        <w:top w:val="none" w:sz="0" w:space="0" w:color="auto"/>
        <w:left w:val="none" w:sz="0" w:space="0" w:color="auto"/>
        <w:bottom w:val="none" w:sz="0" w:space="0" w:color="auto"/>
        <w:right w:val="none" w:sz="0" w:space="0" w:color="auto"/>
      </w:divBdr>
    </w:div>
    <w:div w:id="1272906097">
      <w:marLeft w:val="0"/>
      <w:marRight w:val="0"/>
      <w:marTop w:val="0"/>
      <w:marBottom w:val="0"/>
      <w:divBdr>
        <w:top w:val="none" w:sz="0" w:space="0" w:color="auto"/>
        <w:left w:val="none" w:sz="0" w:space="0" w:color="auto"/>
        <w:bottom w:val="none" w:sz="0" w:space="0" w:color="auto"/>
        <w:right w:val="none" w:sz="0" w:space="0" w:color="auto"/>
      </w:divBdr>
      <w:divsChild>
        <w:div w:id="1272906115">
          <w:marLeft w:val="0"/>
          <w:marRight w:val="0"/>
          <w:marTop w:val="0"/>
          <w:marBottom w:val="0"/>
          <w:divBdr>
            <w:top w:val="none" w:sz="0" w:space="0" w:color="auto"/>
            <w:left w:val="none" w:sz="0" w:space="0" w:color="auto"/>
            <w:bottom w:val="none" w:sz="0" w:space="0" w:color="auto"/>
            <w:right w:val="none" w:sz="0" w:space="0" w:color="auto"/>
          </w:divBdr>
        </w:div>
        <w:div w:id="1272906185">
          <w:marLeft w:val="0"/>
          <w:marRight w:val="0"/>
          <w:marTop w:val="0"/>
          <w:marBottom w:val="0"/>
          <w:divBdr>
            <w:top w:val="none" w:sz="0" w:space="0" w:color="auto"/>
            <w:left w:val="none" w:sz="0" w:space="0" w:color="auto"/>
            <w:bottom w:val="none" w:sz="0" w:space="0" w:color="auto"/>
            <w:right w:val="none" w:sz="0" w:space="0" w:color="auto"/>
          </w:divBdr>
        </w:div>
        <w:div w:id="1272906197">
          <w:marLeft w:val="0"/>
          <w:marRight w:val="0"/>
          <w:marTop w:val="0"/>
          <w:marBottom w:val="0"/>
          <w:divBdr>
            <w:top w:val="none" w:sz="0" w:space="0" w:color="auto"/>
            <w:left w:val="none" w:sz="0" w:space="0" w:color="auto"/>
            <w:bottom w:val="none" w:sz="0" w:space="0" w:color="auto"/>
            <w:right w:val="none" w:sz="0" w:space="0" w:color="auto"/>
          </w:divBdr>
        </w:div>
        <w:div w:id="1272906226">
          <w:marLeft w:val="0"/>
          <w:marRight w:val="0"/>
          <w:marTop w:val="0"/>
          <w:marBottom w:val="0"/>
          <w:divBdr>
            <w:top w:val="none" w:sz="0" w:space="0" w:color="auto"/>
            <w:left w:val="none" w:sz="0" w:space="0" w:color="auto"/>
            <w:bottom w:val="none" w:sz="0" w:space="0" w:color="auto"/>
            <w:right w:val="none" w:sz="0" w:space="0" w:color="auto"/>
          </w:divBdr>
        </w:div>
        <w:div w:id="1272906237">
          <w:marLeft w:val="0"/>
          <w:marRight w:val="0"/>
          <w:marTop w:val="0"/>
          <w:marBottom w:val="0"/>
          <w:divBdr>
            <w:top w:val="none" w:sz="0" w:space="0" w:color="auto"/>
            <w:left w:val="none" w:sz="0" w:space="0" w:color="auto"/>
            <w:bottom w:val="none" w:sz="0" w:space="0" w:color="auto"/>
            <w:right w:val="none" w:sz="0" w:space="0" w:color="auto"/>
          </w:divBdr>
        </w:div>
      </w:divsChild>
    </w:div>
    <w:div w:id="1272906100">
      <w:marLeft w:val="0"/>
      <w:marRight w:val="0"/>
      <w:marTop w:val="0"/>
      <w:marBottom w:val="0"/>
      <w:divBdr>
        <w:top w:val="none" w:sz="0" w:space="0" w:color="auto"/>
        <w:left w:val="none" w:sz="0" w:space="0" w:color="auto"/>
        <w:bottom w:val="none" w:sz="0" w:space="0" w:color="auto"/>
        <w:right w:val="none" w:sz="0" w:space="0" w:color="auto"/>
      </w:divBdr>
    </w:div>
    <w:div w:id="1272906101">
      <w:marLeft w:val="0"/>
      <w:marRight w:val="0"/>
      <w:marTop w:val="0"/>
      <w:marBottom w:val="0"/>
      <w:divBdr>
        <w:top w:val="none" w:sz="0" w:space="0" w:color="auto"/>
        <w:left w:val="none" w:sz="0" w:space="0" w:color="auto"/>
        <w:bottom w:val="none" w:sz="0" w:space="0" w:color="auto"/>
        <w:right w:val="none" w:sz="0" w:space="0" w:color="auto"/>
      </w:divBdr>
      <w:divsChild>
        <w:div w:id="1272906213">
          <w:marLeft w:val="0"/>
          <w:marRight w:val="0"/>
          <w:marTop w:val="0"/>
          <w:marBottom w:val="0"/>
          <w:divBdr>
            <w:top w:val="none" w:sz="0" w:space="0" w:color="auto"/>
            <w:left w:val="none" w:sz="0" w:space="0" w:color="auto"/>
            <w:bottom w:val="none" w:sz="0" w:space="0" w:color="auto"/>
            <w:right w:val="none" w:sz="0" w:space="0" w:color="auto"/>
          </w:divBdr>
        </w:div>
      </w:divsChild>
    </w:div>
    <w:div w:id="1272906105">
      <w:marLeft w:val="0"/>
      <w:marRight w:val="0"/>
      <w:marTop w:val="0"/>
      <w:marBottom w:val="0"/>
      <w:divBdr>
        <w:top w:val="none" w:sz="0" w:space="0" w:color="auto"/>
        <w:left w:val="none" w:sz="0" w:space="0" w:color="auto"/>
        <w:bottom w:val="none" w:sz="0" w:space="0" w:color="auto"/>
        <w:right w:val="none" w:sz="0" w:space="0" w:color="auto"/>
      </w:divBdr>
      <w:divsChild>
        <w:div w:id="1272906235">
          <w:marLeft w:val="0"/>
          <w:marRight w:val="0"/>
          <w:marTop w:val="0"/>
          <w:marBottom w:val="0"/>
          <w:divBdr>
            <w:top w:val="none" w:sz="0" w:space="0" w:color="auto"/>
            <w:left w:val="none" w:sz="0" w:space="0" w:color="auto"/>
            <w:bottom w:val="none" w:sz="0" w:space="0" w:color="auto"/>
            <w:right w:val="none" w:sz="0" w:space="0" w:color="auto"/>
          </w:divBdr>
          <w:divsChild>
            <w:div w:id="127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06">
      <w:marLeft w:val="0"/>
      <w:marRight w:val="0"/>
      <w:marTop w:val="0"/>
      <w:marBottom w:val="0"/>
      <w:divBdr>
        <w:top w:val="none" w:sz="0" w:space="0" w:color="auto"/>
        <w:left w:val="none" w:sz="0" w:space="0" w:color="auto"/>
        <w:bottom w:val="none" w:sz="0" w:space="0" w:color="auto"/>
        <w:right w:val="none" w:sz="0" w:space="0" w:color="auto"/>
      </w:divBdr>
    </w:div>
    <w:div w:id="1272906108">
      <w:marLeft w:val="0"/>
      <w:marRight w:val="0"/>
      <w:marTop w:val="0"/>
      <w:marBottom w:val="0"/>
      <w:divBdr>
        <w:top w:val="none" w:sz="0" w:space="0" w:color="auto"/>
        <w:left w:val="none" w:sz="0" w:space="0" w:color="auto"/>
        <w:bottom w:val="none" w:sz="0" w:space="0" w:color="auto"/>
        <w:right w:val="none" w:sz="0" w:space="0" w:color="auto"/>
      </w:divBdr>
    </w:div>
    <w:div w:id="1272906114">
      <w:marLeft w:val="0"/>
      <w:marRight w:val="0"/>
      <w:marTop w:val="0"/>
      <w:marBottom w:val="0"/>
      <w:divBdr>
        <w:top w:val="none" w:sz="0" w:space="0" w:color="auto"/>
        <w:left w:val="none" w:sz="0" w:space="0" w:color="auto"/>
        <w:bottom w:val="none" w:sz="0" w:space="0" w:color="auto"/>
        <w:right w:val="none" w:sz="0" w:space="0" w:color="auto"/>
      </w:divBdr>
    </w:div>
    <w:div w:id="1272906146">
      <w:marLeft w:val="0"/>
      <w:marRight w:val="0"/>
      <w:marTop w:val="0"/>
      <w:marBottom w:val="0"/>
      <w:divBdr>
        <w:top w:val="none" w:sz="0" w:space="0" w:color="auto"/>
        <w:left w:val="none" w:sz="0" w:space="0" w:color="auto"/>
        <w:bottom w:val="none" w:sz="0" w:space="0" w:color="auto"/>
        <w:right w:val="none" w:sz="0" w:space="0" w:color="auto"/>
      </w:divBdr>
    </w:div>
    <w:div w:id="1272906147">
      <w:marLeft w:val="0"/>
      <w:marRight w:val="0"/>
      <w:marTop w:val="0"/>
      <w:marBottom w:val="0"/>
      <w:divBdr>
        <w:top w:val="none" w:sz="0" w:space="0" w:color="auto"/>
        <w:left w:val="none" w:sz="0" w:space="0" w:color="auto"/>
        <w:bottom w:val="none" w:sz="0" w:space="0" w:color="auto"/>
        <w:right w:val="none" w:sz="0" w:space="0" w:color="auto"/>
      </w:divBdr>
    </w:div>
    <w:div w:id="1272906150">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272906157">
      <w:marLeft w:val="0"/>
      <w:marRight w:val="0"/>
      <w:marTop w:val="0"/>
      <w:marBottom w:val="0"/>
      <w:divBdr>
        <w:top w:val="none" w:sz="0" w:space="0" w:color="auto"/>
        <w:left w:val="none" w:sz="0" w:space="0" w:color="auto"/>
        <w:bottom w:val="none" w:sz="0" w:space="0" w:color="auto"/>
        <w:right w:val="none" w:sz="0" w:space="0" w:color="auto"/>
      </w:divBdr>
    </w:div>
    <w:div w:id="1272906162">
      <w:marLeft w:val="0"/>
      <w:marRight w:val="0"/>
      <w:marTop w:val="0"/>
      <w:marBottom w:val="0"/>
      <w:divBdr>
        <w:top w:val="none" w:sz="0" w:space="0" w:color="auto"/>
        <w:left w:val="none" w:sz="0" w:space="0" w:color="auto"/>
        <w:bottom w:val="none" w:sz="0" w:space="0" w:color="auto"/>
        <w:right w:val="none" w:sz="0" w:space="0" w:color="auto"/>
      </w:divBdr>
    </w:div>
    <w:div w:id="1272906167">
      <w:marLeft w:val="0"/>
      <w:marRight w:val="0"/>
      <w:marTop w:val="0"/>
      <w:marBottom w:val="0"/>
      <w:divBdr>
        <w:top w:val="none" w:sz="0" w:space="0" w:color="auto"/>
        <w:left w:val="none" w:sz="0" w:space="0" w:color="auto"/>
        <w:bottom w:val="none" w:sz="0" w:space="0" w:color="auto"/>
        <w:right w:val="none" w:sz="0" w:space="0" w:color="auto"/>
      </w:divBdr>
    </w:div>
    <w:div w:id="1272906171">
      <w:marLeft w:val="0"/>
      <w:marRight w:val="0"/>
      <w:marTop w:val="0"/>
      <w:marBottom w:val="0"/>
      <w:divBdr>
        <w:top w:val="none" w:sz="0" w:space="0" w:color="auto"/>
        <w:left w:val="none" w:sz="0" w:space="0" w:color="auto"/>
        <w:bottom w:val="none" w:sz="0" w:space="0" w:color="auto"/>
        <w:right w:val="none" w:sz="0" w:space="0" w:color="auto"/>
      </w:divBdr>
    </w:div>
    <w:div w:id="1272906172">
      <w:marLeft w:val="0"/>
      <w:marRight w:val="0"/>
      <w:marTop w:val="0"/>
      <w:marBottom w:val="0"/>
      <w:divBdr>
        <w:top w:val="none" w:sz="0" w:space="0" w:color="auto"/>
        <w:left w:val="none" w:sz="0" w:space="0" w:color="auto"/>
        <w:bottom w:val="none" w:sz="0" w:space="0" w:color="auto"/>
        <w:right w:val="none" w:sz="0" w:space="0" w:color="auto"/>
      </w:divBdr>
      <w:divsChild>
        <w:div w:id="1272906122">
          <w:marLeft w:val="0"/>
          <w:marRight w:val="0"/>
          <w:marTop w:val="0"/>
          <w:marBottom w:val="0"/>
          <w:divBdr>
            <w:top w:val="none" w:sz="0" w:space="0" w:color="auto"/>
            <w:left w:val="none" w:sz="0" w:space="0" w:color="auto"/>
            <w:bottom w:val="none" w:sz="0" w:space="0" w:color="auto"/>
            <w:right w:val="none" w:sz="0" w:space="0" w:color="auto"/>
          </w:divBdr>
          <w:divsChild>
            <w:div w:id="1272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74">
      <w:marLeft w:val="0"/>
      <w:marRight w:val="0"/>
      <w:marTop w:val="0"/>
      <w:marBottom w:val="0"/>
      <w:divBdr>
        <w:top w:val="none" w:sz="0" w:space="0" w:color="auto"/>
        <w:left w:val="none" w:sz="0" w:space="0" w:color="auto"/>
        <w:bottom w:val="none" w:sz="0" w:space="0" w:color="auto"/>
        <w:right w:val="none" w:sz="0" w:space="0" w:color="auto"/>
      </w:divBdr>
      <w:divsChild>
        <w:div w:id="1272906148">
          <w:marLeft w:val="0"/>
          <w:marRight w:val="0"/>
          <w:marTop w:val="0"/>
          <w:marBottom w:val="0"/>
          <w:divBdr>
            <w:top w:val="none" w:sz="0" w:space="0" w:color="auto"/>
            <w:left w:val="none" w:sz="0" w:space="0" w:color="auto"/>
            <w:bottom w:val="none" w:sz="0" w:space="0" w:color="auto"/>
            <w:right w:val="none" w:sz="0" w:space="0" w:color="auto"/>
          </w:divBdr>
          <w:divsChild>
            <w:div w:id="1272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06175">
      <w:marLeft w:val="0"/>
      <w:marRight w:val="0"/>
      <w:marTop w:val="0"/>
      <w:marBottom w:val="0"/>
      <w:divBdr>
        <w:top w:val="none" w:sz="0" w:space="0" w:color="auto"/>
        <w:left w:val="none" w:sz="0" w:space="0" w:color="auto"/>
        <w:bottom w:val="none" w:sz="0" w:space="0" w:color="auto"/>
        <w:right w:val="none" w:sz="0" w:space="0" w:color="auto"/>
      </w:divBdr>
      <w:divsChild>
        <w:div w:id="1272906138">
          <w:marLeft w:val="0"/>
          <w:marRight w:val="0"/>
          <w:marTop w:val="0"/>
          <w:marBottom w:val="0"/>
          <w:divBdr>
            <w:top w:val="none" w:sz="0" w:space="0" w:color="auto"/>
            <w:left w:val="none" w:sz="0" w:space="0" w:color="auto"/>
            <w:bottom w:val="none" w:sz="0" w:space="0" w:color="auto"/>
            <w:right w:val="none" w:sz="0" w:space="0" w:color="auto"/>
          </w:divBdr>
        </w:div>
        <w:div w:id="1272906154">
          <w:marLeft w:val="0"/>
          <w:marRight w:val="0"/>
          <w:marTop w:val="0"/>
          <w:marBottom w:val="0"/>
          <w:divBdr>
            <w:top w:val="none" w:sz="0" w:space="0" w:color="auto"/>
            <w:left w:val="none" w:sz="0" w:space="0" w:color="auto"/>
            <w:bottom w:val="none" w:sz="0" w:space="0" w:color="auto"/>
            <w:right w:val="none" w:sz="0" w:space="0" w:color="auto"/>
          </w:divBdr>
        </w:div>
      </w:divsChild>
    </w:div>
    <w:div w:id="1272906180">
      <w:marLeft w:val="0"/>
      <w:marRight w:val="0"/>
      <w:marTop w:val="0"/>
      <w:marBottom w:val="0"/>
      <w:divBdr>
        <w:top w:val="none" w:sz="0" w:space="0" w:color="auto"/>
        <w:left w:val="none" w:sz="0" w:space="0" w:color="auto"/>
        <w:bottom w:val="none" w:sz="0" w:space="0" w:color="auto"/>
        <w:right w:val="none" w:sz="0" w:space="0" w:color="auto"/>
      </w:divBdr>
      <w:divsChild>
        <w:div w:id="1272906181">
          <w:marLeft w:val="0"/>
          <w:marRight w:val="0"/>
          <w:marTop w:val="0"/>
          <w:marBottom w:val="0"/>
          <w:divBdr>
            <w:top w:val="none" w:sz="0" w:space="0" w:color="auto"/>
            <w:left w:val="none" w:sz="0" w:space="0" w:color="auto"/>
            <w:bottom w:val="none" w:sz="0" w:space="0" w:color="auto"/>
            <w:right w:val="none" w:sz="0" w:space="0" w:color="auto"/>
          </w:divBdr>
        </w:div>
      </w:divsChild>
    </w:div>
    <w:div w:id="1272906188">
      <w:marLeft w:val="0"/>
      <w:marRight w:val="0"/>
      <w:marTop w:val="0"/>
      <w:marBottom w:val="0"/>
      <w:divBdr>
        <w:top w:val="none" w:sz="0" w:space="0" w:color="auto"/>
        <w:left w:val="none" w:sz="0" w:space="0" w:color="auto"/>
        <w:bottom w:val="none" w:sz="0" w:space="0" w:color="auto"/>
        <w:right w:val="none" w:sz="0" w:space="0" w:color="auto"/>
      </w:divBdr>
      <w:divsChild>
        <w:div w:id="1272906127">
          <w:marLeft w:val="0"/>
          <w:marRight w:val="0"/>
          <w:marTop w:val="0"/>
          <w:marBottom w:val="0"/>
          <w:divBdr>
            <w:top w:val="none" w:sz="0" w:space="0" w:color="auto"/>
            <w:left w:val="none" w:sz="0" w:space="0" w:color="auto"/>
            <w:bottom w:val="none" w:sz="0" w:space="0" w:color="auto"/>
            <w:right w:val="none" w:sz="0" w:space="0" w:color="auto"/>
          </w:divBdr>
        </w:div>
      </w:divsChild>
    </w:div>
    <w:div w:id="1272906191">
      <w:marLeft w:val="0"/>
      <w:marRight w:val="0"/>
      <w:marTop w:val="0"/>
      <w:marBottom w:val="0"/>
      <w:divBdr>
        <w:top w:val="none" w:sz="0" w:space="0" w:color="auto"/>
        <w:left w:val="none" w:sz="0" w:space="0" w:color="auto"/>
        <w:bottom w:val="none" w:sz="0" w:space="0" w:color="auto"/>
        <w:right w:val="none" w:sz="0" w:space="0" w:color="auto"/>
      </w:divBdr>
    </w:div>
    <w:div w:id="1272906192">
      <w:marLeft w:val="0"/>
      <w:marRight w:val="0"/>
      <w:marTop w:val="0"/>
      <w:marBottom w:val="0"/>
      <w:divBdr>
        <w:top w:val="none" w:sz="0" w:space="0" w:color="auto"/>
        <w:left w:val="none" w:sz="0" w:space="0" w:color="auto"/>
        <w:bottom w:val="none" w:sz="0" w:space="0" w:color="auto"/>
        <w:right w:val="none" w:sz="0" w:space="0" w:color="auto"/>
      </w:divBdr>
    </w:div>
    <w:div w:id="1272906196">
      <w:marLeft w:val="0"/>
      <w:marRight w:val="0"/>
      <w:marTop w:val="0"/>
      <w:marBottom w:val="0"/>
      <w:divBdr>
        <w:top w:val="none" w:sz="0" w:space="0" w:color="auto"/>
        <w:left w:val="none" w:sz="0" w:space="0" w:color="auto"/>
        <w:bottom w:val="none" w:sz="0" w:space="0" w:color="auto"/>
        <w:right w:val="none" w:sz="0" w:space="0" w:color="auto"/>
      </w:divBdr>
    </w:div>
    <w:div w:id="1272906202">
      <w:marLeft w:val="0"/>
      <w:marRight w:val="0"/>
      <w:marTop w:val="0"/>
      <w:marBottom w:val="0"/>
      <w:divBdr>
        <w:top w:val="none" w:sz="0" w:space="0" w:color="auto"/>
        <w:left w:val="none" w:sz="0" w:space="0" w:color="auto"/>
        <w:bottom w:val="none" w:sz="0" w:space="0" w:color="auto"/>
        <w:right w:val="none" w:sz="0" w:space="0" w:color="auto"/>
      </w:divBdr>
    </w:div>
    <w:div w:id="1272906212">
      <w:marLeft w:val="0"/>
      <w:marRight w:val="0"/>
      <w:marTop w:val="0"/>
      <w:marBottom w:val="0"/>
      <w:divBdr>
        <w:top w:val="none" w:sz="0" w:space="0" w:color="auto"/>
        <w:left w:val="none" w:sz="0" w:space="0" w:color="auto"/>
        <w:bottom w:val="none" w:sz="0" w:space="0" w:color="auto"/>
        <w:right w:val="none" w:sz="0" w:space="0" w:color="auto"/>
      </w:divBdr>
    </w:div>
    <w:div w:id="1272906222">
      <w:marLeft w:val="0"/>
      <w:marRight w:val="0"/>
      <w:marTop w:val="0"/>
      <w:marBottom w:val="0"/>
      <w:divBdr>
        <w:top w:val="none" w:sz="0" w:space="0" w:color="auto"/>
        <w:left w:val="none" w:sz="0" w:space="0" w:color="auto"/>
        <w:bottom w:val="none" w:sz="0" w:space="0" w:color="auto"/>
        <w:right w:val="none" w:sz="0" w:space="0" w:color="auto"/>
      </w:divBdr>
    </w:div>
    <w:div w:id="1272906225">
      <w:marLeft w:val="0"/>
      <w:marRight w:val="0"/>
      <w:marTop w:val="0"/>
      <w:marBottom w:val="0"/>
      <w:divBdr>
        <w:top w:val="none" w:sz="0" w:space="0" w:color="auto"/>
        <w:left w:val="none" w:sz="0" w:space="0" w:color="auto"/>
        <w:bottom w:val="none" w:sz="0" w:space="0" w:color="auto"/>
        <w:right w:val="none" w:sz="0" w:space="0" w:color="auto"/>
      </w:divBdr>
    </w:div>
    <w:div w:id="1272906233">
      <w:marLeft w:val="0"/>
      <w:marRight w:val="0"/>
      <w:marTop w:val="0"/>
      <w:marBottom w:val="0"/>
      <w:divBdr>
        <w:top w:val="none" w:sz="0" w:space="0" w:color="auto"/>
        <w:left w:val="none" w:sz="0" w:space="0" w:color="auto"/>
        <w:bottom w:val="none" w:sz="0" w:space="0" w:color="auto"/>
        <w:right w:val="none" w:sz="0" w:space="0" w:color="auto"/>
      </w:divBdr>
    </w:div>
    <w:div w:id="1272906242">
      <w:marLeft w:val="0"/>
      <w:marRight w:val="0"/>
      <w:marTop w:val="0"/>
      <w:marBottom w:val="0"/>
      <w:divBdr>
        <w:top w:val="none" w:sz="0" w:space="0" w:color="auto"/>
        <w:left w:val="none" w:sz="0" w:space="0" w:color="auto"/>
        <w:bottom w:val="none" w:sz="0" w:space="0" w:color="auto"/>
        <w:right w:val="none" w:sz="0" w:space="0" w:color="auto"/>
      </w:divBdr>
    </w:div>
    <w:div w:id="1272906244">
      <w:marLeft w:val="0"/>
      <w:marRight w:val="0"/>
      <w:marTop w:val="0"/>
      <w:marBottom w:val="0"/>
      <w:divBdr>
        <w:top w:val="none" w:sz="0" w:space="0" w:color="auto"/>
        <w:left w:val="none" w:sz="0" w:space="0" w:color="auto"/>
        <w:bottom w:val="none" w:sz="0" w:space="0" w:color="auto"/>
        <w:right w:val="none" w:sz="0" w:space="0" w:color="auto"/>
      </w:divBdr>
    </w:div>
    <w:div w:id="1272906247">
      <w:marLeft w:val="0"/>
      <w:marRight w:val="0"/>
      <w:marTop w:val="0"/>
      <w:marBottom w:val="0"/>
      <w:divBdr>
        <w:top w:val="none" w:sz="0" w:space="0" w:color="auto"/>
        <w:left w:val="none" w:sz="0" w:space="0" w:color="auto"/>
        <w:bottom w:val="none" w:sz="0" w:space="0" w:color="auto"/>
        <w:right w:val="none" w:sz="0" w:space="0" w:color="auto"/>
      </w:divBdr>
      <w:divsChild>
        <w:div w:id="1272906253">
          <w:marLeft w:val="0"/>
          <w:marRight w:val="0"/>
          <w:marTop w:val="0"/>
          <w:marBottom w:val="0"/>
          <w:divBdr>
            <w:top w:val="none" w:sz="0" w:space="0" w:color="auto"/>
            <w:left w:val="none" w:sz="0" w:space="0" w:color="auto"/>
            <w:bottom w:val="none" w:sz="0" w:space="0" w:color="auto"/>
            <w:right w:val="none" w:sz="0" w:space="0" w:color="auto"/>
          </w:divBdr>
          <w:divsChild>
            <w:div w:id="1272906251">
              <w:marLeft w:val="0"/>
              <w:marRight w:val="0"/>
              <w:marTop w:val="0"/>
              <w:marBottom w:val="0"/>
              <w:divBdr>
                <w:top w:val="none" w:sz="0" w:space="0" w:color="auto"/>
                <w:left w:val="none" w:sz="0" w:space="0" w:color="auto"/>
                <w:bottom w:val="none" w:sz="0" w:space="0" w:color="auto"/>
                <w:right w:val="none" w:sz="0" w:space="0" w:color="auto"/>
              </w:divBdr>
              <w:divsChild>
                <w:div w:id="1272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06248">
      <w:marLeft w:val="0"/>
      <w:marRight w:val="0"/>
      <w:marTop w:val="0"/>
      <w:marBottom w:val="0"/>
      <w:divBdr>
        <w:top w:val="none" w:sz="0" w:space="0" w:color="auto"/>
        <w:left w:val="none" w:sz="0" w:space="0" w:color="auto"/>
        <w:bottom w:val="none" w:sz="0" w:space="0" w:color="auto"/>
        <w:right w:val="none" w:sz="0" w:space="0" w:color="auto"/>
      </w:divBdr>
    </w:div>
    <w:div w:id="1272906252">
      <w:marLeft w:val="0"/>
      <w:marRight w:val="0"/>
      <w:marTop w:val="0"/>
      <w:marBottom w:val="0"/>
      <w:divBdr>
        <w:top w:val="none" w:sz="0" w:space="0" w:color="auto"/>
        <w:left w:val="none" w:sz="0" w:space="0" w:color="auto"/>
        <w:bottom w:val="none" w:sz="0" w:space="0" w:color="auto"/>
        <w:right w:val="none" w:sz="0" w:space="0" w:color="auto"/>
      </w:divBdr>
      <w:divsChild>
        <w:div w:id="127290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2447/?dst=100365" TargetMode="External"/><Relationship Id="rId18" Type="http://schemas.openxmlformats.org/officeDocument/2006/relationships/hyperlink" Target="http://www.consultant.ru/document/cons_doc_LAW_149753/?frame=4" TargetMode="External"/><Relationship Id="rId26" Type="http://schemas.openxmlformats.org/officeDocument/2006/relationships/hyperlink" Target="http://my-shop.ru/shop/books/2008738.html?b45=1_2" TargetMode="External"/><Relationship Id="rId39" Type="http://schemas.openxmlformats.org/officeDocument/2006/relationships/hyperlink" Target="http://school.edu.ru/" TargetMode="External"/><Relationship Id="rId21" Type="http://schemas.openxmlformats.org/officeDocument/2006/relationships/hyperlink" Target="garantF1://99499.1000" TargetMode="External"/><Relationship Id="rId34" Type="http://schemas.openxmlformats.org/officeDocument/2006/relationships/hyperlink" Target="http://slovari.yandex.ru/%7E%C3%90%C2%BA%C3%90%C2%BD%C3%90%C2%B8%C3%90%C2%B3%C3%90%C2%B8/%C3%90%C2%91%C3%90%C2%A1%C3%90%C2%AD/%C3%90%C2%A2%C3%91%C2%80%C3%90%C2%B8%C3%90%C2%B3%C3%90%C2%B3%C3%90%C2%B5%C3%91%C2%80/" TargetMode="External"/><Relationship Id="rId42" Type="http://schemas.openxmlformats.org/officeDocument/2006/relationships/hyperlink" Target="http://www.competentum.ru/" TargetMode="External"/><Relationship Id="rId47" Type="http://schemas.openxmlformats.org/officeDocument/2006/relationships/hyperlink" Target="http://flogiston.ru/reviews/sites/childpsy" TargetMode="External"/><Relationship Id="rId50" Type="http://schemas.openxmlformats.org/officeDocument/2006/relationships/hyperlink" Target="http://www.biglib.com.ua/" TargetMode="External"/><Relationship Id="rId55" Type="http://schemas.openxmlformats.org/officeDocument/2006/relationships/hyperlink" Target="http://www.psypublica.ru/" TargetMode="External"/><Relationship Id="rId63" Type="http://schemas.openxmlformats.org/officeDocument/2006/relationships/hyperlink" Target="http://www.sciencedirect.com/" TargetMode="External"/><Relationship Id="rId68" Type="http://schemas.openxmlformats.org/officeDocument/2006/relationships/hyperlink" Target="http://www.firo.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48790/?dst=101866" TargetMode="External"/><Relationship Id="rId29" Type="http://schemas.openxmlformats.org/officeDocument/2006/relationships/hyperlink" Target="http://ug.ru/new_standards/6"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my-shop.ru/shop/books/2172290.html?b45=1_3" TargetMode="External"/><Relationship Id="rId32" Type="http://schemas.openxmlformats.org/officeDocument/2006/relationships/hyperlink" Target="http://biblioclub.ru/index.php?page=book&amp;id=119542" TargetMode="External"/><Relationship Id="rId37" Type="http://schemas.openxmlformats.org/officeDocument/2006/relationships/hyperlink" Target="http://www.fipi.ru/" TargetMode="External"/><Relationship Id="rId40" Type="http://schemas.openxmlformats.org/officeDocument/2006/relationships/hyperlink" Target="http://school-collection.edu.ru/" TargetMode="External"/><Relationship Id="rId45" Type="http://schemas.openxmlformats.org/officeDocument/2006/relationships/hyperlink" Target="http://www.rusedu.info/" TargetMode="External"/><Relationship Id="rId53" Type="http://schemas.openxmlformats.org/officeDocument/2006/relationships/hyperlink" Target="http://www.humanities.edu.ru/" TargetMode="External"/><Relationship Id="rId58" Type="http://schemas.openxmlformats.org/officeDocument/2006/relationships/hyperlink" Target="http://www.psypublica.ru/" TargetMode="External"/><Relationship Id="rId66"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consultant.ru/document/cons_doc_LAW_99661/?dst=100004" TargetMode="External"/><Relationship Id="rId23" Type="http://schemas.openxmlformats.org/officeDocument/2006/relationships/hyperlink" Target="http://www.bipkro.ru/moodle/mod/lesson/view.php?id=1550"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azps.ru/" TargetMode="External"/><Relationship Id="rId57" Type="http://schemas.openxmlformats.org/officeDocument/2006/relationships/hyperlink" Target="http://www.psychology-online.net/" TargetMode="External"/><Relationship Id="rId61" Type="http://schemas.openxmlformats.org/officeDocument/2006/relationships/hyperlink" Target="http://www.sciencedirect.com/" TargetMode="External"/><Relationship Id="rId10" Type="http://schemas.openxmlformats.org/officeDocument/2006/relationships/hyperlink" Target="http://www.consultant.ru/document/cons_doc_LAW_142304/" TargetMode="External"/><Relationship Id="rId19" Type="http://schemas.openxmlformats.org/officeDocument/2006/relationships/hyperlink" Target="http://&#1084;&#1080;&#1085;&#1086;&#1073;&#1088;&#1085;&#1072;&#1091;&#1082;&#1080;.&#1088;&#1092;" TargetMode="External"/><Relationship Id="rId31" Type="http://schemas.openxmlformats.org/officeDocument/2006/relationships/hyperlink" Target="http://biblioclub.ru/index.php?page=book&amp;id=135037" TargetMode="External"/><Relationship Id="rId44" Type="http://schemas.openxmlformats.org/officeDocument/2006/relationships/hyperlink" Target="http://www.planetaexcel.ru/" TargetMode="External"/><Relationship Id="rId52" Type="http://schemas.openxmlformats.org/officeDocument/2006/relationships/hyperlink" Target="http://www.gumfak.ru/" TargetMode="External"/><Relationship Id="rId60" Type="http://schemas.openxmlformats.org/officeDocument/2006/relationships/hyperlink" Target="http://www.psypublica.ru/" TargetMode="External"/><Relationship Id="rId65" Type="http://schemas.openxmlformats.org/officeDocument/2006/relationships/hyperlink" Target="http://window.edu.ru"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142304/" TargetMode="External"/><Relationship Id="rId14" Type="http://schemas.openxmlformats.org/officeDocument/2006/relationships/hyperlink" Target="http://www.consultant.ru/document/cons_doc_LAW_152447/?dst=100480" TargetMode="External"/><Relationship Id="rId22" Type="http://schemas.openxmlformats.org/officeDocument/2006/relationships/hyperlink" Target="http://www.bipkro.ru/moodle/mod/lesson/view.php?id=1548" TargetMode="External"/><Relationship Id="rId27" Type="http://schemas.openxmlformats.org/officeDocument/2006/relationships/hyperlink" Target="http://my-shop.ru/shop/producer/256/sort/a/page/1.html" TargetMode="External"/><Relationship Id="rId30" Type="http://schemas.openxmlformats.org/officeDocument/2006/relationships/hyperlink" Target="http://edu.rosuprava/ru/tezis/450" TargetMode="External"/><Relationship Id="rId35" Type="http://schemas.openxmlformats.org/officeDocument/2006/relationships/hyperlink" Target="http://www.educom.ru/ru/documents/target_grant/razrab/" TargetMode="External"/><Relationship Id="rId43" Type="http://schemas.openxmlformats.org/officeDocument/2006/relationships/hyperlink" Target="http://www.e-teaching.ru/" TargetMode="External"/><Relationship Id="rId48" Type="http://schemas.openxmlformats.org/officeDocument/2006/relationships/hyperlink" Target="http://vkapuste.ru/" TargetMode="External"/><Relationship Id="rId56" Type="http://schemas.openxmlformats.org/officeDocument/2006/relationships/hyperlink" Target="http://www.psychology-online.net/" TargetMode="External"/><Relationship Id="rId64" Type="http://schemas.openxmlformats.org/officeDocument/2006/relationships/hyperlink" Target="http://www.artiks.ru/" TargetMode="External"/><Relationship Id="rId69" Type="http://schemas.openxmlformats.org/officeDocument/2006/relationships/hyperlink" Target="http://education.law-book.ru" TargetMode="External"/><Relationship Id="rId8" Type="http://schemas.openxmlformats.org/officeDocument/2006/relationships/hyperlink" Target="http://www.bipkro.ru/moodle/mod/resource/view.php?id=498" TargetMode="External"/><Relationship Id="rId51" Type="http://schemas.openxmlformats.org/officeDocument/2006/relationships/hyperlink" Target="http://www.child-psy.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142304/" TargetMode="External"/><Relationship Id="rId17" Type="http://schemas.openxmlformats.org/officeDocument/2006/relationships/hyperlink" Target="http://www.consultant.ru/document/cons_doc_LAW_61904/?dst=100011" TargetMode="External"/><Relationship Id="rId25" Type="http://schemas.openxmlformats.org/officeDocument/2006/relationships/hyperlink" Target="http://www.labirint.ru/authors/18984/" TargetMode="External"/><Relationship Id="rId33" Type="http://schemas.openxmlformats.org/officeDocument/2006/relationships/hyperlink" Target="http://slovari.yandex.ru/%7E%C3%90%C2%BA%C3%90%C2%BD%C3%90%C2%B8%C3%90%C2%B3%C3%90%C2%B8/%C3%90%C2%91%C3%90%C2%A1%C3%90%C2%AD/%C3%90%C2%A2%C3%91%C2%80%C3%90%C2%B8%C3%90%C2%B3%C3%90%C2%B3%C3%90%C2%B5%C3%91%C2%80/" TargetMode="External"/><Relationship Id="rId38" Type="http://schemas.openxmlformats.org/officeDocument/2006/relationships/hyperlink" Target="http://window.edu.ru/" TargetMode="External"/><Relationship Id="rId46" Type="http://schemas.openxmlformats.org/officeDocument/2006/relationships/hyperlink" Target="http://eqworld.ipmnet.ru/indexr.htm" TargetMode="External"/><Relationship Id="rId59" Type="http://schemas.openxmlformats.org/officeDocument/2006/relationships/hyperlink" Target="http://www.psyparents.ru" TargetMode="External"/><Relationship Id="rId67" Type="http://schemas.openxmlformats.org/officeDocument/2006/relationships/hyperlink" Target="http://&#1084;&#1080;&#1085;&#1086;&#1073;&#1088;&#1085;&#1072;&#1091;&#1082;&#1080;.&#1088;&#1092;/" TargetMode="External"/><Relationship Id="rId20" Type="http://schemas.openxmlformats.org/officeDocument/2006/relationships/hyperlink" Target="http://base.garant.ru/70183566/" TargetMode="External"/><Relationship Id="rId41" Type="http://schemas.openxmlformats.org/officeDocument/2006/relationships/hyperlink" Target="http://fcior.edu.ru/" TargetMode="External"/><Relationship Id="rId54" Type="http://schemas.openxmlformats.org/officeDocument/2006/relationships/hyperlink" Target="http://www.psychoanalyst.ru/babies.htm" TargetMode="External"/><Relationship Id="rId62" Type="http://schemas.openxmlformats.org/officeDocument/2006/relationships/hyperlink" Target="http://www.gumer.info/"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2FB0-AC91-4C61-8B80-A90C2913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63</Pages>
  <Words>25000</Words>
  <Characters>142502</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ОБРАЗОВАНИЕ И ПЕДАГОГИКА</vt:lpstr>
    </vt:vector>
  </TitlesOfParts>
  <Company/>
  <LinksUpToDate>false</LinksUpToDate>
  <CharactersWithSpaces>167168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ОБРАЗОВАНИЕ И ПЕДАГОГИКА</dc:title>
  <dc:subject/>
  <dc:creator>Lupus</dc:creator>
  <cp:keywords/>
  <dc:description/>
  <cp:lastModifiedBy>302</cp:lastModifiedBy>
  <cp:revision>12</cp:revision>
  <cp:lastPrinted>2018-06-15T11:32:00Z</cp:lastPrinted>
  <dcterms:created xsi:type="dcterms:W3CDTF">2018-06-15T11:51:00Z</dcterms:created>
  <dcterms:modified xsi:type="dcterms:W3CDTF">2019-11-28T12:30:00Z</dcterms:modified>
</cp:coreProperties>
</file>